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E03CAA">
        <w:rPr>
          <w:rFonts w:ascii="Arial" w:hAnsi="Arial" w:cs="Arial"/>
          <w:sz w:val="20"/>
          <w:szCs w:val="20"/>
        </w:rPr>
        <w:t>.</w:t>
      </w:r>
      <w:r w:rsidR="00005388" w:rsidRPr="00E03CAA">
        <w:rPr>
          <w:rFonts w:ascii="Arial" w:hAnsi="Arial" w:cs="Arial"/>
          <w:sz w:val="20"/>
          <w:szCs w:val="20"/>
        </w:rPr>
        <w:t xml:space="preserve"> </w:t>
      </w:r>
      <w:r w:rsidR="009F1E53">
        <w:rPr>
          <w:rFonts w:ascii="Arial" w:hAnsi="Arial" w:cs="Arial"/>
          <w:sz w:val="20"/>
          <w:szCs w:val="20"/>
        </w:rPr>
        <w:t>30</w:t>
      </w:r>
      <w:r w:rsidR="006561C8" w:rsidRPr="00E03CAA">
        <w:rPr>
          <w:rFonts w:ascii="Arial" w:hAnsi="Arial" w:cs="Arial"/>
          <w:sz w:val="20"/>
          <w:szCs w:val="20"/>
        </w:rPr>
        <w:t>.</w:t>
      </w:r>
      <w:r w:rsidR="00D3028D">
        <w:rPr>
          <w:rFonts w:ascii="Arial" w:hAnsi="Arial" w:cs="Arial"/>
          <w:sz w:val="20"/>
          <w:szCs w:val="20"/>
        </w:rPr>
        <w:t>11</w:t>
      </w:r>
      <w:r w:rsidR="00793A10" w:rsidRPr="00865B92">
        <w:rPr>
          <w:rFonts w:ascii="Arial" w:hAnsi="Arial" w:cs="Arial"/>
          <w:sz w:val="20"/>
          <w:szCs w:val="20"/>
        </w:rPr>
        <w:t>.2021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131779">
        <w:rPr>
          <w:rFonts w:ascii="Arial" w:hAnsi="Arial" w:cs="Arial"/>
          <w:i/>
          <w:iCs/>
          <w:sz w:val="20"/>
          <w:szCs w:val="20"/>
        </w:rPr>
        <w:t>6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E751F7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131779" w:rsidRPr="00131779">
        <w:rPr>
          <w:rFonts w:ascii="Arial" w:hAnsi="Arial" w:cs="Arial"/>
          <w:i/>
          <w:color w:val="000000"/>
          <w:sz w:val="18"/>
          <w:szCs w:val="18"/>
        </w:rPr>
        <w:t xml:space="preserve">DZP.241.26.2021 – Dostawy materiałów </w:t>
      </w:r>
      <w:proofErr w:type="spellStart"/>
      <w:r w:rsidR="00131779" w:rsidRPr="00131779">
        <w:rPr>
          <w:rFonts w:ascii="Arial" w:hAnsi="Arial" w:cs="Arial"/>
          <w:i/>
          <w:color w:val="000000"/>
          <w:sz w:val="18"/>
          <w:szCs w:val="18"/>
        </w:rPr>
        <w:t>szewnych</w:t>
      </w:r>
      <w:proofErr w:type="spellEnd"/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BC11D8" w:rsidRDefault="00BC11D8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E751F7" w:rsidRDefault="00E751F7" w:rsidP="00E751F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751F7">
        <w:rPr>
          <w:rFonts w:ascii="Arial" w:hAnsi="Arial" w:cs="Arial"/>
          <w:iCs/>
          <w:color w:val="000000"/>
          <w:sz w:val="20"/>
          <w:szCs w:val="20"/>
        </w:rPr>
        <w:t xml:space="preserve">Zadanie 15 poz. 1-3 </w:t>
      </w:r>
    </w:p>
    <w:p w:rsidR="00E751F7" w:rsidRDefault="00E751F7" w:rsidP="00E751F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751F7">
        <w:rPr>
          <w:rFonts w:ascii="Arial" w:hAnsi="Arial" w:cs="Arial"/>
          <w:iCs/>
          <w:color w:val="000000"/>
          <w:sz w:val="20"/>
          <w:szCs w:val="20"/>
        </w:rPr>
        <w:t>Czy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751F7">
        <w:rPr>
          <w:rFonts w:ascii="Arial" w:hAnsi="Arial" w:cs="Arial"/>
          <w:iCs/>
          <w:color w:val="000000"/>
          <w:sz w:val="20"/>
          <w:szCs w:val="20"/>
        </w:rPr>
        <w:t>Zamawiający dopuści siatki chirurgiczne o gramaturz</w:t>
      </w:r>
      <w:r>
        <w:rPr>
          <w:rFonts w:ascii="Arial" w:hAnsi="Arial" w:cs="Arial"/>
          <w:iCs/>
          <w:color w:val="000000"/>
          <w:sz w:val="20"/>
          <w:szCs w:val="20"/>
        </w:rPr>
        <w:t>e 50g i grubości siatki 0,41mm?</w:t>
      </w:r>
    </w:p>
    <w:p w:rsidR="00E751F7" w:rsidRPr="00E751F7" w:rsidRDefault="00E751F7" w:rsidP="00E751F7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E751F7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46291C" w:rsidRP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E751F7" w:rsidRPr="00E751F7" w:rsidRDefault="00E751F7" w:rsidP="00E751F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751F7">
        <w:rPr>
          <w:rFonts w:ascii="Arial" w:hAnsi="Arial" w:cs="Arial"/>
          <w:iCs/>
          <w:color w:val="000000"/>
          <w:sz w:val="20"/>
          <w:szCs w:val="20"/>
        </w:rPr>
        <w:t>Zadanie 15 poz.1</w:t>
      </w:r>
    </w:p>
    <w:p w:rsidR="00E751F7" w:rsidRDefault="00E751F7" w:rsidP="00E751F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751F7">
        <w:rPr>
          <w:rFonts w:ascii="Arial" w:hAnsi="Arial" w:cs="Arial"/>
          <w:iCs/>
          <w:color w:val="000000"/>
          <w:sz w:val="20"/>
          <w:szCs w:val="20"/>
        </w:rPr>
        <w:t>Czy Zamawiający dopuści si</w:t>
      </w:r>
      <w:r>
        <w:rPr>
          <w:rFonts w:ascii="Arial" w:hAnsi="Arial" w:cs="Arial"/>
          <w:iCs/>
          <w:color w:val="000000"/>
          <w:sz w:val="20"/>
          <w:szCs w:val="20"/>
        </w:rPr>
        <w:t>atki w rozmiarze 7,5cm x 15cm?</w:t>
      </w:r>
    </w:p>
    <w:p w:rsidR="00E751F7" w:rsidRDefault="00E751F7" w:rsidP="00E751F7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E751F7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46291C" w:rsidRP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E751F7" w:rsidRDefault="00E751F7" w:rsidP="00E751F7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1. Zadanie nr 1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szwów o okresie wchłaniania 56-70 dni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 </w:t>
      </w:r>
      <w:r w:rsidR="0046291C" w:rsidRP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2. Zadanie nr 2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Czy Zamawiający wyrazi zgodę na zastosowanie szwów powlekanych </w:t>
      </w:r>
      <w:proofErr w:type="spellStart"/>
      <w:r w:rsidRPr="009255CE">
        <w:rPr>
          <w:rFonts w:ascii="Arial" w:hAnsi="Arial" w:cs="Arial"/>
          <w:iCs/>
          <w:color w:val="000000"/>
          <w:sz w:val="20"/>
          <w:szCs w:val="20"/>
        </w:rPr>
        <w:t>polibutylanem</w:t>
      </w:r>
      <w:proofErr w:type="spellEnd"/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2 </w:t>
      </w:r>
      <w:r w:rsidR="0046291C" w:rsidRP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3. Zadanie nr 2, poz. 1 i 3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igieł o długości 31mm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3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Zamawiający wyraża zgodę.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4. Zadanie nr 2, poz. 3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 długości 36mm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4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Zamawiający nie wyraża zgody.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5. Zadanie nr 2, poz. 5 i 7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igieł o długości 36mm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5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Zamawiający wyraża zgodę.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6. Zadanie nr 2, poz. 9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okrągło-tnącej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6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AB55F8" w:rsidRDefault="00AB55F8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7. Zadanie nr 3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szwów o okresie całkowitego wchłaniania 182-238 dni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7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8. Zadanie nr 3, poz. 2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lastRenderedPageBreak/>
        <w:t>Czy zamawiający wyrazi zgodę na zastosowanie igły o długości 31mm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8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9. Zadanie nr 3, poz. 2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 długości 26mm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9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10. Zadanie nr 3, poz. 5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odwrotnie tnącej, kosmetycznej II generacji, dwuwklęsłej typu PRIME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10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11. Zadanie nr 3, poz. 8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 długości 26mm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11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Zamawiający wyraża zgodę.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12. Zadanie nr 3, poz. 9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 grubości 1 USP i długości 76mm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12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13. Zadanie nr 7, poz. 1, 2, 5, 10, 14, 15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odwrotnie tnącej, kosmetycznej II generacji, dwuwklęsłej typu PRIME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13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14. Zadanie nr 9, poz. 1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 długości 9,3mm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14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Zamawiający wyraża zgodę.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15. Zadanie nr 9, poz. 2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Czy zamawiający wyrazi zgodę na zastosowanie igły o długości 9,3mm z ostrzem okrągłym typu CC </w:t>
      </w:r>
      <w:r w:rsidR="00EA09D0">
        <w:rPr>
          <w:rFonts w:ascii="Arial" w:hAnsi="Arial" w:cs="Arial"/>
          <w:iCs/>
          <w:color w:val="000000"/>
          <w:sz w:val="20"/>
          <w:szCs w:val="20"/>
        </w:rPr>
        <w:br/>
      </w:r>
      <w:r w:rsidRPr="009255CE">
        <w:rPr>
          <w:rFonts w:ascii="Arial" w:hAnsi="Arial" w:cs="Arial"/>
          <w:iCs/>
          <w:color w:val="000000"/>
          <w:sz w:val="20"/>
          <w:szCs w:val="20"/>
        </w:rPr>
        <w:t>z mikroostrzem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15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15. Zadanie nr 9, poz. 8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 długości 31mm i nici o długości 75cm przy zachowaniu pozostałych parametrów bez zmian?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15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16. Zadanie nr 9, poz. 10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odwrotnie tnącej, kosmetycznej II generacji, dwuwklęsłej typu PRIME i długości 26mm ?</w:t>
      </w:r>
    </w:p>
    <w:p w:rsidR="009255CE" w:rsidRPr="009255CE" w:rsidRDefault="009255CE" w:rsidP="009255C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255CE">
        <w:rPr>
          <w:rFonts w:ascii="Arial" w:hAnsi="Arial" w:cs="Arial"/>
          <w:b/>
          <w:iCs/>
          <w:color w:val="000000"/>
          <w:sz w:val="20"/>
          <w:szCs w:val="20"/>
        </w:rPr>
        <w:t xml:space="preserve">Ad. 16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 xml:space="preserve">17. Zadanie nr 9, poz. 11 </w:t>
      </w:r>
    </w:p>
    <w:p w:rsidR="009255CE" w:rsidRPr="009255CE" w:rsidRDefault="009255CE" w:rsidP="009255C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255CE">
        <w:rPr>
          <w:rFonts w:ascii="Arial" w:hAnsi="Arial" w:cs="Arial"/>
          <w:iCs/>
          <w:color w:val="000000"/>
          <w:sz w:val="20"/>
          <w:szCs w:val="20"/>
        </w:rPr>
        <w:t>Czy zamawiający wyrazi zgodę na zastosowanie igły okrągłej, wzmocnionej przy zachowaniu pozostałych parametrów bez zmian?</w:t>
      </w:r>
    </w:p>
    <w:p w:rsidR="00BC11D8" w:rsidRDefault="009255CE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637B5">
        <w:rPr>
          <w:rFonts w:ascii="Arial" w:hAnsi="Arial" w:cs="Arial"/>
          <w:b/>
          <w:iCs/>
          <w:color w:val="000000"/>
          <w:sz w:val="20"/>
          <w:szCs w:val="20"/>
        </w:rPr>
        <w:t xml:space="preserve">Ad. 17 </w:t>
      </w:r>
      <w:r w:rsidR="0046291C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C637B5" w:rsidRDefault="00C637B5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C637B5" w:rsidRPr="00BC11D8" w:rsidRDefault="00C637B5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9C7C75" w:rsidRPr="009C7C75" w:rsidRDefault="009C7C75" w:rsidP="009C7C75">
      <w:pPr>
        <w:jc w:val="both"/>
        <w:rPr>
          <w:rFonts w:ascii="Arial" w:hAnsi="Arial" w:cs="Arial"/>
          <w:sz w:val="20"/>
          <w:szCs w:val="20"/>
        </w:rPr>
      </w:pPr>
      <w:r w:rsidRPr="009C7C75">
        <w:rPr>
          <w:rFonts w:ascii="Arial" w:hAnsi="Arial" w:cs="Arial"/>
          <w:sz w:val="20"/>
          <w:szCs w:val="20"/>
        </w:rPr>
        <w:t xml:space="preserve">Z-ca Dyrektora ds. </w:t>
      </w:r>
    </w:p>
    <w:p w:rsidR="009C7C75" w:rsidRPr="009C7C75" w:rsidRDefault="009C7C75" w:rsidP="009C7C75">
      <w:pPr>
        <w:jc w:val="both"/>
        <w:rPr>
          <w:rFonts w:ascii="Arial" w:hAnsi="Arial" w:cs="Arial"/>
          <w:sz w:val="20"/>
          <w:szCs w:val="20"/>
        </w:rPr>
      </w:pPr>
      <w:r w:rsidRPr="009C7C75">
        <w:rPr>
          <w:rFonts w:ascii="Arial" w:hAnsi="Arial" w:cs="Arial"/>
          <w:sz w:val="20"/>
          <w:szCs w:val="20"/>
        </w:rPr>
        <w:t>Ekonomiczno-Eksploatacyjnych</w:t>
      </w:r>
    </w:p>
    <w:p w:rsidR="009C7C75" w:rsidRPr="009C7C75" w:rsidRDefault="009C7C75" w:rsidP="009C7C75">
      <w:pPr>
        <w:jc w:val="both"/>
        <w:rPr>
          <w:rFonts w:ascii="Arial" w:hAnsi="Arial" w:cs="Arial"/>
          <w:sz w:val="20"/>
          <w:szCs w:val="20"/>
        </w:rPr>
      </w:pPr>
      <w:r w:rsidRPr="009C7C75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9C7C75">
        <w:rPr>
          <w:rFonts w:ascii="Arial" w:hAnsi="Arial" w:cs="Arial"/>
          <w:sz w:val="20"/>
          <w:szCs w:val="20"/>
        </w:rPr>
        <w:t>Beneda</w:t>
      </w:r>
      <w:proofErr w:type="spellEnd"/>
    </w:p>
    <w:p w:rsidR="00511E33" w:rsidRPr="009C7C75" w:rsidRDefault="009C7C75" w:rsidP="009C7C75">
      <w:pPr>
        <w:jc w:val="both"/>
        <w:rPr>
          <w:rFonts w:ascii="Arial" w:hAnsi="Arial" w:cs="Arial"/>
          <w:sz w:val="18"/>
          <w:szCs w:val="18"/>
        </w:rPr>
      </w:pPr>
      <w:r w:rsidRPr="009C7C75">
        <w:rPr>
          <w:rFonts w:ascii="Arial" w:hAnsi="Arial" w:cs="Arial"/>
          <w:sz w:val="20"/>
          <w:szCs w:val="20"/>
        </w:rPr>
        <w:t>/podpis na oryginale/</w:t>
      </w:r>
    </w:p>
    <w:p w:rsidR="00E11CA0" w:rsidRDefault="00E11CA0" w:rsidP="009377AB">
      <w:pPr>
        <w:jc w:val="both"/>
        <w:rPr>
          <w:rFonts w:ascii="Arial" w:hAnsi="Arial" w:cs="Arial"/>
          <w:sz w:val="18"/>
          <w:szCs w:val="18"/>
        </w:rPr>
      </w:pPr>
    </w:p>
    <w:p w:rsidR="00E11CA0" w:rsidRDefault="00E11CA0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013E67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013E67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9C7C75">
      <w:rPr>
        <w:rFonts w:asciiTheme="majorHAnsi" w:hAnsiTheme="majorHAnsi" w:cstheme="majorHAnsi"/>
        <w:b/>
        <w:bCs/>
        <w:noProof/>
        <w:sz w:val="18"/>
      </w:rPr>
      <w:t>2</w:t>
    </w:r>
    <w:r w:rsidR="00013E67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C7C75" w:rsidRPr="009C7C75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3E6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95D65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4793"/>
    <w:rsid w:val="00124BBD"/>
    <w:rsid w:val="00125CCA"/>
    <w:rsid w:val="00127D1F"/>
    <w:rsid w:val="00131779"/>
    <w:rsid w:val="00134F65"/>
    <w:rsid w:val="001350FC"/>
    <w:rsid w:val="00135DE2"/>
    <w:rsid w:val="001367D2"/>
    <w:rsid w:val="00140CE1"/>
    <w:rsid w:val="001416BE"/>
    <w:rsid w:val="001423EB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F6345"/>
    <w:rsid w:val="001F66C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291C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66B5"/>
    <w:rsid w:val="00697888"/>
    <w:rsid w:val="006A10B1"/>
    <w:rsid w:val="006A3157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4E79"/>
    <w:rsid w:val="00747DDD"/>
    <w:rsid w:val="00754FCC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4D9F"/>
    <w:rsid w:val="00925341"/>
    <w:rsid w:val="0092552E"/>
    <w:rsid w:val="009255CE"/>
    <w:rsid w:val="00932665"/>
    <w:rsid w:val="009344F3"/>
    <w:rsid w:val="00934B15"/>
    <w:rsid w:val="0093564C"/>
    <w:rsid w:val="009377AB"/>
    <w:rsid w:val="00943432"/>
    <w:rsid w:val="00945B02"/>
    <w:rsid w:val="009462E7"/>
    <w:rsid w:val="00947A24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4392"/>
    <w:rsid w:val="00996A51"/>
    <w:rsid w:val="00996D9F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C7C75"/>
    <w:rsid w:val="009E1B8A"/>
    <w:rsid w:val="009E3AEC"/>
    <w:rsid w:val="009E51CD"/>
    <w:rsid w:val="009F0B16"/>
    <w:rsid w:val="009F1CBB"/>
    <w:rsid w:val="009F1E53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1DB"/>
    <w:rsid w:val="00A873B4"/>
    <w:rsid w:val="00AA4F7D"/>
    <w:rsid w:val="00AB2EF2"/>
    <w:rsid w:val="00AB55F8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A0439"/>
    <w:rsid w:val="00BA1B24"/>
    <w:rsid w:val="00BA5154"/>
    <w:rsid w:val="00BA76ED"/>
    <w:rsid w:val="00BB13C6"/>
    <w:rsid w:val="00BB5768"/>
    <w:rsid w:val="00BB6D0D"/>
    <w:rsid w:val="00BB6DBD"/>
    <w:rsid w:val="00BC11D8"/>
    <w:rsid w:val="00BC4CD0"/>
    <w:rsid w:val="00BC6C5B"/>
    <w:rsid w:val="00BC716E"/>
    <w:rsid w:val="00BD0806"/>
    <w:rsid w:val="00BD254E"/>
    <w:rsid w:val="00BD2A4B"/>
    <w:rsid w:val="00BE5526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637B5"/>
    <w:rsid w:val="00C8419B"/>
    <w:rsid w:val="00C84214"/>
    <w:rsid w:val="00C8507D"/>
    <w:rsid w:val="00C852DE"/>
    <w:rsid w:val="00C90553"/>
    <w:rsid w:val="00C91BAB"/>
    <w:rsid w:val="00C94D51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100F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DF7DA4"/>
    <w:rsid w:val="00E02F8E"/>
    <w:rsid w:val="00E03CAA"/>
    <w:rsid w:val="00E0493C"/>
    <w:rsid w:val="00E05BB1"/>
    <w:rsid w:val="00E11CA0"/>
    <w:rsid w:val="00E1666D"/>
    <w:rsid w:val="00E21ADA"/>
    <w:rsid w:val="00E27F82"/>
    <w:rsid w:val="00E3099F"/>
    <w:rsid w:val="00E33B05"/>
    <w:rsid w:val="00E3557D"/>
    <w:rsid w:val="00E35772"/>
    <w:rsid w:val="00E430B5"/>
    <w:rsid w:val="00E44420"/>
    <w:rsid w:val="00E45A99"/>
    <w:rsid w:val="00E54CD2"/>
    <w:rsid w:val="00E6018E"/>
    <w:rsid w:val="00E628E6"/>
    <w:rsid w:val="00E67437"/>
    <w:rsid w:val="00E703B0"/>
    <w:rsid w:val="00E751F7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09D0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3053"/>
    <w:rsid w:val="00F07266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E86F-ED2E-4630-92B6-DDEF422A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20</cp:revision>
  <cp:lastPrinted>2021-10-12T11:03:00Z</cp:lastPrinted>
  <dcterms:created xsi:type="dcterms:W3CDTF">2021-05-04T08:50:00Z</dcterms:created>
  <dcterms:modified xsi:type="dcterms:W3CDTF">2021-11-30T10:31:00Z</dcterms:modified>
</cp:coreProperties>
</file>