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846B" w14:textId="33B6B1F2" w:rsidR="00C1088F" w:rsidRPr="009E4927" w:rsidRDefault="00BD7FA1" w:rsidP="009E4927">
      <w:pPr>
        <w:tabs>
          <w:tab w:val="right" w:pos="9638"/>
        </w:tabs>
        <w:spacing w:after="0" w:line="276" w:lineRule="auto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tab/>
      </w:r>
      <w:r w:rsidR="00C1088F" w:rsidRPr="009E4927">
        <w:rPr>
          <w:rFonts w:ascii="Aptos Display" w:hAnsi="Aptos Display" w:cstheme="majorHAnsi"/>
          <w:b/>
        </w:rPr>
        <w:t>Załącznik nr 1 do SWZ</w:t>
      </w:r>
    </w:p>
    <w:p w14:paraId="1644E82C" w14:textId="77777777" w:rsidR="00C1088F" w:rsidRPr="009E4927" w:rsidRDefault="00C1088F" w:rsidP="009E4927">
      <w:pPr>
        <w:pStyle w:val="Nagwek1"/>
        <w:spacing w:line="276" w:lineRule="auto"/>
        <w:jc w:val="center"/>
        <w:rPr>
          <w:rFonts w:ascii="Aptos Display" w:hAnsi="Aptos Display" w:cstheme="majorHAnsi"/>
          <w:sz w:val="22"/>
          <w:szCs w:val="22"/>
        </w:rPr>
      </w:pPr>
      <w:r w:rsidRPr="009E4927">
        <w:rPr>
          <w:rFonts w:ascii="Aptos Display" w:hAnsi="Aptos Display" w:cstheme="majorHAnsi"/>
          <w:b/>
          <w:sz w:val="22"/>
          <w:szCs w:val="22"/>
        </w:rPr>
        <w:t>FORMULARZ OFERTOWY</w:t>
      </w:r>
    </w:p>
    <w:p w14:paraId="6C8B97A7" w14:textId="77777777" w:rsidR="00C1088F" w:rsidRPr="009E4927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4245E04C" w14:textId="0EE9B405" w:rsidR="00C1088F" w:rsidRPr="009E4927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9E4927">
        <w:rPr>
          <w:rFonts w:ascii="Aptos Display" w:eastAsia="Times New Roman" w:hAnsi="Aptos Display" w:cstheme="majorHAnsi"/>
          <w:lang w:eastAsia="pl-PL"/>
        </w:rPr>
        <w:t>Wykonawca:</w:t>
      </w:r>
      <w:r w:rsidRPr="009E4927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</w:t>
      </w:r>
    </w:p>
    <w:p w14:paraId="0DBA9C8D" w14:textId="77777777" w:rsidR="00C1088F" w:rsidRPr="009E4927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4B149800" w14:textId="7546FE40" w:rsidR="00C1088F" w:rsidRPr="009E4927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9E4927">
        <w:rPr>
          <w:rFonts w:ascii="Aptos Display" w:eastAsia="Times New Roman" w:hAnsi="Aptos Display" w:cstheme="majorHAnsi"/>
          <w:lang w:eastAsia="pl-PL"/>
        </w:rPr>
        <w:t>adres:</w:t>
      </w:r>
      <w:r w:rsidRPr="009E4927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…………………………………………………………………………………………………………………………………………</w:t>
      </w:r>
    </w:p>
    <w:p w14:paraId="70181C7A" w14:textId="77777777" w:rsidR="00C1088F" w:rsidRPr="009E4927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68096469" w14:textId="3F94E146" w:rsidR="00C1088F" w:rsidRPr="009E4927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9E4927">
        <w:rPr>
          <w:rFonts w:ascii="Aptos Display" w:eastAsia="Times New Roman" w:hAnsi="Aptos Display" w:cstheme="majorHAnsi"/>
          <w:lang w:eastAsia="pl-PL"/>
        </w:rPr>
        <w:t xml:space="preserve">województwo: </w:t>
      </w:r>
      <w:r w:rsidRPr="009E4927">
        <w:rPr>
          <w:rFonts w:ascii="Aptos Display" w:eastAsia="Times New Roman" w:hAnsi="Aptos Display" w:cstheme="majorHAnsi"/>
          <w:lang w:eastAsia="pl-PL"/>
        </w:rPr>
        <w:tab/>
        <w:t>…………………………………   telefon …………………………………   email …………………………………</w:t>
      </w:r>
    </w:p>
    <w:p w14:paraId="4B5E0628" w14:textId="77777777" w:rsidR="00C1088F" w:rsidRPr="009E4927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11F0997" w14:textId="0F1A4EA1" w:rsidR="00C1088F" w:rsidRPr="009E4927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9E4927">
        <w:rPr>
          <w:rFonts w:ascii="Aptos Display" w:eastAsia="Times New Roman" w:hAnsi="Aptos Display" w:cstheme="majorHAnsi"/>
          <w:lang w:eastAsia="pl-PL"/>
        </w:rPr>
        <w:t>NIP …………………………………</w:t>
      </w:r>
      <w:r w:rsidRPr="009E4927">
        <w:rPr>
          <w:rFonts w:ascii="Aptos Display" w:eastAsia="Times New Roman" w:hAnsi="Aptos Display" w:cstheme="majorHAnsi"/>
          <w:lang w:eastAsia="pl-PL"/>
        </w:rPr>
        <w:tab/>
        <w:t>REGON …………………………………</w:t>
      </w:r>
      <w:r w:rsidRPr="009E4927">
        <w:rPr>
          <w:rFonts w:ascii="Aptos Display" w:eastAsia="Times New Roman" w:hAnsi="Aptos Display" w:cstheme="majorHAnsi"/>
          <w:lang w:eastAsia="pl-PL"/>
        </w:rPr>
        <w:tab/>
        <w:t>KRS …………………………………</w:t>
      </w:r>
    </w:p>
    <w:p w14:paraId="4EBFD69F" w14:textId="77777777" w:rsidR="00C1088F" w:rsidRPr="009E4927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hAnsi="Aptos Display" w:cstheme="majorHAnsi"/>
        </w:rPr>
      </w:pPr>
    </w:p>
    <w:p w14:paraId="309979D7" w14:textId="4D81D3EA" w:rsidR="00C1088F" w:rsidRPr="009E4927" w:rsidRDefault="00C1088F" w:rsidP="009E4927">
      <w:pPr>
        <w:tabs>
          <w:tab w:val="left" w:pos="4032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9E4927">
        <w:rPr>
          <w:rFonts w:ascii="Aptos Display" w:eastAsia="Times New Roman" w:hAnsi="Aptos Display" w:cstheme="majorHAnsi"/>
          <w:lang w:eastAsia="pl-PL"/>
        </w:rPr>
        <w:t xml:space="preserve">W odpowiedzi na ogłoszenie dotyczące postępowania o udzielenie zamówienia publicznego </w:t>
      </w:r>
      <w:r w:rsidR="00875C95" w:rsidRPr="009E4927">
        <w:rPr>
          <w:rFonts w:ascii="Aptos Display" w:eastAsia="Times New Roman" w:hAnsi="Aptos Display" w:cstheme="majorHAnsi"/>
          <w:lang w:eastAsia="pl-PL"/>
        </w:rPr>
        <w:t xml:space="preserve">na </w:t>
      </w:r>
      <w:r w:rsidR="00B21C0E" w:rsidRPr="009E4927">
        <w:rPr>
          <w:rFonts w:ascii="Aptos Display" w:eastAsia="Times New Roman" w:hAnsi="Aptos Display" w:cstheme="majorHAnsi"/>
          <w:b/>
          <w:bCs/>
          <w:lang w:eastAsia="pl-PL"/>
        </w:rPr>
        <w:t>sukcesywną dostawę chlorku sodu w postaci tabletek (sól tabletkowa) przeznaczonego do elektrolizerów typu OSEC NXT 36 firmy EROQUA WALLACE &amp; TIERNAN</w:t>
      </w:r>
      <w:r w:rsidRPr="009E4927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 xml:space="preserve"> </w:t>
      </w:r>
      <w:r w:rsidR="00A00626" w:rsidRPr="009E4927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 xml:space="preserve">(sygn. ZP.P.7.2024) </w:t>
      </w:r>
      <w:r w:rsidRPr="009E4927">
        <w:rPr>
          <w:rFonts w:ascii="Aptos Display" w:eastAsia="Times New Roman" w:hAnsi="Aptos Display" w:cstheme="majorHAnsi"/>
          <w:lang w:eastAsia="pl-PL"/>
        </w:rPr>
        <w:t xml:space="preserve">składamy niniejszą ofertę </w:t>
      </w:r>
      <w:r w:rsidR="00A00626" w:rsidRPr="009E4927">
        <w:rPr>
          <w:rFonts w:ascii="Aptos Display" w:eastAsia="Times New Roman" w:hAnsi="Aptos Display" w:cstheme="majorHAnsi"/>
          <w:lang w:eastAsia="pl-PL"/>
        </w:rPr>
        <w:br/>
      </w:r>
      <w:r w:rsidRPr="009E4927">
        <w:rPr>
          <w:rFonts w:ascii="Aptos Display" w:eastAsia="Times New Roman" w:hAnsi="Aptos Display" w:cstheme="majorHAnsi"/>
          <w:lang w:eastAsia="pl-PL"/>
        </w:rPr>
        <w:t xml:space="preserve">i zobowiązujemy się do wykonania przedmiotu zamówienia </w:t>
      </w:r>
      <w:r w:rsidR="00875C95" w:rsidRPr="009E4927">
        <w:rPr>
          <w:rFonts w:ascii="Aptos Display" w:eastAsia="Times New Roman" w:hAnsi="Aptos Display" w:cstheme="majorHAnsi"/>
          <w:lang w:eastAsia="pl-PL"/>
        </w:rPr>
        <w:t>n</w:t>
      </w:r>
      <w:r w:rsidRPr="009E4927">
        <w:rPr>
          <w:rFonts w:ascii="Aptos Display" w:eastAsia="Times New Roman" w:hAnsi="Aptos Display" w:cstheme="majorHAnsi"/>
          <w:lang w:eastAsia="pl-PL"/>
        </w:rPr>
        <w:t xml:space="preserve">a następujących </w:t>
      </w:r>
      <w:r w:rsidR="00381640" w:rsidRPr="009E4927">
        <w:rPr>
          <w:rFonts w:ascii="Aptos Display" w:eastAsia="Times New Roman" w:hAnsi="Aptos Display" w:cstheme="majorHAnsi"/>
          <w:lang w:eastAsia="pl-PL"/>
        </w:rPr>
        <w:t>warunkach</w:t>
      </w:r>
      <w:r w:rsidRPr="009E4927">
        <w:rPr>
          <w:rFonts w:ascii="Aptos Display" w:eastAsia="Times New Roman" w:hAnsi="Aptos Display" w:cstheme="majorHAnsi"/>
          <w:lang w:eastAsia="pl-PL"/>
        </w:rPr>
        <w:t>:</w:t>
      </w:r>
    </w:p>
    <w:p w14:paraId="3DA35D55" w14:textId="77777777" w:rsidR="00B45B5B" w:rsidRPr="009E4927" w:rsidRDefault="00B45B5B" w:rsidP="009E4927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b/>
          <w:bCs/>
        </w:rPr>
      </w:pPr>
    </w:p>
    <w:p w14:paraId="0AE3EC0C" w14:textId="4AFF4268" w:rsidR="00C1088F" w:rsidRPr="009E4927" w:rsidRDefault="00C1088F" w:rsidP="009E4927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b/>
          <w:bCs/>
        </w:rPr>
      </w:pPr>
      <w:r w:rsidRPr="009E4927">
        <w:rPr>
          <w:rStyle w:val="Brak"/>
          <w:rFonts w:ascii="Aptos Display" w:hAnsi="Aptos Display" w:cstheme="majorHAnsi"/>
          <w:b/>
          <w:bCs/>
        </w:rPr>
        <w:t>Oferujemy wykonanie przedmiotu zamówienia za cenę:</w:t>
      </w:r>
    </w:p>
    <w:p w14:paraId="64E35203" w14:textId="0E44D9B0" w:rsidR="00C1088F" w:rsidRPr="009E4927" w:rsidRDefault="00C1088F" w:rsidP="009E4927">
      <w:pPr>
        <w:shd w:val="clear" w:color="auto" w:fill="FFFFFF"/>
        <w:spacing w:after="0" w:line="276" w:lineRule="auto"/>
        <w:rPr>
          <w:rFonts w:ascii="Aptos Display" w:hAnsi="Aptos Display" w:cstheme="majorHAnsi"/>
        </w:rPr>
      </w:pPr>
      <w:r w:rsidRPr="009E4927">
        <w:rPr>
          <w:rStyle w:val="Brak"/>
          <w:rFonts w:ascii="Aptos Display" w:hAnsi="Aptos Display" w:cstheme="majorHAnsi"/>
          <w:lang w:val="it-IT"/>
        </w:rPr>
        <w:t>netto:</w:t>
      </w:r>
      <w:r w:rsidRPr="009E4927">
        <w:rPr>
          <w:rStyle w:val="Brak"/>
          <w:rFonts w:ascii="Aptos Display" w:hAnsi="Aptos Display" w:cstheme="majorHAnsi"/>
          <w:lang w:val="it-IT"/>
        </w:rPr>
        <w:tab/>
        <w:t>………………….... z</w:t>
      </w:r>
      <w:r w:rsidRPr="009E4927">
        <w:rPr>
          <w:rStyle w:val="Brak"/>
          <w:rFonts w:ascii="Aptos Display" w:hAnsi="Aptos Display" w:cstheme="majorHAnsi"/>
        </w:rPr>
        <w:t>ł (słownie ….…………………………………...…… zł)</w:t>
      </w:r>
    </w:p>
    <w:p w14:paraId="7FCE2C21" w14:textId="0C70E5C5" w:rsidR="00C1088F" w:rsidRPr="009E4927" w:rsidRDefault="00C1088F" w:rsidP="009E4927">
      <w:pPr>
        <w:shd w:val="clear" w:color="auto" w:fill="FFFFFF"/>
        <w:spacing w:after="0" w:line="276" w:lineRule="auto"/>
        <w:ind w:left="284" w:hanging="284"/>
        <w:rPr>
          <w:rFonts w:ascii="Aptos Display" w:hAnsi="Aptos Display" w:cstheme="majorHAnsi"/>
        </w:rPr>
      </w:pPr>
      <w:r w:rsidRPr="009E4927">
        <w:rPr>
          <w:rStyle w:val="Brak"/>
          <w:rFonts w:ascii="Aptos Display" w:hAnsi="Aptos Display" w:cstheme="majorHAnsi"/>
        </w:rPr>
        <w:t>VAT (</w:t>
      </w:r>
      <w:r w:rsidR="00703A34" w:rsidRPr="009E4927">
        <w:rPr>
          <w:rStyle w:val="Brak"/>
          <w:rFonts w:ascii="Aptos Display" w:hAnsi="Aptos Display" w:cstheme="majorHAnsi"/>
        </w:rPr>
        <w:t>……</w:t>
      </w:r>
      <w:r w:rsidRPr="009E4927">
        <w:rPr>
          <w:rStyle w:val="Brak"/>
          <w:rFonts w:ascii="Aptos Display" w:hAnsi="Aptos Display" w:cstheme="majorHAnsi"/>
        </w:rPr>
        <w:t>%):</w:t>
      </w:r>
      <w:r w:rsidRPr="009E4927">
        <w:rPr>
          <w:rStyle w:val="Brak"/>
          <w:rFonts w:ascii="Aptos Display" w:hAnsi="Aptos Display" w:cstheme="majorHAnsi"/>
        </w:rPr>
        <w:tab/>
      </w:r>
      <w:r w:rsidRPr="009E4927">
        <w:rPr>
          <w:rStyle w:val="Brak"/>
          <w:rFonts w:ascii="Aptos Display" w:hAnsi="Aptos Display" w:cstheme="majorHAnsi"/>
          <w:lang w:val="it-IT"/>
        </w:rPr>
        <w:t>………………….... z</w:t>
      </w:r>
      <w:r w:rsidRPr="009E4927">
        <w:rPr>
          <w:rStyle w:val="Brak"/>
          <w:rFonts w:ascii="Aptos Display" w:hAnsi="Aptos Display" w:cstheme="majorHAnsi"/>
        </w:rPr>
        <w:t>ł (słownie ….…………………………………...…… zł)</w:t>
      </w:r>
    </w:p>
    <w:p w14:paraId="237FF589" w14:textId="28FDDDC5" w:rsidR="00C1088F" w:rsidRPr="009E4927" w:rsidRDefault="00C1088F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r w:rsidRPr="009E4927">
        <w:rPr>
          <w:rStyle w:val="Brak"/>
          <w:rFonts w:ascii="Aptos Display" w:hAnsi="Aptos Display" w:cstheme="majorHAnsi"/>
          <w:lang w:val="it-IT"/>
        </w:rPr>
        <w:t>brutto:</w:t>
      </w:r>
      <w:r w:rsidRPr="009E4927">
        <w:rPr>
          <w:rStyle w:val="Brak"/>
          <w:rFonts w:ascii="Aptos Display" w:hAnsi="Aptos Display" w:cstheme="majorHAnsi"/>
          <w:lang w:val="it-IT"/>
        </w:rPr>
        <w:tab/>
        <w:t>………………….... z</w:t>
      </w:r>
      <w:r w:rsidRPr="009E4927">
        <w:rPr>
          <w:rStyle w:val="Brak"/>
          <w:rFonts w:ascii="Aptos Display" w:hAnsi="Aptos Display" w:cstheme="majorHAnsi"/>
        </w:rPr>
        <w:t>ł (słownie ….…………………………………...…… zł)</w:t>
      </w:r>
    </w:p>
    <w:p w14:paraId="23A207A6" w14:textId="388F2748" w:rsidR="00B45B5B" w:rsidRPr="009E4927" w:rsidRDefault="00B45B5B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9E4927">
        <w:rPr>
          <w:rStyle w:val="Brak"/>
          <w:rFonts w:ascii="Aptos Display" w:hAnsi="Aptos Display" w:cstheme="majorHAnsi"/>
          <w:b/>
          <w:bCs/>
        </w:rPr>
        <w:t>zgodnie z poniższą tabelą cenową</w:t>
      </w:r>
    </w:p>
    <w:p w14:paraId="7C37DFFA" w14:textId="77777777" w:rsidR="00BD7FA1" w:rsidRPr="009E4927" w:rsidRDefault="00BD7FA1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</w:p>
    <w:p w14:paraId="22182F4E" w14:textId="72478886" w:rsidR="00BD7FA1" w:rsidRPr="009E4927" w:rsidRDefault="00BD7FA1" w:rsidP="009E4927">
      <w:pPr>
        <w:shd w:val="clear" w:color="auto" w:fill="FFFFFF"/>
        <w:spacing w:after="0" w:line="276" w:lineRule="auto"/>
        <w:ind w:left="284" w:hanging="284"/>
        <w:jc w:val="center"/>
        <w:rPr>
          <w:rFonts w:ascii="Aptos Display" w:hAnsi="Aptos Display" w:cstheme="majorHAnsi"/>
          <w:b/>
          <w:bCs/>
        </w:rPr>
      </w:pPr>
      <w:r w:rsidRPr="009E4927">
        <w:rPr>
          <w:rStyle w:val="Brak"/>
          <w:rFonts w:ascii="Aptos Display" w:hAnsi="Aptos Display" w:cstheme="majorHAnsi"/>
          <w:b/>
          <w:bCs/>
        </w:rPr>
        <w:t>TABELA CENOWA</w:t>
      </w:r>
    </w:p>
    <w:tbl>
      <w:tblPr>
        <w:tblStyle w:val="Tabela-Siatka"/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83"/>
        <w:gridCol w:w="738"/>
        <w:gridCol w:w="2041"/>
        <w:gridCol w:w="1020"/>
        <w:gridCol w:w="1531"/>
        <w:gridCol w:w="1531"/>
        <w:gridCol w:w="1531"/>
      </w:tblGrid>
      <w:tr w:rsidR="009E4927" w:rsidRPr="009E4927" w14:paraId="6644DBC1" w14:textId="307811B1" w:rsidTr="009E4927">
        <w:trPr>
          <w:jc w:val="center"/>
        </w:trPr>
        <w:tc>
          <w:tcPr>
            <w:tcW w:w="1555" w:type="dxa"/>
          </w:tcPr>
          <w:p w14:paraId="711ED58E" w14:textId="00595534" w:rsidR="00BD7FA1" w:rsidRPr="009E4927" w:rsidRDefault="00BD7FA1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/>
                <w:sz w:val="20"/>
                <w:szCs w:val="20"/>
              </w:rPr>
            </w:pPr>
            <w:r w:rsidRPr="009E4927">
              <w:rPr>
                <w:rFonts w:ascii="Aptos Display" w:hAnsi="Aptos Display" w:cstheme="majorHAnsi"/>
                <w:b/>
                <w:sz w:val="20"/>
                <w:szCs w:val="20"/>
              </w:rPr>
              <w:t>Nazwa towaru</w:t>
            </w:r>
          </w:p>
        </w:tc>
        <w:tc>
          <w:tcPr>
            <w:tcW w:w="683" w:type="dxa"/>
          </w:tcPr>
          <w:p w14:paraId="46F3A365" w14:textId="10DE049F" w:rsidR="00BD7FA1" w:rsidRPr="009E4927" w:rsidRDefault="00BD7FA1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/>
                <w:sz w:val="20"/>
                <w:szCs w:val="20"/>
              </w:rPr>
            </w:pPr>
            <w:r w:rsidRPr="009E4927">
              <w:rPr>
                <w:rFonts w:ascii="Aptos Display" w:hAnsi="Aptos Display" w:cstheme="majorHAnsi"/>
                <w:b/>
                <w:sz w:val="20"/>
                <w:szCs w:val="20"/>
              </w:rPr>
              <w:t>J.m.</w:t>
            </w:r>
          </w:p>
        </w:tc>
        <w:tc>
          <w:tcPr>
            <w:tcW w:w="738" w:type="dxa"/>
          </w:tcPr>
          <w:p w14:paraId="0BD02872" w14:textId="5DFE5995" w:rsidR="00BD7FA1" w:rsidRPr="009E4927" w:rsidRDefault="00BD7FA1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/>
                <w:sz w:val="20"/>
                <w:szCs w:val="20"/>
              </w:rPr>
            </w:pPr>
            <w:r w:rsidRPr="009E4927">
              <w:rPr>
                <w:rFonts w:ascii="Aptos Display" w:hAnsi="Aptos Display" w:cs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2041" w:type="dxa"/>
          </w:tcPr>
          <w:p w14:paraId="4BAC4D38" w14:textId="5D621DDE" w:rsidR="00BD7FA1" w:rsidRPr="009E4927" w:rsidRDefault="00BD7FA1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/>
                <w:sz w:val="20"/>
                <w:szCs w:val="20"/>
              </w:rPr>
            </w:pPr>
            <w:r w:rsidRPr="009E4927">
              <w:rPr>
                <w:rFonts w:ascii="Aptos Display" w:hAnsi="Aptos Display" w:cstheme="majorHAnsi"/>
                <w:b/>
                <w:sz w:val="20"/>
                <w:szCs w:val="20"/>
              </w:rPr>
              <w:t>Nazwa oferowanego  środka</w:t>
            </w:r>
          </w:p>
        </w:tc>
        <w:tc>
          <w:tcPr>
            <w:tcW w:w="1020" w:type="dxa"/>
          </w:tcPr>
          <w:p w14:paraId="2C1B32D7" w14:textId="384B7C70" w:rsidR="00BD7FA1" w:rsidRPr="009E4927" w:rsidRDefault="00BD7FA1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/>
                <w:sz w:val="20"/>
                <w:szCs w:val="20"/>
              </w:rPr>
            </w:pPr>
            <w:r w:rsidRPr="009E4927">
              <w:rPr>
                <w:rFonts w:ascii="Aptos Display" w:hAnsi="Aptos Display" w:cstheme="majorHAnsi"/>
                <w:b/>
                <w:sz w:val="20"/>
                <w:szCs w:val="20"/>
              </w:rPr>
              <w:t>Stężenie</w:t>
            </w:r>
          </w:p>
        </w:tc>
        <w:tc>
          <w:tcPr>
            <w:tcW w:w="1531" w:type="dxa"/>
          </w:tcPr>
          <w:p w14:paraId="1585193A" w14:textId="77777777" w:rsidR="00BD7FA1" w:rsidRDefault="00BD7FA1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/>
                <w:sz w:val="20"/>
                <w:szCs w:val="20"/>
              </w:rPr>
            </w:pPr>
            <w:r w:rsidRPr="009E4927">
              <w:rPr>
                <w:rFonts w:ascii="Aptos Display" w:hAnsi="Aptos Display" w:cstheme="majorHAnsi"/>
                <w:b/>
                <w:sz w:val="20"/>
                <w:szCs w:val="20"/>
              </w:rPr>
              <w:t>Cena netto</w:t>
            </w:r>
          </w:p>
          <w:p w14:paraId="2A7A1F40" w14:textId="7E83E9F5" w:rsidR="009E4927" w:rsidRPr="009E4927" w:rsidRDefault="009E4927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/>
                <w:sz w:val="20"/>
                <w:szCs w:val="20"/>
              </w:rPr>
            </w:pPr>
            <w:r>
              <w:rPr>
                <w:rFonts w:ascii="Aptos Display" w:hAnsi="Aptos Display" w:cstheme="majorHAnsi"/>
                <w:b/>
                <w:sz w:val="20"/>
                <w:szCs w:val="20"/>
              </w:rPr>
              <w:t>[PLN]</w:t>
            </w:r>
          </w:p>
        </w:tc>
        <w:tc>
          <w:tcPr>
            <w:tcW w:w="1531" w:type="dxa"/>
          </w:tcPr>
          <w:p w14:paraId="6E5ADE30" w14:textId="77777777" w:rsidR="00BD7FA1" w:rsidRDefault="00BD7FA1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/>
                <w:sz w:val="20"/>
                <w:szCs w:val="20"/>
              </w:rPr>
            </w:pPr>
            <w:r w:rsidRPr="009E4927">
              <w:rPr>
                <w:rFonts w:ascii="Aptos Display" w:hAnsi="Aptos Display" w:cstheme="majorHAnsi"/>
                <w:b/>
                <w:sz w:val="20"/>
                <w:szCs w:val="20"/>
              </w:rPr>
              <w:t>Wartość netto</w:t>
            </w:r>
          </w:p>
          <w:p w14:paraId="2A0D961F" w14:textId="01BAF069" w:rsidR="009E4927" w:rsidRPr="009E4927" w:rsidRDefault="009E4927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/>
                <w:sz w:val="20"/>
                <w:szCs w:val="20"/>
              </w:rPr>
            </w:pPr>
            <w:r>
              <w:rPr>
                <w:rFonts w:ascii="Aptos Display" w:hAnsi="Aptos Display" w:cstheme="majorHAnsi"/>
                <w:b/>
                <w:sz w:val="20"/>
                <w:szCs w:val="20"/>
              </w:rPr>
              <w:t>[PLN]</w:t>
            </w:r>
          </w:p>
        </w:tc>
        <w:tc>
          <w:tcPr>
            <w:tcW w:w="1531" w:type="dxa"/>
          </w:tcPr>
          <w:p w14:paraId="1D4DD867" w14:textId="77777777" w:rsidR="00BD7FA1" w:rsidRDefault="00BD7FA1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/>
                <w:sz w:val="20"/>
                <w:szCs w:val="20"/>
              </w:rPr>
            </w:pPr>
            <w:r w:rsidRPr="009E4927">
              <w:rPr>
                <w:rFonts w:ascii="Aptos Display" w:hAnsi="Aptos Display" w:cstheme="majorHAnsi"/>
                <w:b/>
                <w:sz w:val="20"/>
                <w:szCs w:val="20"/>
              </w:rPr>
              <w:t>Wartość brutto</w:t>
            </w:r>
          </w:p>
          <w:p w14:paraId="094B8E7E" w14:textId="09DBFF94" w:rsidR="009E4927" w:rsidRPr="009E4927" w:rsidRDefault="009E4927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/>
                <w:sz w:val="20"/>
                <w:szCs w:val="20"/>
              </w:rPr>
            </w:pPr>
            <w:r>
              <w:rPr>
                <w:rFonts w:ascii="Aptos Display" w:hAnsi="Aptos Display" w:cstheme="majorHAnsi"/>
                <w:b/>
                <w:sz w:val="20"/>
                <w:szCs w:val="20"/>
              </w:rPr>
              <w:t>[PLN]</w:t>
            </w:r>
          </w:p>
        </w:tc>
      </w:tr>
      <w:tr w:rsidR="009E4927" w:rsidRPr="009E4927" w14:paraId="2A861C05" w14:textId="77777777" w:rsidTr="009E4927">
        <w:trPr>
          <w:jc w:val="center"/>
        </w:trPr>
        <w:tc>
          <w:tcPr>
            <w:tcW w:w="1555" w:type="dxa"/>
          </w:tcPr>
          <w:p w14:paraId="4173F9E9" w14:textId="08A0D48D" w:rsidR="00B45B5B" w:rsidRPr="009E4927" w:rsidRDefault="00B45B5B" w:rsidP="009E4927">
            <w:pPr>
              <w:tabs>
                <w:tab w:val="left" w:pos="426"/>
              </w:tabs>
              <w:spacing w:after="0" w:line="276" w:lineRule="auto"/>
              <w:rPr>
                <w:rFonts w:ascii="Aptos Display" w:hAnsi="Aptos Display" w:cstheme="majorHAnsi"/>
                <w:bCs/>
                <w:sz w:val="20"/>
                <w:szCs w:val="20"/>
              </w:rPr>
            </w:pPr>
            <w:r w:rsidRPr="009E4927">
              <w:rPr>
                <w:rFonts w:ascii="Aptos Display" w:hAnsi="Aptos Display" w:cstheme="majorHAnsi"/>
                <w:bCs/>
                <w:sz w:val="20"/>
                <w:szCs w:val="20"/>
              </w:rPr>
              <w:t>Sól do elektrolizerów</w:t>
            </w:r>
          </w:p>
        </w:tc>
        <w:tc>
          <w:tcPr>
            <w:tcW w:w="683" w:type="dxa"/>
          </w:tcPr>
          <w:p w14:paraId="1947495F" w14:textId="1E8B5152" w:rsidR="00B45B5B" w:rsidRPr="009E4927" w:rsidRDefault="00B45B5B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Cs/>
                <w:sz w:val="20"/>
                <w:szCs w:val="20"/>
              </w:rPr>
            </w:pPr>
            <w:r w:rsidRPr="009E4927">
              <w:rPr>
                <w:rFonts w:ascii="Aptos Display" w:hAnsi="Aptos Display" w:cstheme="majorHAnsi"/>
                <w:bCs/>
                <w:sz w:val="20"/>
                <w:szCs w:val="20"/>
              </w:rPr>
              <w:t>tona</w:t>
            </w:r>
          </w:p>
        </w:tc>
        <w:tc>
          <w:tcPr>
            <w:tcW w:w="738" w:type="dxa"/>
          </w:tcPr>
          <w:p w14:paraId="5ED6804D" w14:textId="70ABA48F" w:rsidR="00B45B5B" w:rsidRPr="009E4927" w:rsidRDefault="00B45B5B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Cs/>
                <w:sz w:val="20"/>
                <w:szCs w:val="20"/>
              </w:rPr>
            </w:pPr>
            <w:r w:rsidRPr="009E4927">
              <w:rPr>
                <w:rFonts w:ascii="Aptos Display" w:hAnsi="Aptos Display" w:cstheme="majorHAnsi"/>
                <w:bCs/>
                <w:sz w:val="20"/>
                <w:szCs w:val="20"/>
              </w:rPr>
              <w:t>70</w:t>
            </w:r>
          </w:p>
        </w:tc>
        <w:tc>
          <w:tcPr>
            <w:tcW w:w="2041" w:type="dxa"/>
          </w:tcPr>
          <w:p w14:paraId="6604EC0D" w14:textId="77777777" w:rsidR="00B45B5B" w:rsidRPr="009E4927" w:rsidRDefault="00B45B5B" w:rsidP="009E4927">
            <w:pPr>
              <w:tabs>
                <w:tab w:val="left" w:pos="426"/>
              </w:tabs>
              <w:spacing w:after="0" w:line="276" w:lineRule="auto"/>
              <w:rPr>
                <w:rFonts w:ascii="Aptos Display" w:hAnsi="Aptos Display" w:cstheme="majorHAnsi"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5E0A602" w14:textId="77777777" w:rsidR="00B45B5B" w:rsidRPr="009E4927" w:rsidRDefault="00B45B5B" w:rsidP="009E4927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ptos Display" w:hAnsi="Aptos Display" w:cstheme="majorHAnsi"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764D7B28" w14:textId="77777777" w:rsidR="00B45B5B" w:rsidRPr="009E4927" w:rsidRDefault="00B45B5B" w:rsidP="009E492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ptos Display" w:hAnsi="Aptos Display" w:cstheme="majorHAnsi"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157AA4F8" w14:textId="77777777" w:rsidR="00B45B5B" w:rsidRPr="009E4927" w:rsidRDefault="00B45B5B" w:rsidP="009E492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ptos Display" w:hAnsi="Aptos Display" w:cstheme="majorHAnsi"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1D178641" w14:textId="77777777" w:rsidR="00B45B5B" w:rsidRPr="009E4927" w:rsidRDefault="00B45B5B" w:rsidP="009E492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ptos Display" w:hAnsi="Aptos Display" w:cstheme="majorHAnsi"/>
                <w:bCs/>
                <w:sz w:val="20"/>
                <w:szCs w:val="20"/>
              </w:rPr>
            </w:pPr>
          </w:p>
        </w:tc>
      </w:tr>
    </w:tbl>
    <w:p w14:paraId="080EAFA2" w14:textId="77777777" w:rsidR="00875C95" w:rsidRDefault="00875C95" w:rsidP="009E4927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111FCDED" w14:textId="77777777" w:rsidR="009E4927" w:rsidRPr="009E4927" w:rsidRDefault="009E4927" w:rsidP="009E4927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6684C90B" w14:textId="78E3C201" w:rsidR="00C1088F" w:rsidRPr="009E4927" w:rsidRDefault="00381640" w:rsidP="009E4927">
      <w:pPr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t>N</w:t>
      </w:r>
      <w:r w:rsidR="00C1088F" w:rsidRPr="009E4927">
        <w:rPr>
          <w:rFonts w:ascii="Aptos Display" w:hAnsi="Aptos Display" w:cstheme="majorHAnsi"/>
          <w:b/>
        </w:rPr>
        <w:t>iniejszym:</w:t>
      </w:r>
    </w:p>
    <w:p w14:paraId="0F218E5B" w14:textId="77777777" w:rsidR="00C1088F" w:rsidRPr="009E4927" w:rsidRDefault="00C1088F" w:rsidP="009E4927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9E4927">
        <w:rPr>
          <w:rFonts w:ascii="Aptos Display" w:eastAsia="Times New Roman" w:hAnsi="Aptos Display" w:cstheme="majorHAnsi"/>
          <w:lang w:eastAsia="pl-PL"/>
        </w:rPr>
        <w:t>Oświadczamy, że zapoznaliśmy się z warunkami przystąpienia do zamówienia określonymi w Specyfikacji Warunków Zamówienia i nie wnosimy do niej zastrzeżeń oraz uzyskaliśmy niezbędne informacje potrzebne do przygotowania oferty i właściwego wykonania zamówienia.</w:t>
      </w:r>
    </w:p>
    <w:p w14:paraId="155EE6FE" w14:textId="77777777" w:rsidR="00C1088F" w:rsidRPr="009E4927" w:rsidRDefault="00C1088F" w:rsidP="009E4927">
      <w:pPr>
        <w:pStyle w:val="Akapitzlist"/>
        <w:widowControl/>
        <w:numPr>
          <w:ilvl w:val="0"/>
          <w:numId w:val="10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9E4927">
        <w:rPr>
          <w:rFonts w:ascii="Aptos Display" w:hAnsi="Aptos Display" w:cstheme="majorHAnsi"/>
          <w:szCs w:val="22"/>
        </w:rPr>
        <w:t>Oświadczamy, że zrealizujemy zamówienie zgodnie z wymogami objętymi Specyfikacją Warunków Zamówienia.</w:t>
      </w:r>
    </w:p>
    <w:p w14:paraId="74D05F02" w14:textId="77777777" w:rsidR="00C1088F" w:rsidRPr="009E4927" w:rsidRDefault="00C1088F" w:rsidP="009E4927">
      <w:pPr>
        <w:pStyle w:val="Akapitzlist"/>
        <w:widowControl/>
        <w:numPr>
          <w:ilvl w:val="0"/>
          <w:numId w:val="11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9E4927">
        <w:rPr>
          <w:rFonts w:ascii="Aptos Display" w:hAnsi="Aptos Display" w:cstheme="majorHAnsi"/>
          <w:color w:val="000000"/>
          <w:szCs w:val="22"/>
        </w:rPr>
        <w:t>W trakcie trwania postępowania mieliśmy świadomość możliwości składania zapytań dotyczących treści Specyfikacji Warunków Zamówienia.</w:t>
      </w:r>
    </w:p>
    <w:p w14:paraId="78D9CD87" w14:textId="79AF9537" w:rsidR="00C1088F" w:rsidRPr="009E4927" w:rsidRDefault="00C1088F" w:rsidP="009E4927">
      <w:pPr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9E4927">
        <w:rPr>
          <w:rFonts w:ascii="Aptos Display" w:eastAsia="Times New Roman" w:hAnsi="Aptos Display" w:cstheme="majorHAnsi"/>
          <w:lang w:eastAsia="pl-PL"/>
        </w:rPr>
        <w:t xml:space="preserve">Oświadczamy, że akceptujemy Projektowane postanowienia umowy stanowiące </w:t>
      </w:r>
      <w:r w:rsidR="00B45B5B" w:rsidRPr="009E4927">
        <w:rPr>
          <w:rFonts w:ascii="Aptos Display" w:eastAsia="Times New Roman" w:hAnsi="Aptos Display" w:cstheme="majorHAnsi"/>
          <w:lang w:eastAsia="pl-PL"/>
        </w:rPr>
        <w:t>Z</w:t>
      </w:r>
      <w:r w:rsidRPr="009E4927">
        <w:rPr>
          <w:rFonts w:ascii="Aptos Display" w:eastAsia="Times New Roman" w:hAnsi="Aptos Display" w:cstheme="majorHAnsi"/>
          <w:lang w:eastAsia="pl-PL"/>
        </w:rPr>
        <w:t xml:space="preserve">ałącznik nr </w:t>
      </w:r>
      <w:r w:rsidR="00DD75A7" w:rsidRPr="009E4927">
        <w:rPr>
          <w:rFonts w:ascii="Aptos Display" w:eastAsia="Times New Roman" w:hAnsi="Aptos Display" w:cstheme="majorHAnsi"/>
          <w:lang w:eastAsia="pl-PL"/>
        </w:rPr>
        <w:t xml:space="preserve">4 </w:t>
      </w:r>
      <w:r w:rsidR="00B45B5B" w:rsidRPr="009E4927">
        <w:rPr>
          <w:rFonts w:ascii="Aptos Display" w:eastAsia="Times New Roman" w:hAnsi="Aptos Display" w:cstheme="majorHAnsi"/>
          <w:lang w:eastAsia="pl-PL"/>
        </w:rPr>
        <w:br/>
      </w:r>
      <w:r w:rsidRPr="009E4927">
        <w:rPr>
          <w:rFonts w:ascii="Aptos Display" w:eastAsia="Times New Roman" w:hAnsi="Aptos Display" w:cstheme="majorHAnsi"/>
          <w:lang w:eastAsia="pl-PL"/>
        </w:rPr>
        <w:t>do Specyfikacji Warunków Zamówienia i zobowiązujemy się – w przypadku wyboru naszej oferty – do zawarcia umowy na określonych w nich warunkach, w miejscu i terminie wyznaczonym przez Zamawiającego.</w:t>
      </w:r>
    </w:p>
    <w:p w14:paraId="56AEB358" w14:textId="77777777" w:rsidR="00C1088F" w:rsidRPr="009E4927" w:rsidRDefault="00C1088F" w:rsidP="009E4927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9E4927">
        <w:rPr>
          <w:rFonts w:ascii="Aptos Display" w:eastAsia="Times New Roman" w:hAnsi="Aptos Display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6AC97E85" w14:textId="77777777" w:rsidR="00C1088F" w:rsidRPr="009E4927" w:rsidRDefault="00C1088F" w:rsidP="009E4927">
      <w:pPr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</w:rPr>
        <w:t>Oświadczamy, że w cenie oferty zostały uwzględnione wszystkie koszty realizacji przyszłego świadczenia umownego.</w:t>
      </w:r>
    </w:p>
    <w:p w14:paraId="760EDAFD" w14:textId="77777777" w:rsidR="00B45B5B" w:rsidRPr="009E4927" w:rsidRDefault="00B45B5B" w:rsidP="009E4927">
      <w:pPr>
        <w:spacing w:after="0" w:line="276" w:lineRule="auto"/>
        <w:jc w:val="both"/>
        <w:rPr>
          <w:rFonts w:ascii="Aptos Display" w:hAnsi="Aptos Display" w:cstheme="majorHAnsi"/>
        </w:rPr>
      </w:pPr>
    </w:p>
    <w:p w14:paraId="729D06FA" w14:textId="0AE3582B" w:rsidR="00C1088F" w:rsidRPr="009E4927" w:rsidRDefault="00C1088F" w:rsidP="009E4927">
      <w:pPr>
        <w:numPr>
          <w:ilvl w:val="0"/>
          <w:numId w:val="16"/>
        </w:numPr>
        <w:spacing w:after="0" w:line="276" w:lineRule="auto"/>
        <w:jc w:val="both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</w:rPr>
        <w:lastRenderedPageBreak/>
        <w:t xml:space="preserve">Zamierzamy powierzyć następujące części przedmiotu zamówienia niżej wymienionym </w:t>
      </w:r>
      <w:r w:rsidR="00DD75A7" w:rsidRPr="009E4927">
        <w:rPr>
          <w:rFonts w:ascii="Aptos Display" w:hAnsi="Aptos Display" w:cstheme="majorHAnsi"/>
        </w:rPr>
        <w:t>p</w:t>
      </w:r>
      <w:r w:rsidRPr="009E4927">
        <w:rPr>
          <w:rFonts w:ascii="Aptos Display" w:hAnsi="Aptos Display" w:cstheme="majorHAnsi"/>
        </w:rPr>
        <w:t>odwykonawcom</w:t>
      </w:r>
      <w:r w:rsidRPr="009E4927">
        <w:rPr>
          <w:rStyle w:val="Zakotwiczenieprzypisudolnego"/>
          <w:rFonts w:ascii="Aptos Display" w:hAnsi="Aptos Display" w:cstheme="majorHAnsi"/>
        </w:rPr>
        <w:footnoteReference w:id="1"/>
      </w:r>
      <w:r w:rsidRPr="009E4927">
        <w:rPr>
          <w:rFonts w:ascii="Aptos Display" w:hAnsi="Aptos Display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ook w:val="04A0" w:firstRow="1" w:lastRow="0" w:firstColumn="1" w:lastColumn="0" w:noHBand="0" w:noVBand="1"/>
      </w:tblPr>
      <w:tblGrid>
        <w:gridCol w:w="1162"/>
        <w:gridCol w:w="3710"/>
        <w:gridCol w:w="4533"/>
      </w:tblGrid>
      <w:tr w:rsidR="00C1088F" w:rsidRPr="009E4927" w14:paraId="523C06C3" w14:textId="77777777" w:rsidTr="0018591C">
        <w:trPr>
          <w:trHeight w:val="715"/>
        </w:trPr>
        <w:tc>
          <w:tcPr>
            <w:tcW w:w="1162" w:type="dxa"/>
            <w:shd w:val="clear" w:color="auto" w:fill="B4C6E7" w:themeFill="accent1" w:themeFillTint="66"/>
            <w:vAlign w:val="center"/>
          </w:tcPr>
          <w:p w14:paraId="0D21ABB2" w14:textId="77777777" w:rsidR="00C1088F" w:rsidRPr="009E4927" w:rsidRDefault="00C1088F" w:rsidP="009E4927">
            <w:pPr>
              <w:widowControl w:val="0"/>
              <w:spacing w:after="0" w:line="276" w:lineRule="auto"/>
              <w:ind w:left="-360" w:firstLine="360"/>
              <w:jc w:val="center"/>
              <w:rPr>
                <w:rFonts w:ascii="Aptos Display" w:hAnsi="Aptos Display" w:cstheme="majorHAnsi"/>
              </w:rPr>
            </w:pPr>
            <w:r w:rsidRPr="009E4927">
              <w:rPr>
                <w:rFonts w:ascii="Aptos Display" w:eastAsia="Calibri" w:hAnsi="Aptos Display" w:cstheme="majorHAnsi"/>
              </w:rPr>
              <w:t>Lp.</w:t>
            </w:r>
          </w:p>
        </w:tc>
        <w:tc>
          <w:tcPr>
            <w:tcW w:w="3710" w:type="dxa"/>
            <w:shd w:val="clear" w:color="auto" w:fill="B4C6E7" w:themeFill="accent1" w:themeFillTint="66"/>
            <w:vAlign w:val="center"/>
          </w:tcPr>
          <w:p w14:paraId="5FC47D57" w14:textId="77777777" w:rsidR="00C1088F" w:rsidRPr="009E4927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9E4927">
              <w:rPr>
                <w:rFonts w:ascii="Aptos Display" w:eastAsia="Calibri" w:hAnsi="Aptos Display" w:cstheme="majorHAnsi"/>
              </w:rPr>
              <w:t>Podwykonawca (firma i adres)</w:t>
            </w:r>
          </w:p>
        </w:tc>
        <w:tc>
          <w:tcPr>
            <w:tcW w:w="4533" w:type="dxa"/>
            <w:shd w:val="clear" w:color="auto" w:fill="B4C6E7" w:themeFill="accent1" w:themeFillTint="66"/>
            <w:vAlign w:val="center"/>
          </w:tcPr>
          <w:p w14:paraId="10095CDB" w14:textId="77777777" w:rsidR="00C1088F" w:rsidRPr="009E4927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9E4927">
              <w:rPr>
                <w:rFonts w:ascii="Aptos Display" w:eastAsia="Calibri" w:hAnsi="Aptos Display" w:cstheme="majorHAnsi"/>
              </w:rPr>
              <w:t>Przedmiot zamówienia, który wykonawca zamierza powierzyć podwykonawcy</w:t>
            </w:r>
          </w:p>
        </w:tc>
      </w:tr>
      <w:tr w:rsidR="00C1088F" w:rsidRPr="009E4927" w14:paraId="6112AF0D" w14:textId="77777777" w:rsidTr="0018591C">
        <w:tc>
          <w:tcPr>
            <w:tcW w:w="1162" w:type="dxa"/>
            <w:vAlign w:val="center"/>
          </w:tcPr>
          <w:p w14:paraId="63DC526F" w14:textId="77777777" w:rsidR="00C1088F" w:rsidRPr="009E4927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9E4927">
              <w:rPr>
                <w:rFonts w:ascii="Aptos Display" w:eastAsia="Calibri" w:hAnsi="Aptos Display" w:cstheme="majorHAnsi"/>
              </w:rPr>
              <w:t>1.</w:t>
            </w:r>
          </w:p>
        </w:tc>
        <w:tc>
          <w:tcPr>
            <w:tcW w:w="3710" w:type="dxa"/>
            <w:vAlign w:val="center"/>
          </w:tcPr>
          <w:p w14:paraId="1653663C" w14:textId="77777777" w:rsidR="00C1088F" w:rsidRPr="009E4927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1885D395" w14:textId="77777777" w:rsidR="00C1088F" w:rsidRPr="009E4927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  <w:tr w:rsidR="00C1088F" w:rsidRPr="009E4927" w14:paraId="357A4475" w14:textId="77777777" w:rsidTr="0018591C">
        <w:tc>
          <w:tcPr>
            <w:tcW w:w="1162" w:type="dxa"/>
            <w:vAlign w:val="center"/>
          </w:tcPr>
          <w:p w14:paraId="24D28135" w14:textId="77777777" w:rsidR="00C1088F" w:rsidRPr="009E4927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9E4927">
              <w:rPr>
                <w:rFonts w:ascii="Aptos Display" w:eastAsia="Calibri" w:hAnsi="Aptos Display" w:cstheme="majorHAnsi"/>
              </w:rPr>
              <w:t>2.</w:t>
            </w:r>
          </w:p>
        </w:tc>
        <w:tc>
          <w:tcPr>
            <w:tcW w:w="3710" w:type="dxa"/>
            <w:vAlign w:val="center"/>
          </w:tcPr>
          <w:p w14:paraId="3AB38EEB" w14:textId="77777777" w:rsidR="00C1088F" w:rsidRPr="009E4927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157E9DD9" w14:textId="77777777" w:rsidR="00C1088F" w:rsidRPr="009E4927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  <w:tr w:rsidR="00C1088F" w:rsidRPr="009E4927" w14:paraId="492DBED7" w14:textId="77777777" w:rsidTr="0018591C">
        <w:tc>
          <w:tcPr>
            <w:tcW w:w="1162" w:type="dxa"/>
            <w:vAlign w:val="center"/>
          </w:tcPr>
          <w:p w14:paraId="2EA0FFF1" w14:textId="77777777" w:rsidR="00C1088F" w:rsidRPr="009E4927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9E4927">
              <w:rPr>
                <w:rFonts w:ascii="Aptos Display" w:eastAsia="Calibri" w:hAnsi="Aptos Display" w:cstheme="majorHAnsi"/>
              </w:rPr>
              <w:t>…</w:t>
            </w:r>
          </w:p>
        </w:tc>
        <w:tc>
          <w:tcPr>
            <w:tcW w:w="3710" w:type="dxa"/>
            <w:vAlign w:val="center"/>
          </w:tcPr>
          <w:p w14:paraId="7187864E" w14:textId="77777777" w:rsidR="00C1088F" w:rsidRPr="009E4927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773862A8" w14:textId="77777777" w:rsidR="00C1088F" w:rsidRPr="009E4927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</w:tbl>
    <w:p w14:paraId="5718B69D" w14:textId="77777777" w:rsidR="00B45B5B" w:rsidRPr="009E4927" w:rsidRDefault="00B45B5B" w:rsidP="009E4927">
      <w:pPr>
        <w:spacing w:after="0" w:line="276" w:lineRule="auto"/>
        <w:ind w:left="357"/>
        <w:jc w:val="both"/>
        <w:rPr>
          <w:rFonts w:ascii="Aptos Display" w:hAnsi="Aptos Display" w:cstheme="majorHAnsi"/>
        </w:rPr>
      </w:pPr>
    </w:p>
    <w:p w14:paraId="7AFF2906" w14:textId="32F40962" w:rsidR="00C1088F" w:rsidRPr="009E4927" w:rsidRDefault="00C1088F" w:rsidP="009E4927">
      <w:pPr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9E4927">
        <w:rPr>
          <w:rFonts w:ascii="Aptos Display" w:eastAsia="Times New Roman" w:hAnsi="Aptos Display" w:cstheme="majorHAnsi"/>
          <w:lang w:eastAsia="pl-PL"/>
        </w:rPr>
        <w:t xml:space="preserve">Informujemy, że nasza oferta </w:t>
      </w:r>
      <w:r w:rsidRPr="009E4927">
        <w:rPr>
          <w:rFonts w:ascii="Aptos Display" w:hAnsi="Aptos Display" w:cstheme="majorHAnsi"/>
          <w:i/>
        </w:rPr>
        <w:t>(zaznaczyć właściwe)</w:t>
      </w:r>
      <w:r w:rsidRPr="009E4927">
        <w:rPr>
          <w:rFonts w:ascii="Aptos Display" w:eastAsia="Times New Roman" w:hAnsi="Aptos Display" w:cstheme="majorHAnsi"/>
          <w:lang w:eastAsia="pl-PL"/>
        </w:rPr>
        <w:t>:</w:t>
      </w:r>
    </w:p>
    <w:p w14:paraId="29D5D31A" w14:textId="77777777" w:rsidR="00C1088F" w:rsidRPr="009E4927" w:rsidRDefault="00E73700" w:rsidP="009E4927">
      <w:pPr>
        <w:spacing w:after="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392468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9E4927">
        <w:rPr>
          <w:rFonts w:ascii="Aptos Display" w:hAnsi="Aptos Display" w:cstheme="majorHAnsi"/>
        </w:rPr>
        <w:t xml:space="preserve"> nie zawiera informacji stanowiących tajemnicę przedsiębiorstwa,</w:t>
      </w:r>
    </w:p>
    <w:p w14:paraId="0B10531B" w14:textId="77777777" w:rsidR="00C1088F" w:rsidRPr="009E4927" w:rsidRDefault="00E73700" w:rsidP="009E4927">
      <w:pPr>
        <w:spacing w:after="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479203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9E4927">
        <w:rPr>
          <w:rFonts w:ascii="Aptos Display" w:hAnsi="Aptos Display" w:cstheme="majorHAnsi"/>
        </w:rPr>
        <w:t xml:space="preserve"> zawiera informacje stanowiące tajemnicę przedsiębiorstwa.</w:t>
      </w:r>
    </w:p>
    <w:p w14:paraId="0C50F14D" w14:textId="77777777" w:rsidR="00C1088F" w:rsidRPr="009E4927" w:rsidRDefault="00C1088F" w:rsidP="009E4927">
      <w:pPr>
        <w:pStyle w:val="Akapitzlist"/>
        <w:spacing w:line="276" w:lineRule="auto"/>
        <w:ind w:left="357"/>
        <w:jc w:val="both"/>
        <w:rPr>
          <w:rFonts w:ascii="Aptos Display" w:hAnsi="Aptos Display" w:cstheme="majorHAnsi"/>
          <w:color w:val="000000"/>
          <w:szCs w:val="22"/>
        </w:rPr>
      </w:pPr>
      <w:r w:rsidRPr="009E4927">
        <w:rPr>
          <w:rFonts w:ascii="Aptos Display" w:hAnsi="Aptos Display" w:cstheme="majorHAnsi"/>
          <w:szCs w:val="22"/>
        </w:rPr>
        <w:t xml:space="preserve">Informujemy, że tajemnicę przedsiębiorstwa w rozumieniu przepisów ustawy z dnia 16 kwietnia 1993 r. </w:t>
      </w:r>
      <w:r w:rsidRPr="009E4927">
        <w:rPr>
          <w:rFonts w:ascii="Aptos Display" w:hAnsi="Aptos Display" w:cstheme="majorHAnsi"/>
          <w:szCs w:val="22"/>
        </w:rPr>
        <w:br/>
        <w:t xml:space="preserve">o zwalczaniu nieuczciwej konkurencji stanowią informacje </w:t>
      </w:r>
      <w:r w:rsidRPr="009E4927">
        <w:rPr>
          <w:rFonts w:ascii="Aptos Display" w:hAnsi="Aptos Display" w:cstheme="majorHAnsi"/>
          <w:color w:val="000000"/>
          <w:szCs w:val="22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43123A88" w14:textId="77777777" w:rsidR="00DD75A7" w:rsidRPr="009E4927" w:rsidRDefault="00DD75A7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</w:p>
    <w:p w14:paraId="0BFADE81" w14:textId="77777777" w:rsidR="00C1088F" w:rsidRPr="009E4927" w:rsidRDefault="00C1088F" w:rsidP="009E4927">
      <w:pPr>
        <w:pStyle w:val="Akapitzlist"/>
        <w:widowControl/>
        <w:numPr>
          <w:ilvl w:val="0"/>
          <w:numId w:val="19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9E4927">
        <w:rPr>
          <w:rFonts w:ascii="Aptos Display" w:hAnsi="Aptos Display" w:cstheme="majorHAnsi"/>
          <w:szCs w:val="22"/>
        </w:rPr>
        <w:t xml:space="preserve">Oświadczamy, że wybór naszej oferty </w:t>
      </w:r>
      <w:r w:rsidRPr="009E4927">
        <w:rPr>
          <w:rFonts w:ascii="Aptos Display" w:hAnsi="Aptos Display" w:cstheme="majorHAnsi"/>
          <w:i/>
          <w:szCs w:val="22"/>
        </w:rPr>
        <w:t>(zaznaczyć właściwe)</w:t>
      </w:r>
      <w:r w:rsidRPr="009E4927">
        <w:rPr>
          <w:rStyle w:val="Zakotwiczenieprzypisudolnego"/>
          <w:rFonts w:ascii="Aptos Display" w:hAnsi="Aptos Display" w:cstheme="majorHAnsi"/>
          <w:i/>
          <w:szCs w:val="22"/>
        </w:rPr>
        <w:footnoteReference w:id="2"/>
      </w:r>
      <w:r w:rsidRPr="009E4927">
        <w:rPr>
          <w:rFonts w:ascii="Aptos Display" w:hAnsi="Aptos Display" w:cstheme="majorHAnsi"/>
          <w:szCs w:val="22"/>
        </w:rPr>
        <w:t>:</w:t>
      </w:r>
    </w:p>
    <w:p w14:paraId="3236A2F3" w14:textId="459C2819" w:rsidR="00C1088F" w:rsidRPr="009E4927" w:rsidRDefault="00E73700" w:rsidP="009E4927">
      <w:pPr>
        <w:spacing w:after="0" w:line="276" w:lineRule="auto"/>
        <w:ind w:left="357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148864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9E4927">
        <w:rPr>
          <w:rFonts w:ascii="Aptos Display" w:hAnsi="Aptos Display" w:cstheme="majorHAnsi"/>
        </w:rPr>
        <w:t xml:space="preserve"> </w:t>
      </w:r>
      <w:r w:rsidR="009E4927">
        <w:rPr>
          <w:rFonts w:ascii="Aptos Display" w:hAnsi="Aptos Display" w:cstheme="majorHAnsi"/>
        </w:rPr>
        <w:tab/>
      </w:r>
      <w:r w:rsidR="00C1088F" w:rsidRPr="009E4927">
        <w:rPr>
          <w:rFonts w:ascii="Aptos Display" w:hAnsi="Aptos Display" w:cstheme="majorHAnsi"/>
        </w:rPr>
        <w:t xml:space="preserve">nie będzie prowadzić u zamawiającego do powstania obowiązku podatkowego zgodnie z ustawą </w:t>
      </w:r>
      <w:r w:rsidR="00C1088F" w:rsidRPr="009E4927">
        <w:rPr>
          <w:rFonts w:ascii="Aptos Display" w:hAnsi="Aptos Display" w:cstheme="majorHAnsi"/>
        </w:rPr>
        <w:br/>
        <w:t xml:space="preserve">     </w:t>
      </w:r>
      <w:r w:rsidR="009E4927">
        <w:rPr>
          <w:rFonts w:ascii="Aptos Display" w:hAnsi="Aptos Display" w:cstheme="majorHAnsi"/>
        </w:rPr>
        <w:tab/>
      </w:r>
      <w:r w:rsidR="00C1088F" w:rsidRPr="009E4927">
        <w:rPr>
          <w:rFonts w:ascii="Aptos Display" w:hAnsi="Aptos Display" w:cstheme="majorHAnsi"/>
        </w:rPr>
        <w:t>z dnia 11 marca 2014 r. o podatku od towarów i usług</w:t>
      </w:r>
    </w:p>
    <w:p w14:paraId="751624EF" w14:textId="0C2BC495" w:rsidR="00C1088F" w:rsidRPr="009E4927" w:rsidRDefault="00E73700" w:rsidP="009E4927">
      <w:pPr>
        <w:spacing w:after="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545415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9E4927">
        <w:rPr>
          <w:rFonts w:ascii="Aptos Display" w:hAnsi="Aptos Display" w:cstheme="majorHAnsi"/>
        </w:rPr>
        <w:t xml:space="preserve"> </w:t>
      </w:r>
      <w:r w:rsidR="009E4927">
        <w:rPr>
          <w:rFonts w:ascii="Aptos Display" w:hAnsi="Aptos Display" w:cstheme="majorHAnsi"/>
        </w:rPr>
        <w:tab/>
      </w:r>
      <w:r w:rsidR="00C1088F" w:rsidRPr="009E4927">
        <w:rPr>
          <w:rFonts w:ascii="Aptos Display" w:hAnsi="Aptos Display" w:cstheme="majorHAnsi"/>
        </w:rPr>
        <w:t>będzie prowadzić u zamawiającego do powstania obowiązku podatkowego zgodnie z ustawą z dnia 11 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C1088F" w:rsidRPr="009E4927" w14:paraId="4544615C" w14:textId="77777777" w:rsidTr="00B45B5B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6D93CACD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9E4927">
              <w:rPr>
                <w:rFonts w:ascii="Aptos Display" w:eastAsia="Times New Roman" w:hAnsi="Aptos Display" w:cstheme="majorHAnsi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59D7FC8D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9E4927">
              <w:rPr>
                <w:rFonts w:ascii="Aptos Display" w:eastAsia="Times New Roman" w:hAnsi="Aptos Display" w:cstheme="maj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4E00A495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9E4927">
              <w:rPr>
                <w:rFonts w:ascii="Aptos Display" w:eastAsia="Times New Roman" w:hAnsi="Aptos Display" w:cstheme="majorHAnsi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09B6CF89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9E4927">
              <w:rPr>
                <w:rFonts w:ascii="Aptos Display" w:eastAsia="Times New Roman" w:hAnsi="Aptos Display" w:cstheme="majorHAnsi"/>
              </w:rPr>
              <w:t>Stawka podatku od towarów i usług, która będzie miała zastosowanie, zgodnie z wiedzą wykonawcy</w:t>
            </w:r>
          </w:p>
        </w:tc>
      </w:tr>
      <w:tr w:rsidR="00C1088F" w:rsidRPr="009E4927" w14:paraId="760FBF4F" w14:textId="77777777" w:rsidTr="00B45B5B">
        <w:tc>
          <w:tcPr>
            <w:tcW w:w="714" w:type="dxa"/>
            <w:vAlign w:val="center"/>
          </w:tcPr>
          <w:p w14:paraId="6B57CECD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9E4927">
              <w:rPr>
                <w:rFonts w:ascii="Aptos Display" w:eastAsia="Times New Roman" w:hAnsi="Aptos Display" w:cstheme="majorHAnsi"/>
              </w:rPr>
              <w:t>1.</w:t>
            </w:r>
          </w:p>
        </w:tc>
        <w:tc>
          <w:tcPr>
            <w:tcW w:w="3117" w:type="dxa"/>
            <w:vAlign w:val="center"/>
          </w:tcPr>
          <w:p w14:paraId="22A57A26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61" w:type="dxa"/>
            <w:vAlign w:val="center"/>
          </w:tcPr>
          <w:p w14:paraId="414BB808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33" w:type="dxa"/>
          </w:tcPr>
          <w:p w14:paraId="10DFD58A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</w:tr>
      <w:tr w:rsidR="00C1088F" w:rsidRPr="009E4927" w14:paraId="33F08FB1" w14:textId="77777777" w:rsidTr="00B45B5B">
        <w:tc>
          <w:tcPr>
            <w:tcW w:w="714" w:type="dxa"/>
            <w:vAlign w:val="center"/>
          </w:tcPr>
          <w:p w14:paraId="552B3208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9E4927">
              <w:rPr>
                <w:rFonts w:ascii="Aptos Display" w:eastAsia="Times New Roman" w:hAnsi="Aptos Display" w:cstheme="majorHAnsi"/>
              </w:rPr>
              <w:t>2.</w:t>
            </w:r>
          </w:p>
        </w:tc>
        <w:tc>
          <w:tcPr>
            <w:tcW w:w="3117" w:type="dxa"/>
            <w:vAlign w:val="center"/>
          </w:tcPr>
          <w:p w14:paraId="752B5251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61" w:type="dxa"/>
            <w:vAlign w:val="center"/>
          </w:tcPr>
          <w:p w14:paraId="1A01DF78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33" w:type="dxa"/>
          </w:tcPr>
          <w:p w14:paraId="54E6C3C0" w14:textId="77777777" w:rsidR="00C1088F" w:rsidRPr="009E4927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</w:tr>
    </w:tbl>
    <w:p w14:paraId="464BFB3E" w14:textId="77777777" w:rsidR="00DD75A7" w:rsidRPr="009E4927" w:rsidRDefault="00DD75A7" w:rsidP="009E4927">
      <w:pPr>
        <w:pStyle w:val="Akapitzlist"/>
        <w:widowControl/>
        <w:spacing w:line="276" w:lineRule="auto"/>
        <w:ind w:left="357"/>
        <w:contextualSpacing w:val="0"/>
        <w:jc w:val="both"/>
        <w:rPr>
          <w:rFonts w:ascii="Aptos Display" w:hAnsi="Aptos Display" w:cstheme="majorHAnsi"/>
          <w:szCs w:val="22"/>
        </w:rPr>
      </w:pPr>
    </w:p>
    <w:p w14:paraId="1F43C0BD" w14:textId="2D5C3AE4" w:rsidR="00C1088F" w:rsidRPr="009E4927" w:rsidRDefault="00C1088F" w:rsidP="009E4927">
      <w:pPr>
        <w:pStyle w:val="Akapitzlist"/>
        <w:widowControl/>
        <w:numPr>
          <w:ilvl w:val="0"/>
          <w:numId w:val="20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9E4927">
        <w:rPr>
          <w:rFonts w:ascii="Aptos Display" w:hAnsi="Aptos Display" w:cstheme="majorHAnsi"/>
          <w:szCs w:val="22"/>
        </w:rPr>
        <w:t xml:space="preserve">Rodzaj wykonawcy składającego ofertę </w:t>
      </w:r>
      <w:r w:rsidRPr="009E4927">
        <w:rPr>
          <w:rFonts w:ascii="Aptos Display" w:hAnsi="Aptos Display" w:cstheme="majorHAnsi"/>
          <w:i/>
          <w:szCs w:val="22"/>
        </w:rPr>
        <w:t>(zaznaczyć właściwe)</w:t>
      </w:r>
      <w:r w:rsidRPr="009E4927">
        <w:rPr>
          <w:rStyle w:val="Zakotwiczenieprzypisudolnego"/>
          <w:rFonts w:ascii="Aptos Display" w:hAnsi="Aptos Display" w:cstheme="majorHAnsi"/>
          <w:szCs w:val="22"/>
        </w:rPr>
        <w:footnoteReference w:id="3"/>
      </w:r>
      <w:r w:rsidRPr="009E4927">
        <w:rPr>
          <w:rFonts w:ascii="Aptos Display" w:hAnsi="Aptos Display" w:cstheme="majorHAnsi"/>
          <w:szCs w:val="22"/>
        </w:rPr>
        <w:t>:</w:t>
      </w:r>
    </w:p>
    <w:p w14:paraId="0545CA09" w14:textId="77777777" w:rsidR="00C1088F" w:rsidRPr="009E4927" w:rsidRDefault="00E73700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5081676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9E4927">
        <w:rPr>
          <w:rFonts w:ascii="Aptos Display" w:hAnsi="Aptos Display" w:cstheme="majorHAnsi"/>
          <w:color w:val="000000"/>
          <w:szCs w:val="22"/>
        </w:rPr>
        <w:t xml:space="preserve"> mikroprzedsiębiorstwo,</w:t>
      </w:r>
    </w:p>
    <w:p w14:paraId="616477A9" w14:textId="77777777" w:rsidR="00C1088F" w:rsidRPr="009E4927" w:rsidRDefault="00E73700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-1066488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9E4927">
        <w:rPr>
          <w:rFonts w:ascii="Aptos Display" w:hAnsi="Aptos Display" w:cstheme="majorHAnsi"/>
          <w:color w:val="000000"/>
          <w:szCs w:val="22"/>
        </w:rPr>
        <w:t xml:space="preserve"> małe przedsiębiorstwo,</w:t>
      </w:r>
    </w:p>
    <w:p w14:paraId="664F77AB" w14:textId="77777777" w:rsidR="00C1088F" w:rsidRPr="009E4927" w:rsidRDefault="00E73700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7534104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9E4927">
        <w:rPr>
          <w:rFonts w:ascii="Aptos Display" w:hAnsi="Aptos Display" w:cstheme="majorHAnsi"/>
          <w:color w:val="000000"/>
          <w:szCs w:val="22"/>
        </w:rPr>
        <w:t xml:space="preserve"> średnie przedsiębiorstwo,</w:t>
      </w:r>
    </w:p>
    <w:p w14:paraId="11AEBCD5" w14:textId="77777777" w:rsidR="00C1088F" w:rsidRPr="009E4927" w:rsidRDefault="00E73700" w:rsidP="009E4927">
      <w:pPr>
        <w:spacing w:after="0" w:line="276" w:lineRule="auto"/>
        <w:ind w:firstLine="352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313442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C1088F" w:rsidRPr="009E4927">
        <w:rPr>
          <w:rFonts w:ascii="Aptos Display" w:hAnsi="Aptos Display" w:cstheme="majorHAnsi"/>
          <w:color w:val="000000"/>
        </w:rPr>
        <w:t xml:space="preserve"> jednoosobowa działalność gospodarcza,</w:t>
      </w:r>
    </w:p>
    <w:p w14:paraId="778EE575" w14:textId="77777777" w:rsidR="00C1088F" w:rsidRPr="009E4927" w:rsidRDefault="00E73700" w:rsidP="009E4927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3513073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C1088F" w:rsidRPr="009E4927">
        <w:rPr>
          <w:rFonts w:ascii="Aptos Display" w:hAnsi="Aptos Display" w:cstheme="majorHAnsi"/>
          <w:color w:val="000000"/>
        </w:rPr>
        <w:t xml:space="preserve"> osoba fizyczna nieprowadząca działalności gospodarczej,</w:t>
      </w:r>
    </w:p>
    <w:p w14:paraId="4005AE8B" w14:textId="77777777" w:rsidR="00C1088F" w:rsidRPr="009E4927" w:rsidRDefault="00E73700" w:rsidP="009E4927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887867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9E4927">
        <w:rPr>
          <w:rFonts w:ascii="Aptos Display" w:hAnsi="Aptos Display" w:cstheme="majorHAnsi"/>
        </w:rPr>
        <w:t xml:space="preserve"> inne.</w:t>
      </w:r>
    </w:p>
    <w:p w14:paraId="3505D9D9" w14:textId="77777777" w:rsidR="00C1088F" w:rsidRPr="009E4927" w:rsidRDefault="00C1088F" w:rsidP="009E4927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</w:p>
    <w:p w14:paraId="3C831B05" w14:textId="77777777" w:rsidR="00C1088F" w:rsidRPr="009E4927" w:rsidRDefault="00C1088F" w:rsidP="009E4927">
      <w:pPr>
        <w:pStyle w:val="Zwykytekst"/>
        <w:numPr>
          <w:ilvl w:val="0"/>
          <w:numId w:val="21"/>
        </w:numPr>
        <w:spacing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9E4927">
        <w:rPr>
          <w:rFonts w:ascii="Aptos Display" w:hAnsi="Aptos Display" w:cstheme="majorHAnsi"/>
          <w:sz w:val="22"/>
          <w:szCs w:val="22"/>
        </w:rPr>
        <w:lastRenderedPageBreak/>
        <w:t xml:space="preserve">Wykonawca oświadcza, że </w:t>
      </w:r>
      <w:r w:rsidRPr="009E4927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9E4927">
        <w:rPr>
          <w:rFonts w:ascii="Aptos Display" w:hAnsi="Aptos Display" w:cstheme="majorHAnsi"/>
          <w:sz w:val="22"/>
          <w:szCs w:val="22"/>
        </w:rPr>
        <w:t>:</w:t>
      </w:r>
    </w:p>
    <w:p w14:paraId="0CB069B5" w14:textId="77777777" w:rsidR="00C1088F" w:rsidRPr="009E4927" w:rsidRDefault="00E73700" w:rsidP="009E4927">
      <w:pPr>
        <w:pStyle w:val="Akapitzlist"/>
        <w:spacing w:line="276" w:lineRule="auto"/>
        <w:ind w:left="709" w:hanging="283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8325583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  <w:szCs w:val="22"/>
            </w:rPr>
            <w:t>☐</w:t>
          </w:r>
        </w:sdtContent>
      </w:sdt>
      <w:r w:rsidR="00C1088F" w:rsidRPr="009E4927">
        <w:rPr>
          <w:rFonts w:ascii="Aptos Display" w:hAnsi="Aptos Display" w:cstheme="majorHAnsi"/>
          <w:szCs w:val="22"/>
        </w:rPr>
        <w:t xml:space="preserve"> </w:t>
      </w:r>
      <w:r w:rsidR="00C1088F" w:rsidRPr="009E4927">
        <w:rPr>
          <w:rFonts w:ascii="Aptos Display" w:hAnsi="Aptos Display" w:cstheme="majorHAnsi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66D404E4" w14:textId="77777777" w:rsidR="00C1088F" w:rsidRPr="009E4927" w:rsidRDefault="00E73700" w:rsidP="009E4927">
      <w:pPr>
        <w:pStyle w:val="Akapitzlist"/>
        <w:spacing w:line="276" w:lineRule="auto"/>
        <w:ind w:left="709" w:hanging="283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478265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9E4927">
            <w:rPr>
              <w:rFonts w:ascii="Aptos Display" w:eastAsia="MS Gothic" w:hAnsi="Aptos Display" w:cs="Segoe UI Symbol"/>
              <w:szCs w:val="22"/>
            </w:rPr>
            <w:t>☐</w:t>
          </w:r>
        </w:sdtContent>
      </w:sdt>
      <w:r w:rsidR="00C1088F" w:rsidRPr="009E4927">
        <w:rPr>
          <w:rFonts w:ascii="Aptos Display" w:hAnsi="Aptos Display" w:cstheme="majorHAnsi"/>
          <w:szCs w:val="22"/>
        </w:rPr>
        <w:t xml:space="preserve"> </w:t>
      </w:r>
      <w:r w:rsidR="00C1088F" w:rsidRPr="009E4927">
        <w:rPr>
          <w:rFonts w:ascii="Aptos Display" w:hAnsi="Aptos Display" w:cstheme="majorHAnsi"/>
          <w:szCs w:val="22"/>
        </w:rPr>
        <w:tab/>
        <w:t xml:space="preserve">nie jest czynnym podatnikiem VAT, a gdy podczas obowiązywania umowy stanie się takim podatnikiem, zobowiązuje się do niezwłocznego powiadomienia Zamawiającego o tym fakcie oraz </w:t>
      </w:r>
      <w:r w:rsidR="00C1088F" w:rsidRPr="009E4927">
        <w:rPr>
          <w:rFonts w:ascii="Aptos Display" w:hAnsi="Aptos Display" w:cstheme="majorHAnsi"/>
          <w:szCs w:val="22"/>
        </w:rPr>
        <w:br/>
        <w:t>o wskazanie rachunku rozliczeniowego, na który ma wpływać wynagrodzenie, dla którego prowadzony jest rachunek VAT.</w:t>
      </w:r>
    </w:p>
    <w:p w14:paraId="6ECC8B3F" w14:textId="12BB2C9D" w:rsidR="00C1088F" w:rsidRPr="009E4927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9E4927">
        <w:rPr>
          <w:rFonts w:ascii="Aptos Display" w:hAnsi="Aptos Display" w:cstheme="majorHAnsi"/>
          <w:color w:val="000000"/>
          <w:sz w:val="22"/>
          <w:szCs w:val="22"/>
        </w:rPr>
        <w:t xml:space="preserve">Oświadczamy, że została nam przekazana klauzula informacyjna z art. 13 rozporządzenia Parlamentu Europejskiego i Rady (UE) 2016/679 z dnia 27 kwietnia 2016 r. w sprawie ochrony osób fizycznych </w:t>
      </w:r>
      <w:r w:rsidRPr="009E4927">
        <w:rPr>
          <w:rFonts w:ascii="Aptos Display" w:hAnsi="Aptos Display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(Dz. Urz. UE L 119 </w:t>
      </w:r>
      <w:r w:rsidRPr="009E4927">
        <w:rPr>
          <w:rFonts w:ascii="Aptos Display" w:hAnsi="Aptos Display" w:cstheme="majorHAnsi"/>
          <w:color w:val="000000"/>
          <w:sz w:val="22"/>
          <w:szCs w:val="22"/>
        </w:rPr>
        <w:br/>
        <w:t>z 04.05.2016 r. – dalej RODO), zawarta w Specyfikacji Warunków Zamówienia.</w:t>
      </w:r>
    </w:p>
    <w:p w14:paraId="3806E9B9" w14:textId="77777777" w:rsidR="00C1088F" w:rsidRPr="009E4927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9E4927">
        <w:rPr>
          <w:rFonts w:ascii="Aptos Display" w:hAnsi="Aptos Display" w:cs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9E4927">
        <w:rPr>
          <w:rStyle w:val="Odwoanieprzypisudolnego"/>
          <w:rFonts w:ascii="Aptos Display" w:hAnsi="Aptos Display" w:cstheme="majorHAnsi"/>
          <w:sz w:val="22"/>
          <w:szCs w:val="22"/>
        </w:rPr>
        <w:footnoteReference w:id="4"/>
      </w:r>
    </w:p>
    <w:p w14:paraId="79665C4E" w14:textId="77777777" w:rsidR="00E73700" w:rsidRDefault="00E73700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>
        <w:rPr>
          <w:rFonts w:ascii="Aptos Display" w:hAnsi="Aptos Display" w:cstheme="majorHAnsi"/>
          <w:sz w:val="22"/>
          <w:szCs w:val="22"/>
        </w:rPr>
        <w:t>Wadium zostało wniesione w formie ……………………………..</w:t>
      </w:r>
    </w:p>
    <w:p w14:paraId="0003C408" w14:textId="24F22AF2" w:rsidR="00E73700" w:rsidRDefault="00E73700" w:rsidP="00E73700">
      <w:pPr>
        <w:pStyle w:val="Zwykytekst"/>
        <w:spacing w:line="276" w:lineRule="auto"/>
        <w:ind w:left="360"/>
        <w:jc w:val="both"/>
        <w:rPr>
          <w:rFonts w:ascii="Aptos Display" w:hAnsi="Aptos Display" w:cstheme="majorHAnsi"/>
          <w:sz w:val="22"/>
          <w:szCs w:val="22"/>
        </w:rPr>
      </w:pPr>
      <w:r>
        <w:rPr>
          <w:rFonts w:ascii="Aptos Display" w:hAnsi="Aptos Display" w:cstheme="majorHAnsi"/>
          <w:sz w:val="22"/>
          <w:szCs w:val="22"/>
        </w:rPr>
        <w:t>Wadium wniesione w pieniądzu należy zwrócić na rachunek: ………………………………………………………….</w:t>
      </w:r>
    </w:p>
    <w:p w14:paraId="7C411F2B" w14:textId="7B1F6F75" w:rsidR="00C1088F" w:rsidRPr="009E4927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9E4927">
        <w:rPr>
          <w:rFonts w:ascii="Aptos Display" w:hAnsi="Aptos Display" w:cstheme="majorHAnsi"/>
          <w:sz w:val="22"/>
          <w:szCs w:val="22"/>
        </w:rPr>
        <w:t xml:space="preserve">Załącznikami do oferty, stanowiącymi jej integralną część są: </w:t>
      </w:r>
    </w:p>
    <w:p w14:paraId="6955A0F7" w14:textId="77777777" w:rsidR="00C1088F" w:rsidRPr="009E4927" w:rsidRDefault="00C1088F" w:rsidP="009E4927">
      <w:pPr>
        <w:pStyle w:val="Zwykytekst"/>
        <w:numPr>
          <w:ilvl w:val="0"/>
          <w:numId w:val="5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9E4927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150D16C0" w14:textId="77777777" w:rsidR="00C1088F" w:rsidRPr="009E4927" w:rsidRDefault="00C1088F" w:rsidP="009E4927">
      <w:pPr>
        <w:pStyle w:val="Zwykytekst"/>
        <w:numPr>
          <w:ilvl w:val="0"/>
          <w:numId w:val="5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9E4927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322E7042" w14:textId="77777777" w:rsidR="00C1088F" w:rsidRPr="009E4927" w:rsidRDefault="00C1088F" w:rsidP="009E4927">
      <w:pPr>
        <w:spacing w:after="0" w:line="276" w:lineRule="auto"/>
        <w:rPr>
          <w:rFonts w:ascii="Aptos Display" w:hAnsi="Aptos Display" w:cstheme="majorHAnsi"/>
          <w:b/>
        </w:rPr>
      </w:pPr>
      <w:r w:rsidRPr="009E4927">
        <w:rPr>
          <w:rFonts w:ascii="Aptos Display" w:hAnsi="Aptos Display"/>
        </w:rPr>
        <w:br w:type="page"/>
      </w:r>
    </w:p>
    <w:p w14:paraId="3A9569C5" w14:textId="77777777" w:rsidR="00C1088F" w:rsidRPr="009E4927" w:rsidRDefault="00C1088F" w:rsidP="009E4927">
      <w:pPr>
        <w:spacing w:after="0" w:line="276" w:lineRule="auto"/>
        <w:jc w:val="right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lastRenderedPageBreak/>
        <w:t>Załącznik nr 2 do SWZ</w:t>
      </w:r>
    </w:p>
    <w:p w14:paraId="11078396" w14:textId="77777777" w:rsidR="00C1088F" w:rsidRPr="009E4927" w:rsidRDefault="00C1088F" w:rsidP="009E4927">
      <w:pPr>
        <w:spacing w:after="0" w:line="276" w:lineRule="auto"/>
        <w:rPr>
          <w:rFonts w:ascii="Aptos Display" w:hAnsi="Aptos Display" w:cstheme="majorHAnsi"/>
          <w:b/>
        </w:rPr>
      </w:pPr>
    </w:p>
    <w:p w14:paraId="684FBCE0" w14:textId="77777777" w:rsidR="00C1088F" w:rsidRPr="009E4927" w:rsidRDefault="00C1088F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t>OŚWIADCZENIE O BRAKU PODSTAW DO WYKLUCZENIA</w:t>
      </w:r>
    </w:p>
    <w:p w14:paraId="560DBDBB" w14:textId="7A3789DC" w:rsidR="00C1088F" w:rsidRPr="009E4927" w:rsidRDefault="00C1088F" w:rsidP="009E4927">
      <w:pPr>
        <w:spacing w:after="0" w:line="276" w:lineRule="auto"/>
        <w:jc w:val="center"/>
        <w:rPr>
          <w:rFonts w:ascii="Aptos Display" w:hAnsi="Aptos Display" w:cstheme="majorHAnsi"/>
          <w:b/>
        </w:rPr>
      </w:pPr>
      <w:r w:rsidRPr="009E4927">
        <w:rPr>
          <w:rFonts w:ascii="Aptos Display" w:hAnsi="Aptos Display" w:cstheme="majorHAnsi"/>
          <w:b/>
        </w:rPr>
        <w:t>składane na podstawie art. 125 ust. 1 ustawy z dnia 11 września 2019 r. Prawo zamówień publicznych</w:t>
      </w:r>
      <w:r w:rsidRPr="009E4927">
        <w:rPr>
          <w:rFonts w:ascii="Aptos Display" w:hAnsi="Aptos Display" w:cstheme="majorHAnsi"/>
          <w:b/>
        </w:rPr>
        <w:br/>
        <w:t>(t.j. Dz.U. z 202</w:t>
      </w:r>
      <w:r w:rsidR="00DD75A7" w:rsidRPr="009E4927">
        <w:rPr>
          <w:rFonts w:ascii="Aptos Display" w:hAnsi="Aptos Display" w:cstheme="majorHAnsi"/>
          <w:b/>
        </w:rPr>
        <w:t>3</w:t>
      </w:r>
      <w:r w:rsidRPr="009E4927">
        <w:rPr>
          <w:rFonts w:ascii="Aptos Display" w:hAnsi="Aptos Display" w:cstheme="majorHAnsi"/>
          <w:b/>
        </w:rPr>
        <w:t xml:space="preserve"> r., poz. 1</w:t>
      </w:r>
      <w:r w:rsidR="00DD75A7" w:rsidRPr="009E4927">
        <w:rPr>
          <w:rFonts w:ascii="Aptos Display" w:hAnsi="Aptos Display" w:cstheme="majorHAnsi"/>
          <w:b/>
        </w:rPr>
        <w:t>605</w:t>
      </w:r>
      <w:r w:rsidRPr="009E4927">
        <w:rPr>
          <w:rFonts w:ascii="Aptos Display" w:hAnsi="Aptos Display" w:cstheme="majorHAnsi"/>
          <w:b/>
        </w:rPr>
        <w:t xml:space="preserve"> ze zm.)</w:t>
      </w:r>
    </w:p>
    <w:p w14:paraId="68349F66" w14:textId="77777777" w:rsidR="00C1088F" w:rsidRPr="009E4927" w:rsidRDefault="00C1088F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  <w:u w:val="single"/>
        </w:rPr>
        <w:t>(NALEŻY ZŁOŻYĆ WRAZ Z OFERTĄ)</w:t>
      </w:r>
    </w:p>
    <w:p w14:paraId="45D3FE8C" w14:textId="77777777" w:rsidR="00C1088F" w:rsidRPr="009E4927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9E4927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70D90950" w14:textId="77777777" w:rsidR="00C1088F" w:rsidRPr="009E4927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9E4927">
        <w:rPr>
          <w:rFonts w:ascii="Aptos Display" w:eastAsia="Calibri" w:hAnsi="Aptos Display" w:cstheme="majorHAnsi"/>
        </w:rPr>
        <w:t xml:space="preserve">……………………………………………………………………………………………………….… </w:t>
      </w:r>
    </w:p>
    <w:p w14:paraId="514734B4" w14:textId="77777777" w:rsidR="00C1088F" w:rsidRPr="009E4927" w:rsidRDefault="00C1088F" w:rsidP="009E4927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9E4927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33BDB3EF" w14:textId="77777777" w:rsidR="00C1088F" w:rsidRPr="00621059" w:rsidRDefault="00C1088F" w:rsidP="009E4927">
      <w:pPr>
        <w:spacing w:after="0" w:line="276" w:lineRule="auto"/>
        <w:jc w:val="both"/>
        <w:rPr>
          <w:rFonts w:ascii="Aptos Display" w:hAnsi="Aptos Display" w:cstheme="majorHAnsi"/>
          <w:sz w:val="18"/>
          <w:szCs w:val="18"/>
        </w:rPr>
      </w:pPr>
      <w:r w:rsidRPr="00621059">
        <w:rPr>
          <w:rFonts w:ascii="Aptos Display" w:hAnsi="Aptos Display" w:cstheme="majorHAnsi"/>
          <w:i/>
          <w:sz w:val="18"/>
          <w:szCs w:val="18"/>
        </w:rPr>
        <w:t>(</w:t>
      </w:r>
      <w:r w:rsidRPr="00621059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621059">
        <w:rPr>
          <w:rFonts w:ascii="Aptos Display" w:hAnsi="Aptos Display" w:cstheme="majorHAnsi"/>
          <w:i/>
          <w:sz w:val="18"/>
          <w:szCs w:val="18"/>
        </w:rPr>
        <w:t>)</w:t>
      </w:r>
    </w:p>
    <w:p w14:paraId="0FACA9CD" w14:textId="77777777" w:rsidR="00C1088F" w:rsidRPr="009E4927" w:rsidRDefault="00C1088F" w:rsidP="009E4927">
      <w:pPr>
        <w:spacing w:after="0" w:line="276" w:lineRule="auto"/>
        <w:jc w:val="both"/>
        <w:rPr>
          <w:rFonts w:ascii="Aptos Display" w:hAnsi="Aptos Display" w:cstheme="majorHAnsi"/>
          <w:i/>
        </w:rPr>
      </w:pPr>
    </w:p>
    <w:p w14:paraId="6DFAC602" w14:textId="21EB3751" w:rsidR="00C1088F" w:rsidRPr="009E4927" w:rsidRDefault="00C1088F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DD75A7" w:rsidRPr="009E4927">
        <w:rPr>
          <w:rFonts w:ascii="Aptos Display" w:hAnsi="Aptos Display" w:cstheme="majorHAnsi"/>
          <w:color w:val="000000"/>
        </w:rPr>
        <w:t xml:space="preserve"> na </w:t>
      </w:r>
      <w:r w:rsidR="00621059" w:rsidRPr="009E4927">
        <w:rPr>
          <w:rFonts w:ascii="Aptos Display" w:eastAsia="Times New Roman" w:hAnsi="Aptos Display" w:cstheme="majorHAnsi"/>
          <w:b/>
          <w:bCs/>
          <w:lang w:eastAsia="pl-PL"/>
        </w:rPr>
        <w:t>sukcesywną dostawę chlorku sodu w postaci tabletek (sól tabletkowa) przeznaczonego do elektrolizerów typu OSEC NXT 36 firmy EROQUA WALLACE &amp; TIERNAN</w:t>
      </w:r>
      <w:r w:rsidR="00621059" w:rsidRPr="009E4927">
        <w:rPr>
          <w:rFonts w:ascii="Aptos Display" w:hAnsi="Aptos Display" w:cstheme="majorHAnsi"/>
          <w:b/>
          <w:bCs/>
          <w:color w:val="000000"/>
          <w:u w:val="single"/>
        </w:rPr>
        <w:t xml:space="preserve"> </w:t>
      </w:r>
      <w:r w:rsidRPr="009E4927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488B1ED5" w14:textId="77777777" w:rsidR="00C1088F" w:rsidRPr="009E4927" w:rsidRDefault="00C1088F" w:rsidP="009E4927">
      <w:pPr>
        <w:spacing w:after="0" w:line="276" w:lineRule="auto"/>
        <w:jc w:val="both"/>
        <w:rPr>
          <w:rFonts w:ascii="Aptos Display" w:hAnsi="Aptos Display" w:cstheme="majorHAnsi"/>
        </w:rPr>
      </w:pPr>
    </w:p>
    <w:p w14:paraId="1C2A9EA2" w14:textId="77777777" w:rsidR="00C1088F" w:rsidRPr="009E4927" w:rsidRDefault="00C1088F" w:rsidP="009E4927">
      <w:pPr>
        <w:shd w:val="clear" w:color="auto" w:fill="B4C6E7" w:themeFill="accent1" w:themeFillTint="66"/>
        <w:spacing w:after="0" w:line="276" w:lineRule="auto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t>Jeżeli podmiot, w imieniu którego składane jest oświadczenie nie podlega wykluczeniu:</w:t>
      </w:r>
    </w:p>
    <w:p w14:paraId="2A146ABE" w14:textId="7217CE73" w:rsidR="00C1088F" w:rsidRPr="009E4927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</w:rPr>
        <w:t xml:space="preserve">Oświadczam, że podmiot, w imieniu którego składane jest oświadczenie nie podlega wykluczeniu </w:t>
      </w:r>
      <w:r w:rsidRPr="009E4927">
        <w:rPr>
          <w:rFonts w:ascii="Aptos Display" w:hAnsi="Aptos Display" w:cstheme="majorHAnsi"/>
        </w:rPr>
        <w:br/>
        <w:t xml:space="preserve">z postępowania na podstawie </w:t>
      </w:r>
      <w:r w:rsidRPr="009E4927">
        <w:rPr>
          <w:rFonts w:ascii="Aptos Display" w:hAnsi="Aptos Display" w:cstheme="majorHAnsi"/>
          <w:color w:val="000000" w:themeColor="text1"/>
        </w:rPr>
        <w:t>art. 108 ust. 1, art. 109 ust. 1 pkt 1</w:t>
      </w:r>
      <w:r w:rsidR="00DD75A7" w:rsidRPr="009E4927">
        <w:rPr>
          <w:rFonts w:ascii="Aptos Display" w:hAnsi="Aptos Display" w:cstheme="majorHAnsi"/>
          <w:color w:val="000000" w:themeColor="text1"/>
        </w:rPr>
        <w:t xml:space="preserve"> i </w:t>
      </w:r>
      <w:r w:rsidRPr="009E4927">
        <w:rPr>
          <w:rFonts w:ascii="Aptos Display" w:hAnsi="Aptos Display" w:cstheme="majorHAnsi"/>
          <w:color w:val="000000" w:themeColor="text1"/>
        </w:rPr>
        <w:t xml:space="preserve">4 </w:t>
      </w:r>
      <w:r w:rsidRPr="009E4927">
        <w:rPr>
          <w:rFonts w:ascii="Aptos Display" w:hAnsi="Aptos Display" w:cstheme="majorHAnsi"/>
        </w:rPr>
        <w:t xml:space="preserve">ustawy Pzp oraz art. 7 ust. 1 ustawy </w:t>
      </w:r>
      <w:r w:rsidR="00DD75A7" w:rsidRPr="009E4927">
        <w:rPr>
          <w:rFonts w:ascii="Aptos Display" w:hAnsi="Aptos Display" w:cstheme="majorHAnsi"/>
        </w:rPr>
        <w:br/>
      </w:r>
      <w:r w:rsidRPr="009E4927">
        <w:rPr>
          <w:rFonts w:ascii="Aptos Display" w:hAnsi="Aptos Display" w:cstheme="majorHAnsi"/>
        </w:rPr>
        <w:t>o szczególnych rozwiązaniach w zakresie przeciwdziałania wspieraniu agresji na Ukrainę oraz służących ochronie bezpieczeństwa narodowego.</w:t>
      </w:r>
    </w:p>
    <w:p w14:paraId="6C4FD635" w14:textId="77777777" w:rsidR="00C1088F" w:rsidRPr="009E4927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</w:p>
    <w:p w14:paraId="4DD9B1A1" w14:textId="77777777" w:rsidR="00C1088F" w:rsidRPr="009E4927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t>ALBO</w:t>
      </w:r>
    </w:p>
    <w:p w14:paraId="3380496D" w14:textId="77777777" w:rsidR="00C1088F" w:rsidRPr="009E4927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</w:p>
    <w:p w14:paraId="5B8DAF91" w14:textId="77777777" w:rsidR="00C1088F" w:rsidRPr="009E4927" w:rsidRDefault="00C1088F" w:rsidP="009E4927">
      <w:pPr>
        <w:shd w:val="clear" w:color="auto" w:fill="B4C6E7" w:themeFill="accent1" w:themeFillTint="66"/>
        <w:spacing w:after="0" w:line="276" w:lineRule="auto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t>Jeżeli podmiot, w imieniu którego składane jest oświadczenie podlega wykluczeniu</w:t>
      </w:r>
      <w:r w:rsidRPr="009E4927">
        <w:rPr>
          <w:rStyle w:val="Zakotwiczenieprzypisudolnego"/>
          <w:rFonts w:ascii="Aptos Display" w:hAnsi="Aptos Display" w:cstheme="majorHAnsi"/>
          <w:b/>
        </w:rPr>
        <w:footnoteReference w:id="5"/>
      </w:r>
      <w:r w:rsidRPr="009E4927">
        <w:rPr>
          <w:rFonts w:ascii="Aptos Display" w:hAnsi="Aptos Display" w:cstheme="majorHAnsi"/>
          <w:b/>
        </w:rPr>
        <w:t>:</w:t>
      </w:r>
    </w:p>
    <w:p w14:paraId="659526C3" w14:textId="77777777" w:rsidR="00C1088F" w:rsidRPr="009E4927" w:rsidRDefault="00C1088F" w:rsidP="009E4927">
      <w:pPr>
        <w:pStyle w:val="Akapitzlist"/>
        <w:widowControl/>
        <w:numPr>
          <w:ilvl w:val="0"/>
          <w:numId w:val="8"/>
        </w:numPr>
        <w:spacing w:line="276" w:lineRule="auto"/>
        <w:ind w:left="425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9E4927">
        <w:rPr>
          <w:rFonts w:ascii="Aptos Display" w:hAnsi="Aptos Display" w:cstheme="majorHAnsi"/>
          <w:szCs w:val="22"/>
        </w:rPr>
        <w:t xml:space="preserve">Oświadczam, że w stosunku do podmiotu, w imieniu którego składane jest oświadczenie zachodzą podstawy wykluczenia z postępowania na podstawie </w:t>
      </w:r>
      <w:r w:rsidRPr="009E4927">
        <w:rPr>
          <w:rFonts w:ascii="Aptos Display" w:hAnsi="Aptos Display" w:cstheme="majorHAnsi"/>
          <w:color w:val="000000" w:themeColor="text1"/>
          <w:szCs w:val="22"/>
        </w:rPr>
        <w:t xml:space="preserve">art. …………………… </w:t>
      </w:r>
      <w:r w:rsidRPr="009E4927">
        <w:rPr>
          <w:rFonts w:ascii="Aptos Display" w:hAnsi="Aptos Display" w:cstheme="majorHAnsi"/>
          <w:szCs w:val="22"/>
        </w:rPr>
        <w:t xml:space="preserve">ustawy PZP </w:t>
      </w:r>
      <w:r w:rsidRPr="009E4927">
        <w:rPr>
          <w:rFonts w:ascii="Aptos Display" w:hAnsi="Aptos Display" w:cstheme="majorHAnsi"/>
          <w:i/>
          <w:szCs w:val="22"/>
        </w:rPr>
        <w:t>(</w:t>
      </w:r>
      <w:r w:rsidRPr="009E4927">
        <w:rPr>
          <w:rFonts w:ascii="Aptos Display" w:hAnsi="Aptos Display" w:cstheme="majorHAnsi"/>
          <w:bCs/>
          <w:i/>
          <w:szCs w:val="22"/>
        </w:rPr>
        <w:t>podać mającą zastosowanie podstawę wykluczenia spośród wymienionych w art. 108 ust. 1 pkt 1, 2 i 5 oraz w art. 109 ust. 1 pkt 4, 8-10 ustawy PZP</w:t>
      </w:r>
      <w:r w:rsidRPr="009E4927">
        <w:rPr>
          <w:rFonts w:ascii="Aptos Display" w:hAnsi="Aptos Display" w:cstheme="majorHAnsi"/>
          <w:i/>
          <w:szCs w:val="22"/>
        </w:rPr>
        <w:t xml:space="preserve">) </w:t>
      </w:r>
      <w:r w:rsidRPr="009E4927">
        <w:rPr>
          <w:rFonts w:ascii="Aptos Display" w:hAnsi="Aptos Display" w:cstheme="majorHAnsi"/>
          <w:iCs/>
          <w:szCs w:val="22"/>
        </w:rPr>
        <w:t>oraz</w:t>
      </w:r>
      <w:r w:rsidRPr="009E4927">
        <w:rPr>
          <w:rFonts w:ascii="Aptos Display" w:hAnsi="Aptos Display" w:cstheme="majorHAnsi"/>
          <w:i/>
          <w:szCs w:val="22"/>
        </w:rPr>
        <w:t xml:space="preserve"> </w:t>
      </w:r>
      <w:r w:rsidRPr="009E4927">
        <w:rPr>
          <w:rFonts w:ascii="Aptos Display" w:hAnsi="Aptos Display" w:cstheme="majorHAnsi"/>
          <w:iCs/>
          <w:szCs w:val="22"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9E4927">
        <w:rPr>
          <w:rFonts w:ascii="Aptos Display" w:hAnsi="Aptos Display" w:cstheme="majorHAnsi"/>
          <w:i/>
          <w:szCs w:val="22"/>
        </w:rPr>
        <w:t>(podać mającą zastosowanie podstawę wykluczenia spośród wymienionych w art. 7 ust. 1 ustawy).</w:t>
      </w:r>
    </w:p>
    <w:p w14:paraId="25FD05EC" w14:textId="77777777" w:rsidR="00C1088F" w:rsidRPr="009E4927" w:rsidRDefault="00C1088F" w:rsidP="009E4927">
      <w:pPr>
        <w:pStyle w:val="Akapitzlist"/>
        <w:widowControl/>
        <w:numPr>
          <w:ilvl w:val="0"/>
          <w:numId w:val="8"/>
        </w:numPr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  <w:r w:rsidRPr="009E4927">
        <w:rPr>
          <w:rFonts w:ascii="Aptos Display" w:hAnsi="Aptos Display" w:cstheme="majorHAnsi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9E4927">
        <w:rPr>
          <w:rFonts w:ascii="Aptos Display" w:hAnsi="Aptos Display" w:cstheme="majorHAnsi"/>
          <w:i/>
          <w:szCs w:val="22"/>
        </w:rPr>
        <w:t>(należy wskazać podjęte środki naprawcze, o ile zostały one podjęte przez Wykonawcę)</w:t>
      </w:r>
      <w:r w:rsidRPr="009E4927">
        <w:rPr>
          <w:rFonts w:ascii="Aptos Display" w:hAnsi="Aptos Display" w:cstheme="majorHAnsi"/>
          <w:szCs w:val="22"/>
        </w:rPr>
        <w:t>:</w:t>
      </w:r>
    </w:p>
    <w:p w14:paraId="76D8E49B" w14:textId="3453C5BF" w:rsidR="00C1088F" w:rsidRPr="009E4927" w:rsidRDefault="00C1088F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  <w:r w:rsidRPr="009E4927">
        <w:rPr>
          <w:rFonts w:ascii="Aptos Display" w:hAnsi="Aptos Display" w:cstheme="majorHAnsi"/>
          <w:szCs w:val="22"/>
        </w:rPr>
        <w:t>……………………………………………………………………………………………………………...……………………………</w:t>
      </w:r>
    </w:p>
    <w:p w14:paraId="4A999115" w14:textId="77777777" w:rsidR="009E4927" w:rsidRPr="009E4927" w:rsidRDefault="009E4927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</w:p>
    <w:p w14:paraId="79C6FF26" w14:textId="77777777" w:rsidR="00C1088F" w:rsidRPr="009E4927" w:rsidRDefault="00C1088F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t>Oświadczenie dotyczące podanych informacji:</w:t>
      </w:r>
    </w:p>
    <w:p w14:paraId="623743EC" w14:textId="77777777" w:rsidR="00C1088F" w:rsidRPr="009E4927" w:rsidRDefault="00C1088F" w:rsidP="009E4927">
      <w:pPr>
        <w:spacing w:after="0" w:line="276" w:lineRule="auto"/>
        <w:jc w:val="both"/>
        <w:rPr>
          <w:rFonts w:ascii="Aptos Display" w:hAnsi="Aptos Display" w:cstheme="majorHAnsi"/>
          <w:b/>
        </w:rPr>
      </w:pPr>
      <w:r w:rsidRPr="009E4927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4ADC27" w14:textId="77777777" w:rsidR="00DD75A7" w:rsidRPr="009E4927" w:rsidRDefault="00DD75A7" w:rsidP="009E4927">
      <w:pPr>
        <w:spacing w:after="0" w:line="276" w:lineRule="auto"/>
        <w:jc w:val="right"/>
        <w:rPr>
          <w:rFonts w:ascii="Aptos Display" w:hAnsi="Aptos Display" w:cstheme="majorHAnsi"/>
          <w:b/>
        </w:rPr>
      </w:pPr>
    </w:p>
    <w:p w14:paraId="1F320A09" w14:textId="77777777" w:rsidR="00DD75A7" w:rsidRPr="009E4927" w:rsidRDefault="00DD75A7" w:rsidP="009E4927">
      <w:pPr>
        <w:spacing w:after="0" w:line="276" w:lineRule="auto"/>
        <w:jc w:val="right"/>
        <w:rPr>
          <w:rFonts w:ascii="Aptos Display" w:hAnsi="Aptos Display" w:cstheme="majorHAnsi"/>
          <w:b/>
        </w:rPr>
      </w:pPr>
    </w:p>
    <w:p w14:paraId="7C1786F7" w14:textId="77777777" w:rsidR="009E4927" w:rsidRPr="009E4927" w:rsidRDefault="009E4927" w:rsidP="009E4927">
      <w:pPr>
        <w:spacing w:after="0" w:line="276" w:lineRule="auto"/>
        <w:ind w:left="6372"/>
        <w:jc w:val="right"/>
        <w:rPr>
          <w:rFonts w:ascii="Aptos Display" w:hAnsi="Aptos Display" w:cstheme="majorHAnsi"/>
          <w:b/>
        </w:rPr>
      </w:pPr>
    </w:p>
    <w:p w14:paraId="5B350AFB" w14:textId="77777777" w:rsidR="009E4927" w:rsidRPr="009E4927" w:rsidRDefault="009E4927" w:rsidP="009E4927">
      <w:pPr>
        <w:spacing w:after="0" w:line="276" w:lineRule="auto"/>
        <w:ind w:left="6372"/>
        <w:jc w:val="right"/>
        <w:rPr>
          <w:rFonts w:ascii="Aptos Display" w:hAnsi="Aptos Display" w:cstheme="majorHAnsi"/>
          <w:b/>
        </w:rPr>
      </w:pPr>
    </w:p>
    <w:p w14:paraId="1D5DF4BE" w14:textId="3B663611" w:rsidR="00C1088F" w:rsidRPr="009E4927" w:rsidRDefault="00C1088F" w:rsidP="009E4927">
      <w:pPr>
        <w:spacing w:after="0" w:line="276" w:lineRule="auto"/>
        <w:ind w:left="6372"/>
        <w:jc w:val="right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lastRenderedPageBreak/>
        <w:t xml:space="preserve">Załącznik nr </w:t>
      </w:r>
      <w:r w:rsidR="00DD75A7" w:rsidRPr="009E4927">
        <w:rPr>
          <w:rFonts w:ascii="Aptos Display" w:hAnsi="Aptos Display" w:cstheme="majorHAnsi"/>
          <w:b/>
        </w:rPr>
        <w:t>3</w:t>
      </w:r>
      <w:r w:rsidRPr="009E4927">
        <w:rPr>
          <w:rFonts w:ascii="Aptos Display" w:hAnsi="Aptos Display" w:cstheme="majorHAnsi"/>
          <w:b/>
        </w:rPr>
        <w:t xml:space="preserve"> do SWZ</w:t>
      </w:r>
    </w:p>
    <w:p w14:paraId="3882E1A9" w14:textId="77777777" w:rsidR="00C1088F" w:rsidRPr="009E4927" w:rsidRDefault="00C1088F" w:rsidP="009E4927">
      <w:pPr>
        <w:spacing w:after="0" w:line="276" w:lineRule="auto"/>
        <w:jc w:val="center"/>
        <w:rPr>
          <w:rFonts w:ascii="Aptos Display" w:hAnsi="Aptos Display" w:cstheme="majorHAnsi"/>
          <w:b/>
        </w:rPr>
      </w:pPr>
    </w:p>
    <w:p w14:paraId="1CF3331A" w14:textId="77777777" w:rsidR="009E4927" w:rsidRPr="009E4927" w:rsidRDefault="009E4927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t>OŚWIADCZENIE O SPEŁNIANIU WARUNKÓW UDZIAŁU W POSTĘPOWANIU</w:t>
      </w:r>
    </w:p>
    <w:p w14:paraId="38FC1FD9" w14:textId="77777777" w:rsidR="009E4927" w:rsidRPr="009E4927" w:rsidRDefault="009E4927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t xml:space="preserve">składane na podstawie art. 125 ust 1 ustawy z dnia 11 września 2019 r. </w:t>
      </w:r>
      <w:r w:rsidRPr="009E4927">
        <w:rPr>
          <w:rFonts w:ascii="Aptos Display" w:hAnsi="Aptos Display" w:cstheme="majorHAnsi"/>
          <w:b/>
        </w:rPr>
        <w:br/>
        <w:t>Prawo zamówień publicznych (t.j. Dz. U. z 2023 r., poz. 1605 ze zm.)</w:t>
      </w:r>
    </w:p>
    <w:p w14:paraId="3B5E9289" w14:textId="77777777" w:rsidR="009E4927" w:rsidRPr="009E4927" w:rsidRDefault="009E4927" w:rsidP="009E4927">
      <w:pPr>
        <w:spacing w:after="0" w:line="276" w:lineRule="auto"/>
        <w:rPr>
          <w:rFonts w:ascii="Aptos Display" w:eastAsia="Calibri" w:hAnsi="Aptos Display" w:cstheme="majorHAnsi"/>
          <w:b/>
        </w:rPr>
      </w:pPr>
    </w:p>
    <w:p w14:paraId="36286F48" w14:textId="77777777" w:rsidR="009E4927" w:rsidRPr="009E4927" w:rsidRDefault="009E4927" w:rsidP="009E4927">
      <w:pPr>
        <w:spacing w:after="0" w:line="276" w:lineRule="auto"/>
        <w:rPr>
          <w:rFonts w:ascii="Aptos Display" w:hAnsi="Aptos Display" w:cstheme="majorHAnsi"/>
        </w:rPr>
      </w:pPr>
      <w:r w:rsidRPr="009E4927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4841EB02" w14:textId="77777777" w:rsidR="009E4927" w:rsidRPr="009E4927" w:rsidRDefault="009E4927" w:rsidP="009E4927">
      <w:pPr>
        <w:spacing w:after="0" w:line="276" w:lineRule="auto"/>
        <w:rPr>
          <w:rFonts w:ascii="Aptos Display" w:hAnsi="Aptos Display" w:cstheme="majorHAnsi"/>
        </w:rPr>
      </w:pPr>
      <w:r w:rsidRPr="009E4927">
        <w:rPr>
          <w:rFonts w:ascii="Aptos Display" w:eastAsia="Calibri" w:hAnsi="Aptos Display" w:cstheme="majorHAnsi"/>
        </w:rPr>
        <w:t>…………………………………………………………………………………………………………</w:t>
      </w:r>
      <w:r w:rsidRPr="009E4927">
        <w:rPr>
          <w:rFonts w:ascii="Aptos Display" w:eastAsia="Times New Roman" w:hAnsi="Aptos Display" w:cstheme="majorHAnsi"/>
          <w:lang w:eastAsia="pl-PL"/>
        </w:rPr>
        <w:t>.</w:t>
      </w:r>
    </w:p>
    <w:p w14:paraId="23E17B01" w14:textId="77777777" w:rsidR="009E4927" w:rsidRPr="009E4927" w:rsidRDefault="009E4927" w:rsidP="009E4927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9E4927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1C388F96" w14:textId="77777777" w:rsidR="009E4927" w:rsidRPr="00621059" w:rsidRDefault="009E4927" w:rsidP="009E4927">
      <w:pPr>
        <w:spacing w:after="0" w:line="276" w:lineRule="auto"/>
        <w:jc w:val="both"/>
        <w:rPr>
          <w:rFonts w:ascii="Aptos Display" w:hAnsi="Aptos Display" w:cstheme="majorHAnsi"/>
          <w:sz w:val="18"/>
          <w:szCs w:val="18"/>
        </w:rPr>
      </w:pPr>
      <w:r w:rsidRPr="00621059">
        <w:rPr>
          <w:rFonts w:ascii="Aptos Display" w:hAnsi="Aptos Display" w:cstheme="majorHAnsi"/>
          <w:i/>
          <w:sz w:val="18"/>
          <w:szCs w:val="18"/>
        </w:rPr>
        <w:t>(</w:t>
      </w:r>
      <w:r w:rsidRPr="00621059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621059">
        <w:rPr>
          <w:rFonts w:ascii="Aptos Display" w:hAnsi="Aptos Display" w:cstheme="majorHAnsi"/>
          <w:i/>
          <w:sz w:val="18"/>
          <w:szCs w:val="18"/>
        </w:rPr>
        <w:t>)</w:t>
      </w:r>
    </w:p>
    <w:p w14:paraId="40E92623" w14:textId="77777777" w:rsidR="009E4927" w:rsidRPr="009E4927" w:rsidRDefault="009E4927" w:rsidP="009E4927">
      <w:pPr>
        <w:spacing w:after="0" w:line="276" w:lineRule="auto"/>
        <w:jc w:val="both"/>
        <w:rPr>
          <w:rFonts w:ascii="Aptos Display" w:hAnsi="Aptos Display" w:cstheme="majorHAnsi"/>
          <w:i/>
        </w:rPr>
      </w:pPr>
    </w:p>
    <w:p w14:paraId="4B68F2D7" w14:textId="13129A53" w:rsidR="009E4927" w:rsidRPr="009E4927" w:rsidRDefault="009E4927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color w:val="000000"/>
        </w:rPr>
        <w:t>Na potrzeby postępowania o udzielenie zamówienia publicznego</w:t>
      </w:r>
      <w:r w:rsidRPr="009E4927">
        <w:rPr>
          <w:rFonts w:ascii="Aptos Display" w:eastAsia="Times New Roman" w:hAnsi="Aptos Display" w:cstheme="majorHAnsi"/>
          <w:lang w:eastAsia="pl-PL"/>
        </w:rPr>
        <w:t xml:space="preserve"> na</w:t>
      </w:r>
      <w:r w:rsidRPr="009E4927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621059" w:rsidRPr="009E4927">
        <w:rPr>
          <w:rFonts w:ascii="Aptos Display" w:eastAsia="Times New Roman" w:hAnsi="Aptos Display" w:cstheme="majorHAnsi"/>
          <w:b/>
          <w:bCs/>
          <w:lang w:eastAsia="pl-PL"/>
        </w:rPr>
        <w:t>sukcesywną dostawę chlorku sodu w postaci tabletek (sól tabletkowa) przeznaczonego do elektrolizerów typu OSEC NXT 36 firmy EROQUA WALLACE &amp; TIERNAN</w:t>
      </w:r>
      <w:r w:rsidRPr="009E4927">
        <w:rPr>
          <w:rFonts w:ascii="Aptos Display" w:hAnsi="Aptos Display" w:cstheme="majorHAnsi"/>
          <w:i/>
          <w:color w:val="000000"/>
        </w:rPr>
        <w:t xml:space="preserve"> </w:t>
      </w:r>
      <w:r w:rsidRPr="009E4927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1439120D" w14:textId="77777777" w:rsidR="009E4927" w:rsidRPr="009E4927" w:rsidRDefault="009E4927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  <w:bCs/>
        </w:rPr>
      </w:pPr>
    </w:p>
    <w:p w14:paraId="6C763E6F" w14:textId="77777777" w:rsidR="009E4927" w:rsidRPr="009E4927" w:rsidRDefault="009E4927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</w:rPr>
        <w:t>Informacja o spełnianiu warunków udziału w postępowaniu</w:t>
      </w:r>
      <w:r w:rsidRPr="009E4927">
        <w:rPr>
          <w:rFonts w:ascii="Aptos Display" w:hAnsi="Aptos Display" w:cstheme="majorHAnsi"/>
        </w:rPr>
        <w:t xml:space="preserve">: </w:t>
      </w:r>
    </w:p>
    <w:p w14:paraId="0F460DA1" w14:textId="32E61A6F" w:rsidR="009E4927" w:rsidRPr="009E4927" w:rsidRDefault="009E4927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Cs/>
        </w:rPr>
        <w:t xml:space="preserve">Oświadczam, że podmiot, w imieniu którego składane jest oświadczenie spełnia warunki udziału </w:t>
      </w:r>
      <w:r w:rsidRPr="009E4927">
        <w:rPr>
          <w:rFonts w:ascii="Aptos Display" w:hAnsi="Aptos Display" w:cstheme="majorHAnsi"/>
          <w:bCs/>
        </w:rPr>
        <w:br/>
        <w:t xml:space="preserve">w postępowaniu </w:t>
      </w:r>
      <w:r w:rsidRPr="009E4927">
        <w:rPr>
          <w:rFonts w:ascii="Aptos Display" w:hAnsi="Aptos Display" w:cstheme="majorHAnsi"/>
        </w:rPr>
        <w:t>określone przez Zamawiającego w  zakresie opisanym w Rozdziale VI Specyfikacji Warunków Zamówienia</w:t>
      </w:r>
      <w:r w:rsidRPr="009E4927">
        <w:rPr>
          <w:rFonts w:ascii="Aptos Display" w:hAnsi="Aptos Display" w:cstheme="majorHAnsi"/>
          <w:i/>
        </w:rPr>
        <w:t>.</w:t>
      </w:r>
    </w:p>
    <w:p w14:paraId="0D85A325" w14:textId="77777777" w:rsidR="009E4927" w:rsidRPr="009E4927" w:rsidRDefault="009E4927" w:rsidP="009E4927">
      <w:pPr>
        <w:spacing w:after="0" w:line="276" w:lineRule="auto"/>
        <w:jc w:val="both"/>
        <w:rPr>
          <w:rFonts w:ascii="Aptos Display" w:hAnsi="Aptos Display" w:cstheme="majorHAnsi"/>
          <w:b/>
          <w:bCs/>
          <w:i/>
        </w:rPr>
      </w:pPr>
    </w:p>
    <w:p w14:paraId="60B7AA16" w14:textId="77777777" w:rsidR="009E4927" w:rsidRPr="009E4927" w:rsidRDefault="009E4927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9E4927">
        <w:rPr>
          <w:rFonts w:ascii="Aptos Display" w:hAnsi="Aptos Display" w:cstheme="majorHAnsi"/>
          <w:b/>
          <w:bCs/>
        </w:rPr>
        <w:t>Oświadczenie dotyczące podanych informacji:</w:t>
      </w:r>
    </w:p>
    <w:p w14:paraId="47CBD9AD" w14:textId="0104E7E9" w:rsidR="00C1088F" w:rsidRPr="009E4927" w:rsidRDefault="009E4927" w:rsidP="00621059">
      <w:pPr>
        <w:spacing w:after="0" w:line="276" w:lineRule="auto"/>
        <w:jc w:val="both"/>
        <w:rPr>
          <w:rFonts w:ascii="Aptos Display" w:hAnsi="Aptos Display" w:cstheme="majorHAnsi"/>
          <w:b/>
        </w:rPr>
      </w:pPr>
      <w:r w:rsidRPr="009E4927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C1088F" w:rsidRPr="009E4927" w:rsidSect="00B45B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9A4D7" w14:textId="77777777" w:rsidR="00C1088F" w:rsidRDefault="00C1088F" w:rsidP="007D3F13">
      <w:pPr>
        <w:spacing w:after="0" w:line="240" w:lineRule="auto"/>
      </w:pPr>
      <w:r>
        <w:separator/>
      </w:r>
    </w:p>
  </w:endnote>
  <w:endnote w:type="continuationSeparator" w:id="0">
    <w:p w14:paraId="1AE98824" w14:textId="77777777" w:rsidR="00C1088F" w:rsidRDefault="00C1088F" w:rsidP="007D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8C0B" w14:textId="77777777" w:rsidR="00427794" w:rsidRDefault="00427794">
    <w:pPr>
      <w:pStyle w:val="Stopka"/>
    </w:pPr>
  </w:p>
  <w:p w14:paraId="0F507623" w14:textId="77777777" w:rsidR="00427794" w:rsidRDefault="00427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7C82" w14:textId="77777777" w:rsidR="00C1088F" w:rsidRDefault="00C1088F" w:rsidP="007D3F13">
      <w:pPr>
        <w:spacing w:after="0" w:line="240" w:lineRule="auto"/>
      </w:pPr>
      <w:r>
        <w:separator/>
      </w:r>
    </w:p>
  </w:footnote>
  <w:footnote w:type="continuationSeparator" w:id="0">
    <w:p w14:paraId="316AF1DE" w14:textId="77777777" w:rsidR="00C1088F" w:rsidRDefault="00C1088F" w:rsidP="007D3F13">
      <w:pPr>
        <w:spacing w:after="0" w:line="240" w:lineRule="auto"/>
      </w:pPr>
      <w:r>
        <w:continuationSeparator/>
      </w:r>
    </w:p>
  </w:footnote>
  <w:footnote w:id="1">
    <w:p w14:paraId="57953DF0" w14:textId="77777777" w:rsidR="00C1088F" w:rsidRPr="00B45B5B" w:rsidRDefault="00C1088F" w:rsidP="00C1088F">
      <w:pPr>
        <w:pStyle w:val="Tekstprzypisudolnego"/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B45B5B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B45B5B">
        <w:rPr>
          <w:rFonts w:ascii="Aptos Display" w:hAnsi="Aptos Display" w:cstheme="majorHAnsi"/>
          <w:sz w:val="18"/>
          <w:szCs w:val="18"/>
        </w:rPr>
        <w:t xml:space="preserve"> </w:t>
      </w:r>
      <w:r w:rsidRPr="00B45B5B">
        <w:rPr>
          <w:rFonts w:ascii="Aptos Display" w:hAnsi="Aptos Display" w:cstheme="majorHAnsi"/>
          <w:sz w:val="18"/>
          <w:szCs w:val="18"/>
        </w:rPr>
        <w:tab/>
        <w:t>Jeżeli Wykonawca nie zamierza powierzyć części przedmiotu zamówienia podwykonawcy/podwykonawcom tabelę należy przekreślić albo pozostawić niewypełnioną.</w:t>
      </w:r>
    </w:p>
  </w:footnote>
  <w:footnote w:id="2">
    <w:p w14:paraId="2FA3F49D" w14:textId="77777777" w:rsidR="00C1088F" w:rsidRPr="00B45B5B" w:rsidRDefault="00C1088F" w:rsidP="00C1088F">
      <w:pPr>
        <w:pStyle w:val="Tekstprzypisudolnego"/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</w:pPr>
      <w:r w:rsidRPr="00B45B5B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B45B5B">
        <w:rPr>
          <w:rStyle w:val="Znakiprzypiswdolnych"/>
          <w:rFonts w:ascii="Aptos Display" w:hAnsi="Aptos Display" w:cstheme="majorHAnsi"/>
          <w:vertAlign w:val="superscript"/>
        </w:rPr>
        <w:t xml:space="preserve"> </w:t>
      </w:r>
      <w:r w:rsidRPr="00B45B5B">
        <w:rPr>
          <w:rStyle w:val="Znakiprzypiswdolnych"/>
          <w:rFonts w:ascii="Aptos Display" w:hAnsi="Aptos Display" w:cstheme="majorHAnsi"/>
          <w:vertAlign w:val="superscript"/>
        </w:rPr>
        <w:tab/>
      </w:r>
      <w:r w:rsidRPr="00B45B5B">
        <w:rPr>
          <w:rStyle w:val="Znakiprzypiswdolnych"/>
          <w:rFonts w:ascii="Aptos Display" w:hAnsi="Aptos Display" w:cstheme="majorHAnsi"/>
          <w:sz w:val="18"/>
          <w:szCs w:val="18"/>
        </w:rPr>
        <w:t xml:space="preserve">Wykonawca, składając ofertę, zobowiązany jest poinformować zamawiającego, czy wybór oferty będzie prowadzić do powstania </w:t>
      </w:r>
      <w:r w:rsidRPr="00B45B5B">
        <w:rPr>
          <w:rStyle w:val="Znakiprzypiswdolnych"/>
          <w:rFonts w:ascii="Aptos Display" w:hAnsi="Aptos Display" w:cstheme="majorHAnsi"/>
          <w:sz w:val="18"/>
          <w:szCs w:val="18"/>
        </w:rPr>
        <w:br/>
        <w:t>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</w:footnote>
  <w:footnote w:id="3">
    <w:p w14:paraId="3FEBF716" w14:textId="77777777" w:rsidR="00C1088F" w:rsidRPr="009B24CD" w:rsidRDefault="00C1088F" w:rsidP="00C1088F">
      <w:pPr>
        <w:pStyle w:val="Tekstprzypisudolnego"/>
        <w:ind w:left="284" w:hanging="284"/>
        <w:jc w:val="both"/>
        <w:rPr>
          <w:rStyle w:val="Znakiprzypiswdolnych"/>
          <w:rFonts w:asciiTheme="majorHAnsi" w:hAnsiTheme="majorHAnsi" w:cstheme="majorHAnsi"/>
          <w:sz w:val="18"/>
          <w:szCs w:val="18"/>
        </w:rPr>
      </w:pPr>
      <w:r w:rsidRPr="00B45B5B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B45B5B">
        <w:rPr>
          <w:rStyle w:val="Znakiprzypiswdolnych"/>
          <w:rFonts w:ascii="Aptos Display" w:hAnsi="Aptos Display" w:cstheme="majorHAnsi"/>
          <w:vertAlign w:val="superscript"/>
        </w:rPr>
        <w:t xml:space="preserve"> </w:t>
      </w:r>
      <w:r w:rsidRPr="00B45B5B">
        <w:rPr>
          <w:rStyle w:val="Znakiprzypiswdolnych"/>
          <w:rFonts w:ascii="Aptos Display" w:hAnsi="Aptos Display" w:cstheme="majorHAnsi"/>
          <w:vertAlign w:val="superscript"/>
        </w:rPr>
        <w:tab/>
      </w:r>
      <w:r w:rsidRPr="00B45B5B">
        <w:rPr>
          <w:rStyle w:val="Znakiprzypiswdolnych"/>
          <w:rFonts w:ascii="Aptos Display" w:hAnsi="Aptos Display" w:cstheme="majorHAnsi"/>
          <w:sz w:val="18"/>
          <w:szCs w:val="18"/>
        </w:rPr>
        <w:t>W rozumieniu ustawy z dnia 6 marca 2018 r. Prawo przedsiębiorców.</w:t>
      </w:r>
    </w:p>
  </w:footnote>
  <w:footnote w:id="4">
    <w:p w14:paraId="5A72EED7" w14:textId="77777777" w:rsidR="00C1088F" w:rsidRPr="008028F5" w:rsidRDefault="00C1088F" w:rsidP="00C1088F">
      <w:pPr>
        <w:pStyle w:val="Tekstprzypisudolneg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8028F5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8028F5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  <w:r w:rsidRPr="008028F5">
        <w:rPr>
          <w:rFonts w:asciiTheme="majorHAnsi" w:hAnsiTheme="majorHAnsi" w:cstheme="majorHAns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641A4DF" w14:textId="77777777" w:rsidR="00C1088F" w:rsidRPr="009E0892" w:rsidRDefault="00C1088F" w:rsidP="00C1088F">
      <w:pPr>
        <w:pStyle w:val="Tekstprzypisudolneg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9E0892">
        <w:rPr>
          <w:rStyle w:val="Znakiprzypiswdolnych"/>
          <w:rFonts w:asciiTheme="majorHAnsi" w:hAnsiTheme="majorHAnsi" w:cstheme="majorHAnsi"/>
          <w:sz w:val="18"/>
          <w:szCs w:val="18"/>
          <w:vertAlign w:val="superscript"/>
        </w:rPr>
        <w:footnoteRef/>
      </w:r>
      <w:r w:rsidRPr="009E0892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  <w:r w:rsidRPr="009E0892">
        <w:rPr>
          <w:rFonts w:asciiTheme="majorHAnsi" w:hAnsiTheme="majorHAnsi" w:cstheme="majorHAnsi"/>
          <w:sz w:val="18"/>
          <w:szCs w:val="18"/>
        </w:rPr>
        <w:t>UWAGA: Należy wypełnić tylko wtedy, jeżeli dotyczy. Jeżeli nie dotyczy należy przekreślić/wykreślić/usunąć albo pozostawić niewypełnione</w:t>
      </w:r>
      <w:r>
        <w:rPr>
          <w:rFonts w:asciiTheme="majorHAnsi" w:hAnsiTheme="majorHAnsi" w:cs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C6E5" w14:textId="77777777" w:rsidR="00427794" w:rsidRDefault="00E73700">
    <w:pPr>
      <w:pStyle w:val="Nagwek"/>
    </w:pPr>
    <w:r>
      <w:rPr>
        <w:noProof/>
        <w:lang w:eastAsia="pl-PL"/>
      </w:rPr>
      <w:pict w14:anchorId="79865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291E" w14:textId="49BC1BF4" w:rsidR="009E4927" w:rsidRPr="009E4927" w:rsidRDefault="009E4927">
    <w:pPr>
      <w:pStyle w:val="Nagwek"/>
      <w:rPr>
        <w:rFonts w:ascii="Aptos Display" w:hAnsi="Aptos Display"/>
      </w:rPr>
    </w:pPr>
    <w:r>
      <w:rPr>
        <w:rFonts w:ascii="Aptos Display" w:hAnsi="Aptos Display"/>
      </w:rPr>
      <w:t>ZP.P.7.2024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E565E" w14:textId="02CE3C6B" w:rsidR="009E4927" w:rsidRPr="009E4927" w:rsidRDefault="009E4927">
    <w:pPr>
      <w:pStyle w:val="Nagwek"/>
      <w:rPr>
        <w:rFonts w:ascii="Aptos Display" w:hAnsi="Aptos Display"/>
      </w:rPr>
    </w:pPr>
    <w:r w:rsidRPr="009E4927">
      <w:rPr>
        <w:rFonts w:ascii="Aptos Display" w:hAnsi="Aptos Display"/>
      </w:rPr>
      <w:t>ZP.P.7.2024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DDC"/>
    <w:multiLevelType w:val="hybridMultilevel"/>
    <w:tmpl w:val="4CD0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BC2"/>
    <w:multiLevelType w:val="hybridMultilevel"/>
    <w:tmpl w:val="425E7282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C567B"/>
    <w:multiLevelType w:val="multilevel"/>
    <w:tmpl w:val="E39A29C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521EB0"/>
    <w:multiLevelType w:val="multilevel"/>
    <w:tmpl w:val="E9C82340"/>
    <w:lvl w:ilvl="0">
      <w:start w:val="1"/>
      <w:numFmt w:val="bullet"/>
      <w:lvlText w:val="̶"/>
      <w:lvlJc w:val="left"/>
      <w:pPr>
        <w:ind w:left="2156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1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086E48"/>
    <w:multiLevelType w:val="multilevel"/>
    <w:tmpl w:val="240C3D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04CB0"/>
    <w:multiLevelType w:val="multilevel"/>
    <w:tmpl w:val="6A1414D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49A6"/>
    <w:multiLevelType w:val="multilevel"/>
    <w:tmpl w:val="670A50C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B59"/>
    <w:multiLevelType w:val="multilevel"/>
    <w:tmpl w:val="070A462C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7D1B0E"/>
    <w:multiLevelType w:val="hybridMultilevel"/>
    <w:tmpl w:val="9322F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33AF1"/>
    <w:multiLevelType w:val="hybridMultilevel"/>
    <w:tmpl w:val="06F2C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9197">
    <w:abstractNumId w:val="1"/>
  </w:num>
  <w:num w:numId="2" w16cid:durableId="238298115">
    <w:abstractNumId w:val="0"/>
  </w:num>
  <w:num w:numId="3" w16cid:durableId="1149982106">
    <w:abstractNumId w:val="9"/>
  </w:num>
  <w:num w:numId="4" w16cid:durableId="74673327">
    <w:abstractNumId w:val="8"/>
  </w:num>
  <w:num w:numId="5" w16cid:durableId="201677122">
    <w:abstractNumId w:val="5"/>
  </w:num>
  <w:num w:numId="6" w16cid:durableId="843784560">
    <w:abstractNumId w:val="4"/>
  </w:num>
  <w:num w:numId="7" w16cid:durableId="1464081007">
    <w:abstractNumId w:val="7"/>
  </w:num>
  <w:num w:numId="8" w16cid:durableId="182674155">
    <w:abstractNumId w:val="2"/>
  </w:num>
  <w:num w:numId="9" w16cid:durableId="1788086500">
    <w:abstractNumId w:val="6"/>
  </w:num>
  <w:num w:numId="10" w16cid:durableId="186439671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1" w16cid:durableId="112886064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2" w16cid:durableId="4583829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3" w16cid:durableId="1715150777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4" w16cid:durableId="148585863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5" w16cid:durableId="127035713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6" w16cid:durableId="109602548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7" w16cid:durableId="61401990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8" w16cid:durableId="31171676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9" w16cid:durableId="151376611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0" w16cid:durableId="99044654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1" w16cid:durableId="148014730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2" w16cid:durableId="93717752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3" w16cid:durableId="2022199418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4" w16cid:durableId="1842545781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5" w16cid:durableId="1241015246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6" w16cid:durableId="2000649439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7" w16cid:durableId="1775779585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8" w16cid:durableId="249313081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9" w16cid:durableId="1271012987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0" w16cid:durableId="1100875853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1" w16cid:durableId="784277589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2" w16cid:durableId="176838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8F"/>
    <w:rsid w:val="000412AC"/>
    <w:rsid w:val="000439C1"/>
    <w:rsid w:val="00047E10"/>
    <w:rsid w:val="00071236"/>
    <w:rsid w:val="000821BF"/>
    <w:rsid w:val="000A016F"/>
    <w:rsid w:val="000A3C12"/>
    <w:rsid w:val="000C7234"/>
    <w:rsid w:val="000D5431"/>
    <w:rsid w:val="000E359D"/>
    <w:rsid w:val="001256E5"/>
    <w:rsid w:val="00133BA9"/>
    <w:rsid w:val="00173CE7"/>
    <w:rsid w:val="00196722"/>
    <w:rsid w:val="001B09E3"/>
    <w:rsid w:val="001F3CF4"/>
    <w:rsid w:val="00212C14"/>
    <w:rsid w:val="00226AE8"/>
    <w:rsid w:val="00252A45"/>
    <w:rsid w:val="00256140"/>
    <w:rsid w:val="00272E42"/>
    <w:rsid w:val="00286992"/>
    <w:rsid w:val="002C0FDB"/>
    <w:rsid w:val="002D2100"/>
    <w:rsid w:val="00307277"/>
    <w:rsid w:val="00311896"/>
    <w:rsid w:val="00313EEA"/>
    <w:rsid w:val="00323E06"/>
    <w:rsid w:val="00324B4F"/>
    <w:rsid w:val="00334ABE"/>
    <w:rsid w:val="00337423"/>
    <w:rsid w:val="00375723"/>
    <w:rsid w:val="00381640"/>
    <w:rsid w:val="00382686"/>
    <w:rsid w:val="003A2AFE"/>
    <w:rsid w:val="003A2B11"/>
    <w:rsid w:val="003A5A40"/>
    <w:rsid w:val="003C6FF9"/>
    <w:rsid w:val="003F2AE8"/>
    <w:rsid w:val="004143FE"/>
    <w:rsid w:val="00415488"/>
    <w:rsid w:val="00415F0F"/>
    <w:rsid w:val="00427794"/>
    <w:rsid w:val="004566EF"/>
    <w:rsid w:val="00457A23"/>
    <w:rsid w:val="00470323"/>
    <w:rsid w:val="00480229"/>
    <w:rsid w:val="004A03ED"/>
    <w:rsid w:val="004A1D1B"/>
    <w:rsid w:val="004C2928"/>
    <w:rsid w:val="00513684"/>
    <w:rsid w:val="00531091"/>
    <w:rsid w:val="00540B75"/>
    <w:rsid w:val="0059327D"/>
    <w:rsid w:val="005B0DDC"/>
    <w:rsid w:val="005B5AE2"/>
    <w:rsid w:val="005C73BB"/>
    <w:rsid w:val="005D12A9"/>
    <w:rsid w:val="00621059"/>
    <w:rsid w:val="00626A24"/>
    <w:rsid w:val="006322D3"/>
    <w:rsid w:val="0063461C"/>
    <w:rsid w:val="00645A52"/>
    <w:rsid w:val="00660D94"/>
    <w:rsid w:val="00684C2E"/>
    <w:rsid w:val="006A7043"/>
    <w:rsid w:val="006B4E12"/>
    <w:rsid w:val="006C559B"/>
    <w:rsid w:val="006D720C"/>
    <w:rsid w:val="006F0944"/>
    <w:rsid w:val="00703A34"/>
    <w:rsid w:val="00744453"/>
    <w:rsid w:val="007575F2"/>
    <w:rsid w:val="00794486"/>
    <w:rsid w:val="00797144"/>
    <w:rsid w:val="007A1215"/>
    <w:rsid w:val="007B659A"/>
    <w:rsid w:val="007D3F13"/>
    <w:rsid w:val="007E253A"/>
    <w:rsid w:val="007F5A89"/>
    <w:rsid w:val="008358CF"/>
    <w:rsid w:val="008725CD"/>
    <w:rsid w:val="00875C95"/>
    <w:rsid w:val="008811D0"/>
    <w:rsid w:val="008A15C8"/>
    <w:rsid w:val="008A6792"/>
    <w:rsid w:val="008A7BAD"/>
    <w:rsid w:val="008C2382"/>
    <w:rsid w:val="008D7AB3"/>
    <w:rsid w:val="0092029C"/>
    <w:rsid w:val="00923F2F"/>
    <w:rsid w:val="00942CEF"/>
    <w:rsid w:val="00975299"/>
    <w:rsid w:val="0099700A"/>
    <w:rsid w:val="009A7653"/>
    <w:rsid w:val="009B066A"/>
    <w:rsid w:val="009B327E"/>
    <w:rsid w:val="009B5F26"/>
    <w:rsid w:val="009C0AD8"/>
    <w:rsid w:val="009C4CAB"/>
    <w:rsid w:val="009E4927"/>
    <w:rsid w:val="009F1C1F"/>
    <w:rsid w:val="00A00626"/>
    <w:rsid w:val="00A01E04"/>
    <w:rsid w:val="00A1131B"/>
    <w:rsid w:val="00A166C2"/>
    <w:rsid w:val="00A323F0"/>
    <w:rsid w:val="00A435B9"/>
    <w:rsid w:val="00A72D51"/>
    <w:rsid w:val="00A96E8D"/>
    <w:rsid w:val="00AC12AC"/>
    <w:rsid w:val="00AC58D1"/>
    <w:rsid w:val="00AD031A"/>
    <w:rsid w:val="00AE323F"/>
    <w:rsid w:val="00AE75D7"/>
    <w:rsid w:val="00B10DFB"/>
    <w:rsid w:val="00B21C0E"/>
    <w:rsid w:val="00B43828"/>
    <w:rsid w:val="00B43C00"/>
    <w:rsid w:val="00B45B5B"/>
    <w:rsid w:val="00B5454B"/>
    <w:rsid w:val="00B97A54"/>
    <w:rsid w:val="00BA460F"/>
    <w:rsid w:val="00BC4648"/>
    <w:rsid w:val="00BC52D0"/>
    <w:rsid w:val="00BD1A12"/>
    <w:rsid w:val="00BD2E46"/>
    <w:rsid w:val="00BD4DBD"/>
    <w:rsid w:val="00BD640E"/>
    <w:rsid w:val="00BD7FA1"/>
    <w:rsid w:val="00BE1EAF"/>
    <w:rsid w:val="00BE2490"/>
    <w:rsid w:val="00BE4B08"/>
    <w:rsid w:val="00C1088F"/>
    <w:rsid w:val="00C138EF"/>
    <w:rsid w:val="00C360EB"/>
    <w:rsid w:val="00C437BE"/>
    <w:rsid w:val="00C45AA8"/>
    <w:rsid w:val="00C50DA7"/>
    <w:rsid w:val="00C70EE9"/>
    <w:rsid w:val="00C91090"/>
    <w:rsid w:val="00C95DF5"/>
    <w:rsid w:val="00CB62D0"/>
    <w:rsid w:val="00CB640F"/>
    <w:rsid w:val="00CD28D2"/>
    <w:rsid w:val="00CE210B"/>
    <w:rsid w:val="00CF327C"/>
    <w:rsid w:val="00CF34E6"/>
    <w:rsid w:val="00D0641B"/>
    <w:rsid w:val="00D11CDE"/>
    <w:rsid w:val="00D34CC0"/>
    <w:rsid w:val="00D543C8"/>
    <w:rsid w:val="00D605BA"/>
    <w:rsid w:val="00D66B3E"/>
    <w:rsid w:val="00D91DF4"/>
    <w:rsid w:val="00DB3634"/>
    <w:rsid w:val="00DD284C"/>
    <w:rsid w:val="00DD75A7"/>
    <w:rsid w:val="00DF2FB1"/>
    <w:rsid w:val="00DF5DFA"/>
    <w:rsid w:val="00E25BB7"/>
    <w:rsid w:val="00E43F00"/>
    <w:rsid w:val="00E73700"/>
    <w:rsid w:val="00E764F5"/>
    <w:rsid w:val="00EB031C"/>
    <w:rsid w:val="00EB6DFF"/>
    <w:rsid w:val="00F01664"/>
    <w:rsid w:val="00F0175C"/>
    <w:rsid w:val="00F27317"/>
    <w:rsid w:val="00F403CA"/>
    <w:rsid w:val="00F44BC9"/>
    <w:rsid w:val="00F46091"/>
    <w:rsid w:val="00F62E0B"/>
    <w:rsid w:val="00F63FF0"/>
    <w:rsid w:val="00F645E4"/>
    <w:rsid w:val="00F66C2D"/>
    <w:rsid w:val="00F77E6C"/>
    <w:rsid w:val="00F86CDE"/>
    <w:rsid w:val="00F95C72"/>
    <w:rsid w:val="00FA529A"/>
    <w:rsid w:val="00FC2364"/>
    <w:rsid w:val="00FD103A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B5D90"/>
  <w15:chartTrackingRefBased/>
  <w15:docId w15:val="{8DF9FBDE-9D18-4173-9E88-DD93791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A34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088F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semiHidden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qFormat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qFormat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paragraph" w:customStyle="1" w:styleId="Akapitzlist1">
    <w:name w:val="Akapit z listą1"/>
    <w:basedOn w:val="Normalny"/>
    <w:rsid w:val="00F645E4"/>
    <w:pPr>
      <w:ind w:left="720"/>
      <w:contextualSpacing/>
    </w:pPr>
    <w:rPr>
      <w:rFonts w:ascii="Arial" w:eastAsia="Times New Roman" w:hAnsi="Arial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3C6FF9"/>
    <w:pPr>
      <w:widowControl w:val="0"/>
      <w:spacing w:after="0" w:line="240" w:lineRule="auto"/>
      <w:ind w:left="720"/>
      <w:contextualSpacing/>
    </w:pPr>
    <w:rPr>
      <w:rFonts w:ascii="Aptos" w:eastAsia="SimSun" w:hAnsi="Aptos" w:cs="Mangal"/>
      <w:kern w:val="1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C1088F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1088F"/>
  </w:style>
  <w:style w:type="character" w:customStyle="1" w:styleId="Zakotwiczenieprzypisudolnego">
    <w:name w:val="Zakotwiczenie przypisu dolnego"/>
    <w:rsid w:val="00C1088F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C1088F"/>
  </w:style>
  <w:style w:type="character" w:customStyle="1" w:styleId="Brak">
    <w:name w:val="Brak"/>
    <w:qFormat/>
    <w:rsid w:val="00C1088F"/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1088F"/>
    <w:rPr>
      <w:rFonts w:ascii="Aptos" w:eastAsia="SimSun" w:hAnsi="Aptos" w:cs="Mangal"/>
      <w:kern w:val="1"/>
      <w:sz w:val="22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C108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1088F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C1088F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1088F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10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czek\Documents\Niestandardowe%20szablony%20pakietu%20Office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E54A-0F75-44D2-9052-EE84C207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Firmówka.dotx</Template>
  <TotalTime>92</TotalTime>
  <Pages>5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Pęczek</dc:creator>
  <cp:keywords/>
  <cp:lastModifiedBy>Grzegorz Pęczek</cp:lastModifiedBy>
  <cp:revision>6</cp:revision>
  <cp:lastPrinted>2020-06-01T06:43:00Z</cp:lastPrinted>
  <dcterms:created xsi:type="dcterms:W3CDTF">2024-01-25T08:24:00Z</dcterms:created>
  <dcterms:modified xsi:type="dcterms:W3CDTF">2024-03-06T11:41:00Z</dcterms:modified>
</cp:coreProperties>
</file>