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8" w:rsidRDefault="00FB5068" w:rsidP="00FB5068">
      <w:pPr>
        <w:autoSpaceDE w:val="0"/>
        <w:autoSpaceDN w:val="0"/>
        <w:adjustRightInd w:val="0"/>
        <w:spacing w:line="360" w:lineRule="auto"/>
        <w:ind w:left="6372"/>
        <w:jc w:val="center"/>
        <w:rPr>
          <w:b/>
        </w:rPr>
      </w:pPr>
      <w:r>
        <w:rPr>
          <w:b/>
        </w:rPr>
        <w:t>załącznik nr 6 do SWZ</w:t>
      </w:r>
    </w:p>
    <w:p w:rsidR="00FB5068" w:rsidRDefault="00FB5068" w:rsidP="007E5E3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B5068" w:rsidRDefault="00507F98" w:rsidP="00FB506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SZCZEGÓŁOWY OPIS PRZEDMIOTU </w:t>
      </w:r>
      <w:r w:rsidR="009A6D0A">
        <w:rPr>
          <w:b/>
        </w:rPr>
        <w:t>ZAMÓWIENIA</w:t>
      </w:r>
    </w:p>
    <w:p w:rsidR="009A6D0A" w:rsidRPr="00FB5068" w:rsidRDefault="00FB5068" w:rsidP="00FB5068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FB5068">
        <w:rPr>
          <w:b/>
          <w:u w:val="single"/>
        </w:rPr>
        <w:t xml:space="preserve">DLA CZĘSCI 1 </w:t>
      </w:r>
      <w:r w:rsidR="009A6D0A" w:rsidRPr="00FB5068">
        <w:rPr>
          <w:b/>
          <w:u w:val="single"/>
        </w:rPr>
        <w:t xml:space="preserve">Środowiskowy Dom Samopomocy </w:t>
      </w:r>
    </w:p>
    <w:p w:rsidR="00507F98" w:rsidRDefault="00507F98" w:rsidP="00507F98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07F98" w:rsidRDefault="007A31C6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Rozebranie obróbek blacharskich murów ogniowych, okapów, kołnierzy gzymsów</w:t>
      </w:r>
      <w:r w:rsidR="002C3BB0">
        <w:t xml:space="preserve"> z blachy nie nadającej się do użytku </w:t>
      </w:r>
    </w:p>
    <w:p w:rsidR="00507F98" w:rsidRDefault="002C3BB0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Rozebranie listew dociskowych z blachy ocynkowanej </w:t>
      </w:r>
    </w:p>
    <w:p w:rsidR="00507F98" w:rsidRDefault="002C3BB0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Demontaż i ponowny montaż instalacji klimatyzacji na dachu </w:t>
      </w:r>
    </w:p>
    <w:p w:rsidR="00507F98" w:rsidRDefault="002C3BB0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Przygotowanie podłoża i renowacja starych dachów krytych papą termozgrzewalną</w:t>
      </w:r>
    </w:p>
    <w:p w:rsidR="002C3BB0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Izolacje przeciwwilgociowe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Pokrycie dachu papą termozgrzewalną, obróbki z papy nawierzchniowej na kominach i ścianach kolankowych, obróbki z blachy stalowej ocynkowanej 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Wykonanie listew dociskowych z blachy ocynkowanej i doszczelnienie silikonem 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Obróbka kominków wentylacyjnych z doszczelnieniem 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Przymurowanie kominów z cegieł 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Odbicie tynków wewnętrznych z zaprawy cementowej na ścianach, filarach, pilastrach 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Przygotowanie starego podłoża pod docieplenie 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Wykonanie tynków na kominach ponad dachem płaskim </w:t>
      </w:r>
    </w:p>
    <w:p w:rsidR="00B520FB" w:rsidRDefault="00B520FB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Malowanie tynków zewnętrznych farbą emulsyjną </w:t>
      </w:r>
    </w:p>
    <w:p w:rsidR="00930819" w:rsidRDefault="00930819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Rozbiórka betonowych czapek kominowych </w:t>
      </w:r>
    </w:p>
    <w:p w:rsidR="00930819" w:rsidRDefault="00930819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Nakryw attyk, ścian ogniowych i kominów</w:t>
      </w:r>
    </w:p>
    <w:p w:rsidR="00930819" w:rsidRDefault="00930819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Przygotowanie i montaż zbrojenia z prętów stalowych gładkich lub żebrowych </w:t>
      </w:r>
    </w:p>
    <w:p w:rsidR="00930819" w:rsidRDefault="00293ECF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Pokrycia dachów papą termozgrzewalną obróbki z papy nawierzchniowej </w:t>
      </w:r>
      <w:r w:rsidR="00D746E2">
        <w:t xml:space="preserve">pokrycie czapek kominowych papą termozgrzewalną </w:t>
      </w:r>
    </w:p>
    <w:p w:rsidR="00D746E2" w:rsidRDefault="00D746E2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Rozebranie rynien z blachy oraz rur spustowych  nie nadających się do użytku </w:t>
      </w:r>
    </w:p>
    <w:p w:rsidR="00D746E2" w:rsidRDefault="00D746E2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lastRenderedPageBreak/>
        <w:t xml:space="preserve">Rynny dachowe półokrągłe i rury spustowe okrągłe  z blachy stalowej ocynkowanej </w:t>
      </w:r>
    </w:p>
    <w:p w:rsidR="00D746E2" w:rsidRDefault="00D746E2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Demontaż przewodów uziemiających i odgromowych z płaskownika lub pręta mocowanych na dachu płaskim  oraz na wspornikach ścian w ciągu pionowym </w:t>
      </w:r>
    </w:p>
    <w:p w:rsidR="00D746E2" w:rsidRDefault="001555C0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Demontaż wsporników </w:t>
      </w:r>
      <w:proofErr w:type="spellStart"/>
      <w:r>
        <w:t>odstępowych</w:t>
      </w:r>
      <w:proofErr w:type="spellEnd"/>
      <w:r>
        <w:t xml:space="preserve"> instalacji odgromowej na dachu płaskim na blasze na papie i betonie </w:t>
      </w:r>
    </w:p>
    <w:p w:rsidR="001555C0" w:rsidRDefault="001555C0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Montaż zwodów poziomych instalacji odgromowej </w:t>
      </w:r>
    </w:p>
    <w:p w:rsidR="001555C0" w:rsidRDefault="001555C0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Montaż zwodów pionowych instalacji odgromowej </w:t>
      </w:r>
    </w:p>
    <w:p w:rsidR="001555C0" w:rsidRDefault="001555C0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Wymiana złączy kontrolnych instalacji odgromowej </w:t>
      </w:r>
    </w:p>
    <w:p w:rsidR="001555C0" w:rsidRDefault="004F0BDA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Łączenie pręta na dachu za pomocą złączy skręcanych </w:t>
      </w:r>
    </w:p>
    <w:p w:rsidR="007558B8" w:rsidRDefault="004F0BDA" w:rsidP="007558B8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Montaż wsporników przelotowych pośredniczących na konstrukcji śruby </w:t>
      </w:r>
      <w:r w:rsidR="007558B8">
        <w:t xml:space="preserve">oraz klejonych do dachu </w:t>
      </w:r>
    </w:p>
    <w:p w:rsidR="004F0BDA" w:rsidRDefault="007558B8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Montaż złączy do rynny okapowej na dachu w instalacji odgromowej lub przewodów wyrównawczych </w:t>
      </w:r>
    </w:p>
    <w:p w:rsidR="007558B8" w:rsidRDefault="007558B8" w:rsidP="00EF1F57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Montaż iglicy kominowej </w:t>
      </w:r>
    </w:p>
    <w:p w:rsidR="009A6D0A" w:rsidRDefault="007558B8" w:rsidP="007E5E32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t xml:space="preserve">Wywiezienie gruzu </w:t>
      </w:r>
      <w:r w:rsidR="007E5E32">
        <w:t>i utylizacja</w:t>
      </w:r>
    </w:p>
    <w:p w:rsidR="00FB5068" w:rsidRDefault="00FB5068" w:rsidP="007E5E3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A6D0A" w:rsidRDefault="009A6D0A" w:rsidP="007E5E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</w:p>
    <w:p w:rsidR="009A6D0A" w:rsidRPr="00FB5068" w:rsidRDefault="00FB5068" w:rsidP="00FB5068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FB5068">
        <w:rPr>
          <w:b/>
          <w:u w:val="single"/>
        </w:rPr>
        <w:t xml:space="preserve">DLA CZĘSCI  2 </w:t>
      </w:r>
      <w:r w:rsidR="009A6D0A" w:rsidRPr="00FB5068">
        <w:rPr>
          <w:b/>
          <w:u w:val="single"/>
        </w:rPr>
        <w:t xml:space="preserve">Ośrodek Sportu i Rekreacji </w:t>
      </w:r>
    </w:p>
    <w:p w:rsidR="009A6D0A" w:rsidRDefault="009A6D0A" w:rsidP="009A6D0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41FC3" w:rsidRDefault="00141FC3" w:rsidP="00EF1F5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>Rozebranie obróbek blacharskich, murów ogniowych, okapów, kołnierzy gzymsów itp. Z blachy nie nadającej się do użytku, rozebranie obróbki blacharskiej krawędziowej okapu</w:t>
      </w:r>
    </w:p>
    <w:p w:rsidR="00141FC3" w:rsidRDefault="00141FC3" w:rsidP="00EF1F5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 xml:space="preserve">Obróbki blacharskie z blachy powlekanej </w:t>
      </w:r>
    </w:p>
    <w:p w:rsidR="00141FC3" w:rsidRDefault="00141FC3" w:rsidP="00EF1F5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 xml:space="preserve">Uzupełnienie/wymiana brakujących uszczelek poliuretanowych w  dolnej krawędzi stolarki okiennej, oczyszczenie okien, szyb wraz z uszczelnieniem </w:t>
      </w:r>
    </w:p>
    <w:p w:rsidR="00141FC3" w:rsidRDefault="00141FC3" w:rsidP="00EF1F57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lastRenderedPageBreak/>
        <w:t>Uszczelnienie istniejących naświetli aluminio</w:t>
      </w:r>
      <w:r w:rsidR="00CC380E">
        <w:t>wych, po demontażu obróbki blacharskiej na dachu głównym</w:t>
      </w:r>
    </w:p>
    <w:p w:rsidR="00CC380E" w:rsidRDefault="00CC380E" w:rsidP="00CC380E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 xml:space="preserve">Przygotowanie podłoża pod ułożenie papy termozgrzewalnej, usunięcie </w:t>
      </w:r>
      <w:proofErr w:type="spellStart"/>
      <w:r>
        <w:t>spurchleń</w:t>
      </w:r>
      <w:proofErr w:type="spellEnd"/>
      <w:r>
        <w:t xml:space="preserve">, </w:t>
      </w:r>
      <w:proofErr w:type="spellStart"/>
      <w:r>
        <w:t>odspojeń</w:t>
      </w:r>
      <w:proofErr w:type="spellEnd"/>
      <w:r>
        <w:t xml:space="preserve"> papy, likwidacja pęcherzy, czyszczenie połaci </w:t>
      </w:r>
    </w:p>
    <w:p w:rsidR="00CC380E" w:rsidRDefault="00CC380E" w:rsidP="00CC380E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 xml:space="preserve">Izolacje przeciwwilgociowe powłokowe bitumiczne poziome, gruntowanie pod papę termozgrzewalną </w:t>
      </w:r>
    </w:p>
    <w:p w:rsidR="00514E40" w:rsidRDefault="00514E40" w:rsidP="00CC380E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>Pokrycie dachów papą termozgrzewalną jednowarstwową, pokrycie dachu papą termozgrzewalną podkładową modyfikowaną</w:t>
      </w:r>
    </w:p>
    <w:p w:rsidR="00514E40" w:rsidRDefault="00514E40" w:rsidP="00CC380E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 xml:space="preserve">Obróbki z papy nawierzchniowej </w:t>
      </w:r>
    </w:p>
    <w:p w:rsidR="00514E40" w:rsidRDefault="00514E40" w:rsidP="00CC380E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</w:pPr>
      <w:r>
        <w:t>Montaż listew dociskowych z blachy ocynkowanej z doszczelnieniem silikonem</w:t>
      </w:r>
    </w:p>
    <w:p w:rsidR="00514E40" w:rsidRDefault="00514E40" w:rsidP="007E5E32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Wywiezienie gruzu </w:t>
      </w:r>
      <w:r w:rsidR="007E5E32">
        <w:t xml:space="preserve">i utylizacja </w:t>
      </w:r>
    </w:p>
    <w:p w:rsidR="009A6D0A" w:rsidRDefault="009A6D0A" w:rsidP="009A6D0A">
      <w:pPr>
        <w:jc w:val="both"/>
      </w:pPr>
    </w:p>
    <w:sectPr w:rsidR="009A6D0A" w:rsidSect="00FB50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6A" w:rsidRDefault="00C8056A" w:rsidP="00E649C5">
      <w:r>
        <w:separator/>
      </w:r>
    </w:p>
  </w:endnote>
  <w:endnote w:type="continuationSeparator" w:id="0">
    <w:p w:rsidR="00C8056A" w:rsidRDefault="00C8056A" w:rsidP="00E6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6A" w:rsidRDefault="00C8056A" w:rsidP="00E649C5">
      <w:r>
        <w:separator/>
      </w:r>
    </w:p>
  </w:footnote>
  <w:footnote w:type="continuationSeparator" w:id="0">
    <w:p w:rsidR="00C8056A" w:rsidRDefault="00C8056A" w:rsidP="00E6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0BCF"/>
    <w:multiLevelType w:val="hybridMultilevel"/>
    <w:tmpl w:val="55F4C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BE8"/>
    <w:multiLevelType w:val="hybridMultilevel"/>
    <w:tmpl w:val="73AE6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B1568"/>
    <w:multiLevelType w:val="hybridMultilevel"/>
    <w:tmpl w:val="964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6F75"/>
    <w:multiLevelType w:val="hybridMultilevel"/>
    <w:tmpl w:val="4D40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8"/>
    <w:rsid w:val="000F3AF7"/>
    <w:rsid w:val="00141FC3"/>
    <w:rsid w:val="001555C0"/>
    <w:rsid w:val="00213FA1"/>
    <w:rsid w:val="00293ECF"/>
    <w:rsid w:val="002C3BB0"/>
    <w:rsid w:val="00350148"/>
    <w:rsid w:val="00375867"/>
    <w:rsid w:val="004F0BDA"/>
    <w:rsid w:val="00507F98"/>
    <w:rsid w:val="00514E40"/>
    <w:rsid w:val="00620C4C"/>
    <w:rsid w:val="007558B8"/>
    <w:rsid w:val="007A31C6"/>
    <w:rsid w:val="007E5E32"/>
    <w:rsid w:val="00810738"/>
    <w:rsid w:val="00871CBA"/>
    <w:rsid w:val="00930819"/>
    <w:rsid w:val="00961B50"/>
    <w:rsid w:val="009A2010"/>
    <w:rsid w:val="009A6D0A"/>
    <w:rsid w:val="00B520FB"/>
    <w:rsid w:val="00C32AC4"/>
    <w:rsid w:val="00C8056A"/>
    <w:rsid w:val="00CC380E"/>
    <w:rsid w:val="00D746E2"/>
    <w:rsid w:val="00DC6DB8"/>
    <w:rsid w:val="00DC6FB1"/>
    <w:rsid w:val="00E649C5"/>
    <w:rsid w:val="00EC0ED5"/>
    <w:rsid w:val="00EF1F57"/>
    <w:rsid w:val="00F25E0C"/>
    <w:rsid w:val="00F86B34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4835-A7FC-4182-BB00-4377D5E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9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Menczynska</dc:creator>
  <cp:lastModifiedBy>Dorota Gutowska</cp:lastModifiedBy>
  <cp:revision>3</cp:revision>
  <cp:lastPrinted>2023-09-13T11:08:00Z</cp:lastPrinted>
  <dcterms:created xsi:type="dcterms:W3CDTF">2023-09-14T09:52:00Z</dcterms:created>
  <dcterms:modified xsi:type="dcterms:W3CDTF">2023-09-14T09:53:00Z</dcterms:modified>
</cp:coreProperties>
</file>