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1C589E29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9E2FC4">
        <w:rPr>
          <w:rFonts w:ascii="Trebuchet MS" w:eastAsia="Calibri" w:hAnsi="Trebuchet MS" w:cs="Arial"/>
          <w:b/>
        </w:rPr>
        <w:t>21</w:t>
      </w:r>
      <w:r w:rsidRPr="00B02636">
        <w:rPr>
          <w:rFonts w:ascii="Trebuchet MS" w:eastAsia="Calibri" w:hAnsi="Trebuchet MS" w:cs="Arial"/>
          <w:b/>
        </w:rPr>
        <w:t>.202</w:t>
      </w:r>
      <w:r w:rsidR="000F3D9C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72BD9B4D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D62B9A">
        <w:rPr>
          <w:rFonts w:ascii="Trebuchet MS" w:hAnsi="Trebuchet MS" w:cs="Arial"/>
          <w:b/>
          <w:u w:val="single"/>
        </w:rPr>
        <w:t xml:space="preserve"> </w:t>
      </w: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3B4C066B" w:rsidR="00303CF1" w:rsidRPr="00560474" w:rsidRDefault="00C802A3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C802A3">
        <w:rPr>
          <w:rFonts w:ascii="Trebuchet MS" w:hAnsi="Trebuchet MS" w:cs="Arial"/>
          <w:b/>
        </w:rPr>
        <w:t xml:space="preserve">o którym mowa w </w:t>
      </w:r>
      <w:r w:rsidR="00303CF1" w:rsidRPr="00560474">
        <w:rPr>
          <w:rFonts w:ascii="Trebuchet MS" w:hAnsi="Trebuchet MS" w:cs="Arial"/>
          <w:b/>
        </w:rPr>
        <w:t xml:space="preserve">art. </w:t>
      </w:r>
      <w:r w:rsidR="00303CF1"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 r. </w:t>
      </w:r>
    </w:p>
    <w:p w14:paraId="245FC22C" w14:textId="32BB4CB1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603C3466" w14:textId="11FA5577" w:rsidR="000070ED" w:rsidRPr="00363490" w:rsidRDefault="000070ED" w:rsidP="00363490">
      <w:pPr>
        <w:suppressAutoHyphens/>
        <w:spacing w:after="57" w:line="276" w:lineRule="auto"/>
        <w:jc w:val="both"/>
        <w:rPr>
          <w:rFonts w:ascii="Trebuchet MS" w:hAnsi="Trebuchet MS" w:cs="Trebuchet MS"/>
          <w:b/>
          <w:bCs/>
          <w:color w:val="000000"/>
          <w:kern w:val="1"/>
          <w:lang w:eastAsia="zh-CN" w:bidi="hi-IN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363490">
        <w:rPr>
          <w:rFonts w:ascii="Trebuchet MS" w:hAnsi="Trebuchet MS" w:cs="Trebuchet MS"/>
          <w:b/>
          <w:bCs/>
          <w:color w:val="000000"/>
          <w:kern w:val="1"/>
          <w:lang w:eastAsia="zh-CN" w:bidi="hi-IN"/>
        </w:rPr>
        <w:t xml:space="preserve"> </w:t>
      </w:r>
      <w:r w:rsidR="00363490" w:rsidRPr="00363490">
        <w:rPr>
          <w:rFonts w:ascii="Trebuchet MS" w:hAnsi="Trebuchet MS" w:cs="Trebuchet MS"/>
          <w:b/>
          <w:bCs/>
          <w:color w:val="000000"/>
          <w:kern w:val="1"/>
          <w:lang w:eastAsia="zh-CN" w:bidi="hi-IN"/>
        </w:rPr>
        <w:t>„Przebudowa i rozbudowa  Zespołu Szkół Pod Lasem w Wolbromiu wraz z dobudową przedszkola integracyjnego</w:t>
      </w:r>
      <w:r w:rsidR="00C802A3">
        <w:rPr>
          <w:rFonts w:ascii="Trebuchet MS" w:hAnsi="Trebuchet MS" w:cs="Trebuchet MS"/>
          <w:b/>
          <w:bCs/>
          <w:color w:val="000000"/>
          <w:kern w:val="1"/>
          <w:lang w:eastAsia="zh-CN" w:bidi="hi-IN"/>
        </w:rPr>
        <w:t>”</w:t>
      </w:r>
      <w:r>
        <w:rPr>
          <w:rFonts w:ascii="Trebuchet MS" w:eastAsia="Calibri" w:hAnsi="Trebuchet MS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Pr="00B02636">
        <w:rPr>
          <w:rFonts w:ascii="Trebuchet MS" w:hAnsi="Trebuchet MS" w:cs="Arial"/>
          <w:b/>
          <w:bCs/>
        </w:rPr>
        <w:t>Gminę Wolbrom</w:t>
      </w:r>
      <w:r w:rsidRPr="00B02636">
        <w:rPr>
          <w:rFonts w:ascii="Trebuchet MS" w:hAnsi="Trebuchet MS" w:cs="Arial"/>
        </w:rPr>
        <w:t xml:space="preserve"> 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>
        <w:rPr>
          <w:rFonts w:ascii="Trebuchet MS" w:hAnsi="Trebuchet MS" w:cs="Arial"/>
        </w:rPr>
        <w:t xml:space="preserve">   </w:t>
      </w:r>
    </w:p>
    <w:p w14:paraId="00B30998" w14:textId="77777777" w:rsidR="000070ED" w:rsidRPr="00D82908" w:rsidRDefault="000070ED" w:rsidP="000070ED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 xml:space="preserve">przesłanki wykluczenia zawarte w art. 108 ust. 1 pkt 1-6 ustawy </w:t>
      </w:r>
      <w:proofErr w:type="spellStart"/>
      <w:r w:rsidRPr="00D82908">
        <w:rPr>
          <w:rFonts w:ascii="Trebuchet MS" w:hAnsi="Trebuchet MS" w:cs="Arial"/>
          <w:b/>
          <w:bCs/>
        </w:rPr>
        <w:t>Pzp</w:t>
      </w:r>
      <w:proofErr w:type="spellEnd"/>
      <w:r>
        <w:rPr>
          <w:rFonts w:ascii="Trebuchet MS" w:hAnsi="Trebuchet MS" w:cs="Arial"/>
          <w:b/>
          <w:bCs/>
        </w:rPr>
        <w:t>:</w:t>
      </w:r>
    </w:p>
    <w:p w14:paraId="6F83CC34" w14:textId="77777777" w:rsidR="000070ED" w:rsidRPr="00D82908" w:rsidRDefault="000070ED" w:rsidP="000070ED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 </w:t>
      </w:r>
      <w:bookmarkStart w:id="0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2E3DEBBE" w14:textId="77777777" w:rsidR="000070ED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1, 2, i 5 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>
        <w:rPr>
          <w:rFonts w:ascii="Trebuchet MS" w:hAnsi="Trebuchet MS" w:cs="Arial"/>
        </w:rPr>
        <w:t xml:space="preserve"> sanacyjna – samooczyszczenie):</w:t>
      </w:r>
    </w:p>
    <w:p w14:paraId="188998FD" w14:textId="77777777" w:rsidR="000070ED" w:rsidRPr="00560474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</w:t>
      </w:r>
    </w:p>
    <w:p w14:paraId="71BEE7E4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43D308B1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20159AD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58DA007D" w14:textId="77777777" w:rsidR="000070ED" w:rsidRPr="00560474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3E518F8E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59FD13C0" w14:textId="77777777" w:rsidR="000070ED" w:rsidRDefault="000070ED" w:rsidP="000070ED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5CEB8C6F" w14:textId="77777777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53775670" w14:textId="77777777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243BF7E8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2BA2445E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>
        <w:rPr>
          <w:rFonts w:ascii="Trebuchet MS" w:hAnsi="Trebuchet MS" w:cs="Arial"/>
        </w:rPr>
        <w:t xml:space="preserve">X Specyfikacji </w:t>
      </w:r>
      <w:r w:rsidRPr="00D4085B">
        <w:rPr>
          <w:rFonts w:ascii="Trebuchet MS" w:hAnsi="Trebuchet MS" w:cs="Arial"/>
        </w:rPr>
        <w:t>Warunków Zamówienia udostępniam następujące zasoby:</w:t>
      </w:r>
    </w:p>
    <w:p w14:paraId="0B258FC3" w14:textId="77777777" w:rsidR="000070ED" w:rsidRPr="00507E6E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3B08D580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5CF3690A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011180CC" w14:textId="77777777" w:rsidR="000070ED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1786D59F" w14:textId="77777777" w:rsidR="000070ED" w:rsidRPr="009B5378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ABE017E" w14:textId="77777777" w:rsidR="000070ED" w:rsidRPr="008907F1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8907F1"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564BFDC0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3C528F12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6477F4E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01E13B45" w:rsidR="00303CF1" w:rsidRDefault="00303CF1" w:rsidP="00FE05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  <w:r w:rsidR="00EC4586">
          <w:t xml:space="preserve">                                                                                     </w:t>
        </w:r>
      </w:p>
    </w:sdtContent>
  </w:sdt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6A93" w14:textId="4CBFEF89" w:rsidR="00363490" w:rsidRDefault="00363490">
    <w:pPr>
      <w:pStyle w:val="Nagwek"/>
    </w:pPr>
    <w:r>
      <w:rPr>
        <w:noProof/>
      </w:rPr>
      <w:drawing>
        <wp:inline distT="0" distB="0" distL="0" distR="0" wp14:anchorId="7A554384" wp14:editId="340C1C9C">
          <wp:extent cx="5562600" cy="609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626" r="-55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958257">
    <w:abstractNumId w:val="0"/>
  </w:num>
  <w:num w:numId="2" w16cid:durableId="18079692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8396850">
    <w:abstractNumId w:val="3"/>
  </w:num>
  <w:num w:numId="4" w16cid:durableId="803693422">
    <w:abstractNumId w:val="0"/>
  </w:num>
  <w:num w:numId="5" w16cid:durableId="1038554416">
    <w:abstractNumId w:val="7"/>
  </w:num>
  <w:num w:numId="6" w16cid:durableId="1961447429">
    <w:abstractNumId w:val="4"/>
  </w:num>
  <w:num w:numId="7" w16cid:durableId="1719619603">
    <w:abstractNumId w:val="1"/>
  </w:num>
  <w:num w:numId="8" w16cid:durableId="517937122">
    <w:abstractNumId w:val="5"/>
  </w:num>
  <w:num w:numId="9" w16cid:durableId="328020030">
    <w:abstractNumId w:val="6"/>
  </w:num>
  <w:num w:numId="10" w16cid:durableId="152269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70ED"/>
    <w:rsid w:val="00084FE0"/>
    <w:rsid w:val="00087D21"/>
    <w:rsid w:val="000E761C"/>
    <w:rsid w:val="000F3D9C"/>
    <w:rsid w:val="00133C85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63490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9E2FC4"/>
    <w:rsid w:val="00A4087E"/>
    <w:rsid w:val="00A6115B"/>
    <w:rsid w:val="00A9409B"/>
    <w:rsid w:val="00A951DE"/>
    <w:rsid w:val="00AF73A1"/>
    <w:rsid w:val="00B934CB"/>
    <w:rsid w:val="00BB49D2"/>
    <w:rsid w:val="00C802A3"/>
    <w:rsid w:val="00C9425E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D5F94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44</cp:revision>
  <cp:lastPrinted>2021-02-17T12:34:00Z</cp:lastPrinted>
  <dcterms:created xsi:type="dcterms:W3CDTF">2021-01-20T15:07:00Z</dcterms:created>
  <dcterms:modified xsi:type="dcterms:W3CDTF">2022-09-26T11:36:00Z</dcterms:modified>
</cp:coreProperties>
</file>