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1DB38CB9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</w:t>
      </w:r>
      <w:r w:rsidR="00CF1DC6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2021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77777777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7854F5E5" w14:textId="189E0A9E" w:rsidR="00D30184" w:rsidRPr="0092714D" w:rsidRDefault="00BB55F1" w:rsidP="00D30184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30184">
        <w:rPr>
          <w:rFonts w:asciiTheme="minorHAnsi" w:hAnsiTheme="minorHAnsi" w:cstheme="minorHAnsi"/>
          <w:sz w:val="22"/>
          <w:szCs w:val="22"/>
        </w:rPr>
        <w:t xml:space="preserve">zadanie pn. </w:t>
      </w:r>
      <w:r w:rsidR="00D30184">
        <w:rPr>
          <w:rFonts w:ascii="Calibri" w:hAnsi="Calibri" w:cs="Calibri"/>
          <w:b/>
          <w:sz w:val="22"/>
          <w:szCs w:val="22"/>
          <w:u w:val="single"/>
        </w:rPr>
        <w:t>„</w:t>
      </w:r>
      <w:r w:rsidR="00CF1DC6">
        <w:rPr>
          <w:rFonts w:ascii="Calibri" w:hAnsi="Calibri" w:cs="Calibri"/>
          <w:b/>
          <w:sz w:val="22"/>
          <w:szCs w:val="22"/>
          <w:u w:val="single"/>
        </w:rPr>
        <w:t>Dostawa i montaż 2 sztuk parkometrów”</w:t>
      </w: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(ych)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6345E2"/>
    <w:rsid w:val="006D1DC9"/>
    <w:rsid w:val="008E2757"/>
    <w:rsid w:val="00BB55F1"/>
    <w:rsid w:val="00CF1DC6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4</cp:revision>
  <cp:lastPrinted>2021-10-29T07:46:00Z</cp:lastPrinted>
  <dcterms:created xsi:type="dcterms:W3CDTF">2021-06-09T07:14:00Z</dcterms:created>
  <dcterms:modified xsi:type="dcterms:W3CDTF">2021-12-01T07:06:00Z</dcterms:modified>
</cp:coreProperties>
</file>