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186A0868"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521DA7">
              <w:rPr>
                <w:rFonts w:eastAsia="Times New Roman"/>
                <w:lang w:eastAsia="pl-PL"/>
              </w:rPr>
              <w:t>20</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3F20797F" w14:textId="2411C384" w:rsidR="00521DA7" w:rsidRPr="00521DA7" w:rsidRDefault="00521DA7" w:rsidP="00521DA7">
            <w:pPr>
              <w:spacing w:after="0" w:line="240" w:lineRule="auto"/>
              <w:ind w:left="567"/>
              <w:contextualSpacing/>
              <w:rPr>
                <w:b/>
                <w:bCs/>
                <w:i/>
                <w:sz w:val="24"/>
                <w:szCs w:val="24"/>
              </w:rPr>
            </w:pPr>
            <w:r w:rsidRPr="00521DA7">
              <w:rPr>
                <w:b/>
                <w:bCs/>
                <w:i/>
                <w:sz w:val="24"/>
                <w:szCs w:val="24"/>
              </w:rPr>
              <w:t>„Taktyka straży przybrzeżnej” - „Taktyka działania  grupy kontrolnej straży przybrzeżnej podczas inspekcji statku – szkolenie</w:t>
            </w:r>
            <w:r w:rsidR="009A3269">
              <w:rPr>
                <w:b/>
                <w:bCs/>
                <w:i/>
                <w:sz w:val="24"/>
                <w:szCs w:val="24"/>
              </w:rPr>
              <w:t xml:space="preserve"> </w:t>
            </w:r>
            <w:r w:rsidRPr="00521DA7">
              <w:rPr>
                <w:b/>
                <w:bCs/>
                <w:i/>
                <w:sz w:val="24"/>
                <w:szCs w:val="24"/>
              </w:rPr>
              <w:t>podstawowe”</w:t>
            </w:r>
          </w:p>
          <w:p w14:paraId="72B33A2A" w14:textId="26457037" w:rsidR="00550AAF" w:rsidRPr="00D4525F" w:rsidRDefault="00550AAF" w:rsidP="004F019A">
            <w:pPr>
              <w:pStyle w:val="Akapitzlist"/>
              <w:spacing w:after="0"/>
              <w:ind w:left="142" w:right="141"/>
              <w:jc w:val="center"/>
              <w:rPr>
                <w:rFonts w:ascii="Times New Roman" w:hAnsi="Times New Roman" w:cs="Times New Roman"/>
              </w:rPr>
            </w:pP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25CD3EC1"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F37DC1">
              <w:rPr>
                <w:lang w:eastAsia="pl-PL"/>
              </w:rPr>
              <w:t>, 1720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1EFFA7E0"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sidR="00AD3042">
              <w:rPr>
                <w:rFonts w:eastAsia="Times New Roman"/>
                <w:b/>
                <w:color w:val="FF0000"/>
                <w:lang w:eastAsia="pl-PL"/>
              </w:rPr>
              <w:t xml:space="preserve">          </w:t>
            </w:r>
            <w:r w:rsidR="00AD3042">
              <w:rPr>
                <w:rFonts w:eastAsia="Times New Roman"/>
                <w:b/>
                <w:color w:val="000000"/>
                <w:lang w:eastAsia="pl-PL"/>
              </w:rPr>
              <w:t xml:space="preserve">wz. </w:t>
            </w:r>
            <w:proofErr w:type="spellStart"/>
            <w:r w:rsidR="00AD3042">
              <w:rPr>
                <w:rFonts w:eastAsia="Times New Roman"/>
                <w:b/>
                <w:color w:val="000000"/>
                <w:lang w:eastAsia="pl-PL"/>
              </w:rPr>
              <w:t>kmdr</w:t>
            </w:r>
            <w:proofErr w:type="spellEnd"/>
            <w:r w:rsidR="00AD3042">
              <w:rPr>
                <w:rFonts w:eastAsia="Times New Roman"/>
                <w:b/>
                <w:color w:val="000000"/>
                <w:lang w:eastAsia="pl-PL"/>
              </w:rPr>
              <w:t xml:space="preserve"> Sławomir DOROTYN</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0971CE">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0971CE">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0971CE">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028F753B" w:rsidR="00550AAF" w:rsidRPr="00521DA7"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408C4E6" w14:textId="31A64861" w:rsidR="00521DA7" w:rsidRPr="00521DA7" w:rsidRDefault="00521DA7" w:rsidP="00521DA7">
      <w:pPr>
        <w:spacing w:after="0" w:line="240" w:lineRule="auto"/>
        <w:rPr>
          <w:rFonts w:eastAsia="Times New Roman"/>
          <w:sz w:val="24"/>
          <w:szCs w:val="24"/>
          <w:lang w:eastAsia="pl-PL"/>
        </w:rPr>
      </w:pPr>
      <w:r>
        <w:rPr>
          <w:rFonts w:eastAsia="Times New Roman"/>
          <w:b/>
          <w:sz w:val="24"/>
          <w:szCs w:val="24"/>
          <w:lang w:eastAsia="pl-PL"/>
        </w:rPr>
        <w:t xml:space="preserve">      </w:t>
      </w:r>
      <w:r w:rsidRPr="00521DA7">
        <w:rPr>
          <w:rFonts w:eastAsia="Times New Roman"/>
          <w:b/>
          <w:sz w:val="24"/>
          <w:szCs w:val="24"/>
          <w:lang w:eastAsia="pl-PL"/>
        </w:rPr>
        <w:t>CPV - 80330000 – 6</w:t>
      </w:r>
      <w:r w:rsidRPr="00521DA7">
        <w:rPr>
          <w:rFonts w:eastAsia="Times New Roman"/>
          <w:sz w:val="24"/>
          <w:szCs w:val="24"/>
          <w:lang w:eastAsia="pl-PL"/>
        </w:rPr>
        <w:t xml:space="preserve"> </w:t>
      </w:r>
      <w:r w:rsidRPr="003207EB">
        <w:rPr>
          <w:rFonts w:eastAsia="Times New Roman"/>
          <w:iCs/>
          <w:sz w:val="24"/>
          <w:szCs w:val="24"/>
          <w:lang w:eastAsia="pl-PL"/>
        </w:rPr>
        <w:t>Usługi edukacji w zakresie bezpieczeństwa</w:t>
      </w: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52DE5098" w14:textId="7FC8EDA9" w:rsidR="00497E4A" w:rsidRDefault="00567671" w:rsidP="00917CE0">
      <w:pPr>
        <w:autoSpaceDE w:val="0"/>
        <w:spacing w:before="60" w:after="0" w:line="240" w:lineRule="auto"/>
        <w:ind w:left="284" w:hanging="284"/>
        <w:jc w:val="both"/>
        <w:rPr>
          <w:rFonts w:eastAsia="Times New Roman"/>
          <w:b/>
          <w:lang w:eastAsia="pl-PL"/>
        </w:rPr>
      </w:pPr>
      <w:r>
        <w:rPr>
          <w:rFonts w:eastAsia="Times New Roman"/>
          <w:lang w:eastAsia="pl-PL"/>
        </w:rPr>
        <w:t xml:space="preserve">     </w:t>
      </w:r>
      <w:r w:rsidR="00F37DC1" w:rsidRPr="00F37DC1">
        <w:rPr>
          <w:rFonts w:eastAsia="Times New Roman"/>
          <w:b/>
          <w:lang w:eastAsia="pl-PL"/>
        </w:rPr>
        <w:t>Przedmiotem zamówienia jest dostawa</w:t>
      </w:r>
      <w:r w:rsidR="00CD367C">
        <w:rPr>
          <w:rFonts w:eastAsia="Times New Roman"/>
          <w:b/>
          <w:lang w:eastAsia="pl-PL"/>
        </w:rPr>
        <w:t>:</w:t>
      </w:r>
    </w:p>
    <w:p w14:paraId="05A5CEBD" w14:textId="5DB684CD" w:rsidR="00521DA7" w:rsidRPr="004F6827" w:rsidRDefault="00521DA7" w:rsidP="00521DA7">
      <w:pPr>
        <w:spacing w:after="0" w:line="240" w:lineRule="auto"/>
        <w:ind w:left="284"/>
        <w:contextualSpacing/>
        <w:rPr>
          <w:rFonts w:eastAsia="Times New Roman"/>
          <w:i/>
          <w:sz w:val="24"/>
          <w:szCs w:val="24"/>
          <w:lang w:eastAsia="pl-PL"/>
        </w:rPr>
      </w:pPr>
      <w:r w:rsidRPr="00521DA7">
        <w:rPr>
          <w:rFonts w:eastAsia="Times New Roman"/>
          <w:iCs/>
          <w:sz w:val="24"/>
          <w:szCs w:val="24"/>
          <w:lang w:eastAsia="pl-PL"/>
        </w:rPr>
        <w:t xml:space="preserve">Przedmiotem zamówienia jest współprowadzenie szkolenia praktycznego dla 9 </w:t>
      </w:r>
      <w:r w:rsidR="003207EB">
        <w:rPr>
          <w:rFonts w:eastAsia="Times New Roman"/>
          <w:iCs/>
          <w:sz w:val="24"/>
          <w:szCs w:val="24"/>
          <w:lang w:eastAsia="pl-PL"/>
        </w:rPr>
        <w:t>s</w:t>
      </w:r>
      <w:r w:rsidRPr="00521DA7">
        <w:rPr>
          <w:rFonts w:eastAsia="Times New Roman"/>
          <w:iCs/>
          <w:sz w:val="24"/>
          <w:szCs w:val="24"/>
          <w:lang w:eastAsia="pl-PL"/>
        </w:rPr>
        <w:t xml:space="preserve">tudentów zagranicznych AMW: </w:t>
      </w:r>
    </w:p>
    <w:p w14:paraId="34ED279D" w14:textId="69BE1C5C" w:rsidR="00521DA7" w:rsidRPr="00521DA7" w:rsidRDefault="00521DA7" w:rsidP="00521DA7">
      <w:pPr>
        <w:spacing w:after="0" w:line="240" w:lineRule="auto"/>
        <w:ind w:left="284" w:hanging="284"/>
        <w:contextualSpacing/>
        <w:jc w:val="both"/>
        <w:rPr>
          <w:iCs/>
          <w:sz w:val="24"/>
          <w:szCs w:val="24"/>
        </w:rPr>
      </w:pPr>
      <w:r w:rsidRPr="00521DA7">
        <w:rPr>
          <w:rFonts w:eastAsia="Times New Roman"/>
          <w:iCs/>
          <w:sz w:val="24"/>
          <w:szCs w:val="24"/>
          <w:lang w:eastAsia="pl-PL"/>
        </w:rPr>
        <w:t xml:space="preserve">  </w:t>
      </w:r>
      <w:r>
        <w:rPr>
          <w:rFonts w:eastAsia="Times New Roman"/>
          <w:iCs/>
          <w:sz w:val="24"/>
          <w:szCs w:val="24"/>
          <w:lang w:eastAsia="pl-PL"/>
        </w:rPr>
        <w:t xml:space="preserve"> </w:t>
      </w:r>
      <w:r w:rsidRPr="00521DA7">
        <w:rPr>
          <w:rFonts w:eastAsia="Times New Roman"/>
          <w:iCs/>
          <w:sz w:val="24"/>
          <w:szCs w:val="24"/>
          <w:lang w:eastAsia="pl-PL"/>
        </w:rPr>
        <w:t xml:space="preserve">  </w:t>
      </w:r>
      <w:r w:rsidRPr="00521DA7">
        <w:rPr>
          <w:iCs/>
          <w:sz w:val="24"/>
          <w:szCs w:val="24"/>
        </w:rPr>
        <w:t>W ramach przedmiotu „Taktyka straży przybrzeżnej” - „Taktyka działania grupy</w:t>
      </w:r>
      <w:r>
        <w:rPr>
          <w:iCs/>
          <w:sz w:val="24"/>
          <w:szCs w:val="24"/>
        </w:rPr>
        <w:t xml:space="preserve"> kontrolnej </w:t>
      </w:r>
      <w:r w:rsidRPr="00521DA7">
        <w:rPr>
          <w:iCs/>
          <w:sz w:val="24"/>
          <w:szCs w:val="24"/>
        </w:rPr>
        <w:t xml:space="preserve"> straży przybrzeżnej podczas inspekcji statku – szkolenie</w:t>
      </w:r>
      <w:r>
        <w:rPr>
          <w:iCs/>
          <w:sz w:val="24"/>
          <w:szCs w:val="24"/>
        </w:rPr>
        <w:t xml:space="preserve"> </w:t>
      </w:r>
      <w:r w:rsidRPr="00521DA7">
        <w:rPr>
          <w:iCs/>
          <w:sz w:val="24"/>
          <w:szCs w:val="24"/>
        </w:rPr>
        <w:t>podstawowe”</w:t>
      </w:r>
    </w:p>
    <w:p w14:paraId="6940341B" w14:textId="5D0D5818"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w:t>
      </w:r>
      <w:r w:rsidR="00F37DC1">
        <w:rPr>
          <w:b/>
          <w:lang w:eastAsia="pl-PL"/>
        </w:rPr>
        <w:t>.</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2BA7748A" w14:textId="2A0D5133" w:rsidR="00B53D35" w:rsidRDefault="00521DA7" w:rsidP="00DC4A42">
      <w:pPr>
        <w:pStyle w:val="Bezodstpw"/>
        <w:jc w:val="both"/>
        <w:rPr>
          <w:rFonts w:ascii="Times New Roman" w:hAnsi="Times New Roman" w:cs="Times New Roman"/>
          <w:b/>
        </w:rPr>
      </w:pPr>
      <w:r>
        <w:rPr>
          <w:rFonts w:ascii="Times New Roman" w:hAnsi="Times New Roman" w:cs="Times New Roman"/>
          <w:b/>
        </w:rPr>
        <w:t>29.07-07.08.2024</w:t>
      </w:r>
    </w:p>
    <w:p w14:paraId="40777561" w14:textId="77777777" w:rsidR="005208C7" w:rsidRPr="00841ED1" w:rsidRDefault="005208C7" w:rsidP="005208C7">
      <w:pPr>
        <w:spacing w:after="0" w:line="240" w:lineRule="auto"/>
        <w:ind w:right="-2"/>
        <w:jc w:val="both"/>
      </w:pPr>
      <w:r w:rsidRPr="00136327">
        <w:t xml:space="preserve">Zamawiający nie może ustalić terminu realizacji w sposób ruchomy, tj. nie może wyznaczyć go </w:t>
      </w:r>
      <w:r w:rsidRPr="00136327">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3207EB" w:rsidRDefault="00A04B44" w:rsidP="00E37848">
      <w:pPr>
        <w:numPr>
          <w:ilvl w:val="0"/>
          <w:numId w:val="5"/>
        </w:numPr>
        <w:spacing w:before="60" w:after="0" w:line="240" w:lineRule="auto"/>
        <w:ind w:left="425" w:hanging="425"/>
        <w:jc w:val="both"/>
      </w:pPr>
      <w:r w:rsidRPr="003207EB">
        <w:t xml:space="preserve">Zamawiający wymaga, aby wybrany Wykonawca zawarł z nim umowę na warunkach określonych w projekcie umowy stanowiącym </w:t>
      </w:r>
      <w:r w:rsidRPr="003207EB">
        <w:rPr>
          <w:b/>
          <w:bCs/>
        </w:rPr>
        <w:t>załącznik</w:t>
      </w:r>
      <w:r w:rsidR="00FC111B" w:rsidRPr="003207EB">
        <w:rPr>
          <w:b/>
          <w:bCs/>
        </w:rPr>
        <w:t xml:space="preserve"> nr 3</w:t>
      </w:r>
      <w:r w:rsidRPr="003207EB">
        <w:t xml:space="preserve"> do SWZ.</w:t>
      </w:r>
      <w:bookmarkStart w:id="4" w:name="OLE_LINK16"/>
    </w:p>
    <w:p w14:paraId="2683B2AB" w14:textId="1354EDB1" w:rsidR="00550AAF" w:rsidRPr="003207EB" w:rsidRDefault="00A04B44" w:rsidP="00E37848">
      <w:pPr>
        <w:numPr>
          <w:ilvl w:val="0"/>
          <w:numId w:val="5"/>
        </w:numPr>
        <w:spacing w:after="0" w:line="240" w:lineRule="auto"/>
        <w:ind w:left="426" w:hanging="426"/>
        <w:jc w:val="both"/>
      </w:pPr>
      <w:r w:rsidRPr="003207EB">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sidRPr="003207EB">
        <w:t xml:space="preserve"> </w:t>
      </w:r>
      <w:r w:rsidRPr="003207EB">
        <w:t>ust</w:t>
      </w:r>
      <w:r w:rsidR="0005504A" w:rsidRPr="003207EB">
        <w:t>awy Prawo Zamówień Publicznych.</w:t>
      </w:r>
    </w:p>
    <w:p w14:paraId="256A1EB8" w14:textId="01CE44B4" w:rsidR="000D1A77" w:rsidRPr="003207EB" w:rsidRDefault="000D1A77" w:rsidP="000D1A77">
      <w:pPr>
        <w:numPr>
          <w:ilvl w:val="0"/>
          <w:numId w:val="5"/>
        </w:numPr>
        <w:tabs>
          <w:tab w:val="clear" w:pos="0"/>
        </w:tabs>
        <w:spacing w:after="0" w:line="240" w:lineRule="auto"/>
        <w:ind w:left="426"/>
        <w:jc w:val="both"/>
      </w:pPr>
      <w:r w:rsidRPr="003207EB">
        <w:t xml:space="preserve">Zamawiający, przewiduje możliwość dokonania zmian postanowień zawartej umowy w sprawie zamówienia publicznego, w sposób i na warunkach określonych w </w:t>
      </w:r>
      <w:r w:rsidRPr="00C60358">
        <w:rPr>
          <w:b/>
          <w:bCs/>
        </w:rPr>
        <w:t xml:space="preserve">projekcie umowy § </w:t>
      </w:r>
      <w:r w:rsidR="003207EB" w:rsidRPr="00C60358">
        <w:rPr>
          <w:b/>
          <w:bCs/>
        </w:rPr>
        <w:t>6</w:t>
      </w:r>
      <w:r w:rsidRPr="003207EB">
        <w:t>.</w:t>
      </w:r>
    </w:p>
    <w:bookmarkEnd w:id="4"/>
    <w:p w14:paraId="73292F17" w14:textId="77777777" w:rsidR="00A155E3" w:rsidRPr="003207EB" w:rsidRDefault="00A155E3" w:rsidP="00A155E3">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0971CE">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lastRenderedPageBreak/>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062068E9"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207EB">
        <w:rPr>
          <w:rFonts w:ascii="Times New Roman" w:hAnsi="Times New Roman" w:cs="Times New Roman"/>
          <w:b/>
          <w:shd w:val="clear" w:color="auto" w:fill="F7CAAC"/>
        </w:rPr>
        <w:t>02</w:t>
      </w:r>
      <w:r w:rsidR="00521DA7">
        <w:rPr>
          <w:rFonts w:ascii="Times New Roman" w:hAnsi="Times New Roman" w:cs="Times New Roman"/>
          <w:b/>
          <w:shd w:val="clear" w:color="auto" w:fill="F7CAAC"/>
        </w:rPr>
        <w:t>.0</w:t>
      </w:r>
      <w:r w:rsidR="003207EB">
        <w:rPr>
          <w:rFonts w:ascii="Times New Roman" w:hAnsi="Times New Roman" w:cs="Times New Roman"/>
          <w:b/>
          <w:shd w:val="clear" w:color="auto" w:fill="F7CAAC"/>
        </w:rPr>
        <w:t>8</w:t>
      </w:r>
      <w:r w:rsidR="00521DA7">
        <w:rPr>
          <w:rFonts w:ascii="Times New Roman" w:hAnsi="Times New Roman" w:cs="Times New Roman"/>
          <w:b/>
          <w:shd w:val="clear" w:color="auto" w:fill="F7CAAC"/>
        </w:rPr>
        <w:t>.2024</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0971CE">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w:t>
      </w:r>
      <w:r w:rsidRPr="00152088">
        <w:lastRenderedPageBreak/>
        <w:t>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19EAB813" w:rsidR="00550AAF" w:rsidRDefault="00A04B44" w:rsidP="0090530F">
      <w:pPr>
        <w:pStyle w:val="Bezodstpw"/>
        <w:numPr>
          <w:ilvl w:val="0"/>
          <w:numId w:val="29"/>
        </w:numPr>
        <w:ind w:left="284" w:hanging="283"/>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BF180A">
        <w:rPr>
          <w:rFonts w:ascii="Times New Roman" w:hAnsi="Times New Roman" w:cs="Times New Roman"/>
          <w:highlight w:val="lightGray"/>
        </w:rPr>
        <w:t xml:space="preserve"> (</w:t>
      </w:r>
      <w:r w:rsidR="00BF180A" w:rsidRPr="00BF180A">
        <w:rPr>
          <w:rFonts w:ascii="Times New Roman" w:hAnsi="Times New Roman" w:cs="Times New Roman"/>
          <w:b/>
          <w:bCs/>
          <w:highlight w:val="lightGray"/>
        </w:rPr>
        <w:t>Z</w:t>
      </w:r>
      <w:r w:rsidR="006733BD" w:rsidRPr="00BF180A">
        <w:rPr>
          <w:rFonts w:ascii="Times New Roman" w:hAnsi="Times New Roman" w:cs="Times New Roman"/>
          <w:b/>
          <w:bCs/>
          <w:highlight w:val="lightGray"/>
        </w:rPr>
        <w:t>ałącznik nr 1</w:t>
      </w:r>
      <w:r w:rsidR="00BF180A">
        <w:rPr>
          <w:rFonts w:ascii="Times New Roman" w:hAnsi="Times New Roman" w:cs="Times New Roman"/>
          <w:b/>
          <w:bCs/>
          <w:highlight w:val="lightGray"/>
        </w:rPr>
        <w:t>)</w:t>
      </w:r>
    </w:p>
    <w:bookmarkEnd w:id="5"/>
    <w:p w14:paraId="0B2FC74B" w14:textId="2B85F993" w:rsidR="00D669CB" w:rsidRPr="00293225" w:rsidRDefault="00A04B44" w:rsidP="0090530F">
      <w:pPr>
        <w:pStyle w:val="Bezodstpw"/>
        <w:numPr>
          <w:ilvl w:val="0"/>
          <w:numId w:val="29"/>
        </w:numPr>
        <w:ind w:left="284" w:hanging="283"/>
        <w:jc w:val="both"/>
        <w:rPr>
          <w:rFonts w:ascii="Times New Roman" w:hAnsi="Times New Roman" w:cs="Times New Roman"/>
          <w:b/>
          <w:highlight w:val="lightGray"/>
        </w:rPr>
      </w:pPr>
      <w:r w:rsidRPr="00293225">
        <w:rPr>
          <w:rFonts w:ascii="Times New Roman" w:hAnsi="Times New Roman" w:cs="Times New Roman"/>
          <w:b/>
          <w:highlight w:val="lightGray"/>
        </w:rPr>
        <w:t>Oświadczenie Wykonawcy o niepodleganiu wykluczeniu z postępowania</w:t>
      </w:r>
      <w:r w:rsidRPr="00293225">
        <w:rPr>
          <w:rFonts w:ascii="Times New Roman" w:hAnsi="Times New Roman" w:cs="Times New Roman"/>
          <w:highlight w:val="lightGray"/>
        </w:rPr>
        <w:t xml:space="preserve"> – w przypadku wspólnego ubiegania się o zamówienie przez Wykonawców, oświadczenie o niepo</w:t>
      </w:r>
      <w:r w:rsidR="00FB3B2F" w:rsidRPr="00293225">
        <w:rPr>
          <w:rFonts w:ascii="Times New Roman" w:hAnsi="Times New Roman" w:cs="Times New Roman"/>
          <w:highlight w:val="lightGray"/>
        </w:rPr>
        <w:t>d</w:t>
      </w:r>
      <w:r w:rsidRPr="00293225">
        <w:rPr>
          <w:rFonts w:ascii="Times New Roman" w:hAnsi="Times New Roman" w:cs="Times New Roman"/>
          <w:highlight w:val="lightGray"/>
        </w:rPr>
        <w:t>leganiu wykluczeniu składa każdy z Wykonawców</w:t>
      </w:r>
      <w:r w:rsidR="005F5991" w:rsidRPr="00293225">
        <w:rPr>
          <w:rFonts w:ascii="Times New Roman" w:hAnsi="Times New Roman" w:cs="Times New Roman"/>
          <w:highlight w:val="lightGray"/>
        </w:rPr>
        <w:t xml:space="preserve"> </w:t>
      </w:r>
      <w:r w:rsidR="006733BD" w:rsidRPr="00293225">
        <w:rPr>
          <w:rFonts w:ascii="Times New Roman" w:hAnsi="Times New Roman" w:cs="Times New Roman"/>
          <w:highlight w:val="lightGray"/>
        </w:rPr>
        <w:t>- sporządzony według wzoru</w:t>
      </w:r>
      <w:r w:rsidR="006733BD" w:rsidRPr="00293225">
        <w:rPr>
          <w:rFonts w:ascii="Times New Roman" w:hAnsi="Times New Roman" w:cs="Times New Roman"/>
          <w:b/>
          <w:highlight w:val="lightGray"/>
        </w:rPr>
        <w:t xml:space="preserve"> </w:t>
      </w:r>
      <w:r w:rsidR="00BF180A">
        <w:rPr>
          <w:rFonts w:ascii="Times New Roman" w:hAnsi="Times New Roman" w:cs="Times New Roman"/>
          <w:b/>
          <w:highlight w:val="lightGray"/>
        </w:rPr>
        <w:t>(Z</w:t>
      </w:r>
      <w:r w:rsidR="006733BD" w:rsidRPr="00293225">
        <w:rPr>
          <w:rFonts w:ascii="Times New Roman" w:hAnsi="Times New Roman" w:cs="Times New Roman"/>
          <w:b/>
          <w:highlight w:val="lightGray"/>
        </w:rPr>
        <w:t>ałącznik nr 5</w:t>
      </w:r>
      <w:r w:rsidR="00BF180A">
        <w:rPr>
          <w:rFonts w:ascii="Times New Roman" w:hAnsi="Times New Roman" w:cs="Times New Roman"/>
          <w:b/>
          <w:highlight w:val="lightGray"/>
        </w:rPr>
        <w:t>)</w:t>
      </w:r>
    </w:p>
    <w:p w14:paraId="07CF1B0C" w14:textId="7BF1AAF3" w:rsidR="000C2E91" w:rsidRDefault="000C2E91" w:rsidP="0090530F">
      <w:pPr>
        <w:pStyle w:val="Bezodstpw"/>
        <w:numPr>
          <w:ilvl w:val="0"/>
          <w:numId w:val="29"/>
        </w:numPr>
        <w:ind w:left="284" w:hanging="283"/>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00BF180A">
        <w:rPr>
          <w:rFonts w:ascii="Times New Roman" w:hAnsi="Times New Roman" w:cs="Times New Roman"/>
          <w:highlight w:val="lightGray"/>
        </w:rPr>
        <w:t>(</w:t>
      </w:r>
      <w:r w:rsidR="00BF180A" w:rsidRPr="00BF180A">
        <w:rPr>
          <w:rFonts w:ascii="Times New Roman" w:hAnsi="Times New Roman" w:cs="Times New Roman"/>
          <w:b/>
          <w:bCs/>
          <w:highlight w:val="lightGray"/>
        </w:rPr>
        <w:t>Z</w:t>
      </w:r>
      <w:r w:rsidRPr="00BF180A">
        <w:rPr>
          <w:rFonts w:ascii="Times New Roman" w:hAnsi="Times New Roman" w:cs="Times New Roman"/>
          <w:b/>
          <w:bCs/>
          <w:highlight w:val="lightGray"/>
        </w:rPr>
        <w:t>ał</w:t>
      </w:r>
      <w:r w:rsidRPr="00DC5EA7">
        <w:rPr>
          <w:rFonts w:ascii="Times New Roman" w:hAnsi="Times New Roman" w:cs="Times New Roman"/>
          <w:b/>
          <w:highlight w:val="lightGray"/>
        </w:rPr>
        <w:t xml:space="preserve">ącznik nr </w:t>
      </w:r>
      <w:r w:rsidR="00B46B55">
        <w:rPr>
          <w:rFonts w:ascii="Times New Roman" w:hAnsi="Times New Roman" w:cs="Times New Roman"/>
          <w:b/>
          <w:highlight w:val="lightGray"/>
        </w:rPr>
        <w:t>6</w:t>
      </w:r>
      <w:r w:rsidR="00BF180A">
        <w:rPr>
          <w:rFonts w:ascii="Times New Roman" w:hAnsi="Times New Roman" w:cs="Times New Roman"/>
          <w:b/>
          <w:highlight w:val="lightGray"/>
        </w:rPr>
        <w:t>)</w:t>
      </w:r>
    </w:p>
    <w:p w14:paraId="5AD3A952" w14:textId="601B3E5E" w:rsidR="00F05E50" w:rsidRDefault="000C2E91" w:rsidP="0090530F">
      <w:pPr>
        <w:pStyle w:val="Bezodstpw"/>
        <w:numPr>
          <w:ilvl w:val="0"/>
          <w:numId w:val="29"/>
        </w:numPr>
        <w:shd w:val="clear" w:color="auto" w:fill="D0CECE" w:themeFill="background2" w:themeFillShade="E6"/>
        <w:ind w:left="284" w:hanging="283"/>
        <w:jc w:val="both"/>
        <w:rPr>
          <w:rFonts w:ascii="Times New Roman" w:hAnsi="Times New Roman" w:cs="Times New Roman"/>
          <w:b/>
        </w:rPr>
      </w:pPr>
      <w:r w:rsidRPr="00DC4A42">
        <w:rPr>
          <w:rFonts w:ascii="Times New Roman" w:hAnsi="Times New Roman" w:cs="Times New Roman"/>
          <w:b/>
        </w:rPr>
        <w:lastRenderedPageBreak/>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ub</w:t>
      </w:r>
      <w:r w:rsidRPr="00085EF1">
        <w:rPr>
          <w:rFonts w:ascii="Times New Roman" w:hAnsi="Times New Roman" w:cs="Times New Roman"/>
          <w:b/>
          <w:bCs/>
        </w:rPr>
        <w:t>iegające</w:t>
      </w:r>
      <w:r w:rsidRPr="00DC4A42">
        <w:rPr>
          <w:rFonts w:ascii="Times New Roman" w:hAnsi="Times New Roman" w:cs="Times New Roman"/>
        </w:rPr>
        <w:t xml:space="preserv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BF180A">
        <w:rPr>
          <w:rFonts w:ascii="Times New Roman" w:hAnsi="Times New Roman" w:cs="Times New Roman"/>
          <w:b/>
        </w:rPr>
        <w:t xml:space="preserve"> (Z</w:t>
      </w:r>
      <w:r w:rsidRPr="00DC4A42">
        <w:rPr>
          <w:rFonts w:ascii="Times New Roman" w:hAnsi="Times New Roman" w:cs="Times New Roman"/>
          <w:b/>
        </w:rPr>
        <w:t xml:space="preserve">ałącznik nr </w:t>
      </w:r>
      <w:r w:rsidR="004F019A">
        <w:rPr>
          <w:rFonts w:ascii="Times New Roman" w:hAnsi="Times New Roman" w:cs="Times New Roman"/>
          <w:b/>
        </w:rPr>
        <w:t>8</w:t>
      </w:r>
      <w:r w:rsidR="00BF180A">
        <w:rPr>
          <w:rFonts w:ascii="Times New Roman" w:hAnsi="Times New Roman" w:cs="Times New Roman"/>
          <w:b/>
        </w:rPr>
        <w:t>)</w:t>
      </w:r>
    </w:p>
    <w:p w14:paraId="23A97FA3" w14:textId="38925539" w:rsidR="001854A6" w:rsidRPr="001854A6" w:rsidRDefault="005F7C37" w:rsidP="0090530F">
      <w:pPr>
        <w:pStyle w:val="Bezodstpw"/>
        <w:numPr>
          <w:ilvl w:val="0"/>
          <w:numId w:val="29"/>
        </w:numPr>
        <w:shd w:val="clear" w:color="auto" w:fill="D0CECE" w:themeFill="background2" w:themeFillShade="E6"/>
        <w:ind w:left="284" w:hanging="283"/>
        <w:jc w:val="both"/>
        <w:rPr>
          <w:rFonts w:ascii="Times New Roman" w:hAnsi="Times New Roman" w:cs="Times New Roman"/>
          <w:b/>
        </w:rPr>
      </w:pPr>
      <w:r w:rsidRPr="00C30921">
        <w:rPr>
          <w:rFonts w:ascii="Times New Roman" w:hAnsi="Times New Roman" w:cs="Times New Roman"/>
          <w:b/>
          <w:bCs/>
        </w:rPr>
        <w:t xml:space="preserve">Oświadczenie </w:t>
      </w:r>
      <w:r w:rsidRPr="00C30921">
        <w:rPr>
          <w:rFonts w:ascii="Times New Roman" w:hAnsi="Times New Roman" w:cs="Times New Roman"/>
        </w:rPr>
        <w:t xml:space="preserve">Wykonawcy o spełnianiu warunków udziału w postępowaniu </w:t>
      </w:r>
      <w:r w:rsidR="00BF180A">
        <w:rPr>
          <w:rFonts w:ascii="Times New Roman" w:hAnsi="Times New Roman" w:cs="Times New Roman"/>
        </w:rPr>
        <w:t>(</w:t>
      </w:r>
      <w:r w:rsidRPr="00C30921">
        <w:rPr>
          <w:rFonts w:ascii="Times New Roman" w:hAnsi="Times New Roman" w:cs="Times New Roman"/>
          <w:b/>
          <w:bCs/>
        </w:rPr>
        <w:t>Załącznik nr 10</w:t>
      </w:r>
      <w:r w:rsidR="001854A6">
        <w:rPr>
          <w:rFonts w:ascii="Times New Roman" w:hAnsi="Times New Roman" w:cs="Times New Roman"/>
          <w:b/>
          <w:bCs/>
        </w:rPr>
        <w:t>)</w:t>
      </w:r>
    </w:p>
    <w:p w14:paraId="2F2ADFAF" w14:textId="425AE100" w:rsidR="005F7C37" w:rsidRPr="00C30921" w:rsidRDefault="001854A6" w:rsidP="0090530F">
      <w:pPr>
        <w:pStyle w:val="Bezodstpw"/>
        <w:numPr>
          <w:ilvl w:val="0"/>
          <w:numId w:val="29"/>
        </w:numPr>
        <w:shd w:val="clear" w:color="auto" w:fill="D0CECE" w:themeFill="background2" w:themeFillShade="E6"/>
        <w:ind w:left="284" w:hanging="283"/>
        <w:jc w:val="both"/>
        <w:rPr>
          <w:rFonts w:ascii="Times New Roman" w:hAnsi="Times New Roman" w:cs="Times New Roman"/>
          <w:b/>
        </w:rPr>
      </w:pPr>
      <w:r>
        <w:rPr>
          <w:rFonts w:ascii="Times New Roman" w:hAnsi="Times New Roman" w:cs="Times New Roman"/>
          <w:b/>
          <w:bCs/>
        </w:rPr>
        <w:t xml:space="preserve">Doświadczenie zawodowe instruktora-koordynatora szkolenia (Załącznik nr 17) – </w:t>
      </w:r>
      <w:r>
        <w:rPr>
          <w:rFonts w:ascii="Times New Roman" w:hAnsi="Times New Roman" w:cs="Times New Roman"/>
        </w:rPr>
        <w:t xml:space="preserve">jako kryterium oceny </w:t>
      </w:r>
    </w:p>
    <w:p w14:paraId="21DEC73F" w14:textId="77777777" w:rsidR="005F7C37" w:rsidRDefault="005F7C37" w:rsidP="000C2E91">
      <w:pPr>
        <w:pStyle w:val="Akapitzlist"/>
        <w:spacing w:after="0" w:line="240" w:lineRule="auto"/>
        <w:jc w:val="both"/>
        <w:rPr>
          <w:rFonts w:ascii="Times New Roman" w:hAnsi="Times New Roman" w:cs="Times New Roman"/>
          <w:b/>
          <w:u w:val="single"/>
        </w:rPr>
      </w:pPr>
    </w:p>
    <w:p w14:paraId="5ECDC11D" w14:textId="7FD17768"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727A82">
      <w:pPr>
        <w:pStyle w:val="Bezodstpw"/>
        <w:numPr>
          <w:ilvl w:val="0"/>
          <w:numId w:val="261"/>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727A82">
      <w:pPr>
        <w:pStyle w:val="Bezodstpw"/>
        <w:numPr>
          <w:ilvl w:val="0"/>
          <w:numId w:val="261"/>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49D3A220" w14:textId="14FBA89F" w:rsidR="00276FB0" w:rsidRDefault="00276FB0" w:rsidP="00727A82">
      <w:pPr>
        <w:pStyle w:val="Bezodstpw"/>
        <w:numPr>
          <w:ilvl w:val="0"/>
          <w:numId w:val="261"/>
        </w:numPr>
        <w:jc w:val="both"/>
        <w:rPr>
          <w:rFonts w:ascii="Times New Roman" w:hAnsi="Times New Roman" w:cs="Times New Roman"/>
          <w:highlight w:val="lightGray"/>
        </w:rPr>
      </w:pPr>
      <w:bookmarkStart w:id="6" w:name="_Hlk164861102"/>
      <w:r w:rsidRPr="00A158EA">
        <w:rPr>
          <w:rFonts w:ascii="Times New Roman" w:hAnsi="Times New Roman" w:cs="Times New Roman"/>
          <w:b/>
          <w:highlight w:val="lightGray"/>
        </w:rPr>
        <w:t>Oświadczenie, o którym mowa w art. 117 ust 4</w:t>
      </w:r>
      <w:bookmarkEnd w:id="6"/>
      <w:r w:rsidRPr="00A158EA">
        <w:rPr>
          <w:rFonts w:ascii="Times New Roman" w:hAnsi="Times New Roman" w:cs="Times New Roman"/>
          <w:b/>
          <w:highlight w:val="lightGray"/>
        </w:rPr>
        <w:t xml:space="preserve"> (</w:t>
      </w:r>
      <w:r w:rsidR="00BF180A">
        <w:rPr>
          <w:rFonts w:ascii="Times New Roman" w:hAnsi="Times New Roman" w:cs="Times New Roman"/>
          <w:b/>
          <w:highlight w:val="lightGray"/>
        </w:rPr>
        <w:t>Z</w:t>
      </w:r>
      <w:r w:rsidRPr="00A158EA">
        <w:rPr>
          <w:rFonts w:ascii="Times New Roman" w:hAnsi="Times New Roman" w:cs="Times New Roman"/>
          <w:b/>
          <w:highlight w:val="lightGray"/>
        </w:rPr>
        <w:t xml:space="preserve">ałącznik nr </w:t>
      </w:r>
      <w:r w:rsidR="005A7835">
        <w:rPr>
          <w:rFonts w:ascii="Times New Roman" w:hAnsi="Times New Roman" w:cs="Times New Roman"/>
          <w:b/>
          <w:highlight w:val="lightGray"/>
        </w:rPr>
        <w:t>9</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2E0D6CF5" w14:textId="36FFB568" w:rsidR="00C30921" w:rsidRPr="00C30921" w:rsidRDefault="00C30921" w:rsidP="00727A82">
      <w:pPr>
        <w:pStyle w:val="Akapitzlist"/>
        <w:numPr>
          <w:ilvl w:val="0"/>
          <w:numId w:val="261"/>
        </w:numPr>
        <w:spacing w:after="0" w:line="240" w:lineRule="auto"/>
        <w:rPr>
          <w:rFonts w:ascii="Times New Roman" w:hAnsi="Times New Roman" w:cs="Times New Roman"/>
          <w:highlight w:val="lightGray"/>
        </w:rPr>
      </w:pPr>
      <w:r w:rsidRPr="00C30921">
        <w:rPr>
          <w:rFonts w:ascii="Times New Roman" w:hAnsi="Times New Roman" w:cs="Times New Roman"/>
          <w:b/>
          <w:bCs/>
          <w:highlight w:val="lightGray"/>
        </w:rPr>
        <w:t>Oświadczenia podmiotu udostępniającego zasoby</w:t>
      </w:r>
      <w:r>
        <w:rPr>
          <w:rFonts w:ascii="Times New Roman" w:hAnsi="Times New Roman" w:cs="Times New Roman"/>
          <w:highlight w:val="lightGray"/>
        </w:rPr>
        <w:t xml:space="preserve">, </w:t>
      </w:r>
      <w:r w:rsidRPr="00D55B82">
        <w:rPr>
          <w:rFonts w:ascii="Times New Roman" w:hAnsi="Times New Roman" w:cs="Times New Roman"/>
          <w:highlight w:val="lightGray"/>
        </w:rPr>
        <w:t xml:space="preserve">potwierdzające brak podstaw wykluczenia tego podmiotu oraz odpowiednio spełnianie warunków udziału w </w:t>
      </w:r>
      <w:r>
        <w:rPr>
          <w:rFonts w:ascii="Times New Roman" w:hAnsi="Times New Roman" w:cs="Times New Roman"/>
          <w:highlight w:val="lightGray"/>
        </w:rPr>
        <w:t>p</w:t>
      </w:r>
      <w:r w:rsidRPr="00D55B82">
        <w:rPr>
          <w:rFonts w:ascii="Times New Roman" w:hAnsi="Times New Roman" w:cs="Times New Roman"/>
          <w:highlight w:val="lightGray"/>
        </w:rPr>
        <w:t>ostępowaniu, w zakresie, w jakim wykonawca powołuje się na jego zasoby</w:t>
      </w:r>
      <w:r w:rsidRPr="00D55B82">
        <w:rPr>
          <w:rFonts w:ascii="Times New Roman" w:hAnsi="Times New Roman" w:cs="Times New Roman"/>
          <w:b/>
          <w:highlight w:val="lightGray"/>
        </w:rPr>
        <w:t xml:space="preserve"> </w:t>
      </w:r>
      <w:r w:rsidRPr="00D55B82">
        <w:rPr>
          <w:rFonts w:ascii="Times New Roman" w:hAnsi="Times New Roman" w:cs="Times New Roman"/>
          <w:highlight w:val="lightGray"/>
        </w:rPr>
        <w:t xml:space="preserve">o którym mowa w art. 118 - sporządzony według </w:t>
      </w:r>
      <w:r w:rsidRPr="00C30921">
        <w:rPr>
          <w:rFonts w:ascii="Times New Roman" w:hAnsi="Times New Roman" w:cs="Times New Roman"/>
          <w:highlight w:val="lightGray"/>
        </w:rPr>
        <w:t>wzoru (</w:t>
      </w:r>
      <w:r w:rsidRPr="00C30921">
        <w:rPr>
          <w:rFonts w:ascii="Times New Roman" w:hAnsi="Times New Roman" w:cs="Times New Roman"/>
          <w:b/>
          <w:bCs/>
          <w:highlight w:val="lightGray"/>
        </w:rPr>
        <w:t>Załącznik nr 11</w:t>
      </w:r>
      <w:r>
        <w:rPr>
          <w:rFonts w:ascii="Times New Roman" w:hAnsi="Times New Roman" w:cs="Times New Roman"/>
          <w:b/>
          <w:bCs/>
          <w:highlight w:val="lightGray"/>
        </w:rPr>
        <w:t xml:space="preserve"> </w:t>
      </w:r>
      <w:r>
        <w:rPr>
          <w:rFonts w:ascii="Times New Roman" w:hAnsi="Times New Roman" w:cs="Times New Roman"/>
          <w:highlight w:val="lightGray"/>
        </w:rPr>
        <w:t xml:space="preserve">- </w:t>
      </w:r>
      <w:r w:rsidRPr="00BF180A">
        <w:rPr>
          <w:rFonts w:ascii="Times New Roman" w:hAnsi="Times New Roman" w:cs="Times New Roman"/>
          <w:b/>
          <w:bCs/>
          <w:highlight w:val="lightGray"/>
        </w:rPr>
        <w:t>jeżeli dotyczy</w:t>
      </w:r>
      <w:r w:rsidRPr="00C30921">
        <w:rPr>
          <w:rFonts w:ascii="Times New Roman" w:hAnsi="Times New Roman" w:cs="Times New Roman"/>
          <w:highlight w:val="lightGray"/>
        </w:rPr>
        <w:t>)</w:t>
      </w:r>
    </w:p>
    <w:p w14:paraId="336187D5" w14:textId="0334441C" w:rsidR="00C30921" w:rsidRPr="00D55B82" w:rsidRDefault="00C30921" w:rsidP="00727A82">
      <w:pPr>
        <w:pStyle w:val="Bezodstpw"/>
        <w:numPr>
          <w:ilvl w:val="0"/>
          <w:numId w:val="261"/>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 xml:space="preserve">art. 125 ust. 5 ustawy </w:t>
      </w:r>
      <w:r w:rsidRPr="00D55B82">
        <w:rPr>
          <w:rFonts w:ascii="Times New Roman" w:hAnsi="Times New Roman" w:cs="Times New Roman"/>
          <w:b/>
          <w:highlight w:val="lightGray"/>
        </w:rPr>
        <w:t>(</w:t>
      </w:r>
      <w:r w:rsidR="00BF180A">
        <w:rPr>
          <w:rFonts w:ascii="Times New Roman" w:hAnsi="Times New Roman" w:cs="Times New Roman"/>
          <w:b/>
          <w:highlight w:val="lightGray"/>
        </w:rPr>
        <w:t>Z</w:t>
      </w:r>
      <w:r w:rsidRPr="00D55B82">
        <w:rPr>
          <w:rFonts w:ascii="Times New Roman" w:hAnsi="Times New Roman" w:cs="Times New Roman"/>
          <w:b/>
          <w:highlight w:val="lightGray"/>
        </w:rPr>
        <w:t>ałącznik nr 1</w:t>
      </w:r>
      <w:r w:rsidR="005F7C37">
        <w:rPr>
          <w:rFonts w:ascii="Times New Roman" w:hAnsi="Times New Roman" w:cs="Times New Roman"/>
          <w:b/>
          <w:highlight w:val="lightGray"/>
        </w:rPr>
        <w:t>2</w:t>
      </w:r>
      <w:r w:rsidRPr="00D55B82">
        <w:rPr>
          <w:rFonts w:ascii="Times New Roman" w:hAnsi="Times New Roman" w:cs="Times New Roman"/>
          <w:b/>
          <w:highlight w:val="lightGray"/>
        </w:rPr>
        <w:t xml:space="preserve"> - jeżeli dotyczy);</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30763B42" w:rsidR="00A2034D" w:rsidRPr="00BF180A" w:rsidRDefault="00FC111B" w:rsidP="0090530F">
      <w:pPr>
        <w:pStyle w:val="Akapitzlist"/>
        <w:widowControl w:val="0"/>
        <w:numPr>
          <w:ilvl w:val="0"/>
          <w:numId w:val="140"/>
        </w:numPr>
        <w:suppressAutoHyphens w:val="0"/>
        <w:spacing w:after="0" w:line="240" w:lineRule="auto"/>
        <w:ind w:left="426" w:right="-144" w:hanging="284"/>
        <w:jc w:val="both"/>
        <w:rPr>
          <w:rFonts w:ascii="Times New Roman" w:hAnsi="Times New Roman" w:cs="Times New Roman"/>
          <w:b/>
          <w:sz w:val="20"/>
          <w:szCs w:val="20"/>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w:t>
      </w:r>
      <w:r w:rsidR="00BF180A">
        <w:rPr>
          <w:rFonts w:ascii="Times New Roman" w:hAnsi="Times New Roman" w:cs="Times New Roman"/>
          <w:highlight w:val="lightGray"/>
        </w:rPr>
        <w:t>upy</w:t>
      </w:r>
      <w:r w:rsidRPr="002C1EAC">
        <w:rPr>
          <w:rFonts w:ascii="Times New Roman" w:hAnsi="Times New Roman" w:cs="Times New Roman"/>
          <w:highlight w:val="lightGray"/>
        </w:rPr>
        <w:t xml:space="preserve"> kapitałowej </w:t>
      </w:r>
      <w:r w:rsidR="00BF180A" w:rsidRPr="00BF180A">
        <w:rPr>
          <w:rFonts w:ascii="Times New Roman" w:hAnsi="Times New Roman" w:cs="Times New Roman"/>
          <w:b/>
          <w:sz w:val="20"/>
          <w:szCs w:val="20"/>
          <w:highlight w:val="lightGray"/>
        </w:rPr>
        <w:t>Z</w:t>
      </w:r>
      <w:r w:rsidRPr="00BF180A">
        <w:rPr>
          <w:rFonts w:ascii="Times New Roman" w:hAnsi="Times New Roman" w:cs="Times New Roman"/>
          <w:b/>
          <w:sz w:val="20"/>
          <w:szCs w:val="20"/>
          <w:highlight w:val="lightGray"/>
        </w:rPr>
        <w:t>ałącznik nr</w:t>
      </w:r>
      <w:r w:rsidR="00BF180A" w:rsidRPr="00BF180A">
        <w:rPr>
          <w:rFonts w:ascii="Times New Roman" w:hAnsi="Times New Roman" w:cs="Times New Roman"/>
          <w:b/>
          <w:sz w:val="20"/>
          <w:szCs w:val="20"/>
          <w:highlight w:val="lightGray"/>
        </w:rPr>
        <w:t xml:space="preserve"> </w:t>
      </w:r>
      <w:r w:rsidR="00F05E50" w:rsidRPr="00BF180A">
        <w:rPr>
          <w:rFonts w:ascii="Times New Roman" w:hAnsi="Times New Roman" w:cs="Times New Roman"/>
          <w:b/>
          <w:sz w:val="20"/>
          <w:szCs w:val="20"/>
          <w:highlight w:val="lightGray"/>
        </w:rPr>
        <w:t>4</w:t>
      </w:r>
    </w:p>
    <w:p w14:paraId="43E6F425" w14:textId="54D96F16" w:rsidR="00C30921" w:rsidRPr="005F7C37" w:rsidRDefault="007974DA" w:rsidP="0090530F">
      <w:pPr>
        <w:pStyle w:val="Akapitzlist"/>
        <w:numPr>
          <w:ilvl w:val="0"/>
          <w:numId w:val="140"/>
        </w:numPr>
        <w:suppressAutoHyphens w:val="0"/>
        <w:spacing w:after="160" w:line="259" w:lineRule="auto"/>
        <w:ind w:left="426" w:hanging="284"/>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00C300E9">
        <w:rPr>
          <w:rFonts w:ascii="Times New Roman" w:hAnsi="Times New Roman" w:cs="Times New Roman"/>
          <w:highlight w:val="lightGray"/>
          <w:lang w:eastAsia="en-US"/>
        </w:rPr>
        <w:t>(</w:t>
      </w:r>
      <w:r w:rsidR="00BF180A" w:rsidRPr="00BF180A">
        <w:rPr>
          <w:rFonts w:ascii="Times New Roman" w:hAnsi="Times New Roman" w:cs="Times New Roman"/>
          <w:b/>
          <w:bCs/>
          <w:highlight w:val="lightGray"/>
          <w:lang w:eastAsia="en-US"/>
        </w:rPr>
        <w:t>Z</w:t>
      </w:r>
      <w:r w:rsidRPr="00BF180A">
        <w:rPr>
          <w:rFonts w:ascii="Times New Roman" w:hAnsi="Times New Roman" w:cs="Times New Roman"/>
          <w:b/>
          <w:bCs/>
          <w:highlight w:val="lightGray"/>
          <w:lang w:eastAsia="en-US"/>
        </w:rPr>
        <w:t>a</w:t>
      </w:r>
      <w:r w:rsidRPr="002C1EAC">
        <w:rPr>
          <w:rFonts w:ascii="Times New Roman" w:hAnsi="Times New Roman" w:cs="Times New Roman"/>
          <w:b/>
          <w:highlight w:val="lightGray"/>
          <w:lang w:eastAsia="en-US"/>
        </w:rPr>
        <w:t xml:space="preserve">łącznik nr </w:t>
      </w:r>
      <w:r w:rsidR="00F05E50">
        <w:rPr>
          <w:rFonts w:ascii="Times New Roman" w:hAnsi="Times New Roman" w:cs="Times New Roman"/>
          <w:b/>
          <w:highlight w:val="lightGray"/>
          <w:lang w:eastAsia="en-US"/>
        </w:rPr>
        <w:t>7</w:t>
      </w:r>
      <w:r w:rsidR="00C300E9">
        <w:rPr>
          <w:rFonts w:ascii="Times New Roman" w:hAnsi="Times New Roman" w:cs="Times New Roman"/>
          <w:b/>
          <w:highlight w:val="lightGray"/>
          <w:lang w:eastAsia="en-US"/>
        </w:rPr>
        <w:t>)</w:t>
      </w:r>
    </w:p>
    <w:p w14:paraId="4BF10888" w14:textId="0CF72937" w:rsidR="005F7C37" w:rsidRPr="00BF180A" w:rsidRDefault="005F7C37" w:rsidP="0090530F">
      <w:pPr>
        <w:pStyle w:val="Akapitzlist"/>
        <w:numPr>
          <w:ilvl w:val="0"/>
          <w:numId w:val="140"/>
        </w:numPr>
        <w:suppressAutoHyphens w:val="0"/>
        <w:spacing w:after="160" w:line="259" w:lineRule="auto"/>
        <w:ind w:left="426" w:hanging="284"/>
        <w:jc w:val="both"/>
        <w:rPr>
          <w:rFonts w:ascii="Times New Roman" w:hAnsi="Times New Roman" w:cs="Times New Roman"/>
          <w:b/>
          <w:bCs/>
          <w:highlight w:val="lightGray"/>
          <w:lang w:eastAsia="en-US"/>
        </w:rPr>
      </w:pPr>
      <w:r w:rsidRPr="00FB3284">
        <w:rPr>
          <w:rFonts w:ascii="Times New Roman" w:hAnsi="Times New Roman" w:cs="Times New Roman"/>
          <w:b/>
          <w:bCs/>
          <w:highlight w:val="lightGray"/>
          <w:lang w:eastAsia="en-US"/>
        </w:rPr>
        <w:t>Oświadczenie</w:t>
      </w:r>
      <w:r w:rsidRPr="00FB3284">
        <w:rPr>
          <w:rFonts w:ascii="Times New Roman" w:hAnsi="Times New Roman" w:cs="Times New Roman"/>
          <w:highlight w:val="lightGray"/>
          <w:lang w:eastAsia="en-US"/>
        </w:rPr>
        <w:t xml:space="preserve"> </w:t>
      </w:r>
      <w:r w:rsidR="00240A56">
        <w:rPr>
          <w:rFonts w:ascii="Times New Roman" w:hAnsi="Times New Roman" w:cs="Times New Roman"/>
          <w:highlight w:val="lightGray"/>
          <w:lang w:eastAsia="en-US"/>
        </w:rPr>
        <w:t>o dysponowaniu osobami</w:t>
      </w:r>
      <w:r>
        <w:rPr>
          <w:rFonts w:ascii="Times New Roman" w:hAnsi="Times New Roman" w:cs="Times New Roman"/>
          <w:highlight w:val="lightGray"/>
          <w:lang w:eastAsia="en-US"/>
        </w:rPr>
        <w:t xml:space="preserve"> </w:t>
      </w:r>
      <w:r w:rsidRPr="00BF180A">
        <w:rPr>
          <w:rFonts w:ascii="Times New Roman" w:hAnsi="Times New Roman" w:cs="Times New Roman"/>
          <w:b/>
          <w:bCs/>
          <w:highlight w:val="lightGray"/>
          <w:lang w:eastAsia="en-US"/>
        </w:rPr>
        <w:t>(Załącznik nr 14)</w:t>
      </w:r>
      <w:r w:rsidR="00240A56">
        <w:rPr>
          <w:rFonts w:ascii="Times New Roman" w:hAnsi="Times New Roman" w:cs="Times New Roman"/>
          <w:b/>
          <w:bCs/>
          <w:highlight w:val="lightGray"/>
          <w:lang w:eastAsia="en-US"/>
        </w:rPr>
        <w:t xml:space="preserve"> + Potwierdzenie ukończenia kursu z języka angielskiego na poziomie B2.</w:t>
      </w:r>
      <w:r w:rsidRPr="00FB3284">
        <w:rPr>
          <w:rFonts w:ascii="Times New Roman" w:hAnsi="Times New Roman" w:cs="Times New Roman"/>
          <w:highlight w:val="lightGray"/>
          <w:lang w:eastAsia="en-US"/>
        </w:rPr>
        <w:t xml:space="preserve"> </w:t>
      </w:r>
    </w:p>
    <w:p w14:paraId="5D4C5159" w14:textId="4AF16389" w:rsidR="005F7C37" w:rsidRDefault="005F7C37" w:rsidP="0090530F">
      <w:pPr>
        <w:pStyle w:val="Akapitzlist"/>
        <w:numPr>
          <w:ilvl w:val="0"/>
          <w:numId w:val="140"/>
        </w:numPr>
        <w:suppressAutoHyphens w:val="0"/>
        <w:spacing w:after="160" w:line="259" w:lineRule="auto"/>
        <w:ind w:left="426" w:hanging="284"/>
        <w:jc w:val="both"/>
        <w:rPr>
          <w:rFonts w:ascii="Times New Roman" w:hAnsi="Times New Roman" w:cs="Times New Roman"/>
          <w:highlight w:val="lightGray"/>
          <w:lang w:eastAsia="en-US"/>
        </w:rPr>
      </w:pPr>
      <w:r w:rsidRPr="00FB3284">
        <w:rPr>
          <w:rFonts w:ascii="Times New Roman" w:hAnsi="Times New Roman" w:cs="Times New Roman"/>
          <w:b/>
          <w:bCs/>
          <w:highlight w:val="lightGray"/>
          <w:lang w:eastAsia="en-US"/>
        </w:rPr>
        <w:t>Wykaz osób</w:t>
      </w:r>
      <w:r w:rsidRPr="00C30921">
        <w:rPr>
          <w:rFonts w:ascii="Times New Roman" w:hAnsi="Times New Roman" w:cs="Times New Roman"/>
          <w:highlight w:val="lightGray"/>
          <w:lang w:eastAsia="en-US"/>
        </w:rPr>
        <w:t xml:space="preserve"> </w:t>
      </w:r>
      <w:r w:rsidR="00C300E9">
        <w:rPr>
          <w:rFonts w:ascii="Times New Roman" w:hAnsi="Times New Roman" w:cs="Times New Roman"/>
          <w:highlight w:val="lightGray"/>
          <w:lang w:eastAsia="en-US"/>
        </w:rPr>
        <w:t>(</w:t>
      </w:r>
      <w:r w:rsidR="00BF180A" w:rsidRPr="00BF180A">
        <w:rPr>
          <w:rFonts w:ascii="Times New Roman" w:hAnsi="Times New Roman" w:cs="Times New Roman"/>
          <w:b/>
          <w:bCs/>
          <w:highlight w:val="lightGray"/>
          <w:lang w:eastAsia="en-US"/>
        </w:rPr>
        <w:t>Z</w:t>
      </w:r>
      <w:r w:rsidRPr="00BF180A">
        <w:rPr>
          <w:rFonts w:ascii="Times New Roman" w:hAnsi="Times New Roman" w:cs="Times New Roman"/>
          <w:b/>
          <w:bCs/>
          <w:highlight w:val="lightGray"/>
          <w:lang w:eastAsia="en-US"/>
        </w:rPr>
        <w:t>a</w:t>
      </w:r>
      <w:r w:rsidRPr="00FB3284">
        <w:rPr>
          <w:rFonts w:ascii="Times New Roman" w:hAnsi="Times New Roman" w:cs="Times New Roman"/>
          <w:b/>
          <w:bCs/>
          <w:highlight w:val="lightGray"/>
          <w:lang w:eastAsia="en-US"/>
        </w:rPr>
        <w:t>łącznik nr 15</w:t>
      </w:r>
      <w:r w:rsidR="00C300E9">
        <w:rPr>
          <w:rFonts w:ascii="Times New Roman" w:hAnsi="Times New Roman" w:cs="Times New Roman"/>
          <w:b/>
          <w:bCs/>
          <w:highlight w:val="lightGray"/>
          <w:lang w:eastAsia="en-US"/>
        </w:rPr>
        <w:t>)</w:t>
      </w:r>
    </w:p>
    <w:p w14:paraId="16E8CD22" w14:textId="048BF8AE" w:rsidR="005F7C37" w:rsidRPr="00C77716" w:rsidRDefault="005F7C37" w:rsidP="0090530F">
      <w:pPr>
        <w:pStyle w:val="Akapitzlist"/>
        <w:numPr>
          <w:ilvl w:val="0"/>
          <w:numId w:val="140"/>
        </w:numPr>
        <w:suppressAutoHyphens w:val="0"/>
        <w:spacing w:after="160" w:line="259" w:lineRule="auto"/>
        <w:ind w:left="426" w:hanging="284"/>
        <w:jc w:val="both"/>
        <w:rPr>
          <w:rFonts w:ascii="Times New Roman" w:hAnsi="Times New Roman" w:cs="Times New Roman"/>
          <w:highlight w:val="lightGray"/>
          <w:lang w:eastAsia="en-US"/>
        </w:rPr>
      </w:pPr>
      <w:r w:rsidRPr="00FB3284">
        <w:rPr>
          <w:rFonts w:ascii="Times New Roman" w:hAnsi="Times New Roman" w:cs="Times New Roman"/>
          <w:b/>
          <w:bCs/>
          <w:highlight w:val="lightGray"/>
          <w:lang w:eastAsia="en-US"/>
        </w:rPr>
        <w:t>Wykaz usług</w:t>
      </w:r>
      <w:r w:rsidRPr="00C30921">
        <w:rPr>
          <w:rFonts w:ascii="Times New Roman" w:hAnsi="Times New Roman" w:cs="Times New Roman"/>
          <w:highlight w:val="lightGray"/>
          <w:lang w:eastAsia="en-US"/>
        </w:rPr>
        <w:t xml:space="preserve"> </w:t>
      </w:r>
      <w:r>
        <w:rPr>
          <w:rFonts w:ascii="Times New Roman" w:hAnsi="Times New Roman" w:cs="Times New Roman"/>
          <w:highlight w:val="lightGray"/>
          <w:lang w:eastAsia="en-US"/>
        </w:rPr>
        <w:t xml:space="preserve">wraz </w:t>
      </w:r>
      <w:r w:rsidRPr="00C30921">
        <w:rPr>
          <w:rFonts w:ascii="Times New Roman" w:hAnsi="Times New Roman" w:cs="Times New Roman"/>
          <w:highlight w:val="lightGray"/>
          <w:lang w:eastAsia="en-US"/>
        </w:rPr>
        <w:t xml:space="preserve">z dowodami, że usługi zostały wykonane należycie </w:t>
      </w:r>
      <w:r w:rsidR="00C300E9">
        <w:rPr>
          <w:rFonts w:ascii="Times New Roman" w:hAnsi="Times New Roman" w:cs="Times New Roman"/>
          <w:highlight w:val="lightGray"/>
          <w:lang w:eastAsia="en-US"/>
        </w:rPr>
        <w:t>(</w:t>
      </w:r>
      <w:r w:rsidR="00BF180A" w:rsidRPr="00BF180A">
        <w:rPr>
          <w:rFonts w:ascii="Times New Roman" w:hAnsi="Times New Roman" w:cs="Times New Roman"/>
          <w:b/>
          <w:bCs/>
          <w:highlight w:val="lightGray"/>
          <w:lang w:eastAsia="en-US"/>
        </w:rPr>
        <w:t>Z</w:t>
      </w:r>
      <w:r w:rsidRPr="00BF180A">
        <w:rPr>
          <w:rFonts w:ascii="Times New Roman" w:hAnsi="Times New Roman" w:cs="Times New Roman"/>
          <w:b/>
          <w:bCs/>
          <w:highlight w:val="lightGray"/>
          <w:lang w:eastAsia="en-US"/>
        </w:rPr>
        <w:t>ał</w:t>
      </w:r>
      <w:r w:rsidRPr="00FB3284">
        <w:rPr>
          <w:rFonts w:ascii="Times New Roman" w:hAnsi="Times New Roman" w:cs="Times New Roman"/>
          <w:b/>
          <w:bCs/>
          <w:highlight w:val="lightGray"/>
          <w:lang w:eastAsia="en-US"/>
        </w:rPr>
        <w:t>ącznik nr 16</w:t>
      </w:r>
      <w:r w:rsidR="00C300E9">
        <w:rPr>
          <w:rFonts w:ascii="Times New Roman" w:hAnsi="Times New Roman" w:cs="Times New Roman"/>
          <w:b/>
          <w:bCs/>
          <w:highlight w:val="lightGray"/>
          <w:lang w:eastAsia="en-US"/>
        </w:rPr>
        <w:t>)</w:t>
      </w:r>
    </w:p>
    <w:p w14:paraId="26139772" w14:textId="35E5B25C" w:rsidR="00C77716" w:rsidRPr="00C77716" w:rsidRDefault="00C77716" w:rsidP="00C77716">
      <w:pPr>
        <w:pStyle w:val="Akapitzlist"/>
        <w:numPr>
          <w:ilvl w:val="0"/>
          <w:numId w:val="140"/>
        </w:numPr>
        <w:suppressAutoHyphens w:val="0"/>
        <w:spacing w:after="160" w:line="259" w:lineRule="auto"/>
        <w:ind w:left="426" w:hanging="284"/>
        <w:jc w:val="both"/>
        <w:rPr>
          <w:rFonts w:ascii="Times New Roman" w:hAnsi="Times New Roman" w:cs="Times New Roman"/>
          <w:highlight w:val="lightGray"/>
          <w:lang w:eastAsia="en-US"/>
        </w:rPr>
      </w:pPr>
      <w:r w:rsidRPr="00C77716">
        <w:rPr>
          <w:rFonts w:ascii="Times New Roman" w:hAnsi="Times New Roman" w:cs="Times New Roman"/>
          <w:b/>
          <w:highlight w:val="lightGray"/>
          <w:lang w:eastAsia="en-US"/>
        </w:rPr>
        <w:t xml:space="preserve">Oświadczenie </w:t>
      </w:r>
      <w:r>
        <w:rPr>
          <w:rFonts w:ascii="Times New Roman" w:hAnsi="Times New Roman" w:cs="Times New Roman"/>
          <w:b/>
          <w:highlight w:val="lightGray"/>
          <w:lang w:eastAsia="en-US"/>
        </w:rPr>
        <w:t xml:space="preserve">– wykaz posiadanego sprzętu </w:t>
      </w:r>
      <w:r w:rsidRPr="00C77716">
        <w:rPr>
          <w:rFonts w:ascii="Times New Roman" w:hAnsi="Times New Roman" w:cs="Times New Roman"/>
          <w:b/>
          <w:highlight w:val="lightGray"/>
          <w:lang w:eastAsia="en-US"/>
        </w:rPr>
        <w:t>(załącznik nr 1</w:t>
      </w:r>
      <w:r w:rsidR="007F44EB">
        <w:rPr>
          <w:rFonts w:ascii="Times New Roman" w:hAnsi="Times New Roman" w:cs="Times New Roman"/>
          <w:b/>
          <w:highlight w:val="lightGray"/>
          <w:lang w:eastAsia="en-US"/>
        </w:rPr>
        <w:t>3</w:t>
      </w:r>
      <w:r w:rsidRPr="00C77716">
        <w:rPr>
          <w:rFonts w:ascii="Times New Roman" w:hAnsi="Times New Roman" w:cs="Times New Roman"/>
          <w:b/>
          <w:highlight w:val="lightGray"/>
          <w:lang w:eastAsia="en-US"/>
        </w:rPr>
        <w:t>)</w:t>
      </w:r>
    </w:p>
    <w:p w14:paraId="06B0F87E" w14:textId="77777777" w:rsidR="00FB3284" w:rsidRPr="00C77716" w:rsidRDefault="00FB3284" w:rsidP="00C77716">
      <w:pPr>
        <w:pStyle w:val="Akapitzlist"/>
        <w:numPr>
          <w:ilvl w:val="0"/>
          <w:numId w:val="140"/>
        </w:numPr>
        <w:suppressAutoHyphens w:val="0"/>
        <w:spacing w:after="160" w:line="259" w:lineRule="auto"/>
        <w:ind w:left="426" w:hanging="284"/>
        <w:jc w:val="both"/>
        <w:rPr>
          <w:rFonts w:ascii="Times New Roman" w:hAnsi="Times New Roman" w:cs="Times New Roman"/>
          <w:highlight w:val="lightGray"/>
          <w:lang w:eastAsia="en-US"/>
        </w:rPr>
      </w:pPr>
      <w:r w:rsidRPr="00C77716">
        <w:rPr>
          <w:rFonts w:ascii="Times New Roman" w:hAnsi="Times New Roman" w:cs="Times New Roman"/>
          <w:b/>
          <w:shd w:val="clear" w:color="auto" w:fill="D0CECE" w:themeFill="background2" w:themeFillShade="E6"/>
          <w:lang w:eastAsia="en-US"/>
        </w:rPr>
        <w:t>Wpis do rejestru Instytucji Szkoleniowych</w:t>
      </w:r>
    </w:p>
    <w:p w14:paraId="4181CBA6"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2B6E7B8B"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48864DFA"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636A386D"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7D0387CF"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0B7E04B7"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7C87A556"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7ADED1AB" w14:textId="77777777" w:rsidR="0021423C" w:rsidRPr="00FB3284"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iCs/>
          <w:vanish/>
          <w:highlight w:val="lightGray"/>
          <w:lang w:eastAsia="en-US"/>
        </w:rPr>
      </w:pPr>
    </w:p>
    <w:p w14:paraId="511E9005" w14:textId="77777777" w:rsidR="00DB15AD" w:rsidRPr="00FB3284" w:rsidRDefault="00DB15AD" w:rsidP="0021423C">
      <w:pPr>
        <w:pStyle w:val="Akapitzlist"/>
        <w:spacing w:after="0" w:line="240" w:lineRule="auto"/>
        <w:ind w:right="-144"/>
        <w:rPr>
          <w:rFonts w:ascii="Times New Roman" w:hAnsi="Times New Roman" w:cs="Times New Roman"/>
          <w:b/>
          <w:iCs/>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017439F1"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3207EB">
        <w:rPr>
          <w:b/>
          <w:u w:val="single"/>
          <w:shd w:val="clear" w:color="auto" w:fill="F7CAAC" w:themeFill="accent2" w:themeFillTint="66"/>
        </w:rPr>
        <w:t>03</w:t>
      </w:r>
      <w:r w:rsidR="003818C5" w:rsidRPr="002B2F6D">
        <w:rPr>
          <w:b/>
          <w:u w:val="single"/>
          <w:shd w:val="clear" w:color="auto" w:fill="F7CAAC" w:themeFill="accent2" w:themeFillTint="66"/>
        </w:rPr>
        <w:t>.0</w:t>
      </w:r>
      <w:r w:rsidR="003207EB">
        <w:rPr>
          <w:b/>
          <w:u w:val="single"/>
          <w:shd w:val="clear" w:color="auto" w:fill="F7CAAC" w:themeFill="accent2" w:themeFillTint="66"/>
        </w:rPr>
        <w:t>7</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00BF19E6"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lastRenderedPageBreak/>
        <w:t>Otwarcie ofert nastąpi niezwłocznie po upływie terminu składania ofert, tj</w:t>
      </w:r>
      <w:r w:rsidRPr="00EE5F3E">
        <w:rPr>
          <w:rFonts w:eastAsia="Times New Roman"/>
          <w:color w:val="FF0000"/>
          <w:lang w:eastAsia="pl-PL"/>
        </w:rPr>
        <w:t xml:space="preserve">. </w:t>
      </w:r>
      <w:r w:rsidR="003207EB">
        <w:rPr>
          <w:rFonts w:eastAsia="Times New Roman"/>
          <w:b/>
          <w:u w:val="single"/>
          <w:shd w:val="clear" w:color="auto" w:fill="F7CAAC"/>
          <w:lang w:eastAsia="pl-PL"/>
        </w:rPr>
        <w:t>03</w:t>
      </w:r>
      <w:r w:rsidR="00521DA7">
        <w:rPr>
          <w:rFonts w:eastAsia="Times New Roman"/>
          <w:b/>
          <w:u w:val="single"/>
          <w:shd w:val="clear" w:color="auto" w:fill="F7CAAC"/>
          <w:lang w:eastAsia="pl-PL"/>
        </w:rPr>
        <w:t>.</w:t>
      </w:r>
      <w:r w:rsidR="00917CE0">
        <w:rPr>
          <w:rFonts w:eastAsia="Times New Roman"/>
          <w:b/>
          <w:u w:val="single"/>
          <w:shd w:val="clear" w:color="auto" w:fill="F7CAAC"/>
          <w:lang w:eastAsia="pl-PL"/>
        </w:rPr>
        <w:t>0</w:t>
      </w:r>
      <w:r w:rsidR="003207EB">
        <w:rPr>
          <w:rFonts w:eastAsia="Times New Roman"/>
          <w:b/>
          <w:u w:val="single"/>
          <w:shd w:val="clear" w:color="auto" w:fill="F7CAAC"/>
          <w:lang w:eastAsia="pl-PL"/>
        </w:rPr>
        <w:t>7</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lastRenderedPageBreak/>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20"/>
        <w:gridCol w:w="1276"/>
        <w:gridCol w:w="1981"/>
      </w:tblGrid>
      <w:tr w:rsidR="00F54DAB" w:rsidRPr="009F2AFF" w14:paraId="4E64E90F" w14:textId="77777777" w:rsidTr="0035740C">
        <w:trPr>
          <w:trHeight w:val="2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35740C">
        <w:trPr>
          <w:trHeight w:val="92"/>
          <w:jc w:val="center"/>
        </w:trPr>
        <w:tc>
          <w:tcPr>
            <w:tcW w:w="562" w:type="dxa"/>
            <w:tcBorders>
              <w:top w:val="single" w:sz="4" w:space="0" w:color="auto"/>
              <w:left w:val="single" w:sz="4" w:space="0" w:color="auto"/>
              <w:bottom w:val="single" w:sz="4" w:space="0" w:color="auto"/>
              <w:right w:val="single" w:sz="4" w:space="0" w:color="auto"/>
            </w:tcBorders>
            <w:hideMark/>
          </w:tcPr>
          <w:p w14:paraId="104DC02A" w14:textId="77777777" w:rsidR="00F54DAB" w:rsidRPr="0035740C" w:rsidRDefault="00F54DAB" w:rsidP="00F54DAB">
            <w:pPr>
              <w:pStyle w:val="Default"/>
              <w:spacing w:line="276" w:lineRule="auto"/>
              <w:rPr>
                <w:rFonts w:ascii="Times New Roman" w:hAnsi="Times New Roman" w:cs="Times New Roman"/>
                <w:sz w:val="22"/>
                <w:szCs w:val="22"/>
                <w:lang w:val="en-US"/>
              </w:rPr>
            </w:pPr>
            <w:r w:rsidRPr="0035740C">
              <w:rPr>
                <w:rFonts w:ascii="Times New Roman" w:hAnsi="Times New Roman" w:cs="Times New Roman"/>
                <w:sz w:val="22"/>
                <w:szCs w:val="22"/>
                <w:lang w:val="en-US"/>
              </w:rPr>
              <w:t xml:space="preserve">1. </w:t>
            </w:r>
          </w:p>
        </w:tc>
        <w:tc>
          <w:tcPr>
            <w:tcW w:w="4820" w:type="dxa"/>
            <w:tcBorders>
              <w:top w:val="single" w:sz="4" w:space="0" w:color="auto"/>
              <w:left w:val="single" w:sz="4" w:space="0" w:color="auto"/>
              <w:bottom w:val="single" w:sz="4" w:space="0" w:color="auto"/>
              <w:right w:val="single" w:sz="4" w:space="0" w:color="auto"/>
            </w:tcBorders>
            <w:hideMark/>
          </w:tcPr>
          <w:p w14:paraId="11D1CB53" w14:textId="4FE793B4" w:rsidR="00F54DAB" w:rsidRPr="0035740C" w:rsidRDefault="00F54DAB" w:rsidP="00F54DAB">
            <w:pPr>
              <w:pStyle w:val="Default"/>
              <w:spacing w:line="276" w:lineRule="auto"/>
              <w:rPr>
                <w:rFonts w:ascii="Times New Roman" w:hAnsi="Times New Roman" w:cs="Times New Roman"/>
                <w:sz w:val="22"/>
                <w:szCs w:val="22"/>
              </w:rPr>
            </w:pPr>
            <w:r w:rsidRPr="0035740C">
              <w:rPr>
                <w:rFonts w:ascii="Times New Roman" w:hAnsi="Times New Roman" w:cs="Times New Roman"/>
                <w:sz w:val="22"/>
                <w:szCs w:val="22"/>
              </w:rPr>
              <w:t xml:space="preserve">Cena oferty </w:t>
            </w:r>
            <w:r w:rsidR="003D6F27" w:rsidRPr="0035740C">
              <w:rPr>
                <w:rFonts w:ascii="Times New Roman" w:hAnsi="Times New Roman" w:cs="Times New Roman"/>
                <w:sz w:val="22"/>
                <w:szCs w:val="22"/>
              </w:rPr>
              <w:t>(C)</w:t>
            </w:r>
          </w:p>
        </w:tc>
        <w:tc>
          <w:tcPr>
            <w:tcW w:w="1276" w:type="dxa"/>
            <w:tcBorders>
              <w:top w:val="single" w:sz="4" w:space="0" w:color="auto"/>
              <w:left w:val="single" w:sz="4" w:space="0" w:color="auto"/>
              <w:bottom w:val="single" w:sz="4" w:space="0" w:color="auto"/>
              <w:right w:val="single" w:sz="4" w:space="0" w:color="auto"/>
            </w:tcBorders>
            <w:hideMark/>
          </w:tcPr>
          <w:p w14:paraId="3871EE3E" w14:textId="77777777" w:rsidR="00F54DAB" w:rsidRPr="0035740C" w:rsidRDefault="00F54DAB" w:rsidP="00F54DAB">
            <w:pPr>
              <w:pStyle w:val="Default"/>
              <w:spacing w:line="276" w:lineRule="auto"/>
              <w:jc w:val="center"/>
              <w:rPr>
                <w:rFonts w:ascii="Times New Roman" w:hAnsi="Times New Roman" w:cs="Times New Roman"/>
                <w:sz w:val="22"/>
                <w:szCs w:val="22"/>
              </w:rPr>
            </w:pPr>
            <w:r w:rsidRPr="0035740C">
              <w:rPr>
                <w:rFonts w:ascii="Times New Roman" w:hAnsi="Times New Roman" w:cs="Times New Roman"/>
                <w:b/>
                <w:bCs/>
                <w:sz w:val="22"/>
                <w:szCs w:val="22"/>
              </w:rPr>
              <w:t>60</w:t>
            </w:r>
          </w:p>
        </w:tc>
        <w:tc>
          <w:tcPr>
            <w:tcW w:w="1981" w:type="dxa"/>
            <w:tcBorders>
              <w:top w:val="single" w:sz="4" w:space="0" w:color="auto"/>
              <w:left w:val="single" w:sz="4" w:space="0" w:color="auto"/>
              <w:bottom w:val="single" w:sz="4" w:space="0" w:color="auto"/>
              <w:right w:val="single" w:sz="4" w:space="0" w:color="auto"/>
            </w:tcBorders>
            <w:hideMark/>
          </w:tcPr>
          <w:p w14:paraId="05CD981E" w14:textId="77777777" w:rsidR="00F54DAB" w:rsidRPr="0035740C" w:rsidRDefault="00F54DAB" w:rsidP="00F54DAB">
            <w:pPr>
              <w:pStyle w:val="Default"/>
              <w:spacing w:line="276" w:lineRule="auto"/>
              <w:rPr>
                <w:rFonts w:ascii="Times New Roman" w:hAnsi="Times New Roman" w:cs="Times New Roman"/>
                <w:sz w:val="22"/>
                <w:szCs w:val="22"/>
              </w:rPr>
            </w:pPr>
            <w:r w:rsidRPr="0035740C">
              <w:rPr>
                <w:rFonts w:ascii="Times New Roman" w:hAnsi="Times New Roman" w:cs="Times New Roman"/>
                <w:sz w:val="22"/>
                <w:szCs w:val="22"/>
              </w:rPr>
              <w:t xml:space="preserve">do 60 punktów </w:t>
            </w:r>
          </w:p>
        </w:tc>
      </w:tr>
      <w:tr w:rsidR="00F54DAB" w:rsidRPr="0019172C" w14:paraId="2C3526B2" w14:textId="77777777" w:rsidTr="00B81CDA">
        <w:trPr>
          <w:trHeight w:val="1413"/>
          <w:jc w:val="center"/>
        </w:trPr>
        <w:tc>
          <w:tcPr>
            <w:tcW w:w="562" w:type="dxa"/>
            <w:tcBorders>
              <w:top w:val="single" w:sz="4" w:space="0" w:color="auto"/>
              <w:left w:val="single" w:sz="4" w:space="0" w:color="auto"/>
              <w:bottom w:val="single" w:sz="4" w:space="0" w:color="auto"/>
              <w:right w:val="single" w:sz="4" w:space="0" w:color="auto"/>
            </w:tcBorders>
            <w:hideMark/>
          </w:tcPr>
          <w:p w14:paraId="6F75B16A" w14:textId="77777777" w:rsidR="00521DA7" w:rsidRPr="0035740C" w:rsidRDefault="00521DA7" w:rsidP="00F54DAB">
            <w:pPr>
              <w:pStyle w:val="Default"/>
              <w:spacing w:line="276" w:lineRule="auto"/>
              <w:rPr>
                <w:rFonts w:ascii="Times New Roman" w:hAnsi="Times New Roman" w:cs="Times New Roman"/>
                <w:sz w:val="22"/>
                <w:szCs w:val="22"/>
                <w:lang w:val="en-US"/>
              </w:rPr>
            </w:pPr>
          </w:p>
          <w:p w14:paraId="3F5C002D" w14:textId="05F05190" w:rsidR="00F54DAB" w:rsidRPr="0035740C" w:rsidRDefault="00F54DAB" w:rsidP="00F54DAB">
            <w:pPr>
              <w:pStyle w:val="Default"/>
              <w:spacing w:line="276" w:lineRule="auto"/>
              <w:rPr>
                <w:rFonts w:ascii="Times New Roman" w:hAnsi="Times New Roman" w:cs="Times New Roman"/>
                <w:sz w:val="22"/>
                <w:szCs w:val="22"/>
                <w:lang w:val="en-US"/>
              </w:rPr>
            </w:pPr>
            <w:r w:rsidRPr="0035740C">
              <w:rPr>
                <w:rFonts w:ascii="Times New Roman" w:hAnsi="Times New Roman" w:cs="Times New Roman"/>
                <w:sz w:val="22"/>
                <w:szCs w:val="22"/>
                <w:lang w:val="en-US"/>
              </w:rPr>
              <w:t xml:space="preserve">2. </w:t>
            </w:r>
          </w:p>
        </w:tc>
        <w:tc>
          <w:tcPr>
            <w:tcW w:w="4820" w:type="dxa"/>
            <w:tcBorders>
              <w:top w:val="single" w:sz="4" w:space="0" w:color="auto"/>
              <w:left w:val="single" w:sz="4" w:space="0" w:color="auto"/>
              <w:bottom w:val="single" w:sz="4" w:space="0" w:color="auto"/>
              <w:right w:val="single" w:sz="4" w:space="0" w:color="auto"/>
            </w:tcBorders>
            <w:hideMark/>
          </w:tcPr>
          <w:p w14:paraId="477F8155" w14:textId="08CFD3C0" w:rsidR="00F54DAB" w:rsidRPr="0035740C" w:rsidRDefault="008C4C84" w:rsidP="0035740C">
            <w:pPr>
              <w:spacing w:before="240"/>
              <w:jc w:val="both"/>
            </w:pPr>
            <w:r w:rsidRPr="0035740C">
              <w:rPr>
                <w:rFonts w:eastAsia="Times New Roman"/>
                <w:b/>
                <w:lang w:eastAsia="pl-PL"/>
              </w:rPr>
              <w:t>Doświadczenie instruktora</w:t>
            </w:r>
            <w:r w:rsidRPr="0035740C">
              <w:rPr>
                <w:rFonts w:eastAsia="Times New Roman"/>
                <w:bCs/>
                <w:lang w:eastAsia="pl-PL"/>
              </w:rPr>
              <w:t xml:space="preserve"> – </w:t>
            </w:r>
            <w:r w:rsidRPr="0035740C">
              <w:rPr>
                <w:rFonts w:eastAsia="Times New Roman"/>
                <w:b/>
                <w:lang w:eastAsia="pl-PL"/>
              </w:rPr>
              <w:t>koordynatora szkolenia</w:t>
            </w:r>
            <w:r w:rsidRPr="0035740C">
              <w:t xml:space="preserve"> </w:t>
            </w:r>
            <w:r w:rsidR="00521DA7" w:rsidRPr="0035740C">
              <w:t>w obszarze pracy zawodowej w prowadzeniu</w:t>
            </w:r>
            <w:r w:rsidR="0035740C" w:rsidRPr="0035740C">
              <w:t xml:space="preserve"> </w:t>
            </w:r>
            <w:r w:rsidR="00521DA7" w:rsidRPr="0035740C">
              <w:t xml:space="preserve">operacji </w:t>
            </w:r>
            <w:r w:rsidR="00C300E9">
              <w:t>s</w:t>
            </w:r>
            <w:r w:rsidR="00521DA7" w:rsidRPr="0035740C">
              <w:t>pecjalnych</w:t>
            </w:r>
            <w:r w:rsidR="00C77716" w:rsidRPr="0035740C">
              <w:t>/medycyny ratunkowej</w:t>
            </w:r>
            <w:r w:rsidR="00521DA7" w:rsidRPr="0035740C">
              <w:t xml:space="preserve"> (D)</w:t>
            </w:r>
          </w:p>
        </w:tc>
        <w:tc>
          <w:tcPr>
            <w:tcW w:w="1276" w:type="dxa"/>
            <w:tcBorders>
              <w:top w:val="single" w:sz="4" w:space="0" w:color="auto"/>
              <w:left w:val="single" w:sz="4" w:space="0" w:color="auto"/>
              <w:bottom w:val="single" w:sz="4" w:space="0" w:color="auto"/>
              <w:right w:val="single" w:sz="4" w:space="0" w:color="auto"/>
            </w:tcBorders>
            <w:hideMark/>
          </w:tcPr>
          <w:p w14:paraId="320E0479" w14:textId="77777777" w:rsidR="00521DA7" w:rsidRPr="0035740C" w:rsidRDefault="00521DA7" w:rsidP="00F54DAB">
            <w:pPr>
              <w:pStyle w:val="Default"/>
              <w:spacing w:line="276" w:lineRule="auto"/>
              <w:jc w:val="center"/>
              <w:rPr>
                <w:rFonts w:ascii="Times New Roman" w:hAnsi="Times New Roman" w:cs="Times New Roman"/>
                <w:b/>
                <w:bCs/>
                <w:sz w:val="22"/>
                <w:szCs w:val="22"/>
              </w:rPr>
            </w:pPr>
          </w:p>
          <w:p w14:paraId="0191828F" w14:textId="112420E1" w:rsidR="00F54DAB" w:rsidRPr="0035740C" w:rsidRDefault="00F54DAB" w:rsidP="00F54DAB">
            <w:pPr>
              <w:pStyle w:val="Default"/>
              <w:spacing w:line="276" w:lineRule="auto"/>
              <w:jc w:val="center"/>
              <w:rPr>
                <w:rFonts w:ascii="Times New Roman" w:hAnsi="Times New Roman" w:cs="Times New Roman"/>
                <w:sz w:val="22"/>
                <w:szCs w:val="22"/>
              </w:rPr>
            </w:pPr>
            <w:r w:rsidRPr="0035740C">
              <w:rPr>
                <w:rFonts w:ascii="Times New Roman" w:hAnsi="Times New Roman" w:cs="Times New Roman"/>
                <w:b/>
                <w:bCs/>
                <w:sz w:val="22"/>
                <w:szCs w:val="22"/>
              </w:rPr>
              <w:t>40</w:t>
            </w:r>
          </w:p>
        </w:tc>
        <w:tc>
          <w:tcPr>
            <w:tcW w:w="1981" w:type="dxa"/>
            <w:tcBorders>
              <w:top w:val="single" w:sz="4" w:space="0" w:color="auto"/>
              <w:left w:val="single" w:sz="4" w:space="0" w:color="auto"/>
              <w:bottom w:val="single" w:sz="4" w:space="0" w:color="auto"/>
              <w:right w:val="single" w:sz="4" w:space="0" w:color="auto"/>
            </w:tcBorders>
            <w:hideMark/>
          </w:tcPr>
          <w:p w14:paraId="2D6ABBE6" w14:textId="77777777" w:rsidR="00521DA7" w:rsidRPr="0035740C" w:rsidRDefault="00521DA7" w:rsidP="00F54DAB">
            <w:pPr>
              <w:pStyle w:val="Default"/>
              <w:spacing w:line="276" w:lineRule="auto"/>
              <w:rPr>
                <w:rFonts w:ascii="Times New Roman" w:hAnsi="Times New Roman" w:cs="Times New Roman"/>
                <w:bCs/>
                <w:sz w:val="22"/>
                <w:szCs w:val="22"/>
              </w:rPr>
            </w:pPr>
          </w:p>
          <w:p w14:paraId="464A51E9" w14:textId="5ECE5A4A" w:rsidR="00F54DAB" w:rsidRPr="0035740C" w:rsidRDefault="00F54DAB" w:rsidP="00F54DAB">
            <w:pPr>
              <w:pStyle w:val="Default"/>
              <w:spacing w:line="276" w:lineRule="auto"/>
              <w:rPr>
                <w:rFonts w:ascii="Times New Roman" w:hAnsi="Times New Roman" w:cs="Times New Roman"/>
                <w:sz w:val="22"/>
                <w:szCs w:val="22"/>
              </w:rPr>
            </w:pPr>
            <w:r w:rsidRPr="0035740C">
              <w:rPr>
                <w:rFonts w:ascii="Times New Roman" w:hAnsi="Times New Roman" w:cs="Times New Roman"/>
                <w:bCs/>
                <w:sz w:val="22"/>
                <w:szCs w:val="22"/>
              </w:rPr>
              <w:t xml:space="preserve">do 40 punktów </w:t>
            </w:r>
          </w:p>
        </w:tc>
      </w:tr>
    </w:tbl>
    <w:p w14:paraId="5199438D" w14:textId="77777777" w:rsidR="003818C5" w:rsidRPr="00152088" w:rsidRDefault="003818C5" w:rsidP="003818C5">
      <w:pPr>
        <w:autoSpaceDE w:val="0"/>
        <w:spacing w:after="0" w:line="240" w:lineRule="auto"/>
        <w:ind w:left="426"/>
        <w:jc w:val="both"/>
      </w:pPr>
    </w:p>
    <w:p w14:paraId="55281348" w14:textId="77777777" w:rsidR="00F54DAB" w:rsidRPr="004B414B" w:rsidRDefault="00F54DAB" w:rsidP="00420D34">
      <w:pPr>
        <w:pStyle w:val="Tekstpodstawowy"/>
        <w:numPr>
          <w:ilvl w:val="1"/>
          <w:numId w:val="247"/>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Pr="004B414B">
        <w:rPr>
          <w:b/>
          <w:i w:val="0"/>
          <w:iCs w:val="0"/>
          <w:spacing w:val="-1"/>
        </w:rPr>
        <w:t>60%</w:t>
      </w:r>
    </w:p>
    <w:p w14:paraId="7D7899C1" w14:textId="6D4E391E"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2AC881DE"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60% = ilość punktów</w:t>
      </w:r>
    </w:p>
    <w:p w14:paraId="20C25A53" w14:textId="77777777" w:rsidR="00F8255C" w:rsidRPr="00FB0F44" w:rsidRDefault="00F8255C" w:rsidP="00F8255C">
      <w:pPr>
        <w:suppressAutoHyphens w:val="0"/>
        <w:spacing w:after="0"/>
        <w:ind w:left="851"/>
        <w:jc w:val="both"/>
        <w:rPr>
          <w:rFonts w:eastAsia="MS Mincho"/>
          <w:lang w:eastAsia="en-US"/>
        </w:rPr>
      </w:pPr>
      <w:r w:rsidRPr="00FB0F44">
        <w:rPr>
          <w:rFonts w:eastAsia="MS Mincho"/>
          <w:lang w:eastAsia="en-US"/>
        </w:rPr>
        <w:t xml:space="preserve">gdzie: </w:t>
      </w:r>
    </w:p>
    <w:p w14:paraId="5B0FE42A"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0BB0FA13" w14:textId="77777777" w:rsidR="00F8255C" w:rsidRPr="00FB0F44" w:rsidRDefault="00F8255C" w:rsidP="00F8255C">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692AEE73" w14:textId="77777777" w:rsidR="00F8255C" w:rsidRPr="004B414B" w:rsidRDefault="00F8255C" w:rsidP="00F54DAB">
      <w:pPr>
        <w:pStyle w:val="Tekstpodstawowy"/>
        <w:ind w:left="2288" w:right="-2" w:hanging="670"/>
        <w:rPr>
          <w:b/>
          <w:i w:val="0"/>
          <w:iCs w:val="0"/>
        </w:rPr>
      </w:pPr>
    </w:p>
    <w:p w14:paraId="63886E9F" w14:textId="470B7C46" w:rsidR="00F54DAB" w:rsidRPr="00C77716" w:rsidRDefault="00521DA7" w:rsidP="00420D34">
      <w:pPr>
        <w:pStyle w:val="Tekstpodstawowy3"/>
        <w:numPr>
          <w:ilvl w:val="1"/>
          <w:numId w:val="247"/>
        </w:numPr>
        <w:suppressAutoHyphens w:val="0"/>
        <w:spacing w:after="0"/>
        <w:jc w:val="both"/>
        <w:rPr>
          <w:b/>
          <w:iCs/>
          <w:color w:val="000000"/>
          <w:sz w:val="22"/>
          <w:szCs w:val="22"/>
        </w:rPr>
      </w:pPr>
      <w:r w:rsidRPr="00C77716">
        <w:rPr>
          <w:b/>
          <w:bCs/>
          <w:sz w:val="24"/>
          <w:szCs w:val="24"/>
        </w:rPr>
        <w:t>„Doświadczenie osoby</w:t>
      </w:r>
      <w:r w:rsidR="0035740C">
        <w:rPr>
          <w:b/>
          <w:bCs/>
          <w:sz w:val="24"/>
          <w:szCs w:val="24"/>
        </w:rPr>
        <w:t xml:space="preserve"> </w:t>
      </w:r>
      <w:r w:rsidR="0035740C" w:rsidRPr="00040DA0">
        <w:rPr>
          <w:b/>
          <w:bCs/>
          <w:sz w:val="24"/>
          <w:szCs w:val="24"/>
          <w:u w:val="single"/>
        </w:rPr>
        <w:t>- koordynatora szkolenia</w:t>
      </w:r>
      <w:r w:rsidRPr="00C77716">
        <w:rPr>
          <w:b/>
          <w:bCs/>
          <w:sz w:val="24"/>
          <w:szCs w:val="24"/>
        </w:rPr>
        <w:t xml:space="preserve"> w obszarze pracy zawodowej w prowadzeniu operacji specjalnych</w:t>
      </w:r>
      <w:r w:rsidR="00C31566" w:rsidRPr="00C77716">
        <w:rPr>
          <w:b/>
          <w:bCs/>
          <w:sz w:val="24"/>
          <w:szCs w:val="24"/>
        </w:rPr>
        <w:t>/medycyny ratunkowej</w:t>
      </w:r>
      <w:r w:rsidRPr="00C77716">
        <w:rPr>
          <w:b/>
          <w:bCs/>
          <w:sz w:val="24"/>
          <w:szCs w:val="24"/>
        </w:rPr>
        <w:t xml:space="preserve"> (D)”</w:t>
      </w:r>
      <w:r w:rsidR="00F54DAB" w:rsidRPr="00C77716">
        <w:rPr>
          <w:sz w:val="22"/>
          <w:szCs w:val="22"/>
        </w:rPr>
        <w:t xml:space="preserve"> </w:t>
      </w:r>
      <w:r w:rsidR="00F54DAB" w:rsidRPr="00C77716">
        <w:rPr>
          <w:b/>
          <w:iCs/>
          <w:color w:val="000000"/>
          <w:sz w:val="22"/>
          <w:szCs w:val="22"/>
        </w:rPr>
        <w:t>– 40%</w:t>
      </w:r>
    </w:p>
    <w:p w14:paraId="0408C266" w14:textId="286801E4" w:rsidR="00F54DAB" w:rsidRPr="00C77716" w:rsidRDefault="00F54DAB" w:rsidP="00F54DAB">
      <w:pPr>
        <w:pStyle w:val="Tekstpodstawowy3"/>
        <w:spacing w:after="0"/>
        <w:jc w:val="both"/>
        <w:rPr>
          <w:spacing w:val="33"/>
          <w:sz w:val="22"/>
          <w:szCs w:val="22"/>
        </w:rPr>
      </w:pPr>
      <w:r w:rsidRPr="00C77716">
        <w:rPr>
          <w:spacing w:val="-1"/>
          <w:sz w:val="22"/>
          <w:szCs w:val="22"/>
        </w:rPr>
        <w:t xml:space="preserve">                           Sposób</w:t>
      </w:r>
      <w:r w:rsidRPr="00C77716">
        <w:rPr>
          <w:spacing w:val="8"/>
          <w:sz w:val="22"/>
          <w:szCs w:val="22"/>
        </w:rPr>
        <w:t xml:space="preserve"> </w:t>
      </w:r>
      <w:r w:rsidRPr="00C77716">
        <w:rPr>
          <w:spacing w:val="-1"/>
          <w:sz w:val="22"/>
          <w:szCs w:val="22"/>
        </w:rPr>
        <w:t>przyznania</w:t>
      </w:r>
      <w:r w:rsidRPr="00C77716">
        <w:rPr>
          <w:spacing w:val="7"/>
          <w:sz w:val="22"/>
          <w:szCs w:val="22"/>
        </w:rPr>
        <w:t xml:space="preserve"> </w:t>
      </w:r>
      <w:r w:rsidRPr="00C77716">
        <w:rPr>
          <w:sz w:val="22"/>
          <w:szCs w:val="22"/>
        </w:rPr>
        <w:t>punktów</w:t>
      </w:r>
      <w:r w:rsidRPr="00C77716">
        <w:rPr>
          <w:spacing w:val="7"/>
          <w:sz w:val="22"/>
          <w:szCs w:val="22"/>
        </w:rPr>
        <w:t xml:space="preserve"> </w:t>
      </w:r>
      <w:r w:rsidRPr="00C77716">
        <w:rPr>
          <w:sz w:val="22"/>
          <w:szCs w:val="22"/>
        </w:rPr>
        <w:t>w</w:t>
      </w:r>
      <w:r w:rsidRPr="00C77716">
        <w:rPr>
          <w:spacing w:val="10"/>
          <w:sz w:val="22"/>
          <w:szCs w:val="22"/>
        </w:rPr>
        <w:t xml:space="preserve"> </w:t>
      </w:r>
      <w:r w:rsidR="00521DA7" w:rsidRPr="00C77716">
        <w:rPr>
          <w:spacing w:val="10"/>
          <w:sz w:val="22"/>
          <w:szCs w:val="22"/>
        </w:rPr>
        <w:t xml:space="preserve">tym </w:t>
      </w:r>
      <w:r w:rsidRPr="00C77716">
        <w:rPr>
          <w:spacing w:val="-1"/>
          <w:sz w:val="22"/>
          <w:szCs w:val="22"/>
        </w:rPr>
        <w:t>kryterium</w:t>
      </w:r>
      <w:r w:rsidR="00521DA7" w:rsidRPr="00C77716">
        <w:rPr>
          <w:spacing w:val="-1"/>
          <w:sz w:val="22"/>
          <w:szCs w:val="22"/>
        </w:rPr>
        <w:t>:</w:t>
      </w:r>
    </w:p>
    <w:p w14:paraId="144345FC" w14:textId="77777777" w:rsidR="00D84FE6" w:rsidRPr="00C77716" w:rsidRDefault="00844AFE" w:rsidP="00844AFE">
      <w:pPr>
        <w:pStyle w:val="Akapitzlist"/>
        <w:suppressAutoHyphens w:val="0"/>
        <w:spacing w:after="0" w:line="240" w:lineRule="auto"/>
        <w:ind w:left="709"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 xml:space="preserve">            </w:t>
      </w:r>
    </w:p>
    <w:tbl>
      <w:tblPr>
        <w:tblStyle w:val="Tabela-Siatka"/>
        <w:tblW w:w="0" w:type="auto"/>
        <w:tblInd w:w="709" w:type="dxa"/>
        <w:tblLook w:val="04A0" w:firstRow="1" w:lastRow="0" w:firstColumn="1" w:lastColumn="0" w:noHBand="0" w:noVBand="1"/>
      </w:tblPr>
      <w:tblGrid>
        <w:gridCol w:w="4025"/>
        <w:gridCol w:w="4043"/>
      </w:tblGrid>
      <w:tr w:rsidR="00D84FE6" w:rsidRPr="00C77716" w14:paraId="7EDCF39A" w14:textId="77777777" w:rsidTr="00C31566">
        <w:tc>
          <w:tcPr>
            <w:tcW w:w="4025" w:type="dxa"/>
          </w:tcPr>
          <w:p w14:paraId="0255788F" w14:textId="4C7A5BB2" w:rsidR="00D84FE6" w:rsidRPr="00C77716" w:rsidRDefault="00D84FE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LATA DOŚWIADCZENIA</w:t>
            </w:r>
          </w:p>
        </w:tc>
        <w:tc>
          <w:tcPr>
            <w:tcW w:w="4043" w:type="dxa"/>
          </w:tcPr>
          <w:p w14:paraId="23FEBE72" w14:textId="2FED55B6" w:rsidR="00D84FE6" w:rsidRPr="00C77716" w:rsidRDefault="00D84FE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PUNKTY</w:t>
            </w:r>
          </w:p>
        </w:tc>
      </w:tr>
      <w:tr w:rsidR="00D84FE6" w:rsidRPr="00C77716" w14:paraId="1690C5CA" w14:textId="77777777" w:rsidTr="00C31566">
        <w:tc>
          <w:tcPr>
            <w:tcW w:w="4025" w:type="dxa"/>
          </w:tcPr>
          <w:p w14:paraId="7D7A6A21" w14:textId="3C8A3874" w:rsidR="00D84FE6" w:rsidRPr="00C77716" w:rsidRDefault="00D84FE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0-3 lata</w:t>
            </w:r>
          </w:p>
        </w:tc>
        <w:tc>
          <w:tcPr>
            <w:tcW w:w="4043" w:type="dxa"/>
          </w:tcPr>
          <w:p w14:paraId="5C4678AF" w14:textId="7D96E0B6" w:rsidR="00D84FE6" w:rsidRPr="00C77716" w:rsidRDefault="00C3156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0</w:t>
            </w:r>
          </w:p>
        </w:tc>
      </w:tr>
      <w:tr w:rsidR="00D84FE6" w14:paraId="1637AC0C" w14:textId="77777777" w:rsidTr="00C31566">
        <w:tc>
          <w:tcPr>
            <w:tcW w:w="4025" w:type="dxa"/>
          </w:tcPr>
          <w:p w14:paraId="4B00A5A8" w14:textId="4C238F07" w:rsidR="00D84FE6" w:rsidRPr="00C77716" w:rsidRDefault="00D84FE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Ponad trzy lata</w:t>
            </w:r>
          </w:p>
        </w:tc>
        <w:tc>
          <w:tcPr>
            <w:tcW w:w="4043" w:type="dxa"/>
          </w:tcPr>
          <w:p w14:paraId="72DFFE9C" w14:textId="136458FC" w:rsidR="00D84FE6" w:rsidRPr="00C77716" w:rsidRDefault="00C31566" w:rsidP="00844AFE">
            <w:pPr>
              <w:pStyle w:val="Akapitzlist"/>
              <w:spacing w:after="0" w:line="240" w:lineRule="auto"/>
              <w:ind w:left="0" w:right="991"/>
              <w:jc w:val="both"/>
              <w:rPr>
                <w:rFonts w:ascii="Times New Roman" w:eastAsia="Times New Roman" w:hAnsi="Times New Roman" w:cs="Times New Roman"/>
                <w:b/>
                <w:bCs/>
                <w:lang w:eastAsia="pl-PL"/>
              </w:rPr>
            </w:pPr>
            <w:r w:rsidRPr="00C77716">
              <w:rPr>
                <w:rFonts w:ascii="Times New Roman" w:eastAsia="Times New Roman" w:hAnsi="Times New Roman" w:cs="Times New Roman"/>
                <w:b/>
                <w:bCs/>
                <w:lang w:eastAsia="pl-PL"/>
              </w:rPr>
              <w:t>4</w:t>
            </w:r>
            <w:r w:rsidR="00D84FE6" w:rsidRPr="00C77716">
              <w:rPr>
                <w:rFonts w:ascii="Times New Roman" w:eastAsia="Times New Roman" w:hAnsi="Times New Roman" w:cs="Times New Roman"/>
                <w:b/>
                <w:bCs/>
                <w:lang w:eastAsia="pl-PL"/>
              </w:rPr>
              <w:t>0</w:t>
            </w:r>
          </w:p>
        </w:tc>
      </w:tr>
    </w:tbl>
    <w:p w14:paraId="1212289A" w14:textId="3E8703B7" w:rsidR="00844AFE" w:rsidRDefault="00844AFE" w:rsidP="00844AFE">
      <w:pPr>
        <w:pStyle w:val="Akapitzlist"/>
        <w:suppressAutoHyphens w:val="0"/>
        <w:spacing w:after="0" w:line="240" w:lineRule="auto"/>
        <w:ind w:left="709" w:right="991"/>
        <w:jc w:val="both"/>
        <w:rPr>
          <w:rFonts w:ascii="Times New Roman" w:eastAsia="Times New Roman" w:hAnsi="Times New Roman" w:cs="Times New Roman"/>
          <w:b/>
          <w:bCs/>
          <w:lang w:eastAsia="pl-PL"/>
        </w:rPr>
      </w:pPr>
    </w:p>
    <w:p w14:paraId="03272EDD" w14:textId="09BA4A7F" w:rsidR="00276FB0" w:rsidRPr="00EB4237" w:rsidRDefault="00276FB0" w:rsidP="00420D34">
      <w:pPr>
        <w:pStyle w:val="Akapitzlist"/>
        <w:numPr>
          <w:ilvl w:val="1"/>
          <w:numId w:val="247"/>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w:t>
      </w:r>
      <w:r w:rsidR="00D84FE6">
        <w:rPr>
          <w:rFonts w:ascii="Times New Roman" w:hAnsi="Times New Roman" w:cs="Times New Roman"/>
          <w:b/>
        </w:rPr>
        <w:t>D</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 xml:space="preserve">W toku badania i oceny ofert Zamawiający może żądać od Wykonawców wyjaśnień dotyczących treści złożonych przez nich ofert lub innych składanych dokumentów lub </w:t>
      </w:r>
      <w:r w:rsidRPr="0021638A">
        <w:rPr>
          <w:color w:val="000000"/>
          <w:lang w:eastAsia="pl-PL"/>
        </w:rPr>
        <w:lastRenderedPageBreak/>
        <w:t>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lastRenderedPageBreak/>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69D8E76" w:rsidR="00550AAF"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3914834C" w14:textId="20E5B8F9" w:rsidR="00D84FE6" w:rsidRPr="00AE2FF2" w:rsidRDefault="00D84FE6" w:rsidP="00D84FE6">
      <w:pPr>
        <w:pStyle w:val="Akapitzlist"/>
        <w:tabs>
          <w:tab w:val="left" w:pos="-993"/>
        </w:tabs>
        <w:spacing w:after="0" w:line="240" w:lineRule="auto"/>
        <w:jc w:val="both"/>
        <w:rPr>
          <w:rFonts w:ascii="Times New Roman" w:eastAsia="Times New Roman" w:hAnsi="Times New Roman" w:cs="Times New Roman"/>
          <w:b/>
          <w:bCs/>
          <w:u w:val="single"/>
          <w:lang w:eastAsia="pl-PL"/>
        </w:rPr>
      </w:pPr>
      <w:r w:rsidRPr="00AE2FF2">
        <w:rPr>
          <w:rFonts w:ascii="Times New Roman" w:eastAsia="Times New Roman" w:hAnsi="Times New Roman" w:cs="Times New Roman"/>
          <w:b/>
          <w:bCs/>
          <w:u w:val="single"/>
          <w:lang w:eastAsia="pl-PL"/>
        </w:rPr>
        <w:t>Opis spełnienia warunku:</w:t>
      </w:r>
    </w:p>
    <w:p w14:paraId="62FDC3E3" w14:textId="665C2846" w:rsidR="00D84FE6" w:rsidRPr="00AE2FF2" w:rsidRDefault="00D84FE6" w:rsidP="00D84FE6">
      <w:pPr>
        <w:pStyle w:val="Akapitzlist"/>
        <w:tabs>
          <w:tab w:val="left" w:pos="-993"/>
        </w:tabs>
        <w:spacing w:after="0" w:line="240" w:lineRule="auto"/>
        <w:jc w:val="both"/>
        <w:rPr>
          <w:rFonts w:ascii="Times New Roman" w:eastAsia="Times New Roman" w:hAnsi="Times New Roman" w:cs="Times New Roman"/>
          <w:lang w:eastAsia="pl-PL"/>
        </w:rPr>
      </w:pPr>
      <w:r w:rsidRPr="00AE2FF2">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0B425D69" w14:textId="77777777" w:rsidR="00550AAF" w:rsidRPr="00AE2FF2"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AE2FF2">
        <w:rPr>
          <w:rFonts w:ascii="Times New Roman" w:eastAsia="Times New Roman" w:hAnsi="Times New Roman" w:cs="Times New Roman"/>
          <w:b/>
          <w:bCs/>
          <w:lang w:eastAsia="pl-PL"/>
        </w:rPr>
        <w:t xml:space="preserve">uprawnień do prowadzenia określonej działalności gospodarczej lub </w:t>
      </w:r>
      <w:r w:rsidR="00BC65A5" w:rsidRPr="00AE2FF2">
        <w:rPr>
          <w:rFonts w:ascii="Times New Roman" w:eastAsia="Times New Roman" w:hAnsi="Times New Roman" w:cs="Times New Roman"/>
          <w:b/>
          <w:bCs/>
          <w:lang w:eastAsia="pl-PL"/>
        </w:rPr>
        <w:t>zawodowej, o</w:t>
      </w:r>
      <w:r w:rsidRPr="00AE2FF2">
        <w:rPr>
          <w:rFonts w:ascii="Times New Roman" w:eastAsia="Times New Roman" w:hAnsi="Times New Roman" w:cs="Times New Roman"/>
          <w:b/>
          <w:bCs/>
          <w:lang w:eastAsia="pl-PL"/>
        </w:rPr>
        <w:t xml:space="preserve"> ile </w:t>
      </w:r>
      <w:r w:rsidR="00561BE7" w:rsidRPr="00AE2FF2">
        <w:rPr>
          <w:rFonts w:ascii="Times New Roman" w:eastAsia="Times New Roman" w:hAnsi="Times New Roman" w:cs="Times New Roman"/>
          <w:b/>
          <w:bCs/>
          <w:lang w:eastAsia="pl-PL"/>
        </w:rPr>
        <w:t>wynika to z odrębnych przepisów</w:t>
      </w:r>
    </w:p>
    <w:p w14:paraId="1252E6BA" w14:textId="77777777" w:rsidR="00D84FE6" w:rsidRPr="00AE2FF2" w:rsidRDefault="00D84FE6" w:rsidP="00D84FE6">
      <w:pPr>
        <w:spacing w:after="0" w:line="240" w:lineRule="auto"/>
        <w:ind w:left="720" w:hanging="11"/>
        <w:jc w:val="both"/>
        <w:rPr>
          <w:rFonts w:eastAsia="Times New Roman"/>
          <w:b/>
          <w:bCs/>
          <w:u w:val="single"/>
          <w:lang w:eastAsia="pl-PL"/>
        </w:rPr>
      </w:pPr>
      <w:r w:rsidRPr="00AE2FF2">
        <w:rPr>
          <w:rFonts w:eastAsia="Times New Roman"/>
          <w:b/>
          <w:bCs/>
          <w:u w:val="single"/>
          <w:lang w:eastAsia="pl-PL"/>
        </w:rPr>
        <w:t>Opis spełnienia warunku:</w:t>
      </w:r>
    </w:p>
    <w:p w14:paraId="116A23F9" w14:textId="77777777" w:rsidR="00D84FE6" w:rsidRPr="00AE2FF2" w:rsidRDefault="00D84FE6" w:rsidP="00D84FE6">
      <w:pPr>
        <w:spacing w:after="0" w:line="240" w:lineRule="auto"/>
        <w:ind w:left="720" w:hanging="11"/>
        <w:jc w:val="both"/>
        <w:rPr>
          <w:rFonts w:eastAsia="Times New Roman"/>
          <w:lang w:eastAsia="pl-PL"/>
        </w:rPr>
      </w:pPr>
      <w:r w:rsidRPr="00AE2FF2">
        <w:rPr>
          <w:rFonts w:eastAsia="Times New Roman"/>
          <w:lang w:eastAsia="pl-PL"/>
        </w:rPr>
        <w:t>Wykonawca musi być wpisany do rejestru szkół i placówek</w:t>
      </w:r>
    </w:p>
    <w:p w14:paraId="2FF2B5FD" w14:textId="4F57CA06" w:rsidR="00D84FE6" w:rsidRPr="00AE2FF2" w:rsidRDefault="00D84FE6" w:rsidP="00D84FE6">
      <w:pPr>
        <w:spacing w:after="0" w:line="240" w:lineRule="auto"/>
        <w:ind w:left="720" w:hanging="11"/>
        <w:jc w:val="both"/>
        <w:rPr>
          <w:rFonts w:eastAsia="Times New Roman"/>
          <w:lang w:eastAsia="pl-PL"/>
        </w:rPr>
      </w:pPr>
      <w:r w:rsidRPr="00AE2FF2">
        <w:rPr>
          <w:rFonts w:eastAsia="Times New Roman"/>
          <w:b/>
          <w:bCs/>
          <w:lang w:eastAsia="pl-PL"/>
        </w:rPr>
        <w:t>Za spełnieni</w:t>
      </w:r>
      <w:r w:rsidR="00AE2FF2">
        <w:rPr>
          <w:rFonts w:eastAsia="Times New Roman"/>
          <w:b/>
          <w:bCs/>
          <w:lang w:eastAsia="pl-PL"/>
        </w:rPr>
        <w:t>e</w:t>
      </w:r>
      <w:r w:rsidRPr="00AE2FF2">
        <w:rPr>
          <w:rFonts w:eastAsia="Times New Roman"/>
          <w:b/>
          <w:bCs/>
          <w:lang w:eastAsia="pl-PL"/>
        </w:rPr>
        <w:t xml:space="preserve"> warunku</w:t>
      </w:r>
      <w:r w:rsidRPr="00AE2FF2">
        <w:rPr>
          <w:rFonts w:eastAsia="Times New Roman"/>
          <w:lang w:eastAsia="pl-PL"/>
        </w:rPr>
        <w:t xml:space="preserve"> Zamawiający uzna dokument potwierdzający powyższe (</w:t>
      </w:r>
      <w:r w:rsidRPr="00AE2FF2">
        <w:rPr>
          <w:rFonts w:eastAsia="Times New Roman"/>
          <w:bCs/>
          <w:color w:val="000000" w:themeColor="text1"/>
          <w:spacing w:val="-1"/>
          <w:lang w:eastAsia="pl-PL"/>
        </w:rPr>
        <w:t>Wyciąg z rejestru szkół)</w:t>
      </w:r>
      <w:r w:rsidR="00AE2FF2">
        <w:rPr>
          <w:rFonts w:eastAsia="Times New Roman"/>
          <w:bCs/>
          <w:color w:val="000000" w:themeColor="text1"/>
          <w:spacing w:val="-1"/>
          <w:lang w:eastAsia="pl-PL"/>
        </w:rPr>
        <w:t>.</w:t>
      </w:r>
    </w:p>
    <w:p w14:paraId="610F02E9" w14:textId="77777777" w:rsidR="00412FA7" w:rsidRPr="00AE2FF2"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AE2FF2">
        <w:rPr>
          <w:rFonts w:ascii="Times New Roman" w:eastAsia="Times New Roman" w:hAnsi="Times New Roman" w:cs="Times New Roman"/>
          <w:b/>
          <w:lang w:eastAsia="pl-PL"/>
        </w:rPr>
        <w:t>sytuacji ekonomicznej lub finansowej</w:t>
      </w:r>
    </w:p>
    <w:p w14:paraId="17EF7E90" w14:textId="77777777" w:rsidR="00412FA7" w:rsidRPr="00AE2FF2"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AE2FF2">
        <w:rPr>
          <w:rFonts w:eastAsia="Times New Roman"/>
          <w:u w:val="single"/>
          <w:lang w:eastAsia="pl-PL"/>
        </w:rPr>
        <w:t>Opis spełnienia warunku:</w:t>
      </w:r>
    </w:p>
    <w:p w14:paraId="4A74366D" w14:textId="6758DE98" w:rsidR="00F7060A" w:rsidRPr="00AE2FF2"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AE2FF2">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AE2FF2"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AE2FF2">
        <w:rPr>
          <w:rFonts w:ascii="Times New Roman" w:eastAsia="Times New Roman" w:hAnsi="Times New Roman" w:cs="Times New Roman"/>
          <w:b/>
          <w:lang w:eastAsia="pl-PL"/>
        </w:rPr>
        <w:t>zdolności technicznej lub zawodowej</w:t>
      </w:r>
    </w:p>
    <w:p w14:paraId="5D5BE4E8" w14:textId="77777777" w:rsidR="00844AFE" w:rsidRPr="00AE2FF2" w:rsidRDefault="00412FA7" w:rsidP="00844AFE">
      <w:pPr>
        <w:tabs>
          <w:tab w:val="left" w:pos="-993"/>
        </w:tabs>
        <w:spacing w:after="0" w:line="240" w:lineRule="auto"/>
        <w:ind w:left="720" w:hanging="11"/>
        <w:jc w:val="both"/>
        <w:rPr>
          <w:rFonts w:eastAsia="Times New Roman"/>
          <w:b/>
          <w:bCs/>
          <w:u w:val="single"/>
          <w:lang w:eastAsia="pl-PL"/>
        </w:rPr>
      </w:pPr>
      <w:bookmarkStart w:id="7" w:name="_Hlk169527785"/>
      <w:r w:rsidRPr="00AE2FF2">
        <w:rPr>
          <w:rFonts w:eastAsia="Times New Roman"/>
          <w:lang w:eastAsia="pl-PL"/>
        </w:rPr>
        <w:tab/>
      </w:r>
      <w:r w:rsidR="00844AFE" w:rsidRPr="00AE2FF2">
        <w:rPr>
          <w:rFonts w:eastAsia="Times New Roman"/>
          <w:b/>
          <w:bCs/>
          <w:u w:val="single"/>
          <w:lang w:eastAsia="pl-PL"/>
        </w:rPr>
        <w:t>Opis spełnienia warunku:</w:t>
      </w:r>
    </w:p>
    <w:bookmarkEnd w:id="7"/>
    <w:p w14:paraId="730E17A8" w14:textId="77777777" w:rsidR="00AE2FF2" w:rsidRPr="007D2C4D" w:rsidRDefault="00AE2FF2" w:rsidP="00727A82">
      <w:pPr>
        <w:pStyle w:val="Akapitzlist"/>
        <w:numPr>
          <w:ilvl w:val="0"/>
          <w:numId w:val="257"/>
        </w:numPr>
        <w:suppressAutoHyphens w:val="0"/>
        <w:spacing w:after="0" w:line="240" w:lineRule="auto"/>
        <w:jc w:val="both"/>
        <w:rPr>
          <w:rFonts w:ascii="Times New Roman" w:eastAsia="Times New Roman" w:hAnsi="Times New Roman" w:cs="Times New Roman"/>
          <w:color w:val="000000" w:themeColor="text1"/>
          <w:highlight w:val="lightGray"/>
          <w:lang w:eastAsia="pl-PL"/>
        </w:rPr>
      </w:pPr>
      <w:r w:rsidRPr="007D2C4D">
        <w:rPr>
          <w:rFonts w:ascii="Times New Roman" w:hAnsi="Times New Roman" w:cs="Times New Roman"/>
          <w:b/>
          <w:highlight w:val="lightGray"/>
          <w:lang w:eastAsia="en-US"/>
        </w:rPr>
        <w:t>Wykonawca musi wykazać się doświadczeniem</w:t>
      </w:r>
      <w:r w:rsidRPr="007D2C4D">
        <w:rPr>
          <w:rFonts w:ascii="Times New Roman" w:hAnsi="Times New Roman" w:cs="Times New Roman"/>
          <w:highlight w:val="lightGray"/>
          <w:lang w:eastAsia="en-US"/>
        </w:rPr>
        <w:t xml:space="preserve"> </w:t>
      </w:r>
      <w:r w:rsidRPr="007D2C4D">
        <w:rPr>
          <w:rFonts w:ascii="Times New Roman" w:hAnsi="Times New Roman" w:cs="Times New Roman"/>
          <w:b/>
          <w:highlight w:val="lightGray"/>
          <w:lang w:eastAsia="en-US"/>
        </w:rPr>
        <w:t>(</w:t>
      </w:r>
      <w:r>
        <w:rPr>
          <w:rFonts w:ascii="Times New Roman" w:hAnsi="Times New Roman" w:cs="Times New Roman"/>
          <w:b/>
          <w:highlight w:val="lightGray"/>
          <w:lang w:eastAsia="en-US"/>
        </w:rPr>
        <w:t>wykaz-</w:t>
      </w:r>
      <w:r w:rsidRPr="0000602A">
        <w:rPr>
          <w:rFonts w:ascii="Times New Roman" w:hAnsi="Times New Roman" w:cs="Times New Roman"/>
          <w:b/>
          <w:highlight w:val="lightGray"/>
          <w:lang w:eastAsia="en-US"/>
        </w:rPr>
        <w:t>załącznik nr 1</w:t>
      </w:r>
      <w:r>
        <w:rPr>
          <w:rFonts w:ascii="Times New Roman" w:hAnsi="Times New Roman" w:cs="Times New Roman"/>
          <w:b/>
          <w:highlight w:val="lightGray"/>
          <w:lang w:eastAsia="en-US"/>
        </w:rPr>
        <w:t>6</w:t>
      </w:r>
      <w:r w:rsidRPr="007D2C4D">
        <w:rPr>
          <w:rFonts w:ascii="Times New Roman" w:hAnsi="Times New Roman" w:cs="Times New Roman"/>
          <w:b/>
          <w:highlight w:val="lightGray"/>
          <w:lang w:eastAsia="en-US"/>
        </w:rPr>
        <w:t xml:space="preserve">) </w:t>
      </w:r>
      <w:r w:rsidRPr="007D2C4D">
        <w:rPr>
          <w:rFonts w:ascii="Times New Roman" w:eastAsia="Times New Roman" w:hAnsi="Times New Roman" w:cs="Times New Roman"/>
          <w:color w:val="000000" w:themeColor="text1"/>
          <w:highlight w:val="lightGray"/>
          <w:lang w:eastAsia="pl-PL"/>
        </w:rPr>
        <w:t>że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w:t>
      </w:r>
      <w:r>
        <w:rPr>
          <w:rFonts w:ascii="Times New Roman" w:eastAsia="Times New Roman" w:hAnsi="Times New Roman" w:cs="Times New Roman"/>
          <w:color w:val="000000" w:themeColor="text1"/>
          <w:highlight w:val="lightGray"/>
          <w:lang w:eastAsia="pl-PL"/>
        </w:rPr>
        <w:t xml:space="preserve">ię lub ciągłych są wykonywane, </w:t>
      </w:r>
      <w:r w:rsidRPr="007D2C4D">
        <w:rPr>
          <w:rFonts w:ascii="Times New Roman" w:eastAsia="Times New Roman" w:hAnsi="Times New Roman" w:cs="Times New Roman"/>
          <w:color w:val="000000" w:themeColor="text1"/>
          <w:highlight w:val="lightGray"/>
          <w:lang w:eastAsia="pl-PL"/>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EAE8F59" w14:textId="397B3494" w:rsidR="00AE2FF2" w:rsidRDefault="00AE2FF2" w:rsidP="00AE2FF2">
      <w:pPr>
        <w:spacing w:after="0" w:line="240" w:lineRule="auto"/>
        <w:ind w:left="709" w:hanging="426"/>
        <w:jc w:val="both"/>
        <w:rPr>
          <w:highlight w:val="lightGray"/>
        </w:rPr>
      </w:pPr>
      <w:r w:rsidRPr="00542A5F">
        <w:rPr>
          <w:b/>
          <w:color w:val="000000" w:themeColor="text1"/>
        </w:rPr>
        <w:t xml:space="preserve">        </w:t>
      </w:r>
      <w:r w:rsidRPr="009307D2">
        <w:rPr>
          <w:b/>
          <w:color w:val="000000" w:themeColor="text1"/>
          <w:highlight w:val="lightGray"/>
        </w:rPr>
        <w:t>Za spełnienie</w:t>
      </w:r>
      <w:r w:rsidRPr="009307D2">
        <w:rPr>
          <w:color w:val="000000" w:themeColor="text1"/>
          <w:highlight w:val="lightGray"/>
        </w:rPr>
        <w:t xml:space="preserve"> tego warunku zamawiający uzna </w:t>
      </w:r>
      <w:r w:rsidRPr="009307D2">
        <w:rPr>
          <w:bCs/>
          <w:sz w:val="24"/>
          <w:szCs w:val="24"/>
          <w:highlight w:val="lightGray"/>
          <w:lang w:eastAsia="en-US"/>
        </w:rPr>
        <w:t>udokumentowane</w:t>
      </w:r>
      <w:r w:rsidRPr="009307D2">
        <w:rPr>
          <w:sz w:val="24"/>
          <w:szCs w:val="24"/>
          <w:highlight w:val="lightGray"/>
          <w:lang w:eastAsia="pl-PL"/>
        </w:rPr>
        <w:t xml:space="preserve"> przeprowadzenie </w:t>
      </w:r>
      <w:r w:rsidRPr="009307D2">
        <w:rPr>
          <w:sz w:val="24"/>
          <w:szCs w:val="24"/>
          <w:highlight w:val="lightGray"/>
          <w:lang w:eastAsia="pl-PL"/>
        </w:rPr>
        <w:br/>
      </w:r>
      <w:r w:rsidRPr="009307D2">
        <w:rPr>
          <w:sz w:val="24"/>
          <w:szCs w:val="24"/>
          <w:highlight w:val="lightGray"/>
          <w:u w:val="single"/>
          <w:lang w:eastAsia="pl-PL"/>
        </w:rPr>
        <w:t>w języku angielskim</w:t>
      </w:r>
      <w:r w:rsidRPr="009307D2">
        <w:rPr>
          <w:sz w:val="24"/>
          <w:szCs w:val="24"/>
          <w:highlight w:val="lightGray"/>
          <w:lang w:eastAsia="pl-PL"/>
        </w:rPr>
        <w:t xml:space="preserve"> - min. 3</w:t>
      </w:r>
      <w:r>
        <w:rPr>
          <w:sz w:val="24"/>
          <w:szCs w:val="24"/>
          <w:highlight w:val="lightGray"/>
          <w:lang w:eastAsia="pl-PL"/>
        </w:rPr>
        <w:t>-ch</w:t>
      </w:r>
      <w:r w:rsidRPr="009307D2">
        <w:rPr>
          <w:sz w:val="24"/>
          <w:szCs w:val="24"/>
          <w:highlight w:val="lightGray"/>
          <w:lang w:eastAsia="pl-PL"/>
        </w:rPr>
        <w:t xml:space="preserve"> podobnych szkoleń</w:t>
      </w:r>
      <w:r w:rsidR="009A3269">
        <w:rPr>
          <w:sz w:val="24"/>
          <w:szCs w:val="24"/>
          <w:highlight w:val="lightGray"/>
          <w:lang w:eastAsia="pl-PL"/>
        </w:rPr>
        <w:t xml:space="preserve">, </w:t>
      </w:r>
      <w:r w:rsidR="009A3269" w:rsidRPr="00510A12">
        <w:rPr>
          <w:rFonts w:eastAsia="Times New Roman"/>
          <w:b/>
          <w:bCs/>
          <w:color w:val="000000" w:themeColor="text1"/>
          <w:highlight w:val="lightGray"/>
          <w:lang w:eastAsia="pl-PL"/>
        </w:rPr>
        <w:t>każde na kwotę</w:t>
      </w:r>
      <w:r w:rsidR="009A3269" w:rsidRPr="00510A12">
        <w:rPr>
          <w:b/>
          <w:bCs/>
          <w:sz w:val="24"/>
          <w:szCs w:val="24"/>
          <w:highlight w:val="lightGray"/>
          <w:lang w:eastAsia="pl-PL"/>
        </w:rPr>
        <w:t xml:space="preserve"> </w:t>
      </w:r>
      <w:r w:rsidR="00510A12" w:rsidRPr="00510A12">
        <w:rPr>
          <w:b/>
          <w:bCs/>
          <w:highlight w:val="lightGray"/>
          <w:lang w:eastAsia="pl-PL"/>
        </w:rPr>
        <w:t>5</w:t>
      </w:r>
      <w:r w:rsidR="00C31566" w:rsidRPr="00510A12">
        <w:rPr>
          <w:b/>
          <w:bCs/>
          <w:highlight w:val="lightGray"/>
          <w:lang w:eastAsia="pl-PL"/>
        </w:rPr>
        <w:t>0.000,00</w:t>
      </w:r>
      <w:r w:rsidR="00CC13FA" w:rsidRPr="00510A12">
        <w:rPr>
          <w:b/>
          <w:bCs/>
          <w:highlight w:val="lightGray"/>
          <w:lang w:eastAsia="pl-PL"/>
        </w:rPr>
        <w:t xml:space="preserve"> </w:t>
      </w:r>
      <w:r w:rsidR="00C31566" w:rsidRPr="00510A12">
        <w:rPr>
          <w:b/>
          <w:bCs/>
          <w:highlight w:val="lightGray"/>
          <w:lang w:eastAsia="pl-PL"/>
        </w:rPr>
        <w:t>PLN</w:t>
      </w:r>
      <w:r w:rsidR="00FB3284" w:rsidRPr="00C31566">
        <w:rPr>
          <w:b/>
          <w:bCs/>
          <w:sz w:val="24"/>
          <w:szCs w:val="24"/>
          <w:highlight w:val="lightGray"/>
          <w:lang w:eastAsia="pl-PL"/>
        </w:rPr>
        <w:t xml:space="preserve"> </w:t>
      </w:r>
      <w:r w:rsidR="00FB3284" w:rsidRPr="00FB3284">
        <w:rPr>
          <w:b/>
          <w:bCs/>
          <w:sz w:val="24"/>
          <w:szCs w:val="24"/>
          <w:highlight w:val="lightGray"/>
          <w:lang w:eastAsia="pl-PL"/>
        </w:rPr>
        <w:t>(Załącznik nr 16)</w:t>
      </w:r>
      <w:r w:rsidR="00FB3284" w:rsidRPr="00FB3284">
        <w:rPr>
          <w:highlight w:val="lightGray"/>
        </w:rPr>
        <w:t xml:space="preserve"> </w:t>
      </w:r>
      <w:r>
        <w:rPr>
          <w:highlight w:val="lightGray"/>
        </w:rPr>
        <w:t>.</w:t>
      </w:r>
    </w:p>
    <w:p w14:paraId="645CDB69" w14:textId="50BDDC77" w:rsidR="00AE2FF2" w:rsidRPr="00BE1B5E" w:rsidRDefault="00AE2FF2" w:rsidP="0035740C">
      <w:pPr>
        <w:pStyle w:val="Akapitzlist"/>
        <w:numPr>
          <w:ilvl w:val="0"/>
          <w:numId w:val="256"/>
        </w:numPr>
        <w:shd w:val="clear" w:color="auto" w:fill="D0CECE" w:themeFill="background2" w:themeFillShade="E6"/>
        <w:tabs>
          <w:tab w:val="clear" w:pos="720"/>
        </w:tabs>
        <w:spacing w:after="0" w:line="240" w:lineRule="auto"/>
        <w:ind w:left="709" w:hanging="567"/>
        <w:jc w:val="both"/>
        <w:rPr>
          <w:rFonts w:ascii="Times New Roman" w:hAnsi="Times New Roman" w:cs="Times New Roman"/>
          <w:bCs/>
        </w:rPr>
      </w:pPr>
      <w:r w:rsidRPr="009A3269">
        <w:rPr>
          <w:rFonts w:ascii="Times New Roman" w:hAnsi="Times New Roman" w:cs="Times New Roman"/>
          <w:b/>
        </w:rPr>
        <w:t>Wykonawca musi dysponować osobami</w:t>
      </w:r>
      <w:r w:rsidRPr="009A3269">
        <w:rPr>
          <w:rFonts w:ascii="Times New Roman" w:hAnsi="Times New Roman" w:cs="Times New Roman"/>
        </w:rPr>
        <w:t xml:space="preserve"> </w:t>
      </w:r>
      <w:r w:rsidRPr="009A3269">
        <w:rPr>
          <w:rFonts w:ascii="Times New Roman" w:hAnsi="Times New Roman" w:cs="Times New Roman"/>
          <w:b/>
        </w:rPr>
        <w:t>(wykaz-załącznik nr 15)</w:t>
      </w:r>
      <w:r w:rsidRPr="009A3269">
        <w:rPr>
          <w:rFonts w:ascii="Times New Roman" w:hAnsi="Times New Roman" w:cs="Times New Roman"/>
        </w:rPr>
        <w:t xml:space="preserve">, </w:t>
      </w:r>
      <w:bookmarkStart w:id="8" w:name="_Hlk63781256"/>
      <w:r w:rsidRPr="009A3269">
        <w:rPr>
          <w:rFonts w:ascii="Times New Roman" w:hAnsi="Times New Roman" w:cs="Times New Roman"/>
        </w:rPr>
        <w:t xml:space="preserve">które </w:t>
      </w:r>
      <w:bookmarkEnd w:id="8"/>
      <w:r w:rsidRPr="009A3269">
        <w:rPr>
          <w:rFonts w:ascii="Times New Roman" w:hAnsi="Times New Roman" w:cs="Times New Roman"/>
        </w:rPr>
        <w:t>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w:t>
      </w:r>
      <w:r w:rsidR="00BE1B5E">
        <w:rPr>
          <w:rFonts w:ascii="Times New Roman" w:hAnsi="Times New Roman" w:cs="Times New Roman"/>
        </w:rPr>
        <w:t xml:space="preserve"> </w:t>
      </w:r>
      <w:r w:rsidRPr="009A3269">
        <w:rPr>
          <w:rFonts w:ascii="Times New Roman" w:hAnsi="Times New Roman" w:cs="Times New Roman"/>
        </w:rPr>
        <w:t>wykonywanych</w:t>
      </w:r>
      <w:r w:rsidR="00BE1B5E">
        <w:rPr>
          <w:rFonts w:ascii="Times New Roman" w:hAnsi="Times New Roman" w:cs="Times New Roman"/>
        </w:rPr>
        <w:t xml:space="preserve"> </w:t>
      </w:r>
      <w:r w:rsidRPr="009A3269">
        <w:rPr>
          <w:rFonts w:ascii="Times New Roman" w:hAnsi="Times New Roman" w:cs="Times New Roman"/>
        </w:rPr>
        <w:t>przez</w:t>
      </w:r>
      <w:r w:rsidR="00BE1B5E">
        <w:rPr>
          <w:rFonts w:ascii="Times New Roman" w:hAnsi="Times New Roman" w:cs="Times New Roman"/>
        </w:rPr>
        <w:t xml:space="preserve"> </w:t>
      </w:r>
      <w:r w:rsidRPr="009A3269">
        <w:rPr>
          <w:rFonts w:ascii="Times New Roman" w:hAnsi="Times New Roman" w:cs="Times New Roman"/>
        </w:rPr>
        <w:t>nie</w:t>
      </w:r>
      <w:r w:rsidR="00BE1B5E">
        <w:rPr>
          <w:rFonts w:ascii="Times New Roman" w:hAnsi="Times New Roman" w:cs="Times New Roman"/>
        </w:rPr>
        <w:t xml:space="preserve"> </w:t>
      </w:r>
      <w:r w:rsidRPr="009A3269">
        <w:rPr>
          <w:rFonts w:ascii="Times New Roman" w:hAnsi="Times New Roman" w:cs="Times New Roman"/>
        </w:rPr>
        <w:t>czynności</w:t>
      </w:r>
      <w:r w:rsidR="00BE1B5E">
        <w:rPr>
          <w:rFonts w:ascii="Times New Roman" w:hAnsi="Times New Roman" w:cs="Times New Roman"/>
        </w:rPr>
        <w:t xml:space="preserve"> </w:t>
      </w:r>
      <w:r w:rsidRPr="009A3269">
        <w:rPr>
          <w:rFonts w:ascii="Times New Roman" w:hAnsi="Times New Roman" w:cs="Times New Roman"/>
        </w:rPr>
        <w:t>oraz</w:t>
      </w:r>
      <w:r w:rsidR="00BE1B5E">
        <w:rPr>
          <w:rFonts w:ascii="Times New Roman" w:hAnsi="Times New Roman" w:cs="Times New Roman"/>
        </w:rPr>
        <w:t xml:space="preserve"> </w:t>
      </w:r>
      <w:r w:rsidRPr="009A3269">
        <w:rPr>
          <w:rFonts w:ascii="Times New Roman" w:hAnsi="Times New Roman" w:cs="Times New Roman"/>
        </w:rPr>
        <w:t>informacją o podstawie do dysponowania tymi osobami.</w:t>
      </w:r>
    </w:p>
    <w:p w14:paraId="7253C5B5" w14:textId="77777777" w:rsidR="00BE1B5E"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
        </w:rPr>
      </w:pPr>
      <w:r>
        <w:rPr>
          <w:rFonts w:ascii="Times New Roman" w:hAnsi="Times New Roman" w:cs="Times New Roman"/>
          <w:b/>
        </w:rPr>
        <w:t>Wykonawca musi dysponować następującymi instruktorami:</w:t>
      </w:r>
    </w:p>
    <w:p w14:paraId="12D4AC04" w14:textId="77777777" w:rsidR="00BE1B5E" w:rsidRPr="002421B0" w:rsidRDefault="00BE1B5E" w:rsidP="00BE1B5E">
      <w:pPr>
        <w:pStyle w:val="Akapitzlist"/>
        <w:numPr>
          <w:ilvl w:val="0"/>
          <w:numId w:val="275"/>
        </w:numPr>
        <w:shd w:val="clear" w:color="auto" w:fill="D0CECE" w:themeFill="background2" w:themeFillShade="E6"/>
        <w:spacing w:after="0" w:line="240" w:lineRule="auto"/>
        <w:ind w:left="993" w:firstLine="0"/>
        <w:jc w:val="both"/>
        <w:rPr>
          <w:rFonts w:ascii="Times New Roman" w:hAnsi="Times New Roman" w:cs="Times New Roman"/>
          <w:b/>
        </w:rPr>
      </w:pPr>
      <w:r w:rsidRPr="00C300E9">
        <w:rPr>
          <w:rFonts w:ascii="Times New Roman" w:hAnsi="Times New Roman" w:cs="Times New Roman"/>
          <w:u w:val="single"/>
        </w:rPr>
        <w:t>instruktora – koordynatora szkolenia posiadającego</w:t>
      </w:r>
      <w:r w:rsidRPr="002421B0">
        <w:rPr>
          <w:rFonts w:ascii="Times New Roman" w:hAnsi="Times New Roman" w:cs="Times New Roman"/>
          <w:b/>
        </w:rPr>
        <w:t>:</w:t>
      </w:r>
    </w:p>
    <w:p w14:paraId="03D7C14A" w14:textId="77777777" w:rsidR="00BE1B5E" w:rsidRPr="002421B0"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b/>
        </w:rPr>
        <w:t xml:space="preserve">- </w:t>
      </w:r>
      <w:r w:rsidRPr="002421B0">
        <w:rPr>
          <w:rFonts w:ascii="Times New Roman" w:hAnsi="Times New Roman" w:cs="Times New Roman"/>
        </w:rPr>
        <w:t>udokumentowane przeszkolenie w zakresie prowadzenia operacji specjalnych</w:t>
      </w:r>
    </w:p>
    <w:p w14:paraId="071EF154" w14:textId="77777777" w:rsidR="00BE1B5E" w:rsidRPr="002421B0"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rPr>
        <w:t xml:space="preserve">- doświadczenie w planowaniu i przeprowadzaniu podobnych szkoleń </w:t>
      </w:r>
    </w:p>
    <w:p w14:paraId="491CD4E5" w14:textId="77777777" w:rsidR="00BE1B5E"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rPr>
      </w:pPr>
      <w:r w:rsidRPr="002421B0">
        <w:rPr>
          <w:rFonts w:ascii="Times New Roman" w:hAnsi="Times New Roman" w:cs="Times New Roman"/>
        </w:rPr>
        <w:t>- doświadczenie w prowadzeniu szkoleń w środowisku międzynarodowym</w:t>
      </w:r>
    </w:p>
    <w:p w14:paraId="72202390" w14:textId="77777777" w:rsidR="00BE1B5E"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rPr>
      </w:pPr>
    </w:p>
    <w:p w14:paraId="56014B5D" w14:textId="77777777" w:rsidR="00BE1B5E" w:rsidRPr="00D75BA7" w:rsidRDefault="00BE1B5E" w:rsidP="00BE1B5E">
      <w:pPr>
        <w:pStyle w:val="Akapitzlist"/>
        <w:numPr>
          <w:ilvl w:val="0"/>
          <w:numId w:val="275"/>
        </w:numPr>
        <w:shd w:val="clear" w:color="auto" w:fill="D0CECE" w:themeFill="background2" w:themeFillShade="E6"/>
        <w:spacing w:after="0" w:line="240" w:lineRule="auto"/>
        <w:ind w:left="993" w:firstLine="0"/>
        <w:jc w:val="both"/>
        <w:rPr>
          <w:rFonts w:ascii="Times New Roman" w:hAnsi="Times New Roman" w:cs="Times New Roman"/>
        </w:rPr>
      </w:pPr>
      <w:r w:rsidRPr="00C300E9">
        <w:rPr>
          <w:rFonts w:ascii="Times New Roman" w:hAnsi="Times New Roman" w:cs="Times New Roman"/>
          <w:bCs/>
          <w:u w:val="single"/>
        </w:rPr>
        <w:lastRenderedPageBreak/>
        <w:t>W zakresie taktyki przeszukiwania statku, abordażu i technik interwencyjnych posiadającego umiejętności w</w:t>
      </w:r>
      <w:r>
        <w:rPr>
          <w:rFonts w:ascii="Times New Roman" w:hAnsi="Times New Roman" w:cs="Times New Roman"/>
          <w:bCs/>
        </w:rPr>
        <w:t xml:space="preserve"> </w:t>
      </w:r>
      <w:r w:rsidRPr="00D75BA7">
        <w:rPr>
          <w:rFonts w:ascii="Times New Roman" w:hAnsi="Times New Roman" w:cs="Times New Roman"/>
          <w:bCs/>
        </w:rPr>
        <w:t>:</w:t>
      </w:r>
    </w:p>
    <w:p w14:paraId="0AB518F6"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planowaniu i analizie</w:t>
      </w:r>
      <w:r w:rsidRPr="00EB7733">
        <w:rPr>
          <w:rFonts w:ascii="Times New Roman" w:hAnsi="Times New Roman" w:cs="Times New Roman"/>
          <w:bCs/>
        </w:rPr>
        <w:t xml:space="preserve"> ryzyka podczas operacji straży przybrzeżnych </w:t>
      </w:r>
    </w:p>
    <w:p w14:paraId="608B579A"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znajomości</w:t>
      </w:r>
      <w:r w:rsidRPr="00EB7733">
        <w:rPr>
          <w:rFonts w:ascii="Times New Roman" w:hAnsi="Times New Roman" w:cs="Times New Roman"/>
          <w:bCs/>
        </w:rPr>
        <w:t xml:space="preserve"> technik abordażu i przeszukiwania statku</w:t>
      </w:r>
    </w:p>
    <w:p w14:paraId="5CAC9EA9"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znajomości</w:t>
      </w:r>
      <w:r w:rsidRPr="00EB7733">
        <w:rPr>
          <w:rFonts w:ascii="Times New Roman" w:hAnsi="Times New Roman" w:cs="Times New Roman"/>
          <w:bCs/>
        </w:rPr>
        <w:t xml:space="preserve"> technik interwencyjnych, zatrzymywanie i transportowanie przestępcy</w:t>
      </w:r>
    </w:p>
    <w:p w14:paraId="654FB2ED"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Pr>
          <w:rFonts w:ascii="Times New Roman" w:hAnsi="Times New Roman" w:cs="Times New Roman"/>
          <w:bCs/>
        </w:rPr>
        <w:t xml:space="preserve">- </w:t>
      </w:r>
      <w:r w:rsidRPr="00EB7733">
        <w:rPr>
          <w:rFonts w:ascii="Times New Roman" w:hAnsi="Times New Roman" w:cs="Times New Roman"/>
          <w:bCs/>
        </w:rPr>
        <w:t xml:space="preserve"> w</w:t>
      </w:r>
      <w:r>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3D901FC4"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6CF31B87" w14:textId="77777777" w:rsidR="00BE1B5E" w:rsidRPr="00D75BA7" w:rsidRDefault="00BE1B5E" w:rsidP="00BE1B5E">
      <w:pPr>
        <w:pStyle w:val="Akapitzlist"/>
        <w:numPr>
          <w:ilvl w:val="0"/>
          <w:numId w:val="275"/>
        </w:numPr>
        <w:shd w:val="clear" w:color="auto" w:fill="D0CECE" w:themeFill="background2" w:themeFillShade="E6"/>
        <w:spacing w:after="0" w:line="240" w:lineRule="auto"/>
        <w:ind w:left="993" w:firstLine="0"/>
        <w:jc w:val="both"/>
        <w:rPr>
          <w:rFonts w:ascii="Times New Roman" w:hAnsi="Times New Roman" w:cs="Times New Roman"/>
          <w:bCs/>
        </w:rPr>
      </w:pPr>
      <w:r w:rsidRPr="00C300E9">
        <w:rPr>
          <w:rFonts w:ascii="Times New Roman" w:hAnsi="Times New Roman" w:cs="Times New Roman"/>
          <w:bCs/>
          <w:u w:val="single"/>
        </w:rPr>
        <w:t>W zakresie wykrywania materiałów wybuchowych, substancji psychotropowych i biologicznych posiadającego</w:t>
      </w:r>
      <w:r>
        <w:rPr>
          <w:rFonts w:ascii="Times New Roman" w:hAnsi="Times New Roman" w:cs="Times New Roman"/>
          <w:bCs/>
        </w:rPr>
        <w:t>:</w:t>
      </w:r>
    </w:p>
    <w:p w14:paraId="45740659"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 </w:t>
      </w:r>
      <w:r>
        <w:rPr>
          <w:rFonts w:ascii="Times New Roman" w:hAnsi="Times New Roman" w:cs="Times New Roman"/>
          <w:bCs/>
        </w:rPr>
        <w:t>certyfikat</w:t>
      </w:r>
      <w:r w:rsidRPr="00EB7733">
        <w:rPr>
          <w:rFonts w:ascii="Times New Roman" w:hAnsi="Times New Roman" w:cs="Times New Roman"/>
          <w:bCs/>
        </w:rPr>
        <w:t xml:space="preserve"> instruktora minera – pirotechnika</w:t>
      </w:r>
    </w:p>
    <w:p w14:paraId="0F246B5D"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Pr>
          <w:rFonts w:ascii="Times New Roman" w:hAnsi="Times New Roman" w:cs="Times New Roman"/>
          <w:bCs/>
        </w:rPr>
        <w:t>doświadczenie w służbach</w:t>
      </w:r>
      <w:r w:rsidRPr="00EB7733">
        <w:rPr>
          <w:rFonts w:ascii="Times New Roman" w:hAnsi="Times New Roman" w:cs="Times New Roman"/>
          <w:bCs/>
        </w:rPr>
        <w:t xml:space="preserve"> w formacji policyjnej lub wojskowej na stanowiskach związanych z wykrywaniem materiałów wybuchowych, substancji psychotropowych i biologicznych oraz zwalczania terroryzmu - min. 5 lat</w:t>
      </w:r>
    </w:p>
    <w:p w14:paraId="033778E6"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0225C62E"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p>
    <w:p w14:paraId="7E309625" w14:textId="77777777" w:rsidR="00BE1B5E" w:rsidRPr="00D75BA7" w:rsidRDefault="00BE1B5E" w:rsidP="00BE1B5E">
      <w:pPr>
        <w:pStyle w:val="Akapitzlist"/>
        <w:numPr>
          <w:ilvl w:val="0"/>
          <w:numId w:val="275"/>
        </w:numPr>
        <w:shd w:val="clear" w:color="auto" w:fill="D0CECE" w:themeFill="background2" w:themeFillShade="E6"/>
        <w:spacing w:after="0" w:line="240" w:lineRule="auto"/>
        <w:ind w:left="993" w:firstLine="0"/>
        <w:jc w:val="both"/>
        <w:rPr>
          <w:rFonts w:ascii="Times New Roman" w:hAnsi="Times New Roman" w:cs="Times New Roman"/>
          <w:bCs/>
        </w:rPr>
      </w:pPr>
      <w:r w:rsidRPr="00C300E9">
        <w:rPr>
          <w:rFonts w:ascii="Times New Roman" w:hAnsi="Times New Roman" w:cs="Times New Roman"/>
          <w:bCs/>
          <w:u w:val="single"/>
        </w:rPr>
        <w:t xml:space="preserve">W zakresie udzielania pierwszej pomocy medycznej </w:t>
      </w:r>
      <w:proofErr w:type="spellStart"/>
      <w:r w:rsidRPr="00C300E9">
        <w:rPr>
          <w:rFonts w:ascii="Times New Roman" w:hAnsi="Times New Roman" w:cs="Times New Roman"/>
          <w:bCs/>
          <w:u w:val="single"/>
        </w:rPr>
        <w:t>combat</w:t>
      </w:r>
      <w:proofErr w:type="spellEnd"/>
      <w:r w:rsidRPr="00C300E9">
        <w:rPr>
          <w:rFonts w:ascii="Times New Roman" w:hAnsi="Times New Roman" w:cs="Times New Roman"/>
          <w:bCs/>
          <w:u w:val="single"/>
        </w:rPr>
        <w:t xml:space="preserve"> posiadającego</w:t>
      </w:r>
      <w:r>
        <w:rPr>
          <w:rFonts w:ascii="Times New Roman" w:hAnsi="Times New Roman" w:cs="Times New Roman"/>
          <w:bCs/>
        </w:rPr>
        <w:t>:</w:t>
      </w:r>
    </w:p>
    <w:p w14:paraId="28FD0C90" w14:textId="1022A4EE"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Pr>
          <w:rFonts w:ascii="Times New Roman" w:hAnsi="Times New Roman" w:cs="Times New Roman"/>
          <w:bCs/>
        </w:rPr>
        <w:t xml:space="preserve">doświadczenie w </w:t>
      </w:r>
      <w:r w:rsidRPr="00EB7733">
        <w:rPr>
          <w:rFonts w:ascii="Times New Roman" w:hAnsi="Times New Roman" w:cs="Times New Roman"/>
          <w:bCs/>
        </w:rPr>
        <w:t>praca</w:t>
      </w:r>
      <w:r>
        <w:rPr>
          <w:rFonts w:ascii="Times New Roman" w:hAnsi="Times New Roman" w:cs="Times New Roman"/>
          <w:bCs/>
        </w:rPr>
        <w:t>ch</w:t>
      </w:r>
      <w:r w:rsidRPr="00EB7733">
        <w:rPr>
          <w:rFonts w:ascii="Times New Roman" w:hAnsi="Times New Roman" w:cs="Times New Roman"/>
          <w:bCs/>
        </w:rPr>
        <w:t xml:space="preserve"> </w:t>
      </w:r>
      <w:r>
        <w:rPr>
          <w:rFonts w:ascii="Times New Roman" w:hAnsi="Times New Roman" w:cs="Times New Roman"/>
          <w:bCs/>
        </w:rPr>
        <w:t>w</w:t>
      </w:r>
      <w:r w:rsidRPr="00EB7733">
        <w:rPr>
          <w:rFonts w:ascii="Times New Roman" w:hAnsi="Times New Roman" w:cs="Times New Roman"/>
          <w:bCs/>
        </w:rPr>
        <w:t xml:space="preserve"> zespołach ratownictwa medycznego – min. </w:t>
      </w:r>
      <w:r>
        <w:rPr>
          <w:rFonts w:ascii="Times New Roman" w:hAnsi="Times New Roman" w:cs="Times New Roman"/>
          <w:bCs/>
        </w:rPr>
        <w:t>5</w:t>
      </w:r>
      <w:r w:rsidRPr="00EB7733">
        <w:rPr>
          <w:rFonts w:ascii="Times New Roman" w:hAnsi="Times New Roman" w:cs="Times New Roman"/>
          <w:bCs/>
        </w:rPr>
        <w:t xml:space="preserve"> lat</w:t>
      </w:r>
    </w:p>
    <w:p w14:paraId="0ED7BDB7"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certyfikat instruktora ALS lub/i  ITLS</w:t>
      </w:r>
    </w:p>
    <w:p w14:paraId="0595E150" w14:textId="77777777" w:rsidR="00BE1B5E" w:rsidRPr="00EB7733"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xml:space="preserve">- </w:t>
      </w:r>
      <w:r>
        <w:rPr>
          <w:rFonts w:ascii="Times New Roman" w:hAnsi="Times New Roman" w:cs="Times New Roman"/>
          <w:bCs/>
        </w:rPr>
        <w:t xml:space="preserve">świadectwo </w:t>
      </w:r>
      <w:r w:rsidRPr="00EB7733">
        <w:rPr>
          <w:rFonts w:ascii="Times New Roman" w:hAnsi="Times New Roman" w:cs="Times New Roman"/>
          <w:bCs/>
        </w:rPr>
        <w:t>ukończenie kursu NAEMT TCCC Provider</w:t>
      </w:r>
    </w:p>
    <w:p w14:paraId="61F166A5" w14:textId="4B549C7B" w:rsidR="00BE1B5E" w:rsidRDefault="00BE1B5E" w:rsidP="00BE1B5E">
      <w:pPr>
        <w:pStyle w:val="Akapitzlist"/>
        <w:shd w:val="clear" w:color="auto" w:fill="D0CECE" w:themeFill="background2" w:themeFillShade="E6"/>
        <w:spacing w:after="0" w:line="240" w:lineRule="auto"/>
        <w:ind w:left="993"/>
        <w:jc w:val="both"/>
        <w:rPr>
          <w:rFonts w:ascii="Times New Roman" w:hAnsi="Times New Roman" w:cs="Times New Roman"/>
          <w:bCs/>
        </w:rPr>
      </w:pPr>
      <w:r w:rsidRPr="00EB7733">
        <w:rPr>
          <w:rFonts w:ascii="Times New Roman" w:hAnsi="Times New Roman" w:cs="Times New Roman"/>
          <w:bCs/>
        </w:rPr>
        <w:t>- doświadczenie w</w:t>
      </w:r>
      <w:r>
        <w:rPr>
          <w:rFonts w:ascii="Times New Roman" w:hAnsi="Times New Roman" w:cs="Times New Roman"/>
          <w:bCs/>
        </w:rPr>
        <w:t xml:space="preserve"> </w:t>
      </w:r>
      <w:r w:rsidRPr="00EB7733">
        <w:rPr>
          <w:rFonts w:ascii="Times New Roman" w:hAnsi="Times New Roman" w:cs="Times New Roman"/>
          <w:bCs/>
        </w:rPr>
        <w:t>prowadzeniu szkoleń w środowisku międzynarodowym</w:t>
      </w:r>
    </w:p>
    <w:p w14:paraId="50BBA300" w14:textId="4165D12F" w:rsidR="00AE2FF2" w:rsidRPr="009A3269" w:rsidRDefault="00510A12" w:rsidP="00240A56">
      <w:pPr>
        <w:pStyle w:val="Akapitzlist"/>
        <w:shd w:val="clear" w:color="auto" w:fill="D0CECE" w:themeFill="background2" w:themeFillShade="E6"/>
        <w:spacing w:after="0" w:line="240" w:lineRule="auto"/>
        <w:ind w:left="426"/>
        <w:jc w:val="both"/>
        <w:rPr>
          <w:rFonts w:ascii="Times New Roman" w:hAnsi="Times New Roman"/>
          <w:b/>
          <w:iCs/>
        </w:rPr>
      </w:pPr>
      <w:r>
        <w:rPr>
          <w:rFonts w:ascii="Times New Roman" w:hAnsi="Times New Roman" w:cs="Times New Roman"/>
          <w:b/>
        </w:rPr>
        <w:t>Wszystkie o</w:t>
      </w:r>
      <w:r w:rsidR="00AE2FF2" w:rsidRPr="009A3269">
        <w:rPr>
          <w:rFonts w:ascii="Times New Roman" w:hAnsi="Times New Roman" w:cs="Times New Roman"/>
          <w:b/>
        </w:rPr>
        <w:t>sob</w:t>
      </w:r>
      <w:r w:rsidR="00C31566">
        <w:rPr>
          <w:rFonts w:ascii="Times New Roman" w:hAnsi="Times New Roman" w:cs="Times New Roman"/>
          <w:b/>
        </w:rPr>
        <w:t>y</w:t>
      </w:r>
      <w:r w:rsidR="00CC13FA">
        <w:rPr>
          <w:rFonts w:ascii="Times New Roman" w:hAnsi="Times New Roman" w:cs="Times New Roman"/>
          <w:b/>
        </w:rPr>
        <w:t xml:space="preserve"> skierowane</w:t>
      </w:r>
      <w:r w:rsidR="00AE2FF2" w:rsidRPr="009A3269">
        <w:rPr>
          <w:rFonts w:ascii="Times New Roman" w:hAnsi="Times New Roman" w:cs="Times New Roman"/>
          <w:b/>
        </w:rPr>
        <w:t xml:space="preserve"> do realizacji szkolenia </w:t>
      </w:r>
      <w:r w:rsidR="00C31566">
        <w:rPr>
          <w:rFonts w:ascii="Times New Roman" w:hAnsi="Times New Roman" w:cs="Times New Roman"/>
          <w:b/>
        </w:rPr>
        <w:t xml:space="preserve">muszą </w:t>
      </w:r>
      <w:r w:rsidR="00AE2FF2" w:rsidRPr="009A3269">
        <w:rPr>
          <w:rFonts w:ascii="Times New Roman" w:hAnsi="Times New Roman"/>
          <w:b/>
          <w:iCs/>
        </w:rPr>
        <w:t>posiadać zdolność do prowadzenia zajęć w języku angi</w:t>
      </w:r>
      <w:r w:rsidR="00C31566">
        <w:rPr>
          <w:rFonts w:ascii="Times New Roman" w:hAnsi="Times New Roman"/>
          <w:b/>
          <w:iCs/>
        </w:rPr>
        <w:t>e</w:t>
      </w:r>
      <w:r w:rsidR="00AE2FF2" w:rsidRPr="009A3269">
        <w:rPr>
          <w:rFonts w:ascii="Times New Roman" w:hAnsi="Times New Roman"/>
          <w:b/>
          <w:iCs/>
        </w:rPr>
        <w:t>lskim.</w:t>
      </w:r>
    </w:p>
    <w:p w14:paraId="7AF02C2D" w14:textId="3773B120" w:rsidR="00AE2FF2" w:rsidRDefault="00AE2FF2" w:rsidP="00240A56">
      <w:pPr>
        <w:shd w:val="clear" w:color="auto" w:fill="D0CECE" w:themeFill="background2" w:themeFillShade="E6"/>
        <w:spacing w:after="0" w:line="240" w:lineRule="auto"/>
        <w:ind w:left="426"/>
        <w:jc w:val="both"/>
        <w:rPr>
          <w:rFonts w:eastAsia="Times New Roman"/>
          <w:b/>
          <w:iCs/>
          <w:spacing w:val="-1"/>
          <w:lang w:eastAsia="pl-PL"/>
        </w:rPr>
      </w:pPr>
      <w:r w:rsidRPr="009A3269">
        <w:rPr>
          <w:b/>
          <w:iCs/>
        </w:rPr>
        <w:t xml:space="preserve">           Za spełnienie warunku Zamawiający uzna wypełnienie i podpisanie oświadczenia</w:t>
      </w:r>
      <w:r w:rsidR="00240A56">
        <w:rPr>
          <w:b/>
          <w:iCs/>
        </w:rPr>
        <w:br/>
        <w:t xml:space="preserve"> o dysponowaniu osobami </w:t>
      </w:r>
      <w:r w:rsidR="00FB3284" w:rsidRPr="009A3269">
        <w:rPr>
          <w:rFonts w:eastAsia="Times New Roman"/>
          <w:b/>
          <w:iCs/>
          <w:spacing w:val="-1"/>
          <w:lang w:eastAsia="pl-PL"/>
        </w:rPr>
        <w:t>(Załącznik nr 14)</w:t>
      </w:r>
      <w:r w:rsidR="00C300E9">
        <w:rPr>
          <w:rFonts w:eastAsia="Times New Roman"/>
          <w:b/>
          <w:iCs/>
          <w:spacing w:val="-1"/>
          <w:lang w:eastAsia="pl-PL"/>
        </w:rPr>
        <w:t xml:space="preserve">. W przypadku osób, które ukończyły kurs </w:t>
      </w:r>
      <w:r w:rsidR="00240A56">
        <w:rPr>
          <w:rFonts w:eastAsia="Times New Roman"/>
          <w:b/>
          <w:iCs/>
          <w:spacing w:val="-1"/>
          <w:lang w:eastAsia="pl-PL"/>
        </w:rPr>
        <w:br/>
      </w:r>
      <w:r w:rsidR="00C300E9">
        <w:rPr>
          <w:rFonts w:eastAsia="Times New Roman"/>
          <w:b/>
          <w:iCs/>
          <w:spacing w:val="-1"/>
          <w:lang w:eastAsia="pl-PL"/>
        </w:rPr>
        <w:t xml:space="preserve">z języka angielskiego na poziomie B2 - </w:t>
      </w:r>
      <w:r w:rsidRPr="009A3269">
        <w:rPr>
          <w:rFonts w:eastAsia="Times New Roman"/>
          <w:bCs/>
          <w:iCs/>
          <w:spacing w:val="-1"/>
          <w:lang w:eastAsia="pl-PL"/>
        </w:rPr>
        <w:t xml:space="preserve"> </w:t>
      </w:r>
      <w:r w:rsidRPr="009A3269">
        <w:rPr>
          <w:rFonts w:eastAsia="Times New Roman"/>
          <w:b/>
          <w:iCs/>
          <w:spacing w:val="-1"/>
          <w:lang w:eastAsia="pl-PL"/>
        </w:rPr>
        <w:t>dokument potwierdzający ukończenie kursu</w:t>
      </w:r>
      <w:r w:rsidR="00C300E9">
        <w:rPr>
          <w:rFonts w:eastAsia="Times New Roman"/>
          <w:b/>
          <w:iCs/>
          <w:spacing w:val="-1"/>
          <w:lang w:eastAsia="pl-PL"/>
        </w:rPr>
        <w:t>.</w:t>
      </w:r>
      <w:r w:rsidRPr="009A3269">
        <w:rPr>
          <w:rFonts w:eastAsia="Times New Roman"/>
          <w:b/>
          <w:iCs/>
          <w:spacing w:val="-1"/>
          <w:lang w:eastAsia="pl-PL"/>
        </w:rPr>
        <w:t xml:space="preserve"> </w:t>
      </w:r>
    </w:p>
    <w:p w14:paraId="0E8AAB47" w14:textId="77777777" w:rsidR="007F44EB" w:rsidRDefault="007F44EB" w:rsidP="0035740C">
      <w:pPr>
        <w:shd w:val="clear" w:color="auto" w:fill="D0CECE" w:themeFill="background2" w:themeFillShade="E6"/>
        <w:spacing w:after="0" w:line="240" w:lineRule="auto"/>
        <w:ind w:left="993" w:hanging="567"/>
        <w:jc w:val="both"/>
        <w:rPr>
          <w:rFonts w:eastAsia="Times New Roman"/>
          <w:b/>
          <w:iCs/>
          <w:spacing w:val="-1"/>
          <w:lang w:eastAsia="pl-PL"/>
        </w:rPr>
      </w:pPr>
    </w:p>
    <w:p w14:paraId="753A210A" w14:textId="78D97B23" w:rsidR="00A1684C" w:rsidRPr="007F44EB" w:rsidRDefault="00C60358" w:rsidP="0035740C">
      <w:pPr>
        <w:pStyle w:val="Akapitzlist"/>
        <w:numPr>
          <w:ilvl w:val="0"/>
          <w:numId w:val="256"/>
        </w:numPr>
        <w:shd w:val="clear" w:color="auto" w:fill="D0CECE" w:themeFill="background2" w:themeFillShade="E6"/>
        <w:spacing w:after="0" w:line="240" w:lineRule="auto"/>
        <w:ind w:hanging="567"/>
        <w:jc w:val="both"/>
        <w:rPr>
          <w:rFonts w:ascii="Times New Roman" w:hAnsi="Times New Roman" w:cs="Times New Roman"/>
          <w:b/>
        </w:rPr>
      </w:pPr>
      <w:r w:rsidRPr="00C60358">
        <w:rPr>
          <w:rFonts w:ascii="Times New Roman" w:hAnsi="Times New Roman" w:cs="Times New Roman"/>
          <w:b/>
        </w:rPr>
        <w:t>Wykonawca musi zapewni sprzęt oraz środki pozoracji do zajęć</w:t>
      </w:r>
      <w:r>
        <w:rPr>
          <w:rFonts w:ascii="Times New Roman" w:hAnsi="Times New Roman" w:cs="Times New Roman"/>
          <w:b/>
        </w:rPr>
        <w:t xml:space="preserve"> </w:t>
      </w:r>
      <w:r>
        <w:rPr>
          <w:rFonts w:ascii="Times New Roman" w:hAnsi="Times New Roman" w:cs="Times New Roman"/>
          <w:bCs/>
        </w:rPr>
        <w:t>zgodnie z wymaganiami Zmawiającego – za spełnienie warunku zamawiający uzna podpisane oświadczenie dot. wymaganego sprzęt</w:t>
      </w:r>
      <w:r w:rsidR="00510A12">
        <w:rPr>
          <w:rFonts w:ascii="Times New Roman" w:hAnsi="Times New Roman" w:cs="Times New Roman"/>
          <w:bCs/>
        </w:rPr>
        <w:t>u</w:t>
      </w:r>
      <w:r>
        <w:rPr>
          <w:rFonts w:ascii="Times New Roman" w:hAnsi="Times New Roman" w:cs="Times New Roman"/>
          <w:bCs/>
        </w:rPr>
        <w:t xml:space="preserve"> – </w:t>
      </w:r>
      <w:r w:rsidRPr="00C60358">
        <w:rPr>
          <w:rFonts w:ascii="Times New Roman" w:hAnsi="Times New Roman" w:cs="Times New Roman"/>
          <w:b/>
        </w:rPr>
        <w:t>Załącznik nr 1</w:t>
      </w:r>
      <w:r w:rsidR="007F44EB">
        <w:rPr>
          <w:rFonts w:ascii="Times New Roman" w:hAnsi="Times New Roman" w:cs="Times New Roman"/>
          <w:b/>
        </w:rPr>
        <w:t>3</w:t>
      </w:r>
      <w:r>
        <w:rPr>
          <w:rFonts w:ascii="Times New Roman" w:hAnsi="Times New Roman" w:cs="Times New Roman"/>
          <w:bCs/>
        </w:rPr>
        <w:t xml:space="preserve"> </w:t>
      </w:r>
    </w:p>
    <w:p w14:paraId="4A55DE55" w14:textId="77777777" w:rsidR="007F44EB" w:rsidRPr="00C60358" w:rsidRDefault="007F44EB" w:rsidP="007F44EB">
      <w:pPr>
        <w:pStyle w:val="Akapitzlist"/>
        <w:shd w:val="clear" w:color="auto" w:fill="D0CECE" w:themeFill="background2" w:themeFillShade="E6"/>
        <w:spacing w:after="0" w:line="240" w:lineRule="auto"/>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420D34">
      <w:pPr>
        <w:pStyle w:val="Akapitzlist"/>
        <w:numPr>
          <w:ilvl w:val="0"/>
          <w:numId w:val="203"/>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15C58CBA" w14:textId="032084B3" w:rsidR="009428E1" w:rsidRPr="0035740C" w:rsidRDefault="003818C5" w:rsidP="00CC13FA">
      <w:pPr>
        <w:pStyle w:val="Akapitzlist"/>
        <w:numPr>
          <w:ilvl w:val="0"/>
          <w:numId w:val="203"/>
        </w:numPr>
        <w:spacing w:after="0" w:line="240" w:lineRule="auto"/>
        <w:ind w:left="426"/>
        <w:jc w:val="both"/>
        <w:rPr>
          <w:rFonts w:eastAsia="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18F8885" w14:textId="77777777" w:rsidR="0035740C" w:rsidRPr="00C60358" w:rsidRDefault="0035740C" w:rsidP="0035740C">
      <w:pPr>
        <w:pStyle w:val="Akapitzlist"/>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300BC53E" w:rsidR="005C1561"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00EE76A4">
        <w:rPr>
          <w:lang w:eastAsia="pl-PL"/>
        </w:rPr>
        <w:t xml:space="preserve"> </w:t>
      </w:r>
      <w:r w:rsidR="00D84FE6" w:rsidRPr="007F44EB">
        <w:rPr>
          <w:u w:val="single"/>
          <w:lang w:eastAsia="pl-PL"/>
        </w:rPr>
        <w:t xml:space="preserve">nie </w:t>
      </w:r>
      <w:r w:rsidRPr="007F44EB">
        <w:rPr>
          <w:bCs/>
          <w:u w:val="single"/>
          <w:lang w:eastAsia="pl-PL"/>
        </w:rPr>
        <w:t>dopuszcza</w:t>
      </w:r>
      <w:r w:rsidRPr="00E303C5">
        <w:rPr>
          <w:lang w:eastAsia="pl-PL"/>
        </w:rPr>
        <w:t xml:space="preserve"> możliwość składania ofert częściowych.</w:t>
      </w:r>
    </w:p>
    <w:p w14:paraId="60BEDD44" w14:textId="6FB0B636" w:rsidR="00EE76A4" w:rsidRDefault="00D84FE6" w:rsidP="00D84FE6">
      <w:pPr>
        <w:spacing w:after="0" w:line="240" w:lineRule="auto"/>
        <w:jc w:val="both"/>
        <w:rPr>
          <w:rFonts w:eastAsia="Times New Roman"/>
          <w:iCs/>
          <w:lang w:eastAsia="pl-PL"/>
        </w:rPr>
      </w:pPr>
      <w:r w:rsidRPr="008161B9">
        <w:rPr>
          <w:rFonts w:eastAsia="Times New Roman"/>
          <w:iCs/>
          <w:lang w:eastAsia="pl-PL"/>
        </w:rPr>
        <w:t>Przedmiot zamówienia – szkolenie - odzwierciedla  spójną procedurę operacyjną charakterystyczną dla działań kontrolnych morskich służb policyjnych wobec innych statków. Każdy jej element wynika z poprzedniego i jest logicznym, jednym ciągiem czynności proceduralnych i taktycznych.  Dlatego nauczanie tych zagadnień powinno odbywać się w sposób spójny, w ciągłości metodycznej najlepiej przez jeden właściwie przygotowany podmiot. Dzielenie zamówienia pomiędzy więcej podmiotów uniemożliwi zapewnienie integracji merytorycznej szkolenia. Należy podkreślić, że właściwy poziom wyszkolenia jest kluczowym elementem skuteczności  policyjnych służb morskich wobec współczesnych zagrożeń (terroryzm, migracja, przemyt).</w:t>
      </w:r>
    </w:p>
    <w:p w14:paraId="694B26E8" w14:textId="77777777" w:rsidR="0035740C" w:rsidRPr="008161B9" w:rsidRDefault="0035740C" w:rsidP="00D84FE6">
      <w:pPr>
        <w:spacing w:after="0" w:line="240" w:lineRule="auto"/>
        <w:jc w:val="both"/>
        <w:rPr>
          <w:rFonts w:eastAsia="Times New Roman"/>
          <w:b/>
          <w:bCs/>
          <w:lang w:eastAsia="ar-SA"/>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 xml:space="preserve">Liczba części zamówienia, na którą Wykonawca może złożyć ofertę, lub maksymalna liczbę części, na które zamówienie może zostać udzielone temu samemu Wykonawcy, oraz kryteria lub zasady, mające zastosowanie do </w:t>
            </w:r>
            <w:r w:rsidRPr="00152088">
              <w:rPr>
                <w:rFonts w:eastAsia="Times New Roman"/>
                <w:b/>
                <w:lang w:eastAsia="pl-PL"/>
              </w:rPr>
              <w:lastRenderedPageBreak/>
              <w:t>ustalenia, które części zamówienia zostaną udzielone jednemu Wykonawcy, w przypadku wyboru jego oferty w większej niż maksymalna liczbie części</w:t>
            </w:r>
          </w:p>
        </w:tc>
      </w:tr>
    </w:tbl>
    <w:p w14:paraId="24AAE227" w14:textId="51E56DCC" w:rsidR="005C1561" w:rsidRDefault="00D84FE6">
      <w:pPr>
        <w:pStyle w:val="Bezodstpw"/>
        <w:spacing w:before="60"/>
        <w:jc w:val="both"/>
        <w:rPr>
          <w:rFonts w:ascii="Times New Roman" w:hAnsi="Times New Roman" w:cs="Times New Roman"/>
          <w:b/>
        </w:rPr>
      </w:pPr>
      <w:r>
        <w:rPr>
          <w:rFonts w:ascii="Times New Roman" w:hAnsi="Times New Roman" w:cs="Times New Roman"/>
          <w:b/>
        </w:rPr>
        <w:lastRenderedPageBreak/>
        <w:t>Nie dotyczy</w:t>
      </w:r>
      <w:r w:rsidR="00C60358">
        <w:rPr>
          <w:rFonts w:ascii="Times New Roman" w:hAnsi="Times New Roman" w:cs="Times New Roman"/>
          <w:b/>
        </w:rPr>
        <w:t>.</w:t>
      </w:r>
    </w:p>
    <w:p w14:paraId="69B213DB" w14:textId="77777777" w:rsidR="0035740C" w:rsidRPr="00A07798" w:rsidRDefault="0035740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B21B1D" w:rsidRDefault="00041AF2" w:rsidP="00B901C4">
      <w:pPr>
        <w:widowControl w:val="0"/>
        <w:pBdr>
          <w:top w:val="nil"/>
          <w:left w:val="nil"/>
          <w:bottom w:val="nil"/>
          <w:right w:val="nil"/>
          <w:between w:val="nil"/>
          <w:bar w:val="nil"/>
        </w:pBdr>
        <w:tabs>
          <w:tab w:val="left" w:pos="588"/>
        </w:tabs>
        <w:spacing w:after="0" w:line="240" w:lineRule="auto"/>
        <w:ind w:right="108"/>
        <w:jc w:val="both"/>
        <w:rPr>
          <w:b/>
          <w:sz w:val="12"/>
          <w:szCs w:val="12"/>
        </w:rPr>
      </w:pPr>
      <w:r w:rsidRPr="00B21B1D">
        <w:rPr>
          <w:b/>
        </w:rPr>
        <w:t>Nie dotyczy</w:t>
      </w:r>
      <w:r w:rsidR="00B901C4" w:rsidRPr="00B21B1D">
        <w:rPr>
          <w:b/>
          <w:sz w:val="24"/>
          <w:szCs w:val="24"/>
          <w:u w:color="FF0000"/>
        </w:rPr>
        <w:t>.</w:t>
      </w:r>
    </w:p>
    <w:p w14:paraId="7CE1C50D" w14:textId="77777777" w:rsidR="00AA1B8C" w:rsidRPr="00B21B1D" w:rsidRDefault="00AA1B8C" w:rsidP="00F44108">
      <w:pPr>
        <w:widowControl w:val="0"/>
        <w:pBdr>
          <w:top w:val="nil"/>
          <w:left w:val="nil"/>
          <w:bottom w:val="nil"/>
          <w:right w:val="nil"/>
          <w:between w:val="nil"/>
          <w:bar w:val="nil"/>
        </w:pBdr>
        <w:tabs>
          <w:tab w:val="left" w:pos="588"/>
        </w:tabs>
        <w:spacing w:after="0" w:line="240" w:lineRule="auto"/>
        <w:ind w:right="108"/>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E392B7C" w14:textId="2D06A068" w:rsidR="00AB0831" w:rsidRPr="00B21B1D" w:rsidRDefault="00A04B44">
      <w:pPr>
        <w:pStyle w:val="Bezodstpw"/>
        <w:spacing w:before="60"/>
        <w:jc w:val="both"/>
        <w:rPr>
          <w:rFonts w:ascii="Times New Roman" w:hAnsi="Times New Roman" w:cs="Times New Roman"/>
          <w:b/>
          <w:sz w:val="12"/>
          <w:szCs w:val="12"/>
        </w:rPr>
      </w:pPr>
      <w:r w:rsidRPr="00B21B1D">
        <w:rPr>
          <w:rFonts w:ascii="Times New Roman" w:hAnsi="Times New Roman" w:cs="Times New Roman"/>
          <w:b/>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76652A" w14:textId="714918B3" w:rsidR="00041AF2" w:rsidRPr="00B21B1D" w:rsidRDefault="007A1C76" w:rsidP="00532493">
      <w:pPr>
        <w:suppressAutoHyphens w:val="0"/>
        <w:spacing w:before="60" w:after="0" w:line="240" w:lineRule="auto"/>
        <w:jc w:val="both"/>
        <w:rPr>
          <w:rFonts w:eastAsia="Times New Roman"/>
          <w:b/>
          <w:lang w:eastAsia="pl-PL"/>
        </w:rPr>
      </w:pPr>
      <w:r w:rsidRPr="00B21B1D">
        <w:rPr>
          <w:rFonts w:eastAsia="Times New Roman"/>
          <w:b/>
          <w:lang w:eastAsia="pl-PL"/>
        </w:rPr>
        <w:t>Nie dotyczy.</w:t>
      </w:r>
    </w:p>
    <w:p w14:paraId="1C458C22" w14:textId="77777777" w:rsidR="007A1C76" w:rsidRPr="0016253D" w:rsidRDefault="007A1C76"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0ABAED81" w14:textId="4A75005A" w:rsidR="00212A9F" w:rsidRPr="006404E9" w:rsidRDefault="006404E9" w:rsidP="0035740C">
      <w:pPr>
        <w:pStyle w:val="Bezodstpw"/>
        <w:spacing w:before="60"/>
        <w:jc w:val="both"/>
        <w:rPr>
          <w:rFonts w:ascii="Times New Roman" w:hAnsi="Times New Roman" w:cs="Times New Roman"/>
          <w:b/>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 xml:space="preserve">Zamawiający </w:t>
      </w:r>
      <w:r w:rsidRPr="00B21B1D">
        <w:rPr>
          <w:rFonts w:ascii="Times New Roman" w:hAnsi="Times New Roman" w:cs="Times New Roman"/>
          <w:b/>
          <w:u w:val="single"/>
        </w:rPr>
        <w:t>nie wymaga</w:t>
      </w:r>
      <w:r w:rsidRPr="00B80FB6">
        <w:rPr>
          <w:rFonts w:ascii="Times New Roman" w:hAnsi="Times New Roman" w:cs="Times New Roman"/>
        </w:rPr>
        <w:t xml:space="preserve">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2287098B" w14:textId="38F57D0C"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3CCAF9FF" w14:textId="77777777" w:rsidR="0035740C" w:rsidRPr="0016253D" w:rsidRDefault="0035740C">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0E04D204" w14:textId="1EAB59AE" w:rsidR="00550AAF" w:rsidRDefault="00B80FB6" w:rsidP="0035740C">
      <w:pPr>
        <w:spacing w:before="60" w:after="0" w:line="240" w:lineRule="auto"/>
        <w:jc w:val="both"/>
        <w:rPr>
          <w:lang w:eastAsia="pl-PL"/>
        </w:rPr>
      </w:pPr>
      <w:r w:rsidRPr="00B80FB6">
        <w:rPr>
          <w:lang w:eastAsia="pl-PL"/>
        </w:rPr>
        <w:t xml:space="preserve">Zamawiający </w:t>
      </w:r>
      <w:r w:rsidRPr="00B21B1D">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2E9C304B" w14:textId="77777777" w:rsidR="0035740C" w:rsidRPr="0016253D" w:rsidRDefault="0035740C" w:rsidP="0035740C">
      <w:pPr>
        <w:spacing w:before="60" w:after="0" w:line="240" w:lineRule="auto"/>
        <w:jc w:val="both"/>
        <w:rPr>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19C4779D"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825480">
        <w:rPr>
          <w:b/>
          <w:bCs/>
          <w:i/>
        </w:rPr>
        <w:t>20</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lastRenderedPageBreak/>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6EC810C6" w14:textId="2CA4C343" w:rsidR="006404E9" w:rsidRPr="00152088" w:rsidRDefault="0016253D">
      <w:pPr>
        <w:spacing w:after="0" w:line="240" w:lineRule="auto"/>
        <w:contextualSpacing/>
        <w:jc w:val="both"/>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1E0ED31" w14:textId="19AB612B" w:rsidR="00701B91" w:rsidRPr="00165411" w:rsidRDefault="00A04B44" w:rsidP="0035740C">
      <w:pPr>
        <w:spacing w:before="60" w:after="0" w:line="240" w:lineRule="auto"/>
        <w:jc w:val="both"/>
        <w:rPr>
          <w:rFonts w:eastAsia="Times New Roman"/>
          <w:b/>
          <w:sz w:val="8"/>
          <w:szCs w:val="8"/>
          <w:lang w:eastAsia="pl-PL"/>
        </w:rPr>
      </w:pPr>
      <w:r w:rsidRPr="00932004">
        <w:rPr>
          <w:rFonts w:eastAsia="Times New Roman"/>
          <w:b/>
          <w:lang w:eastAsia="pl-PL"/>
        </w:rPr>
        <w:t>Wykaz załączników do SWZ będących jej integralną częścią:</w:t>
      </w: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5D60F65A" w:rsidR="00C43F1E" w:rsidRDefault="00C43F1E" w:rsidP="00C43F1E">
      <w:pPr>
        <w:pStyle w:val="Akapitzlist"/>
        <w:spacing w:after="0" w:line="240" w:lineRule="auto"/>
        <w:ind w:left="2127" w:hanging="2127"/>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r w:rsidR="005A7835">
        <w:rPr>
          <w:rFonts w:ascii="Times New Roman" w:eastAsia="Times New Roman" w:hAnsi="Times New Roman" w:cs="Times New Roman"/>
          <w:lang w:eastAsia="pl-PL"/>
        </w:rPr>
        <w:t xml:space="preserve"> ustawy </w:t>
      </w:r>
      <w:proofErr w:type="spellStart"/>
      <w:r w:rsidR="005A7835">
        <w:rPr>
          <w:rFonts w:ascii="Times New Roman" w:eastAsia="Times New Roman" w:hAnsi="Times New Roman" w:cs="Times New Roman"/>
          <w:lang w:eastAsia="pl-PL"/>
        </w:rPr>
        <w:t>Pzp</w:t>
      </w:r>
      <w:proofErr w:type="spellEnd"/>
    </w:p>
    <w:p w14:paraId="6BD7C34B" w14:textId="212D7FDA" w:rsidR="005A7835" w:rsidRDefault="005A7835" w:rsidP="00C43F1E">
      <w:pPr>
        <w:pStyle w:val="Akapitzlist"/>
        <w:spacing w:after="0" w:line="240" w:lineRule="auto"/>
        <w:ind w:left="2127" w:hanging="2127"/>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Załącznik nr 9             </w:t>
      </w:r>
      <w:r w:rsidRPr="005A7835">
        <w:rPr>
          <w:rFonts w:ascii="Times New Roman" w:eastAsia="Times New Roman" w:hAnsi="Times New Roman" w:cs="Times New Roman"/>
          <w:lang w:eastAsia="pl-PL"/>
        </w:rPr>
        <w:t>Oświadczenie z art. 117 ust. 1</w:t>
      </w:r>
    </w:p>
    <w:p w14:paraId="698EA26A" w14:textId="226661C9" w:rsidR="00825480" w:rsidRDefault="00825480" w:rsidP="00C43F1E">
      <w:pPr>
        <w:pStyle w:val="Akapitzlist"/>
        <w:spacing w:after="0" w:line="240" w:lineRule="auto"/>
        <w:ind w:left="2127" w:hanging="2127"/>
        <w:rPr>
          <w:rFonts w:ascii="Times New Roman" w:hAnsi="Times New Roman" w:cs="Times New Roman"/>
        </w:rPr>
      </w:pPr>
      <w:r>
        <w:rPr>
          <w:rFonts w:ascii="Times New Roman" w:eastAsia="Times New Roman" w:hAnsi="Times New Roman" w:cs="Times New Roman"/>
          <w:b/>
          <w:lang w:eastAsia="pl-PL"/>
        </w:rPr>
        <w:t xml:space="preserve">Załącznik nr 10           </w:t>
      </w:r>
      <w:r w:rsidRPr="00BB0A73">
        <w:rPr>
          <w:rFonts w:ascii="Times New Roman" w:hAnsi="Times New Roman" w:cs="Times New Roman"/>
        </w:rPr>
        <w:t>Oświadczenie Wykonawcy o spełnianiu warunków udziału w postępowaniu</w:t>
      </w:r>
    </w:p>
    <w:p w14:paraId="517A11FF" w14:textId="77777777" w:rsidR="00825480" w:rsidRPr="00BB0A73" w:rsidRDefault="00825480" w:rsidP="00825480">
      <w:pPr>
        <w:pStyle w:val="Akapitzlist"/>
        <w:spacing w:after="0" w:line="240" w:lineRule="auto"/>
        <w:ind w:left="1560" w:hanging="1560"/>
        <w:rPr>
          <w:rFonts w:ascii="Times New Roman" w:hAnsi="Times New Roman" w:cs="Times New Roman"/>
        </w:rPr>
      </w:pPr>
      <w:r>
        <w:rPr>
          <w:rFonts w:ascii="Times New Roman" w:eastAsia="Times New Roman" w:hAnsi="Times New Roman" w:cs="Times New Roman"/>
          <w:b/>
          <w:lang w:eastAsia="pl-PL"/>
        </w:rPr>
        <w:t xml:space="preserve">Załącznik nr 11           </w:t>
      </w:r>
      <w:r w:rsidRPr="00BB0A73">
        <w:rPr>
          <w:rFonts w:ascii="Times New Roman" w:eastAsia="Times New Roman" w:hAnsi="Times New Roman" w:cs="Times New Roman"/>
          <w:lang w:eastAsia="pl-PL"/>
        </w:rPr>
        <w:t>Oświadczenia podmiotu udostępniającego zasoby</w:t>
      </w:r>
      <w:r w:rsidRPr="00BB0A73">
        <w:rPr>
          <w:rFonts w:ascii="Times New Roman" w:hAnsi="Times New Roman" w:cs="Times New Roman"/>
        </w:rPr>
        <w:t xml:space="preserve"> z art. 118</w:t>
      </w:r>
    </w:p>
    <w:p w14:paraId="53113EF9" w14:textId="5D35042D" w:rsidR="00825480" w:rsidRPr="00BB0A73" w:rsidRDefault="00825480" w:rsidP="00825480">
      <w:pPr>
        <w:spacing w:after="0" w:line="240" w:lineRule="auto"/>
        <w:ind w:left="1985" w:hanging="1985"/>
        <w:contextualSpacing/>
        <w:rPr>
          <w:rFonts w:eastAsia="Times New Roman"/>
          <w:lang w:eastAsia="pl-PL"/>
        </w:rPr>
      </w:pPr>
      <w:r w:rsidRPr="00BB0A73">
        <w:rPr>
          <w:b/>
        </w:rPr>
        <w:t>Załącznik nr 1</w:t>
      </w:r>
      <w:r>
        <w:rPr>
          <w:b/>
        </w:rPr>
        <w:t>2</w:t>
      </w:r>
      <w:r w:rsidRPr="00BB0A73">
        <w:tab/>
      </w:r>
      <w:r>
        <w:t xml:space="preserve">  </w:t>
      </w:r>
      <w:r w:rsidRPr="00BB0A73">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p>
    <w:p w14:paraId="30F3C2C1" w14:textId="0914B01B" w:rsidR="00825480" w:rsidRDefault="00825480" w:rsidP="00825480">
      <w:pPr>
        <w:pStyle w:val="Akapitzlist"/>
        <w:spacing w:after="0" w:line="240" w:lineRule="auto"/>
        <w:ind w:left="0"/>
        <w:rPr>
          <w:rFonts w:ascii="Times New Roman" w:hAnsi="Times New Roman" w:cs="Times New Roman"/>
          <w:bCs/>
        </w:rPr>
      </w:pPr>
      <w:r w:rsidRPr="00551172">
        <w:rPr>
          <w:rFonts w:ascii="Times New Roman" w:hAnsi="Times New Roman" w:cs="Times New Roman"/>
          <w:b/>
        </w:rPr>
        <w:t>Załącznik nr 13</w:t>
      </w:r>
      <w:r>
        <w:rPr>
          <w:rFonts w:ascii="Times New Roman" w:hAnsi="Times New Roman" w:cs="Times New Roman"/>
        </w:rPr>
        <w:t xml:space="preserve">           </w:t>
      </w:r>
      <w:r w:rsidR="007F44EB">
        <w:rPr>
          <w:rFonts w:ascii="Times New Roman" w:eastAsia="Times New Roman" w:hAnsi="Times New Roman" w:cs="Times New Roman"/>
          <w:lang w:eastAsia="pl-PL"/>
        </w:rPr>
        <w:t>Oświadczenie – wykaz sprzętu</w:t>
      </w:r>
    </w:p>
    <w:p w14:paraId="50D47E54" w14:textId="2AF5036F" w:rsidR="00825480" w:rsidRDefault="00825480" w:rsidP="00825480">
      <w:pPr>
        <w:pStyle w:val="Akapitzlist"/>
        <w:spacing w:after="0" w:line="240" w:lineRule="auto"/>
        <w:ind w:left="0"/>
        <w:rPr>
          <w:rFonts w:ascii="Times New Roman" w:hAnsi="Times New Roman" w:cs="Times New Roman"/>
          <w:bCs/>
        </w:rPr>
      </w:pPr>
      <w:r w:rsidRPr="00894AE3">
        <w:rPr>
          <w:rFonts w:ascii="Times New Roman" w:hAnsi="Times New Roman" w:cs="Times New Roman"/>
          <w:b/>
          <w:bCs/>
        </w:rPr>
        <w:t>Załącznik nr 1</w:t>
      </w:r>
      <w:r>
        <w:rPr>
          <w:rFonts w:ascii="Times New Roman" w:hAnsi="Times New Roman" w:cs="Times New Roman"/>
          <w:b/>
          <w:bCs/>
        </w:rPr>
        <w:t xml:space="preserve">4           </w:t>
      </w:r>
      <w:r w:rsidR="005F7C37">
        <w:rPr>
          <w:rFonts w:ascii="Times New Roman" w:eastAsia="Times New Roman" w:hAnsi="Times New Roman" w:cs="Times New Roman"/>
          <w:lang w:eastAsia="pl-PL"/>
        </w:rPr>
        <w:t xml:space="preserve">Oświadczenie </w:t>
      </w:r>
      <w:r w:rsidR="00240A56">
        <w:rPr>
          <w:rFonts w:ascii="Times New Roman" w:eastAsia="Times New Roman" w:hAnsi="Times New Roman" w:cs="Times New Roman"/>
          <w:lang w:eastAsia="pl-PL"/>
        </w:rPr>
        <w:t>o dysponowaniu osobami</w:t>
      </w:r>
      <w:r w:rsidRPr="00894AE3">
        <w:rPr>
          <w:rFonts w:ascii="Times New Roman" w:hAnsi="Times New Roman" w:cs="Times New Roman"/>
          <w:bCs/>
        </w:rPr>
        <w:t>.</w:t>
      </w:r>
    </w:p>
    <w:p w14:paraId="02FF3D8D" w14:textId="59E3A220" w:rsidR="00825480" w:rsidRDefault="00825480" w:rsidP="00825480">
      <w:pPr>
        <w:pStyle w:val="Akapitzlist"/>
        <w:spacing w:after="0" w:line="240" w:lineRule="auto"/>
        <w:ind w:left="0"/>
        <w:rPr>
          <w:rFonts w:ascii="Times New Roman" w:hAnsi="Times New Roman" w:cs="Times New Roman"/>
          <w:bCs/>
        </w:rPr>
      </w:pPr>
      <w:r>
        <w:rPr>
          <w:rFonts w:ascii="Times New Roman" w:hAnsi="Times New Roman" w:cs="Times New Roman"/>
          <w:b/>
          <w:bCs/>
        </w:rPr>
        <w:t xml:space="preserve">Załącznik nr 15           </w:t>
      </w:r>
      <w:r>
        <w:rPr>
          <w:rFonts w:ascii="Times New Roman" w:hAnsi="Times New Roman" w:cs="Times New Roman"/>
          <w:bCs/>
        </w:rPr>
        <w:t xml:space="preserve">Wykaz </w:t>
      </w:r>
      <w:r w:rsidR="005F7C37">
        <w:rPr>
          <w:rFonts w:ascii="Times New Roman" w:hAnsi="Times New Roman" w:cs="Times New Roman"/>
          <w:bCs/>
        </w:rPr>
        <w:t>osób</w:t>
      </w:r>
    </w:p>
    <w:p w14:paraId="4CC22992" w14:textId="33768562" w:rsidR="00825480" w:rsidRDefault="00825480" w:rsidP="00825480">
      <w:pPr>
        <w:pStyle w:val="Akapitzlist"/>
        <w:spacing w:after="0" w:line="240" w:lineRule="auto"/>
        <w:ind w:left="2127" w:hanging="2127"/>
        <w:rPr>
          <w:rFonts w:ascii="Times New Roman" w:hAnsi="Times New Roman" w:cs="Times New Roman"/>
          <w:bCs/>
        </w:rPr>
      </w:pPr>
      <w:r w:rsidRPr="002961A5">
        <w:rPr>
          <w:rFonts w:ascii="Times New Roman" w:hAnsi="Times New Roman" w:cs="Times New Roman"/>
          <w:b/>
          <w:bCs/>
        </w:rPr>
        <w:t>Załącznik nr 1</w:t>
      </w:r>
      <w:r>
        <w:rPr>
          <w:rFonts w:ascii="Times New Roman" w:hAnsi="Times New Roman" w:cs="Times New Roman"/>
          <w:b/>
          <w:bCs/>
        </w:rPr>
        <w:t xml:space="preserve">6           </w:t>
      </w:r>
      <w:r w:rsidR="005F7C37">
        <w:rPr>
          <w:rFonts w:ascii="Times New Roman" w:hAnsi="Times New Roman" w:cs="Times New Roman"/>
          <w:bCs/>
        </w:rPr>
        <w:t>Wykaz usług</w:t>
      </w:r>
    </w:p>
    <w:p w14:paraId="64E7C5E9" w14:textId="1B5A02DB" w:rsidR="001854A6" w:rsidRDefault="001854A6" w:rsidP="00825480">
      <w:pPr>
        <w:pStyle w:val="Akapitzlist"/>
        <w:spacing w:after="0" w:line="240" w:lineRule="auto"/>
        <w:ind w:left="2127" w:hanging="2127"/>
        <w:rPr>
          <w:rFonts w:ascii="Times New Roman" w:hAnsi="Times New Roman" w:cs="Times New Roman"/>
          <w:bCs/>
        </w:rPr>
      </w:pPr>
      <w:r>
        <w:rPr>
          <w:rFonts w:ascii="Times New Roman" w:hAnsi="Times New Roman" w:cs="Times New Roman"/>
          <w:b/>
          <w:bCs/>
        </w:rPr>
        <w:t xml:space="preserve">Załącznik nr 17           </w:t>
      </w:r>
      <w:r w:rsidRPr="001854A6">
        <w:rPr>
          <w:rFonts w:ascii="Times New Roman" w:hAnsi="Times New Roman" w:cs="Times New Roman"/>
        </w:rPr>
        <w:t>Doświadczenie instruktora-koordynatora</w:t>
      </w:r>
    </w:p>
    <w:bookmarkEnd w:id="9"/>
    <w:p w14:paraId="69C48F11" w14:textId="6C5EF349" w:rsidR="003C7891" w:rsidRDefault="003C7891" w:rsidP="00B80FB6">
      <w:pPr>
        <w:spacing w:after="0" w:line="240" w:lineRule="auto"/>
        <w:ind w:left="2127" w:hanging="2127"/>
        <w:contextualSpacing/>
      </w:pPr>
    </w:p>
    <w:p w14:paraId="11A82F7C" w14:textId="7C32542D" w:rsidR="00240A56" w:rsidRDefault="00240A56" w:rsidP="00B80FB6">
      <w:pPr>
        <w:spacing w:after="0" w:line="240" w:lineRule="auto"/>
        <w:ind w:left="2127" w:hanging="2127"/>
        <w:contextualSpacing/>
      </w:pPr>
    </w:p>
    <w:p w14:paraId="31D44207" w14:textId="36F5CDCD" w:rsidR="00240A56" w:rsidRDefault="00240A56" w:rsidP="00B80FB6">
      <w:pPr>
        <w:spacing w:after="0" w:line="240" w:lineRule="auto"/>
        <w:ind w:left="2127" w:hanging="2127"/>
        <w:contextualSpacing/>
      </w:pPr>
    </w:p>
    <w:p w14:paraId="0EE50159" w14:textId="02717EF0" w:rsidR="00240A56" w:rsidRDefault="00240A56" w:rsidP="00B80FB6">
      <w:pPr>
        <w:spacing w:after="0" w:line="240" w:lineRule="auto"/>
        <w:ind w:left="2127" w:hanging="2127"/>
        <w:contextualSpacing/>
      </w:pPr>
    </w:p>
    <w:p w14:paraId="571F7B3A" w14:textId="6DC74932" w:rsidR="00240A56" w:rsidRDefault="00240A56" w:rsidP="00B80FB6">
      <w:pPr>
        <w:spacing w:after="0" w:line="240" w:lineRule="auto"/>
        <w:ind w:left="2127" w:hanging="2127"/>
        <w:contextualSpacing/>
      </w:pPr>
    </w:p>
    <w:p w14:paraId="114FEDF1" w14:textId="4267E3E2" w:rsidR="00240A56" w:rsidRDefault="00240A56" w:rsidP="00B80FB6">
      <w:pPr>
        <w:spacing w:after="0" w:line="240" w:lineRule="auto"/>
        <w:ind w:left="2127" w:hanging="2127"/>
        <w:contextualSpacing/>
      </w:pPr>
    </w:p>
    <w:p w14:paraId="269E2AD2" w14:textId="1CDD8C57" w:rsidR="00240A56" w:rsidRDefault="00240A56" w:rsidP="00B80FB6">
      <w:pPr>
        <w:spacing w:after="0" w:line="240" w:lineRule="auto"/>
        <w:ind w:left="2127" w:hanging="2127"/>
        <w:contextualSpacing/>
      </w:pPr>
    </w:p>
    <w:p w14:paraId="7A5D951B" w14:textId="732E3327" w:rsidR="00240A56" w:rsidRDefault="00240A56" w:rsidP="00B80FB6">
      <w:pPr>
        <w:spacing w:after="0" w:line="240" w:lineRule="auto"/>
        <w:ind w:left="2127" w:hanging="2127"/>
        <w:contextualSpacing/>
      </w:pPr>
    </w:p>
    <w:p w14:paraId="4E6D533B" w14:textId="531EE635" w:rsidR="00240A56" w:rsidRDefault="00240A56" w:rsidP="00B80FB6">
      <w:pPr>
        <w:spacing w:after="0" w:line="240" w:lineRule="auto"/>
        <w:ind w:left="2127" w:hanging="2127"/>
        <w:contextualSpacing/>
      </w:pPr>
    </w:p>
    <w:p w14:paraId="63726F0C" w14:textId="381AF980" w:rsidR="00240A56" w:rsidRDefault="00240A56" w:rsidP="00B80FB6">
      <w:pPr>
        <w:spacing w:after="0" w:line="240" w:lineRule="auto"/>
        <w:ind w:left="2127" w:hanging="2127"/>
        <w:contextualSpacing/>
      </w:pPr>
    </w:p>
    <w:p w14:paraId="7DE26AAE" w14:textId="7223847A" w:rsidR="00240A56" w:rsidRDefault="00240A56" w:rsidP="00B80FB6">
      <w:pPr>
        <w:spacing w:after="0" w:line="240" w:lineRule="auto"/>
        <w:ind w:left="2127" w:hanging="2127"/>
        <w:contextualSpacing/>
      </w:pPr>
    </w:p>
    <w:p w14:paraId="579E327B" w14:textId="6B0383C1" w:rsidR="00240A56" w:rsidRDefault="00240A56" w:rsidP="00B80FB6">
      <w:pPr>
        <w:spacing w:after="0" w:line="240" w:lineRule="auto"/>
        <w:ind w:left="2127" w:hanging="2127"/>
        <w:contextualSpacing/>
      </w:pPr>
    </w:p>
    <w:p w14:paraId="00E2729C" w14:textId="0A5388F1" w:rsidR="00240A56" w:rsidRDefault="00240A56" w:rsidP="00B80FB6">
      <w:pPr>
        <w:spacing w:after="0" w:line="240" w:lineRule="auto"/>
        <w:ind w:left="2127" w:hanging="2127"/>
        <w:contextualSpacing/>
      </w:pPr>
    </w:p>
    <w:p w14:paraId="41B936DB" w14:textId="797A4277" w:rsidR="00240A56" w:rsidRDefault="00240A56" w:rsidP="00B80FB6">
      <w:pPr>
        <w:spacing w:after="0" w:line="240" w:lineRule="auto"/>
        <w:ind w:left="2127" w:hanging="2127"/>
        <w:contextualSpacing/>
      </w:pPr>
    </w:p>
    <w:p w14:paraId="6254BBBA" w14:textId="67B2A902" w:rsidR="00240A56" w:rsidRDefault="00240A56" w:rsidP="00B80FB6">
      <w:pPr>
        <w:spacing w:after="0" w:line="240" w:lineRule="auto"/>
        <w:ind w:left="2127" w:hanging="2127"/>
        <w:contextualSpacing/>
      </w:pPr>
    </w:p>
    <w:p w14:paraId="4C0A94C8" w14:textId="4CFA9B71" w:rsidR="00240A56" w:rsidRDefault="00240A56" w:rsidP="00B80FB6">
      <w:pPr>
        <w:spacing w:after="0" w:line="240" w:lineRule="auto"/>
        <w:ind w:left="2127" w:hanging="2127"/>
        <w:contextualSpacing/>
      </w:pPr>
    </w:p>
    <w:p w14:paraId="452A0F46" w14:textId="7998C65F" w:rsidR="00240A56" w:rsidRDefault="00240A56" w:rsidP="00B80FB6">
      <w:pPr>
        <w:spacing w:after="0" w:line="240" w:lineRule="auto"/>
        <w:ind w:left="2127" w:hanging="2127"/>
        <w:contextualSpacing/>
      </w:pPr>
    </w:p>
    <w:p w14:paraId="74FF1176" w14:textId="784DCBE2" w:rsidR="00240A56" w:rsidRDefault="00240A56" w:rsidP="00B80FB6">
      <w:pPr>
        <w:spacing w:after="0" w:line="240" w:lineRule="auto"/>
        <w:ind w:left="2127" w:hanging="2127"/>
        <w:contextualSpacing/>
      </w:pPr>
    </w:p>
    <w:p w14:paraId="5B938C38" w14:textId="46772892" w:rsidR="00240A56" w:rsidRDefault="00240A56" w:rsidP="00B80FB6">
      <w:pPr>
        <w:spacing w:after="0" w:line="240" w:lineRule="auto"/>
        <w:ind w:left="2127" w:hanging="2127"/>
        <w:contextualSpacing/>
      </w:pPr>
    </w:p>
    <w:p w14:paraId="645C35EA" w14:textId="77777777" w:rsidR="00240A56" w:rsidRPr="00684263" w:rsidRDefault="00240A56" w:rsidP="00B80FB6">
      <w:pPr>
        <w:spacing w:after="0" w:line="240" w:lineRule="auto"/>
        <w:ind w:left="2127" w:hanging="2127"/>
        <w:contextualSpacing/>
      </w:pPr>
    </w:p>
    <w:p w14:paraId="04EE9D74" w14:textId="77777777" w:rsidR="00240A56" w:rsidRDefault="00240A56" w:rsidP="00183550">
      <w:pPr>
        <w:spacing w:after="0" w:line="240" w:lineRule="auto"/>
        <w:jc w:val="both"/>
        <w:rPr>
          <w:u w:val="single"/>
        </w:rPr>
      </w:pPr>
    </w:p>
    <w:p w14:paraId="187DE48E" w14:textId="77777777" w:rsidR="00240A56" w:rsidRDefault="00240A56" w:rsidP="00183550">
      <w:pPr>
        <w:spacing w:after="0" w:line="240" w:lineRule="auto"/>
        <w:jc w:val="both"/>
        <w:rPr>
          <w:u w:val="single"/>
        </w:rPr>
      </w:pPr>
    </w:p>
    <w:p w14:paraId="4BEC9898" w14:textId="511B1EEA" w:rsidR="00183550" w:rsidRPr="00552B59" w:rsidRDefault="00183550" w:rsidP="00183550">
      <w:pPr>
        <w:spacing w:after="0" w:line="240" w:lineRule="auto"/>
        <w:jc w:val="both"/>
      </w:pPr>
      <w:r w:rsidRPr="00552B59">
        <w:rPr>
          <w:u w:val="single"/>
        </w:rPr>
        <w:t xml:space="preserve">Gdynia, </w:t>
      </w:r>
      <w:r w:rsidR="00B77CF6">
        <w:rPr>
          <w:u w:val="single"/>
        </w:rPr>
        <w:t>2</w:t>
      </w:r>
      <w:r w:rsidR="00CC13FA">
        <w:rPr>
          <w:u w:val="single"/>
        </w:rPr>
        <w:t>5</w:t>
      </w:r>
      <w:r w:rsidR="00C7348D">
        <w:rPr>
          <w:u w:val="single"/>
        </w:rPr>
        <w:t>.0</w:t>
      </w:r>
      <w:r w:rsidR="008161B9">
        <w:rPr>
          <w:u w:val="single"/>
        </w:rPr>
        <w:t>6</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3D66A7AD" w14:textId="325D49C5" w:rsidR="00C77716" w:rsidRDefault="00C77716" w:rsidP="00183550">
      <w:pPr>
        <w:spacing w:after="0" w:line="240" w:lineRule="auto"/>
        <w:jc w:val="both"/>
        <w:rPr>
          <w:b/>
        </w:rPr>
      </w:pPr>
    </w:p>
    <w:p w14:paraId="3FE3E887" w14:textId="255C5458" w:rsidR="00240A56" w:rsidRDefault="00240A56" w:rsidP="00183550">
      <w:pPr>
        <w:spacing w:after="0" w:line="240" w:lineRule="auto"/>
        <w:jc w:val="both"/>
        <w:rPr>
          <w:b/>
        </w:rPr>
      </w:pPr>
    </w:p>
    <w:p w14:paraId="621C6A84" w14:textId="77777777" w:rsidR="00240A56" w:rsidRDefault="00240A56" w:rsidP="00183550">
      <w:pPr>
        <w:spacing w:after="0" w:line="240" w:lineRule="auto"/>
        <w:jc w:val="both"/>
        <w:rPr>
          <w:b/>
        </w:rPr>
      </w:pPr>
    </w:p>
    <w:p w14:paraId="4E6062D2" w14:textId="77777777" w:rsidR="00C77716" w:rsidRDefault="00C77716" w:rsidP="00183550">
      <w:pPr>
        <w:spacing w:after="0" w:line="240" w:lineRule="auto"/>
        <w:jc w:val="both"/>
        <w:rPr>
          <w:b/>
        </w:rPr>
      </w:pPr>
    </w:p>
    <w:p w14:paraId="5EC03B43" w14:textId="77777777" w:rsidR="00C77716" w:rsidRDefault="00C77716" w:rsidP="00183550">
      <w:pPr>
        <w:spacing w:after="0" w:line="240" w:lineRule="auto"/>
        <w:jc w:val="both"/>
        <w:rPr>
          <w:b/>
        </w:rPr>
      </w:pPr>
    </w:p>
    <w:p w14:paraId="71BC87CD" w14:textId="62BBEEAD"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06D84E82" w:rsidR="009428E1" w:rsidRDefault="009428E1" w:rsidP="00183550">
      <w:pPr>
        <w:spacing w:after="0" w:line="240" w:lineRule="auto"/>
        <w:ind w:right="-1805"/>
        <w:jc w:val="both"/>
      </w:pPr>
    </w:p>
    <w:p w14:paraId="33487B56" w14:textId="7EB06F3A" w:rsidR="00240A56" w:rsidRDefault="00240A56" w:rsidP="00183550">
      <w:pPr>
        <w:spacing w:after="0" w:line="240" w:lineRule="auto"/>
        <w:ind w:right="-1805"/>
        <w:jc w:val="both"/>
      </w:pPr>
    </w:p>
    <w:p w14:paraId="51A7EDDE" w14:textId="77777777" w:rsidR="00240A56" w:rsidRDefault="00240A56" w:rsidP="00183550">
      <w:pPr>
        <w:spacing w:after="0" w:line="240" w:lineRule="auto"/>
        <w:ind w:right="-1805"/>
        <w:jc w:val="both"/>
      </w:pPr>
    </w:p>
    <w:p w14:paraId="6337A8B3" w14:textId="2AF41E54"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825480">
        <w:t xml:space="preserve">Piotr </w:t>
      </w:r>
      <w:r w:rsidR="00825480" w:rsidRPr="00825480">
        <w:rPr>
          <w:b/>
          <w:bCs/>
        </w:rPr>
        <w:t>STOCKI</w:t>
      </w:r>
    </w:p>
    <w:p w14:paraId="694FD4A2" w14:textId="77777777" w:rsidR="00183550" w:rsidRPr="00552B59" w:rsidRDefault="00183550" w:rsidP="00183550">
      <w:pPr>
        <w:spacing w:after="0" w:line="240" w:lineRule="auto"/>
        <w:jc w:val="both"/>
        <w:rPr>
          <w:b/>
        </w:rPr>
      </w:pPr>
    </w:p>
    <w:p w14:paraId="4D0B857F" w14:textId="1EBC87F2" w:rsidR="00240A56" w:rsidRDefault="00240A56" w:rsidP="00183550">
      <w:pPr>
        <w:spacing w:after="0" w:line="240" w:lineRule="auto"/>
        <w:jc w:val="both"/>
        <w:rPr>
          <w:b/>
        </w:rPr>
      </w:pPr>
    </w:p>
    <w:p w14:paraId="41B816B2" w14:textId="4E4B84F4" w:rsidR="00240A56" w:rsidRDefault="00240A56" w:rsidP="00183550">
      <w:pPr>
        <w:spacing w:after="0" w:line="240" w:lineRule="auto"/>
        <w:jc w:val="both"/>
        <w:rPr>
          <w:b/>
        </w:rPr>
      </w:pPr>
    </w:p>
    <w:p w14:paraId="423859C2" w14:textId="77777777" w:rsidR="00240A56" w:rsidRDefault="00240A56" w:rsidP="00183550">
      <w:pPr>
        <w:spacing w:after="0" w:line="240" w:lineRule="auto"/>
        <w:jc w:val="both"/>
        <w:rPr>
          <w:b/>
        </w:rPr>
      </w:pPr>
    </w:p>
    <w:p w14:paraId="6CF060E7" w14:textId="77777777" w:rsidR="00240A56" w:rsidRDefault="00240A56" w:rsidP="00183550">
      <w:pPr>
        <w:spacing w:after="0" w:line="240" w:lineRule="auto"/>
        <w:jc w:val="both"/>
        <w:rPr>
          <w:b/>
        </w:rPr>
      </w:pPr>
    </w:p>
    <w:p w14:paraId="1B3C3EDD" w14:textId="4E0D3D2A"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74A943BE" w14:textId="5CC2664B" w:rsidR="00C66737" w:rsidRDefault="00C66737" w:rsidP="00183550">
      <w:pPr>
        <w:spacing w:after="0" w:line="240" w:lineRule="auto"/>
        <w:jc w:val="both"/>
      </w:pPr>
    </w:p>
    <w:p w14:paraId="28DB2623" w14:textId="7A52CCDA" w:rsidR="00240A56" w:rsidRDefault="00240A56" w:rsidP="00183550">
      <w:pPr>
        <w:spacing w:after="0" w:line="240" w:lineRule="auto"/>
        <w:jc w:val="both"/>
      </w:pPr>
    </w:p>
    <w:p w14:paraId="5589B39E" w14:textId="77777777" w:rsidR="00240A56" w:rsidRDefault="00240A56"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2C9FF6C7" w14:textId="77777777" w:rsidR="00101C1E" w:rsidRDefault="00101C1E" w:rsidP="00A211D5">
      <w:pPr>
        <w:spacing w:after="0" w:line="240" w:lineRule="auto"/>
        <w:ind w:left="6373"/>
        <w:jc w:val="right"/>
        <w:rPr>
          <w:b/>
          <w:i/>
          <w:u w:val="single"/>
        </w:rPr>
      </w:pPr>
    </w:p>
    <w:p w14:paraId="7AE910AD" w14:textId="2580AA46" w:rsidR="00101C1E" w:rsidRDefault="00101C1E" w:rsidP="00A211D5">
      <w:pPr>
        <w:spacing w:after="0" w:line="240" w:lineRule="auto"/>
        <w:ind w:left="6373"/>
        <w:jc w:val="right"/>
        <w:rPr>
          <w:b/>
          <w:i/>
          <w:u w:val="single"/>
        </w:rPr>
      </w:pPr>
    </w:p>
    <w:p w14:paraId="5411094F" w14:textId="2C9EF949" w:rsidR="00B77CF6" w:rsidRDefault="00B77CF6" w:rsidP="00A211D5">
      <w:pPr>
        <w:spacing w:after="0" w:line="240" w:lineRule="auto"/>
        <w:ind w:left="6373"/>
        <w:jc w:val="right"/>
        <w:rPr>
          <w:b/>
          <w:i/>
          <w:u w:val="single"/>
        </w:rPr>
      </w:pPr>
    </w:p>
    <w:p w14:paraId="5E6197C2" w14:textId="77777777" w:rsidR="004F308A" w:rsidRDefault="004F308A" w:rsidP="00A211D5">
      <w:pPr>
        <w:spacing w:after="0" w:line="240" w:lineRule="auto"/>
        <w:ind w:left="6373"/>
        <w:jc w:val="right"/>
        <w:rPr>
          <w:b/>
          <w:i/>
          <w:u w:val="single"/>
        </w:rPr>
      </w:pPr>
    </w:p>
    <w:p w14:paraId="412FDA3D" w14:textId="77777777" w:rsidR="00661770" w:rsidRDefault="00661770" w:rsidP="00A211D5">
      <w:pPr>
        <w:spacing w:after="0" w:line="240" w:lineRule="auto"/>
        <w:ind w:left="6373"/>
        <w:jc w:val="right"/>
        <w:rPr>
          <w:b/>
          <w:i/>
          <w:u w:val="single"/>
        </w:rPr>
      </w:pPr>
    </w:p>
    <w:p w14:paraId="5D7ECA77" w14:textId="77777777" w:rsidR="00661770" w:rsidRDefault="00661770" w:rsidP="00A211D5">
      <w:pPr>
        <w:spacing w:after="0" w:line="240" w:lineRule="auto"/>
        <w:ind w:left="6373"/>
        <w:jc w:val="right"/>
        <w:rPr>
          <w:b/>
          <w:i/>
          <w:u w:val="single"/>
        </w:rPr>
      </w:pPr>
    </w:p>
    <w:p w14:paraId="3E8CDDD0" w14:textId="77777777" w:rsidR="00661770" w:rsidRDefault="00661770" w:rsidP="00A211D5">
      <w:pPr>
        <w:spacing w:after="0" w:line="240" w:lineRule="auto"/>
        <w:ind w:left="6373"/>
        <w:jc w:val="right"/>
        <w:rPr>
          <w:b/>
          <w:i/>
          <w:u w:val="single"/>
        </w:rPr>
      </w:pPr>
    </w:p>
    <w:p w14:paraId="00E29F5F" w14:textId="77777777" w:rsidR="00661770" w:rsidRDefault="00661770" w:rsidP="00A211D5">
      <w:pPr>
        <w:spacing w:after="0" w:line="240" w:lineRule="auto"/>
        <w:ind w:left="6373"/>
        <w:jc w:val="right"/>
        <w:rPr>
          <w:b/>
          <w:i/>
          <w:u w:val="single"/>
        </w:rPr>
      </w:pPr>
    </w:p>
    <w:p w14:paraId="14FE2EA4" w14:textId="77777777" w:rsidR="00661770" w:rsidRDefault="00661770" w:rsidP="00A211D5">
      <w:pPr>
        <w:spacing w:after="0" w:line="240" w:lineRule="auto"/>
        <w:ind w:left="6373"/>
        <w:jc w:val="right"/>
        <w:rPr>
          <w:b/>
          <w:i/>
          <w:u w:val="single"/>
        </w:rPr>
      </w:pPr>
    </w:p>
    <w:p w14:paraId="7490B07E" w14:textId="77777777" w:rsidR="00661770" w:rsidRDefault="00661770" w:rsidP="00A211D5">
      <w:pPr>
        <w:spacing w:after="0" w:line="240" w:lineRule="auto"/>
        <w:ind w:left="6373"/>
        <w:jc w:val="right"/>
        <w:rPr>
          <w:b/>
          <w:i/>
          <w:u w:val="single"/>
        </w:rPr>
      </w:pPr>
    </w:p>
    <w:p w14:paraId="591EB0E9" w14:textId="77777777" w:rsidR="00661770" w:rsidRDefault="00661770" w:rsidP="00A211D5">
      <w:pPr>
        <w:spacing w:after="0" w:line="240" w:lineRule="auto"/>
        <w:ind w:left="6373"/>
        <w:jc w:val="right"/>
        <w:rPr>
          <w:b/>
          <w:i/>
          <w:u w:val="single"/>
        </w:rPr>
      </w:pPr>
    </w:p>
    <w:p w14:paraId="055A368C" w14:textId="77777777" w:rsidR="00661770" w:rsidRDefault="00661770" w:rsidP="00A211D5">
      <w:pPr>
        <w:spacing w:after="0" w:line="240" w:lineRule="auto"/>
        <w:ind w:left="6373"/>
        <w:jc w:val="right"/>
        <w:rPr>
          <w:b/>
          <w:i/>
          <w:u w:val="single"/>
        </w:rPr>
      </w:pPr>
    </w:p>
    <w:p w14:paraId="0F2F81A8" w14:textId="77777777" w:rsidR="00661770" w:rsidRDefault="00661770" w:rsidP="00A211D5">
      <w:pPr>
        <w:spacing w:after="0" w:line="240" w:lineRule="auto"/>
        <w:ind w:left="6373"/>
        <w:jc w:val="right"/>
        <w:rPr>
          <w:b/>
          <w:i/>
          <w:u w:val="single"/>
        </w:rPr>
      </w:pPr>
    </w:p>
    <w:p w14:paraId="5677E135" w14:textId="77777777" w:rsidR="00661770" w:rsidRDefault="00661770" w:rsidP="00A211D5">
      <w:pPr>
        <w:spacing w:after="0" w:line="240" w:lineRule="auto"/>
        <w:ind w:left="6373"/>
        <w:jc w:val="right"/>
        <w:rPr>
          <w:b/>
          <w:i/>
          <w:u w:val="single"/>
        </w:rPr>
      </w:pPr>
    </w:p>
    <w:p w14:paraId="7FD41DFC" w14:textId="045C3775"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1758A14A" w14:textId="708C6881" w:rsidR="00AB5F36" w:rsidRPr="00B11FA1" w:rsidRDefault="00AB5F36" w:rsidP="00AB5F36">
      <w:pPr>
        <w:spacing w:after="0" w:line="240" w:lineRule="auto"/>
        <w:rPr>
          <w:sz w:val="12"/>
          <w:szCs w:val="12"/>
        </w:rPr>
      </w:pPr>
      <w:r w:rsidRPr="00FE7C64">
        <w:t>Nr telefonu/</w:t>
      </w:r>
      <w:r w:rsidRPr="00FE7C64">
        <w:rPr>
          <w:b/>
        </w:rPr>
        <w:t>e-mail</w:t>
      </w:r>
      <w:r w:rsidR="00FA025C">
        <w:t xml:space="preserve">  ……</w:t>
      </w:r>
      <w:r w:rsidRPr="00FE7C64">
        <w:t>....................................../............</w:t>
      </w:r>
      <w:r w:rsidR="00FA025C">
        <w:t>.........................</w:t>
      </w:r>
      <w:r w:rsidRPr="00FE7C64">
        <w:t>............................</w:t>
      </w:r>
      <w:r w:rsidRPr="00FE7C64">
        <w:cr/>
      </w:r>
      <w:r w:rsidRPr="00FE7C64">
        <w:cr/>
      </w:r>
      <w:r w:rsidRPr="009219E7">
        <w:t>NIP                      ....................................................................................................................</w:t>
      </w:r>
      <w:r w:rsidRPr="009219E7">
        <w:cr/>
      </w:r>
      <w:r w:rsidRPr="009219E7">
        <w:cr/>
      </w: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71805977" w14:textId="64E170F9" w:rsidR="00825480" w:rsidRDefault="00862C1A" w:rsidP="004F308A">
      <w:pPr>
        <w:spacing w:after="0" w:line="240" w:lineRule="auto"/>
        <w:jc w:val="center"/>
        <w:rPr>
          <w:i/>
        </w:rPr>
      </w:pPr>
      <w:r>
        <w:rPr>
          <w:i/>
          <w:sz w:val="24"/>
          <w:szCs w:val="24"/>
        </w:rPr>
        <w:t>„</w:t>
      </w:r>
      <w:r w:rsidR="00825480">
        <w:rPr>
          <w:i/>
          <w:sz w:val="24"/>
          <w:szCs w:val="24"/>
        </w:rPr>
        <w:t xml:space="preserve"> </w:t>
      </w:r>
      <w:r w:rsidR="00825480" w:rsidRPr="004F6827">
        <w:rPr>
          <w:i/>
          <w:sz w:val="24"/>
          <w:szCs w:val="24"/>
        </w:rPr>
        <w:t xml:space="preserve">Taktyka straży przybrzeżnej” - </w:t>
      </w:r>
      <w:r w:rsidR="00825480">
        <w:rPr>
          <w:b/>
          <w:i/>
          <w:sz w:val="24"/>
          <w:szCs w:val="24"/>
        </w:rPr>
        <w:t xml:space="preserve">„Taktyka działania </w:t>
      </w:r>
      <w:r w:rsidR="00825480" w:rsidRPr="004F6827">
        <w:rPr>
          <w:b/>
          <w:i/>
          <w:sz w:val="24"/>
          <w:szCs w:val="24"/>
        </w:rPr>
        <w:t xml:space="preserve"> grupy kontrolnej straży przybrzeżnej podczas inspekcji statku – szkolenie</w:t>
      </w:r>
      <w:r w:rsidR="00825480">
        <w:rPr>
          <w:b/>
          <w:i/>
          <w:sz w:val="24"/>
          <w:szCs w:val="24"/>
        </w:rPr>
        <w:t xml:space="preserve"> p</w:t>
      </w:r>
      <w:r w:rsidR="00825480" w:rsidRPr="004F6827">
        <w:rPr>
          <w:b/>
          <w:i/>
          <w:sz w:val="24"/>
          <w:szCs w:val="24"/>
        </w:rPr>
        <w:t>odstawowe”</w:t>
      </w:r>
      <w:r w:rsidR="00825480" w:rsidRPr="00C66737">
        <w:rPr>
          <w:i/>
        </w:rPr>
        <w:t xml:space="preserve"> </w:t>
      </w:r>
    </w:p>
    <w:p w14:paraId="56ECB609" w14:textId="351A6F27" w:rsidR="007A1C76" w:rsidRPr="004F308A" w:rsidRDefault="004F308A" w:rsidP="004F308A">
      <w:pPr>
        <w:spacing w:after="0" w:line="240" w:lineRule="auto"/>
        <w:jc w:val="center"/>
        <w:rPr>
          <w:i/>
        </w:rPr>
      </w:pPr>
      <w:r w:rsidRPr="00C66737">
        <w:rPr>
          <w:i/>
        </w:rPr>
        <w:t>(</w:t>
      </w:r>
      <w:r w:rsidRPr="008877CB">
        <w:rPr>
          <w:b/>
          <w:i/>
        </w:rPr>
        <w:t>AMW-KANC.SZP.2712.</w:t>
      </w:r>
      <w:r w:rsidR="00825480">
        <w:rPr>
          <w:b/>
          <w:i/>
        </w:rPr>
        <w:t>20</w:t>
      </w:r>
      <w:r w:rsidRPr="008877CB">
        <w:rPr>
          <w:b/>
          <w:i/>
        </w:rPr>
        <w:t>.202</w:t>
      </w:r>
      <w:r>
        <w:rPr>
          <w:b/>
          <w:i/>
        </w:rPr>
        <w:t>4</w:t>
      </w:r>
      <w:r w:rsidRPr="00C66737">
        <w:rPr>
          <w:i/>
        </w:rPr>
        <w:t>)</w:t>
      </w:r>
      <w:r>
        <w:rPr>
          <w:i/>
        </w:rPr>
        <w:t>,</w:t>
      </w:r>
    </w:p>
    <w:p w14:paraId="71CD5A2D" w14:textId="42A59E92"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5D41CE2A" w14:textId="77777777" w:rsidR="000424AC" w:rsidRPr="00B565D4" w:rsidRDefault="000424AC" w:rsidP="003C4325">
      <w:pPr>
        <w:spacing w:after="0" w:line="240" w:lineRule="auto"/>
        <w:rPr>
          <w:bCs/>
          <w:color w:val="002060"/>
        </w:rPr>
      </w:pPr>
    </w:p>
    <w:p w14:paraId="7FCFCEEB" w14:textId="03FD2E83" w:rsid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2F7DAE16" w14:textId="77777777" w:rsidR="00C43F1E" w:rsidRPr="0059795B" w:rsidRDefault="00C43F1E" w:rsidP="0059795B">
      <w:pPr>
        <w:spacing w:after="0" w:line="240" w:lineRule="auto"/>
        <w:rPr>
          <w:color w:val="000000" w:themeColor="text1"/>
        </w:rPr>
      </w:pPr>
    </w:p>
    <w:p w14:paraId="2E3B5789" w14:textId="0D036EC9" w:rsidR="008A3D3B" w:rsidRPr="003220CE" w:rsidRDefault="008A3D3B" w:rsidP="008A3D3B">
      <w:pPr>
        <w:jc w:val="both"/>
        <w:rPr>
          <w:b/>
          <w:bCs/>
          <w:sz w:val="24"/>
          <w:szCs w:val="24"/>
        </w:rPr>
      </w:pPr>
      <w:r w:rsidRPr="006F1DD0">
        <w:t>Pani/Pan ………………………………..………………</w:t>
      </w:r>
      <w:r>
        <w:rPr>
          <w:sz w:val="24"/>
          <w:szCs w:val="24"/>
        </w:rPr>
        <w:t xml:space="preserve"> </w:t>
      </w:r>
      <w:r>
        <w:rPr>
          <w:b/>
        </w:rPr>
        <w:t xml:space="preserve">będzie pełnił funkcję </w:t>
      </w:r>
      <w:r w:rsidRPr="000E7ACA">
        <w:rPr>
          <w:b/>
        </w:rPr>
        <w:t xml:space="preserve"> instruktora – koordynatora szkolenia</w:t>
      </w:r>
      <w:r>
        <w:rPr>
          <w:sz w:val="24"/>
          <w:szCs w:val="24"/>
        </w:rPr>
        <w:t xml:space="preserve"> i posiada ……………………….lat/lata doświadczenia </w:t>
      </w:r>
      <w:r w:rsidRPr="00AC700C">
        <w:rPr>
          <w:sz w:val="24"/>
          <w:szCs w:val="24"/>
        </w:rPr>
        <w:t>w obszarze pracy zawodowej</w:t>
      </w:r>
      <w:r>
        <w:rPr>
          <w:sz w:val="24"/>
          <w:szCs w:val="24"/>
        </w:rPr>
        <w:t xml:space="preserve"> w</w:t>
      </w:r>
      <w:r w:rsidRPr="00AC700C">
        <w:rPr>
          <w:sz w:val="24"/>
          <w:szCs w:val="24"/>
        </w:rPr>
        <w:t xml:space="preserve"> prowadzeniu operacji specjalnych</w:t>
      </w:r>
      <w:r>
        <w:rPr>
          <w:sz w:val="24"/>
          <w:szCs w:val="24"/>
        </w:rPr>
        <w:t>/medycyny ratunkowej</w:t>
      </w:r>
      <w:r w:rsidR="003220CE">
        <w:rPr>
          <w:sz w:val="24"/>
          <w:szCs w:val="24"/>
        </w:rPr>
        <w:t xml:space="preserve"> </w:t>
      </w:r>
      <w:r w:rsidR="003220CE" w:rsidRPr="003220CE">
        <w:rPr>
          <w:b/>
          <w:bCs/>
          <w:sz w:val="24"/>
          <w:szCs w:val="24"/>
        </w:rPr>
        <w:t>(Zał. nr 17)</w:t>
      </w: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6CD2C7BA" w14:textId="35C0A535" w:rsidR="00B97532" w:rsidRDefault="00B97532" w:rsidP="000B16D2">
      <w:pPr>
        <w:spacing w:after="0" w:line="240" w:lineRule="auto"/>
        <w:jc w:val="right"/>
        <w:rPr>
          <w:b/>
          <w:i/>
          <w:u w:val="single"/>
        </w:rPr>
      </w:pPr>
      <w:r w:rsidRPr="00090DB5">
        <w:rPr>
          <w:b/>
          <w:i/>
          <w:u w:val="single"/>
        </w:rPr>
        <w:lastRenderedPageBreak/>
        <w:t>ZAŁĄCZNIK NR 2</w:t>
      </w:r>
    </w:p>
    <w:p w14:paraId="2737A788" w14:textId="39B03026" w:rsidR="00F8255C" w:rsidRPr="004B579E" w:rsidRDefault="00F8255C" w:rsidP="00F8255C">
      <w:pPr>
        <w:spacing w:after="0" w:line="240" w:lineRule="auto"/>
        <w:ind w:left="426"/>
        <w:contextualSpacing/>
        <w:jc w:val="both"/>
        <w:rPr>
          <w:rFonts w:eastAsia="Times New Roman"/>
          <w:b/>
          <w:lang w:eastAsia="pl-PL"/>
        </w:rPr>
      </w:pPr>
    </w:p>
    <w:p w14:paraId="5A55332A" w14:textId="1198C128" w:rsidR="00B77CF6" w:rsidRDefault="00B77CF6" w:rsidP="000D3DAD">
      <w:pPr>
        <w:spacing w:after="0" w:line="240" w:lineRule="auto"/>
        <w:ind w:left="6379"/>
        <w:jc w:val="right"/>
        <w:rPr>
          <w:color w:val="FF0000"/>
        </w:rPr>
      </w:pPr>
    </w:p>
    <w:p w14:paraId="614D4D1C" w14:textId="77777777" w:rsidR="00661770" w:rsidRPr="0059707B" w:rsidRDefault="00661770" w:rsidP="00727A82">
      <w:pPr>
        <w:pStyle w:val="Bezodstpw"/>
        <w:numPr>
          <w:ilvl w:val="0"/>
          <w:numId w:val="258"/>
        </w:numPr>
        <w:suppressAutoHyphens w:val="0"/>
        <w:ind w:left="425" w:hanging="425"/>
        <w:rPr>
          <w:rFonts w:ascii="Times New Roman" w:hAnsi="Times New Roman" w:cs="Times New Roman"/>
          <w:b/>
          <w:lang w:eastAsia="pl-PL"/>
        </w:rPr>
      </w:pPr>
      <w:r w:rsidRPr="0059707B">
        <w:rPr>
          <w:rFonts w:ascii="Times New Roman" w:hAnsi="Times New Roman" w:cs="Times New Roman"/>
          <w:b/>
          <w:lang w:eastAsia="pl-PL"/>
        </w:rPr>
        <w:t>Opis przedmiotu zamówienia:</w:t>
      </w:r>
    </w:p>
    <w:p w14:paraId="308B0BB8" w14:textId="77777777" w:rsidR="00661770" w:rsidRDefault="00825480" w:rsidP="00825480">
      <w:pPr>
        <w:spacing w:after="0" w:line="240" w:lineRule="auto"/>
        <w:ind w:left="426" w:hanging="142"/>
        <w:contextualSpacing/>
      </w:pPr>
      <w:r w:rsidRPr="00116578">
        <w:t xml:space="preserve">   </w:t>
      </w:r>
    </w:p>
    <w:p w14:paraId="5CA1A26B" w14:textId="3A999237" w:rsidR="00825480" w:rsidRPr="00116578" w:rsidRDefault="00825480" w:rsidP="00825480">
      <w:pPr>
        <w:spacing w:after="0" w:line="240" w:lineRule="auto"/>
        <w:ind w:left="426" w:hanging="142"/>
        <w:contextualSpacing/>
        <w:rPr>
          <w:lang w:eastAsia="en-US"/>
        </w:rPr>
      </w:pPr>
      <w:r w:rsidRPr="00661770">
        <w:rPr>
          <w:rFonts w:eastAsia="Times New Roman"/>
          <w:b/>
          <w:bCs/>
          <w:u w:val="single"/>
          <w:lang w:eastAsia="pl-PL"/>
        </w:rPr>
        <w:t>Przedmiotem zamówienia</w:t>
      </w:r>
      <w:r w:rsidRPr="00116578">
        <w:rPr>
          <w:rFonts w:eastAsia="Times New Roman"/>
          <w:lang w:eastAsia="pl-PL"/>
        </w:rPr>
        <w:t xml:space="preserve"> jest współprowadzenie następujących szkoleń praktycznych dla </w:t>
      </w:r>
      <w:r>
        <w:rPr>
          <w:rFonts w:eastAsia="Times New Roman"/>
          <w:lang w:eastAsia="pl-PL"/>
        </w:rPr>
        <w:t xml:space="preserve">9 </w:t>
      </w:r>
      <w:r w:rsidRPr="00116578">
        <w:rPr>
          <w:rFonts w:eastAsia="Times New Roman"/>
          <w:lang w:eastAsia="pl-PL"/>
        </w:rPr>
        <w:t>studentów zagranicznych AMW w</w:t>
      </w:r>
      <w:r w:rsidRPr="00116578">
        <w:rPr>
          <w:lang w:eastAsia="en-US"/>
        </w:rPr>
        <w:t xml:space="preserve"> ramach przedmiotu:</w:t>
      </w:r>
    </w:p>
    <w:p w14:paraId="3FE0D942" w14:textId="77777777" w:rsidR="00825480" w:rsidRPr="00116578" w:rsidRDefault="00825480" w:rsidP="00825480">
      <w:pPr>
        <w:suppressAutoHyphens w:val="0"/>
        <w:spacing w:after="0" w:line="240" w:lineRule="auto"/>
        <w:ind w:left="426" w:hanging="142"/>
        <w:contextualSpacing/>
        <w:rPr>
          <w:sz w:val="6"/>
          <w:szCs w:val="6"/>
          <w:lang w:eastAsia="en-US"/>
        </w:rPr>
      </w:pPr>
    </w:p>
    <w:p w14:paraId="2FFB9284" w14:textId="77777777" w:rsidR="00825480" w:rsidRPr="004F6827" w:rsidRDefault="00825480" w:rsidP="00825480">
      <w:pPr>
        <w:spacing w:after="0" w:line="240" w:lineRule="auto"/>
        <w:contextualSpacing/>
        <w:rPr>
          <w:b/>
          <w:i/>
          <w:sz w:val="24"/>
          <w:szCs w:val="24"/>
        </w:rPr>
      </w:pPr>
      <w:r w:rsidRPr="004F6827">
        <w:rPr>
          <w:i/>
          <w:sz w:val="24"/>
          <w:szCs w:val="24"/>
        </w:rPr>
        <w:t xml:space="preserve">„Taktyka straży przybrzeżnej” - </w:t>
      </w:r>
      <w:r w:rsidRPr="004F6827">
        <w:rPr>
          <w:b/>
          <w:i/>
          <w:sz w:val="24"/>
          <w:szCs w:val="24"/>
        </w:rPr>
        <w:t>„Taktyka działania</w:t>
      </w:r>
      <w:r>
        <w:rPr>
          <w:b/>
          <w:i/>
          <w:sz w:val="24"/>
          <w:szCs w:val="24"/>
        </w:rPr>
        <w:t xml:space="preserve"> </w:t>
      </w:r>
      <w:r w:rsidRPr="004F6827">
        <w:rPr>
          <w:b/>
          <w:i/>
          <w:sz w:val="24"/>
          <w:szCs w:val="24"/>
        </w:rPr>
        <w:t>grupy kontrolnej straży przybrzeżnej podczas inspekcji statku – szkolenie podstawowe”</w:t>
      </w:r>
    </w:p>
    <w:p w14:paraId="6130AE1D" w14:textId="77777777" w:rsidR="00825480" w:rsidRPr="00116578" w:rsidRDefault="00825480" w:rsidP="00825480">
      <w:pPr>
        <w:suppressAutoHyphens w:val="0"/>
        <w:spacing w:after="0" w:line="240" w:lineRule="auto"/>
        <w:ind w:left="426" w:hanging="142"/>
        <w:contextualSpacing/>
        <w:rPr>
          <w:rFonts w:eastAsia="Times New Roman"/>
          <w:b/>
          <w:sz w:val="8"/>
          <w:szCs w:val="8"/>
          <w:lang w:eastAsia="pl-PL"/>
        </w:rPr>
      </w:pPr>
    </w:p>
    <w:p w14:paraId="23947869" w14:textId="77777777" w:rsidR="00825480" w:rsidRPr="00116578" w:rsidRDefault="00825480" w:rsidP="00825480">
      <w:pPr>
        <w:suppressAutoHyphens w:val="0"/>
        <w:spacing w:after="0" w:line="240" w:lineRule="auto"/>
        <w:ind w:left="426" w:hanging="142"/>
        <w:contextualSpacing/>
        <w:rPr>
          <w:rFonts w:eastAsia="Times New Roman"/>
          <w:lang w:eastAsia="pl-PL"/>
        </w:rPr>
      </w:pPr>
      <w:r>
        <w:rPr>
          <w:rFonts w:eastAsia="Times New Roman"/>
          <w:lang w:eastAsia="pl-PL"/>
        </w:rPr>
        <w:t xml:space="preserve">  </w:t>
      </w:r>
      <w:r w:rsidRPr="00116578">
        <w:rPr>
          <w:rFonts w:eastAsia="Times New Roman"/>
          <w:lang w:eastAsia="pl-PL"/>
        </w:rPr>
        <w:t xml:space="preserve">Przedmiotowe  szkolenie będzie zorganizowane w terminie </w:t>
      </w:r>
      <w:r w:rsidRPr="00BE3BA6">
        <w:rPr>
          <w:rFonts w:eastAsia="Times New Roman"/>
          <w:b/>
          <w:i/>
          <w:sz w:val="24"/>
          <w:szCs w:val="24"/>
          <w:lang w:eastAsia="pl-PL"/>
        </w:rPr>
        <w:t>29.07 – 07.08.2024 r</w:t>
      </w:r>
      <w:r>
        <w:rPr>
          <w:rFonts w:eastAsia="Times New Roman"/>
          <w:i/>
          <w:sz w:val="24"/>
          <w:szCs w:val="24"/>
          <w:lang w:eastAsia="pl-PL"/>
        </w:rPr>
        <w:t>.</w:t>
      </w:r>
      <w:r w:rsidRPr="00116578">
        <w:rPr>
          <w:rFonts w:eastAsia="Times New Roman"/>
          <w:lang w:eastAsia="pl-PL"/>
        </w:rPr>
        <w:t xml:space="preserve"> i musi zawierać następujące zagadnienia:</w:t>
      </w:r>
    </w:p>
    <w:p w14:paraId="11DC20E0" w14:textId="77777777" w:rsidR="00825480" w:rsidRPr="00116578" w:rsidRDefault="00825480" w:rsidP="00825480">
      <w:pPr>
        <w:suppressAutoHyphens w:val="0"/>
        <w:spacing w:after="0" w:line="240" w:lineRule="auto"/>
        <w:ind w:left="426" w:hanging="142"/>
        <w:contextualSpacing/>
        <w:rPr>
          <w:rFonts w:eastAsia="Times New Roman"/>
          <w:sz w:val="8"/>
          <w:szCs w:val="8"/>
          <w:lang w:eastAsia="pl-PL"/>
        </w:rPr>
      </w:pPr>
    </w:p>
    <w:p w14:paraId="44E5E4DA" w14:textId="77777777" w:rsidR="00825480" w:rsidRPr="00635101" w:rsidRDefault="00825480" w:rsidP="00825480">
      <w:pPr>
        <w:spacing w:after="0" w:line="240" w:lineRule="auto"/>
        <w:contextualSpacing/>
        <w:rPr>
          <w:rFonts w:eastAsia="Times New Roman"/>
          <w:i/>
          <w:lang w:eastAsia="pl-PL"/>
        </w:rPr>
      </w:pPr>
      <w:r w:rsidRPr="00635101">
        <w:rPr>
          <w:rFonts w:eastAsia="Times New Roman"/>
          <w:i/>
          <w:lang w:eastAsia="pl-PL"/>
        </w:rPr>
        <w:t>- wprowadzenie do taktyki przeszukania statku oraz podjęcia interwencji,</w:t>
      </w:r>
    </w:p>
    <w:p w14:paraId="428950DE" w14:textId="77777777" w:rsidR="00825480" w:rsidRPr="00635101" w:rsidRDefault="00825480" w:rsidP="00825480">
      <w:pPr>
        <w:spacing w:after="0" w:line="240" w:lineRule="auto"/>
        <w:contextualSpacing/>
        <w:rPr>
          <w:rFonts w:eastAsia="Times New Roman"/>
          <w:i/>
          <w:lang w:eastAsia="pl-PL"/>
        </w:rPr>
      </w:pPr>
      <w:r w:rsidRPr="00635101">
        <w:rPr>
          <w:rFonts w:eastAsia="Times New Roman"/>
          <w:i/>
          <w:lang w:eastAsia="pl-PL"/>
        </w:rPr>
        <w:t>- analiza ryzyka,</w:t>
      </w:r>
    </w:p>
    <w:p w14:paraId="28F02E0A" w14:textId="77777777" w:rsidR="00825480" w:rsidRDefault="00825480" w:rsidP="00825480">
      <w:pPr>
        <w:pStyle w:val="Bezodstpw"/>
        <w:rPr>
          <w:rFonts w:ascii="Times New Roman" w:hAnsi="Times New Roman"/>
          <w:i/>
        </w:rPr>
      </w:pPr>
      <w:r w:rsidRPr="004F6827">
        <w:rPr>
          <w:rFonts w:eastAsia="Times New Roman"/>
          <w:i/>
          <w:lang w:eastAsia="pl-PL"/>
        </w:rPr>
        <w:t xml:space="preserve">- </w:t>
      </w:r>
      <w:r w:rsidRPr="004F6827">
        <w:rPr>
          <w:rFonts w:ascii="Times New Roman" w:eastAsia="Times New Roman" w:hAnsi="Times New Roman"/>
          <w:i/>
          <w:lang w:eastAsia="pl-PL"/>
        </w:rPr>
        <w:t xml:space="preserve">taktyka </w:t>
      </w:r>
      <w:r w:rsidRPr="004F6827">
        <w:rPr>
          <w:rFonts w:ascii="Times New Roman" w:hAnsi="Times New Roman"/>
          <w:i/>
        </w:rPr>
        <w:t>przeszukiwania i przemieszczania się po statku</w:t>
      </w:r>
    </w:p>
    <w:p w14:paraId="212303DC" w14:textId="77777777" w:rsidR="00825480" w:rsidRPr="004F6827" w:rsidRDefault="00825480" w:rsidP="00825480">
      <w:pPr>
        <w:pStyle w:val="Bezodstpw"/>
        <w:rPr>
          <w:rFonts w:ascii="Times New Roman" w:hAnsi="Times New Roman"/>
          <w:b/>
          <w:i/>
          <w:color w:val="000000"/>
          <w:lang w:eastAsia="pl-PL"/>
        </w:rPr>
      </w:pPr>
      <w:r>
        <w:rPr>
          <w:rFonts w:ascii="Times New Roman" w:hAnsi="Times New Roman"/>
          <w:i/>
        </w:rPr>
        <w:t xml:space="preserve">- przeszukiwanie statku pod kątem wykrywania materiałów wybuchowych, narkotyków, </w:t>
      </w:r>
    </w:p>
    <w:p w14:paraId="5757DAAC" w14:textId="77777777" w:rsidR="00825480" w:rsidRDefault="00825480" w:rsidP="00825480">
      <w:pPr>
        <w:pStyle w:val="Bezodstpw"/>
        <w:rPr>
          <w:rFonts w:ascii="Times New Roman" w:hAnsi="Times New Roman"/>
          <w:i/>
        </w:rPr>
      </w:pPr>
      <w:r w:rsidRPr="004F6827">
        <w:rPr>
          <w:rFonts w:ascii="Times New Roman" w:hAnsi="Times New Roman"/>
          <w:i/>
        </w:rPr>
        <w:t>- trening  sytuacyjny w poszczególnych częściach statku</w:t>
      </w:r>
    </w:p>
    <w:p w14:paraId="606CEAD3" w14:textId="77777777" w:rsidR="00825480" w:rsidRPr="004F6827" w:rsidRDefault="00825480" w:rsidP="00825480">
      <w:pPr>
        <w:pStyle w:val="Bezodstpw"/>
        <w:rPr>
          <w:rFonts w:ascii="Times New Roman" w:hAnsi="Times New Roman"/>
          <w:b/>
          <w:i/>
          <w:color w:val="000000"/>
          <w:lang w:eastAsia="pl-PL"/>
        </w:rPr>
      </w:pPr>
      <w:r>
        <w:rPr>
          <w:rFonts w:ascii="Times New Roman" w:hAnsi="Times New Roman"/>
          <w:i/>
        </w:rPr>
        <w:t>- zatrzymywanie osób przy użyciu technik przymusu bezpośredniego</w:t>
      </w:r>
    </w:p>
    <w:p w14:paraId="4D798189" w14:textId="77777777" w:rsidR="00825480" w:rsidRPr="004F6827" w:rsidRDefault="00825480" w:rsidP="00825480">
      <w:pPr>
        <w:pStyle w:val="Bezodstpw"/>
        <w:rPr>
          <w:rFonts w:ascii="Times New Roman" w:hAnsi="Times New Roman"/>
          <w:b/>
          <w:i/>
          <w:color w:val="000000"/>
          <w:lang w:eastAsia="pl-PL"/>
        </w:rPr>
      </w:pPr>
      <w:r w:rsidRPr="004F6827">
        <w:rPr>
          <w:rFonts w:ascii="Times New Roman" w:hAnsi="Times New Roman"/>
          <w:i/>
        </w:rPr>
        <w:t>- inspekcja statku całością grupy kontrolnej w warunkach zagrożenia</w:t>
      </w:r>
    </w:p>
    <w:p w14:paraId="496B394A" w14:textId="77777777" w:rsidR="00825480" w:rsidRPr="004F6827" w:rsidRDefault="00825480" w:rsidP="00825480">
      <w:pPr>
        <w:spacing w:after="0" w:line="240" w:lineRule="auto"/>
        <w:contextualSpacing/>
        <w:rPr>
          <w:rFonts w:eastAsia="Times New Roman"/>
          <w:i/>
          <w:sz w:val="24"/>
          <w:szCs w:val="24"/>
          <w:lang w:eastAsia="pl-PL"/>
        </w:rPr>
      </w:pPr>
      <w:r w:rsidRPr="004F6827">
        <w:rPr>
          <w:rFonts w:eastAsia="Times New Roman"/>
          <w:i/>
          <w:sz w:val="24"/>
          <w:szCs w:val="24"/>
          <w:lang w:eastAsia="pl-PL"/>
        </w:rPr>
        <w:t xml:space="preserve">- pomoc przedmedyczna w warunkach </w:t>
      </w:r>
      <w:r>
        <w:rPr>
          <w:rFonts w:eastAsia="Times New Roman"/>
          <w:i/>
          <w:sz w:val="24"/>
          <w:szCs w:val="24"/>
          <w:lang w:eastAsia="pl-PL"/>
        </w:rPr>
        <w:t>bojowych</w:t>
      </w:r>
      <w:r w:rsidRPr="004F6827">
        <w:rPr>
          <w:rFonts w:eastAsia="Times New Roman"/>
          <w:i/>
          <w:sz w:val="24"/>
          <w:szCs w:val="24"/>
          <w:lang w:eastAsia="pl-PL"/>
        </w:rPr>
        <w:t>,</w:t>
      </w:r>
    </w:p>
    <w:p w14:paraId="3181A187" w14:textId="77777777" w:rsidR="00825480" w:rsidRDefault="00825480" w:rsidP="00825480">
      <w:pPr>
        <w:suppressAutoHyphens w:val="0"/>
        <w:spacing w:after="0" w:line="240" w:lineRule="auto"/>
        <w:ind w:left="426" w:hanging="142"/>
        <w:rPr>
          <w:lang w:eastAsia="en-US"/>
        </w:rPr>
      </w:pPr>
    </w:p>
    <w:p w14:paraId="551E831F" w14:textId="77777777" w:rsidR="00825480" w:rsidRPr="00116578" w:rsidRDefault="00825480" w:rsidP="00825480">
      <w:pPr>
        <w:suppressAutoHyphens w:val="0"/>
        <w:spacing w:after="0" w:line="240" w:lineRule="auto"/>
        <w:rPr>
          <w:lang w:eastAsia="en-US"/>
        </w:rPr>
      </w:pPr>
      <w:r w:rsidRPr="00116578">
        <w:rPr>
          <w:lang w:eastAsia="en-US"/>
        </w:rPr>
        <w:t>Jednostka dydaktyczna trwa 45 min., a dzień szkoleniowy rozpoczyna się od godz. 09</w:t>
      </w:r>
      <w:r>
        <w:rPr>
          <w:lang w:eastAsia="en-US"/>
        </w:rPr>
        <w:t>.00 do godz. 14.30</w:t>
      </w:r>
      <w:r w:rsidRPr="00116578">
        <w:rPr>
          <w:lang w:eastAsia="en-US"/>
        </w:rPr>
        <w:t xml:space="preserve"> </w:t>
      </w:r>
    </w:p>
    <w:p w14:paraId="0E991641" w14:textId="77777777" w:rsidR="00825480" w:rsidRDefault="00825480" w:rsidP="00825480">
      <w:pPr>
        <w:pStyle w:val="Bezodstpw"/>
        <w:jc w:val="both"/>
        <w:rPr>
          <w:rFonts w:ascii="Times New Roman" w:hAnsi="Times New Roman" w:cs="Times New Roman"/>
          <w:lang w:eastAsia="en-US"/>
        </w:rPr>
      </w:pPr>
    </w:p>
    <w:p w14:paraId="21F774DC" w14:textId="77777777" w:rsidR="00825480" w:rsidRPr="00635101" w:rsidRDefault="00825480" w:rsidP="00825480">
      <w:pPr>
        <w:pStyle w:val="Bezodstpw"/>
        <w:jc w:val="both"/>
        <w:rPr>
          <w:rFonts w:ascii="Times New Roman" w:hAnsi="Times New Roman"/>
          <w:iCs/>
          <w:sz w:val="24"/>
          <w:szCs w:val="24"/>
        </w:rPr>
      </w:pPr>
      <w:r w:rsidRPr="00116578">
        <w:rPr>
          <w:rFonts w:ascii="Times New Roman" w:hAnsi="Times New Roman" w:cs="Times New Roman"/>
          <w:lang w:eastAsia="en-US"/>
        </w:rPr>
        <w:t xml:space="preserve">Szkolenie obejmuje 7 jednostek dydaktycznych zajęć teoretycznych i </w:t>
      </w:r>
      <w:r>
        <w:rPr>
          <w:rFonts w:ascii="Times New Roman" w:hAnsi="Times New Roman" w:cs="Times New Roman"/>
          <w:lang w:eastAsia="en-US"/>
        </w:rPr>
        <w:t>49</w:t>
      </w:r>
      <w:r w:rsidRPr="00116578">
        <w:rPr>
          <w:rFonts w:ascii="Times New Roman" w:hAnsi="Times New Roman" w:cs="Times New Roman"/>
          <w:lang w:eastAsia="en-US"/>
        </w:rPr>
        <w:t xml:space="preserve"> jednost</w:t>
      </w:r>
      <w:r>
        <w:rPr>
          <w:rFonts w:ascii="Times New Roman" w:hAnsi="Times New Roman" w:cs="Times New Roman"/>
          <w:lang w:eastAsia="en-US"/>
        </w:rPr>
        <w:t>ek</w:t>
      </w:r>
      <w:r w:rsidRPr="00116578">
        <w:rPr>
          <w:rFonts w:ascii="Times New Roman" w:hAnsi="Times New Roman" w:cs="Times New Roman"/>
          <w:lang w:eastAsia="en-US"/>
        </w:rPr>
        <w:t xml:space="preserve"> dydaktyczn</w:t>
      </w:r>
      <w:r>
        <w:rPr>
          <w:rFonts w:ascii="Times New Roman" w:hAnsi="Times New Roman" w:cs="Times New Roman"/>
          <w:lang w:eastAsia="en-US"/>
        </w:rPr>
        <w:t>ych</w:t>
      </w:r>
      <w:r w:rsidRPr="00116578">
        <w:rPr>
          <w:rFonts w:ascii="Times New Roman" w:hAnsi="Times New Roman" w:cs="Times New Roman"/>
          <w:lang w:eastAsia="en-US"/>
        </w:rPr>
        <w:t xml:space="preserve"> zajęć praktycznych.  Zajęcia praktyczne powinny być przeprowadzane w oparciu o realistyczne epizody</w:t>
      </w:r>
      <w:r w:rsidRPr="00704EAC">
        <w:rPr>
          <w:rFonts w:ascii="Times New Roman" w:hAnsi="Times New Roman" w:cs="Times New Roman"/>
          <w:i/>
          <w:lang w:eastAsia="en-US"/>
        </w:rPr>
        <w:t>.</w:t>
      </w:r>
      <w:r>
        <w:rPr>
          <w:rFonts w:ascii="Times New Roman" w:hAnsi="Times New Roman" w:cs="Times New Roman"/>
          <w:i/>
          <w:lang w:eastAsia="en-US"/>
        </w:rPr>
        <w:t xml:space="preserve"> </w:t>
      </w:r>
      <w:r w:rsidRPr="00635101">
        <w:rPr>
          <w:rFonts w:ascii="Times New Roman" w:hAnsi="Times New Roman"/>
          <w:iCs/>
          <w:sz w:val="24"/>
          <w:szCs w:val="24"/>
        </w:rPr>
        <w:t>Szkolenie medyczne powinno być przeprowadzone z zastosowaniem materiałów symulujących rzeczywiste urazy i obrażenia (sztuczna krew, silikonowe imitacje ran)</w:t>
      </w:r>
      <w:r>
        <w:rPr>
          <w:rFonts w:ascii="Times New Roman" w:hAnsi="Times New Roman"/>
          <w:iCs/>
          <w:sz w:val="24"/>
          <w:szCs w:val="24"/>
        </w:rPr>
        <w:t>.</w:t>
      </w:r>
    </w:p>
    <w:p w14:paraId="2C36DF6B" w14:textId="5025D513" w:rsidR="00B77CF6" w:rsidRDefault="00B77CF6" w:rsidP="000D3DAD">
      <w:pPr>
        <w:spacing w:after="0" w:line="240" w:lineRule="auto"/>
        <w:ind w:left="6379"/>
        <w:jc w:val="right"/>
        <w:rPr>
          <w:color w:val="FF0000"/>
        </w:rPr>
      </w:pPr>
    </w:p>
    <w:p w14:paraId="0B24C8F2" w14:textId="77777777" w:rsidR="00661770" w:rsidRDefault="00661770" w:rsidP="000D3DAD">
      <w:pPr>
        <w:spacing w:after="0" w:line="240" w:lineRule="auto"/>
        <w:ind w:left="6379"/>
        <w:jc w:val="right"/>
        <w:rPr>
          <w:b/>
          <w:i/>
          <w:u w:val="single"/>
        </w:rPr>
      </w:pPr>
    </w:p>
    <w:p w14:paraId="5E132847" w14:textId="77777777" w:rsidR="00661770" w:rsidRDefault="00661770" w:rsidP="000D3DAD">
      <w:pPr>
        <w:spacing w:after="0" w:line="240" w:lineRule="auto"/>
        <w:ind w:left="6379"/>
        <w:jc w:val="right"/>
        <w:rPr>
          <w:b/>
          <w:i/>
          <w:u w:val="single"/>
        </w:rPr>
      </w:pPr>
    </w:p>
    <w:p w14:paraId="4AAB140E" w14:textId="77777777" w:rsidR="00661770" w:rsidRDefault="00661770" w:rsidP="000D3DAD">
      <w:pPr>
        <w:spacing w:after="0" w:line="240" w:lineRule="auto"/>
        <w:ind w:left="6379"/>
        <w:jc w:val="right"/>
        <w:rPr>
          <w:b/>
          <w:i/>
          <w:u w:val="single"/>
        </w:rPr>
      </w:pPr>
    </w:p>
    <w:p w14:paraId="0286E96D" w14:textId="77777777" w:rsidR="00661770" w:rsidRDefault="00661770" w:rsidP="000D3DAD">
      <w:pPr>
        <w:spacing w:after="0" w:line="240" w:lineRule="auto"/>
        <w:ind w:left="6379"/>
        <w:jc w:val="right"/>
        <w:rPr>
          <w:b/>
          <w:i/>
          <w:u w:val="single"/>
        </w:rPr>
      </w:pPr>
    </w:p>
    <w:p w14:paraId="33288674" w14:textId="77777777" w:rsidR="00661770" w:rsidRDefault="00661770" w:rsidP="000D3DAD">
      <w:pPr>
        <w:spacing w:after="0" w:line="240" w:lineRule="auto"/>
        <w:ind w:left="6379"/>
        <w:jc w:val="right"/>
        <w:rPr>
          <w:b/>
          <w:i/>
          <w:u w:val="single"/>
        </w:rPr>
      </w:pPr>
    </w:p>
    <w:p w14:paraId="010ADF42" w14:textId="77777777" w:rsidR="00661770" w:rsidRDefault="00661770" w:rsidP="000D3DAD">
      <w:pPr>
        <w:spacing w:after="0" w:line="240" w:lineRule="auto"/>
        <w:ind w:left="6379"/>
        <w:jc w:val="right"/>
        <w:rPr>
          <w:b/>
          <w:i/>
          <w:u w:val="single"/>
        </w:rPr>
      </w:pPr>
    </w:p>
    <w:p w14:paraId="03E24D29" w14:textId="77777777" w:rsidR="00661770" w:rsidRDefault="00661770" w:rsidP="000D3DAD">
      <w:pPr>
        <w:spacing w:after="0" w:line="240" w:lineRule="auto"/>
        <w:ind w:left="6379"/>
        <w:jc w:val="right"/>
        <w:rPr>
          <w:b/>
          <w:i/>
          <w:u w:val="single"/>
        </w:rPr>
      </w:pPr>
    </w:p>
    <w:p w14:paraId="50908F6A" w14:textId="77777777" w:rsidR="00661770" w:rsidRDefault="00661770" w:rsidP="000D3DAD">
      <w:pPr>
        <w:spacing w:after="0" w:line="240" w:lineRule="auto"/>
        <w:ind w:left="6379"/>
        <w:jc w:val="right"/>
        <w:rPr>
          <w:b/>
          <w:i/>
          <w:u w:val="single"/>
        </w:rPr>
      </w:pPr>
    </w:p>
    <w:p w14:paraId="65BF0CE8" w14:textId="77777777" w:rsidR="00661770" w:rsidRDefault="00661770" w:rsidP="000D3DAD">
      <w:pPr>
        <w:spacing w:after="0" w:line="240" w:lineRule="auto"/>
        <w:ind w:left="6379"/>
        <w:jc w:val="right"/>
        <w:rPr>
          <w:b/>
          <w:i/>
          <w:u w:val="single"/>
        </w:rPr>
      </w:pPr>
    </w:p>
    <w:p w14:paraId="71495670" w14:textId="77777777" w:rsidR="00661770" w:rsidRDefault="00661770" w:rsidP="000D3DAD">
      <w:pPr>
        <w:spacing w:after="0" w:line="240" w:lineRule="auto"/>
        <w:ind w:left="6379"/>
        <w:jc w:val="right"/>
        <w:rPr>
          <w:b/>
          <w:i/>
          <w:u w:val="single"/>
        </w:rPr>
      </w:pPr>
    </w:p>
    <w:p w14:paraId="1FA10326" w14:textId="77777777" w:rsidR="00661770" w:rsidRDefault="00661770" w:rsidP="000D3DAD">
      <w:pPr>
        <w:spacing w:after="0" w:line="240" w:lineRule="auto"/>
        <w:ind w:left="6379"/>
        <w:jc w:val="right"/>
        <w:rPr>
          <w:b/>
          <w:i/>
          <w:u w:val="single"/>
        </w:rPr>
      </w:pPr>
    </w:p>
    <w:p w14:paraId="20BC616C" w14:textId="77777777" w:rsidR="00661770" w:rsidRDefault="00661770" w:rsidP="000D3DAD">
      <w:pPr>
        <w:spacing w:after="0" w:line="240" w:lineRule="auto"/>
        <w:ind w:left="6379"/>
        <w:jc w:val="right"/>
        <w:rPr>
          <w:b/>
          <w:i/>
          <w:u w:val="single"/>
        </w:rPr>
      </w:pPr>
    </w:p>
    <w:p w14:paraId="6535D519" w14:textId="77777777" w:rsidR="00661770" w:rsidRDefault="00661770" w:rsidP="000D3DAD">
      <w:pPr>
        <w:spacing w:after="0" w:line="240" w:lineRule="auto"/>
        <w:ind w:left="6379"/>
        <w:jc w:val="right"/>
        <w:rPr>
          <w:b/>
          <w:i/>
          <w:u w:val="single"/>
        </w:rPr>
      </w:pPr>
    </w:p>
    <w:p w14:paraId="08D392D2" w14:textId="77777777" w:rsidR="00661770" w:rsidRDefault="00661770" w:rsidP="000D3DAD">
      <w:pPr>
        <w:spacing w:after="0" w:line="240" w:lineRule="auto"/>
        <w:ind w:left="6379"/>
        <w:jc w:val="right"/>
        <w:rPr>
          <w:b/>
          <w:i/>
          <w:u w:val="single"/>
        </w:rPr>
      </w:pPr>
    </w:p>
    <w:p w14:paraId="19AD18CA" w14:textId="77777777" w:rsidR="00661770" w:rsidRDefault="00661770" w:rsidP="000D3DAD">
      <w:pPr>
        <w:spacing w:after="0" w:line="240" w:lineRule="auto"/>
        <w:ind w:left="6379"/>
        <w:jc w:val="right"/>
        <w:rPr>
          <w:b/>
          <w:i/>
          <w:u w:val="single"/>
        </w:rPr>
      </w:pPr>
    </w:p>
    <w:p w14:paraId="37142FC4" w14:textId="77777777" w:rsidR="00661770" w:rsidRDefault="00661770" w:rsidP="000D3DAD">
      <w:pPr>
        <w:spacing w:after="0" w:line="240" w:lineRule="auto"/>
        <w:ind w:left="6379"/>
        <w:jc w:val="right"/>
        <w:rPr>
          <w:b/>
          <w:i/>
          <w:u w:val="single"/>
        </w:rPr>
      </w:pPr>
    </w:p>
    <w:p w14:paraId="73645F4E" w14:textId="77777777" w:rsidR="00661770" w:rsidRDefault="00661770" w:rsidP="000D3DAD">
      <w:pPr>
        <w:spacing w:after="0" w:line="240" w:lineRule="auto"/>
        <w:ind w:left="6379"/>
        <w:jc w:val="right"/>
        <w:rPr>
          <w:b/>
          <w:i/>
          <w:u w:val="single"/>
        </w:rPr>
      </w:pPr>
    </w:p>
    <w:p w14:paraId="30311DA4" w14:textId="77777777" w:rsidR="00661770" w:rsidRDefault="00661770" w:rsidP="000D3DAD">
      <w:pPr>
        <w:spacing w:after="0" w:line="240" w:lineRule="auto"/>
        <w:ind w:left="6379"/>
        <w:jc w:val="right"/>
        <w:rPr>
          <w:b/>
          <w:i/>
          <w:u w:val="single"/>
        </w:rPr>
      </w:pPr>
    </w:p>
    <w:p w14:paraId="424F335F" w14:textId="77777777" w:rsidR="00661770" w:rsidRDefault="00661770" w:rsidP="000D3DAD">
      <w:pPr>
        <w:spacing w:after="0" w:line="240" w:lineRule="auto"/>
        <w:ind w:left="6379"/>
        <w:jc w:val="right"/>
        <w:rPr>
          <w:b/>
          <w:i/>
          <w:u w:val="single"/>
        </w:rPr>
      </w:pPr>
    </w:p>
    <w:p w14:paraId="0D452BCE" w14:textId="77777777" w:rsidR="00661770" w:rsidRDefault="00661770" w:rsidP="000D3DAD">
      <w:pPr>
        <w:spacing w:after="0" w:line="240" w:lineRule="auto"/>
        <w:ind w:left="6379"/>
        <w:jc w:val="right"/>
        <w:rPr>
          <w:b/>
          <w:i/>
          <w:u w:val="single"/>
        </w:rPr>
      </w:pPr>
    </w:p>
    <w:p w14:paraId="026D1E53" w14:textId="77777777" w:rsidR="00661770" w:rsidRDefault="00661770" w:rsidP="000D3DAD">
      <w:pPr>
        <w:spacing w:after="0" w:line="240" w:lineRule="auto"/>
        <w:ind w:left="6379"/>
        <w:jc w:val="right"/>
        <w:rPr>
          <w:b/>
          <w:i/>
          <w:u w:val="single"/>
        </w:rPr>
      </w:pPr>
    </w:p>
    <w:p w14:paraId="08146E1D" w14:textId="77777777" w:rsidR="00661770" w:rsidRDefault="00661770" w:rsidP="000D3DAD">
      <w:pPr>
        <w:spacing w:after="0" w:line="240" w:lineRule="auto"/>
        <w:ind w:left="6379"/>
        <w:jc w:val="right"/>
        <w:rPr>
          <w:b/>
          <w:i/>
          <w:u w:val="single"/>
        </w:rPr>
      </w:pPr>
    </w:p>
    <w:p w14:paraId="77AB9A3B" w14:textId="77777777" w:rsidR="00661770" w:rsidRDefault="00661770" w:rsidP="000D3DAD">
      <w:pPr>
        <w:spacing w:after="0" w:line="240" w:lineRule="auto"/>
        <w:ind w:left="6379"/>
        <w:jc w:val="right"/>
        <w:rPr>
          <w:b/>
          <w:i/>
          <w:u w:val="single"/>
        </w:rPr>
      </w:pPr>
    </w:p>
    <w:p w14:paraId="3DBC94C2" w14:textId="77777777" w:rsidR="00661770" w:rsidRDefault="00661770" w:rsidP="000D3DAD">
      <w:pPr>
        <w:spacing w:after="0" w:line="240" w:lineRule="auto"/>
        <w:ind w:left="6379"/>
        <w:jc w:val="right"/>
        <w:rPr>
          <w:b/>
          <w:i/>
          <w:u w:val="single"/>
        </w:rPr>
      </w:pPr>
    </w:p>
    <w:p w14:paraId="4D5A2B82" w14:textId="77777777" w:rsidR="00661770" w:rsidRDefault="00661770" w:rsidP="000D3DAD">
      <w:pPr>
        <w:spacing w:after="0" w:line="240" w:lineRule="auto"/>
        <w:ind w:left="6379"/>
        <w:jc w:val="right"/>
        <w:rPr>
          <w:b/>
          <w:i/>
          <w:u w:val="single"/>
        </w:rPr>
      </w:pPr>
    </w:p>
    <w:p w14:paraId="29D7FE3F" w14:textId="77777777" w:rsidR="003220CE" w:rsidRDefault="003220CE" w:rsidP="000D3DAD">
      <w:pPr>
        <w:spacing w:after="0" w:line="240" w:lineRule="auto"/>
        <w:ind w:left="6379"/>
        <w:jc w:val="right"/>
        <w:rPr>
          <w:b/>
          <w:i/>
          <w:u w:val="single"/>
        </w:rPr>
      </w:pPr>
    </w:p>
    <w:p w14:paraId="112C85D8" w14:textId="77777777" w:rsidR="003220CE" w:rsidRDefault="003220CE" w:rsidP="000D3DAD">
      <w:pPr>
        <w:spacing w:after="0" w:line="240" w:lineRule="auto"/>
        <w:ind w:left="6379"/>
        <w:jc w:val="right"/>
        <w:rPr>
          <w:b/>
          <w:i/>
          <w:u w:val="single"/>
        </w:rPr>
      </w:pPr>
    </w:p>
    <w:p w14:paraId="098D707E" w14:textId="5E417B85" w:rsidR="00D624F5" w:rsidRPr="000B5A50" w:rsidRDefault="000D3DAD" w:rsidP="000D3DAD">
      <w:pPr>
        <w:spacing w:after="0" w:line="240" w:lineRule="auto"/>
        <w:ind w:left="6379"/>
        <w:jc w:val="right"/>
        <w:rPr>
          <w:b/>
          <w:i/>
          <w:u w:val="single"/>
        </w:rPr>
      </w:pPr>
      <w:r w:rsidRPr="000B5A50">
        <w:rPr>
          <w:b/>
          <w:i/>
          <w:u w:val="single"/>
        </w:rPr>
        <w:lastRenderedPageBreak/>
        <w:t>ZAŁĄCZNIK NR 3</w:t>
      </w:r>
    </w:p>
    <w:p w14:paraId="59C0A167" w14:textId="77777777" w:rsidR="00101C1E" w:rsidRPr="00385C6E" w:rsidRDefault="00101C1E" w:rsidP="00101C1E">
      <w:pPr>
        <w:spacing w:after="0" w:line="240" w:lineRule="auto"/>
        <w:jc w:val="right"/>
        <w:rPr>
          <w:rFonts w:eastAsia="Times New Roman"/>
          <w:sz w:val="23"/>
          <w:szCs w:val="23"/>
        </w:rPr>
      </w:pPr>
      <w:r w:rsidRPr="00385C6E">
        <w:rPr>
          <w:b/>
          <w:bCs/>
          <w:sz w:val="23"/>
          <w:szCs w:val="23"/>
        </w:rPr>
        <w:t>(projekt)</w:t>
      </w:r>
    </w:p>
    <w:p w14:paraId="76EA10DE" w14:textId="77777777" w:rsidR="007C79F1" w:rsidRPr="007C79F1" w:rsidRDefault="007C79F1" w:rsidP="007C79F1">
      <w:pPr>
        <w:spacing w:after="0" w:line="240" w:lineRule="auto"/>
        <w:jc w:val="center"/>
        <w:rPr>
          <w:b/>
          <w:bCs/>
          <w:color w:val="000000" w:themeColor="text1"/>
        </w:rPr>
      </w:pPr>
      <w:bookmarkStart w:id="10" w:name="_Hlk170111463"/>
      <w:r w:rsidRPr="007C79F1">
        <w:rPr>
          <w:b/>
          <w:bCs/>
          <w:color w:val="000000" w:themeColor="text1"/>
        </w:rPr>
        <w:t>UMOWA NR …………………</w:t>
      </w:r>
    </w:p>
    <w:p w14:paraId="0C95FCBA"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 xml:space="preserve">(zw. dalej „Umową”) </w:t>
      </w:r>
    </w:p>
    <w:p w14:paraId="710D2A95" w14:textId="77777777" w:rsidR="007C79F1" w:rsidRPr="007C79F1" w:rsidRDefault="007C79F1" w:rsidP="007C79F1">
      <w:pPr>
        <w:spacing w:after="0" w:line="240" w:lineRule="auto"/>
        <w:rPr>
          <w:rFonts w:eastAsia="Arial"/>
          <w:color w:val="000000" w:themeColor="text1"/>
        </w:rPr>
      </w:pPr>
    </w:p>
    <w:p w14:paraId="21278D1E" w14:textId="77777777" w:rsidR="007C79F1" w:rsidRPr="007C79F1" w:rsidRDefault="007C79F1" w:rsidP="007C79F1">
      <w:pPr>
        <w:suppressAutoHyphens w:val="0"/>
        <w:spacing w:after="0" w:line="240" w:lineRule="auto"/>
        <w:jc w:val="both"/>
        <w:rPr>
          <w:rFonts w:eastAsiaTheme="minorHAnsi"/>
          <w:lang w:eastAsia="en-US"/>
        </w:rPr>
      </w:pPr>
      <w:r w:rsidRPr="007C79F1">
        <w:rPr>
          <w:rFonts w:eastAsiaTheme="minorHAnsi"/>
          <w:lang w:eastAsia="en-US"/>
        </w:rPr>
        <w:t>zawarta w dniu złożenia ostatniego kwalifikowanego podpisu elektronicznego przez Strony, pomiędzy:</w:t>
      </w:r>
    </w:p>
    <w:p w14:paraId="055D7C76" w14:textId="77777777" w:rsidR="007C79F1" w:rsidRPr="007C79F1" w:rsidRDefault="007C79F1" w:rsidP="007C79F1">
      <w:pPr>
        <w:suppressAutoHyphens w:val="0"/>
        <w:spacing w:after="0" w:line="240" w:lineRule="auto"/>
        <w:jc w:val="both"/>
        <w:rPr>
          <w:rFonts w:eastAsia="Times New Roman"/>
          <w:lang w:eastAsia="en-US"/>
        </w:rPr>
      </w:pPr>
    </w:p>
    <w:p w14:paraId="6E7C760F" w14:textId="77777777" w:rsidR="007C79F1" w:rsidRPr="007C79F1" w:rsidRDefault="007C79F1" w:rsidP="007C79F1">
      <w:pPr>
        <w:suppressAutoHyphens w:val="0"/>
        <w:spacing w:after="0" w:line="240" w:lineRule="auto"/>
        <w:jc w:val="both"/>
        <w:rPr>
          <w:rFonts w:eastAsiaTheme="minorHAnsi"/>
          <w:lang w:eastAsia="en-US"/>
        </w:rPr>
      </w:pPr>
      <w:r w:rsidRPr="007C79F1">
        <w:rPr>
          <w:rFonts w:eastAsiaTheme="minorHAnsi"/>
          <w:b/>
          <w:bCs/>
          <w:lang w:eastAsia="en-US"/>
        </w:rPr>
        <w:t>Akademią Marynarki Wojennej im. Bohaterów Westerplatte</w:t>
      </w:r>
      <w:r w:rsidRPr="007C79F1">
        <w:rPr>
          <w:rFonts w:eastAsiaTheme="minorHAnsi"/>
          <w:lang w:eastAsia="en-US"/>
        </w:rPr>
        <w:t xml:space="preserve"> w Gdyni, ul. inż. J. Śmidowicza 69, 81-127 Gdynia, NIP 586-010-46-93, Regon 190064136,</w:t>
      </w:r>
    </w:p>
    <w:p w14:paraId="37CA0A52"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 xml:space="preserve">w  imieniu i na rzecz której działa:                                                                                       </w:t>
      </w:r>
    </w:p>
    <w:p w14:paraId="5CFAC2C8" w14:textId="77777777" w:rsidR="007C79F1" w:rsidRPr="007C79F1" w:rsidRDefault="007C79F1" w:rsidP="007C79F1">
      <w:pPr>
        <w:suppressAutoHyphens w:val="0"/>
        <w:spacing w:after="0" w:line="240" w:lineRule="auto"/>
        <w:outlineLvl w:val="0"/>
        <w:rPr>
          <w:rFonts w:eastAsia="Times New Roman"/>
          <w:lang w:eastAsia="en-US"/>
        </w:rPr>
      </w:pPr>
      <w:r w:rsidRPr="007C79F1">
        <w:rPr>
          <w:rFonts w:eastAsiaTheme="minorHAnsi"/>
          <w:b/>
          <w:bCs/>
          <w:lang w:eastAsia="en-US"/>
          <w14:textOutline w14:w="12700" w14:cap="flat" w14:cmpd="sng" w14:algn="ctr">
            <w14:noFill/>
            <w14:prstDash w14:val="solid"/>
            <w14:miter w14:lim="400000"/>
          </w14:textOutline>
        </w:rPr>
        <w:t>Kanclerz – Marek DRYGAS</w:t>
      </w:r>
      <w:r w:rsidRPr="007C79F1">
        <w:rPr>
          <w:rFonts w:eastAsiaTheme="minorHAnsi"/>
          <w:lang w:eastAsia="en-US"/>
          <w14:textOutline w14:w="12700" w14:cap="flat" w14:cmpd="sng" w14:algn="ctr">
            <w14:noFill/>
            <w14:prstDash w14:val="solid"/>
            <w14:miter w14:lim="400000"/>
          </w14:textOutline>
        </w:rPr>
        <w:t>, działający na mocy pełnomocnictwa</w:t>
      </w:r>
      <w:r w:rsidRPr="007C79F1">
        <w:rPr>
          <w:rFonts w:eastAsiaTheme="minorHAnsi"/>
          <w:b/>
          <w:bCs/>
          <w:lang w:eastAsia="en-US"/>
          <w14:textOutline w14:w="12700" w14:cap="flat" w14:cmpd="sng" w14:algn="ctr">
            <w14:noFill/>
            <w14:prstDash w14:val="solid"/>
            <w14:miter w14:lim="400000"/>
          </w14:textOutline>
        </w:rPr>
        <w:t xml:space="preserve"> Rektora - Komendanta – kontradm. prof. dr. hab. Tomasza SZUBRYCHTA</w:t>
      </w:r>
      <w:r w:rsidRPr="007C79F1">
        <w:rPr>
          <w:rFonts w:eastAsiaTheme="minorHAnsi"/>
          <w:lang w:eastAsia="en-US"/>
          <w14:textOutline w14:w="12700" w14:cap="flat" w14:cmpd="sng" w14:algn="ctr">
            <w14:noFill/>
            <w14:prstDash w14:val="solid"/>
            <w14:miter w14:lim="400000"/>
          </w14:textOutline>
        </w:rPr>
        <w:t xml:space="preserve">, </w:t>
      </w:r>
      <w:r w:rsidRPr="007C79F1">
        <w:rPr>
          <w:rFonts w:eastAsia="Times New Roman"/>
          <w:b/>
          <w:bCs/>
          <w:lang w:eastAsia="en-US"/>
          <w14:textOutline w14:w="12700" w14:cap="flat" w14:cmpd="sng" w14:algn="ctr">
            <w14:noFill/>
            <w14:prstDash w14:val="solid"/>
            <w14:miter w14:lim="400000"/>
          </w14:textOutline>
        </w:rPr>
        <w:br/>
      </w:r>
      <w:r w:rsidRPr="007C79F1">
        <w:rPr>
          <w:rFonts w:eastAsiaTheme="minorHAnsi"/>
          <w:lang w:eastAsia="en-US"/>
        </w:rPr>
        <w:t>zwaną w dalszej części niniejszej Umowy „</w:t>
      </w:r>
      <w:r w:rsidRPr="007C79F1">
        <w:rPr>
          <w:rFonts w:eastAsiaTheme="minorHAnsi"/>
          <w:b/>
          <w:bCs/>
          <w:lang w:eastAsia="en-US"/>
        </w:rPr>
        <w:t>Zamawiającym</w:t>
      </w:r>
      <w:r w:rsidRPr="007C79F1">
        <w:rPr>
          <w:rFonts w:eastAsiaTheme="minorHAnsi"/>
          <w:lang w:eastAsia="en-US"/>
        </w:rPr>
        <w:t>”,</w:t>
      </w:r>
      <w:r w:rsidRPr="007C79F1">
        <w:rPr>
          <w:rFonts w:eastAsiaTheme="minorHAnsi"/>
          <w:rtl/>
          <w:lang w:eastAsia="en-US"/>
        </w:rPr>
        <w:t xml:space="preserve"> </w:t>
      </w:r>
    </w:p>
    <w:p w14:paraId="1B0F4814" w14:textId="77777777" w:rsidR="007C79F1" w:rsidRPr="007C79F1" w:rsidRDefault="007C79F1" w:rsidP="007C79F1">
      <w:pPr>
        <w:suppressAutoHyphens w:val="0"/>
        <w:spacing w:after="0" w:line="240" w:lineRule="auto"/>
        <w:jc w:val="both"/>
        <w:rPr>
          <w:rFonts w:eastAsia="Times New Roman"/>
          <w:b/>
          <w:bCs/>
          <w:lang w:eastAsia="en-US"/>
        </w:rPr>
      </w:pPr>
    </w:p>
    <w:p w14:paraId="344CDD71" w14:textId="77777777" w:rsidR="007C79F1" w:rsidRPr="007C79F1" w:rsidRDefault="007C79F1" w:rsidP="007C79F1">
      <w:pPr>
        <w:suppressAutoHyphens w:val="0"/>
        <w:spacing w:after="0" w:line="240" w:lineRule="auto"/>
        <w:jc w:val="both"/>
        <w:rPr>
          <w:rFonts w:eastAsia="Times New Roman"/>
          <w:b/>
          <w:bCs/>
          <w:lang w:eastAsia="en-US"/>
        </w:rPr>
      </w:pPr>
      <w:r w:rsidRPr="007C79F1">
        <w:rPr>
          <w:rFonts w:eastAsiaTheme="minorHAnsi"/>
          <w:b/>
          <w:bCs/>
          <w:lang w:eastAsia="en-US"/>
        </w:rPr>
        <w:t xml:space="preserve">a </w:t>
      </w:r>
    </w:p>
    <w:p w14:paraId="03D7F80B"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w:t>
      </w:r>
    </w:p>
    <w:p w14:paraId="0F53761F"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z siedzibą w ………….…………, kod pocztowy .……….…….., ul. …..……………..……………….</w:t>
      </w:r>
    </w:p>
    <w:p w14:paraId="0FE7389D"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zarejestrowanym w ……………………, będącym płatnikiem VAT, nr NIP ………………………….., REGON: ………………………,  reprezentowanym przez:</w:t>
      </w:r>
    </w:p>
    <w:p w14:paraId="34739F1A"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w:t>
      </w:r>
    </w:p>
    <w:p w14:paraId="52AB6789" w14:textId="77777777" w:rsidR="007C79F1" w:rsidRPr="007C79F1" w:rsidRDefault="007C79F1" w:rsidP="007C79F1">
      <w:pPr>
        <w:suppressAutoHyphens w:val="0"/>
        <w:spacing w:after="0" w:line="240" w:lineRule="auto"/>
        <w:jc w:val="both"/>
        <w:rPr>
          <w:rFonts w:eastAsiaTheme="minorHAnsi"/>
          <w:lang w:eastAsia="en-US"/>
        </w:rPr>
      </w:pPr>
      <w:r w:rsidRPr="007C79F1">
        <w:rPr>
          <w:rFonts w:eastAsiaTheme="minorHAnsi"/>
          <w:lang w:eastAsia="en-US"/>
        </w:rPr>
        <w:t>zwanym w dalszej części niniejszej Umowy „</w:t>
      </w:r>
      <w:r w:rsidRPr="007C79F1">
        <w:rPr>
          <w:rFonts w:eastAsiaTheme="minorHAnsi"/>
          <w:b/>
          <w:bCs/>
          <w:lang w:eastAsia="en-US"/>
        </w:rPr>
        <w:t>Wykonawcą</w:t>
      </w:r>
      <w:r w:rsidRPr="007C79F1">
        <w:rPr>
          <w:rFonts w:eastAsiaTheme="minorHAnsi"/>
          <w:lang w:eastAsia="en-US"/>
        </w:rPr>
        <w:t>”,</w:t>
      </w:r>
    </w:p>
    <w:p w14:paraId="14AFCA5D" w14:textId="77777777" w:rsidR="007C79F1" w:rsidRPr="007C79F1" w:rsidRDefault="007C79F1" w:rsidP="007C79F1">
      <w:pPr>
        <w:suppressAutoHyphens w:val="0"/>
        <w:spacing w:after="0" w:line="240" w:lineRule="auto"/>
        <w:jc w:val="both"/>
        <w:rPr>
          <w:rFonts w:eastAsia="Times New Roman"/>
          <w:lang w:eastAsia="en-US"/>
        </w:rPr>
      </w:pPr>
      <w:r w:rsidRPr="007C79F1">
        <w:rPr>
          <w:rFonts w:eastAsiaTheme="minorHAnsi"/>
          <w:lang w:eastAsia="en-US"/>
        </w:rPr>
        <w:t>zwanymi dalej łącznie „</w:t>
      </w:r>
      <w:r w:rsidRPr="007C79F1">
        <w:rPr>
          <w:rFonts w:eastAsiaTheme="minorHAnsi"/>
          <w:b/>
          <w:bCs/>
          <w:lang w:eastAsia="en-US"/>
        </w:rPr>
        <w:t>Stronami</w:t>
      </w:r>
      <w:r w:rsidRPr="007C79F1">
        <w:rPr>
          <w:rFonts w:eastAsiaTheme="minorHAnsi"/>
          <w:lang w:eastAsia="en-US"/>
        </w:rPr>
        <w:t>”, a każda z osobna „</w:t>
      </w:r>
      <w:r w:rsidRPr="007C79F1">
        <w:rPr>
          <w:rFonts w:eastAsiaTheme="minorHAnsi"/>
          <w:b/>
          <w:bCs/>
          <w:lang w:eastAsia="en-US"/>
        </w:rPr>
        <w:t>Stroną</w:t>
      </w:r>
      <w:r w:rsidRPr="007C79F1">
        <w:rPr>
          <w:rFonts w:eastAsiaTheme="minorHAnsi"/>
          <w:lang w:eastAsia="en-US"/>
        </w:rPr>
        <w:t>”.</w:t>
      </w:r>
    </w:p>
    <w:p w14:paraId="36F31239" w14:textId="77777777" w:rsidR="007C79F1" w:rsidRPr="007C79F1" w:rsidRDefault="007C79F1" w:rsidP="007C79F1">
      <w:pPr>
        <w:spacing w:after="0" w:line="240" w:lineRule="auto"/>
        <w:jc w:val="both"/>
        <w:rPr>
          <w:rFonts w:eastAsia="Arial"/>
          <w:color w:val="000000" w:themeColor="text1"/>
        </w:rPr>
      </w:pPr>
      <w:r w:rsidRPr="007C79F1">
        <w:rPr>
          <w:color w:val="000000" w:themeColor="text1"/>
        </w:rPr>
        <w:t>o następującej treści:</w:t>
      </w:r>
    </w:p>
    <w:p w14:paraId="260EF6A4" w14:textId="77777777" w:rsidR="007C79F1" w:rsidRPr="007C79F1" w:rsidRDefault="007C79F1" w:rsidP="007C79F1">
      <w:pPr>
        <w:spacing w:after="0" w:line="240" w:lineRule="auto"/>
        <w:jc w:val="both"/>
        <w:rPr>
          <w:rFonts w:eastAsia="Arial"/>
          <w:color w:val="000000" w:themeColor="text1"/>
        </w:rPr>
      </w:pPr>
    </w:p>
    <w:p w14:paraId="2718B491" w14:textId="77777777" w:rsidR="007C79F1" w:rsidRPr="007C79F1" w:rsidRDefault="007C79F1" w:rsidP="007C79F1">
      <w:pPr>
        <w:spacing w:after="0" w:line="240" w:lineRule="auto"/>
        <w:jc w:val="both"/>
        <w:rPr>
          <w:b/>
          <w:bCs/>
          <w:color w:val="000000" w:themeColor="text1"/>
          <w:u w:color="FF0000"/>
        </w:rPr>
      </w:pPr>
      <w:r w:rsidRPr="007C79F1">
        <w:rPr>
          <w:color w:val="000000" w:themeColor="text1"/>
        </w:rPr>
        <w:t xml:space="preserve">Niniejsza Umowa zostaje zawarta w wyniku dokonania wyboru przez Zamawiającego oferty Wykonawcy w postępowaniu o udzielenie zamówienia przeprowadzonego w trybie podstawowym bez negocjacji na podstawie art. 275 pkt.1 i nast. </w:t>
      </w:r>
      <w:r w:rsidRPr="007C79F1">
        <w:rPr>
          <w:color w:val="000000" w:themeColor="text1"/>
          <w:u w:color="FF0000"/>
        </w:rPr>
        <w:t>Ustawy z dnia 11 września 2019 r.– Prawo zamówień publicznych (</w:t>
      </w:r>
      <w:r w:rsidRPr="007C79F1">
        <w:rPr>
          <w:rFonts w:eastAsiaTheme="minorHAnsi"/>
          <w:lang w:eastAsia="en-US"/>
        </w:rPr>
        <w:t xml:space="preserve">Dz. U. z 2023 r., poz. 1605 z </w:t>
      </w:r>
      <w:proofErr w:type="spellStart"/>
      <w:r w:rsidRPr="007C79F1">
        <w:rPr>
          <w:rFonts w:eastAsiaTheme="minorHAnsi"/>
          <w:lang w:eastAsia="en-US"/>
        </w:rPr>
        <w:t>późn</w:t>
      </w:r>
      <w:proofErr w:type="spellEnd"/>
      <w:r w:rsidRPr="007C79F1">
        <w:rPr>
          <w:rFonts w:eastAsiaTheme="minorHAnsi"/>
          <w:lang w:eastAsia="en-US"/>
        </w:rPr>
        <w:t>. zm.</w:t>
      </w:r>
      <w:r w:rsidRPr="007C79F1">
        <w:rPr>
          <w:color w:val="000000" w:themeColor="text1"/>
          <w:u w:color="FF0000"/>
        </w:rPr>
        <w:t xml:space="preserve">) w ramach postępowania nr: </w:t>
      </w:r>
      <w:r w:rsidRPr="007C79F1">
        <w:rPr>
          <w:rFonts w:eastAsiaTheme="minorHAnsi"/>
          <w:b/>
          <w:lang w:eastAsia="en-US"/>
        </w:rPr>
        <w:t xml:space="preserve">AMW-KANC.SZP.2712.20.2024, pn.: </w:t>
      </w:r>
      <w:r w:rsidRPr="007C79F1">
        <w:rPr>
          <w:color w:val="000000" w:themeColor="text1"/>
          <w:u w:color="FF0000"/>
        </w:rPr>
        <w:t xml:space="preserve">” </w:t>
      </w:r>
      <w:r w:rsidRPr="007C79F1">
        <w:rPr>
          <w:b/>
          <w:bCs/>
          <w:color w:val="000000" w:themeColor="text1"/>
        </w:rPr>
        <w:t>Współprowadzenie szkoleń praktycznych dla 9 studentów zagranicznych w ramach przedmiotu „Taktyka straży przybrzeżnej” - „Taktyka działania grupy kontrolnej straży przybrzeżnej podczas inspekcji statku – szkolenie podstawowe”</w:t>
      </w:r>
    </w:p>
    <w:p w14:paraId="79D3E0FC" w14:textId="77777777" w:rsidR="007C79F1" w:rsidRPr="007C79F1" w:rsidRDefault="007C79F1" w:rsidP="007C79F1">
      <w:pPr>
        <w:spacing w:after="0" w:line="240" w:lineRule="auto"/>
        <w:jc w:val="both"/>
        <w:rPr>
          <w:rFonts w:eastAsia="Arial"/>
          <w:b/>
          <w:bCs/>
          <w:color w:val="000000" w:themeColor="text1"/>
          <w:u w:color="FF0000"/>
        </w:rPr>
      </w:pPr>
    </w:p>
    <w:p w14:paraId="506B1A3C"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 1</w:t>
      </w:r>
    </w:p>
    <w:p w14:paraId="37DA3ED9"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Przedmiot Umowy</w:t>
      </w:r>
    </w:p>
    <w:p w14:paraId="4AA9D682" w14:textId="77777777" w:rsidR="007C79F1" w:rsidRPr="007C79F1" w:rsidRDefault="007C79F1" w:rsidP="007C79F1">
      <w:pPr>
        <w:spacing w:after="0" w:line="240" w:lineRule="auto"/>
        <w:contextualSpacing/>
        <w:jc w:val="both"/>
        <w:rPr>
          <w:bCs/>
          <w:color w:val="000000" w:themeColor="text1"/>
        </w:rPr>
      </w:pPr>
      <w:r w:rsidRPr="007C79F1">
        <w:rPr>
          <w:color w:val="000000" w:themeColor="text1"/>
        </w:rPr>
        <w:t xml:space="preserve">Zamawiający zleca, a Wykonawca przyjmuje do wykonania zlecenie polegające na współprowadzeniu szkoleń praktycznych dla 9 studentów </w:t>
      </w:r>
      <w:r w:rsidRPr="007C79F1">
        <w:rPr>
          <w:b/>
          <w:color w:val="000000" w:themeColor="text1"/>
        </w:rPr>
        <w:t xml:space="preserve">zagranicznych </w:t>
      </w:r>
      <w:r w:rsidRPr="007C79F1">
        <w:rPr>
          <w:color w:val="000000" w:themeColor="text1"/>
        </w:rPr>
        <w:t xml:space="preserve">w ramach przedmiotu „Taktyka straży przybrzeżnej” - </w:t>
      </w:r>
      <w:r w:rsidRPr="007C79F1">
        <w:rPr>
          <w:b/>
          <w:color w:val="000000" w:themeColor="text1"/>
        </w:rPr>
        <w:t>„Taktyka działania grupy kontrolnej straży przybrzeżnej podczas inspekcji statku – szkolenie podstawowe”</w:t>
      </w:r>
      <w:r w:rsidRPr="007C79F1">
        <w:rPr>
          <w:rFonts w:eastAsiaTheme="minorHAnsi"/>
          <w:lang w:eastAsia="en-US"/>
        </w:rPr>
        <w:t xml:space="preserve"> sygnatura sprawy: </w:t>
      </w:r>
      <w:r w:rsidRPr="007C79F1">
        <w:rPr>
          <w:rFonts w:eastAsiaTheme="minorHAnsi"/>
          <w:b/>
          <w:lang w:eastAsia="en-US"/>
        </w:rPr>
        <w:t xml:space="preserve">AMW-KANC.SZP.2712.20.2024, </w:t>
      </w:r>
      <w:r w:rsidRPr="007C79F1">
        <w:rPr>
          <w:rFonts w:eastAsiaTheme="minorHAnsi"/>
          <w:bCs/>
          <w:lang w:eastAsia="en-US"/>
        </w:rPr>
        <w:t>zw. dalej „Przedmiotem Umowy”.</w:t>
      </w:r>
    </w:p>
    <w:p w14:paraId="70972499" w14:textId="77777777" w:rsidR="007C79F1" w:rsidRPr="007C79F1" w:rsidRDefault="007C79F1" w:rsidP="007C79F1">
      <w:pPr>
        <w:pBdr>
          <w:top w:val="nil"/>
          <w:left w:val="nil"/>
          <w:bottom w:val="nil"/>
          <w:right w:val="nil"/>
          <w:between w:val="nil"/>
          <w:bar w:val="nil"/>
        </w:pBdr>
        <w:spacing w:after="0" w:line="240" w:lineRule="auto"/>
        <w:ind w:left="426"/>
        <w:jc w:val="center"/>
        <w:rPr>
          <w:b/>
          <w:bCs/>
          <w:color w:val="000000" w:themeColor="text1"/>
        </w:rPr>
      </w:pPr>
    </w:p>
    <w:p w14:paraId="7163E695" w14:textId="77777777" w:rsidR="007C79F1" w:rsidRPr="007C79F1" w:rsidRDefault="007C79F1" w:rsidP="007C79F1">
      <w:pPr>
        <w:pBdr>
          <w:top w:val="nil"/>
          <w:left w:val="nil"/>
          <w:bottom w:val="nil"/>
          <w:right w:val="nil"/>
          <w:between w:val="nil"/>
          <w:bar w:val="nil"/>
        </w:pBdr>
        <w:spacing w:after="0" w:line="240" w:lineRule="auto"/>
        <w:ind w:left="426"/>
        <w:jc w:val="center"/>
        <w:rPr>
          <w:rFonts w:eastAsia="Arial"/>
          <w:b/>
          <w:bCs/>
          <w:color w:val="000000" w:themeColor="text1"/>
        </w:rPr>
      </w:pPr>
      <w:r w:rsidRPr="007C79F1">
        <w:rPr>
          <w:b/>
          <w:bCs/>
          <w:color w:val="000000" w:themeColor="text1"/>
        </w:rPr>
        <w:t>§ 2</w:t>
      </w:r>
    </w:p>
    <w:p w14:paraId="2091DCA4"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Realizacja Przedmiotu Umowy</w:t>
      </w:r>
    </w:p>
    <w:p w14:paraId="16CA3275"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Zlecenie, o którym mowa w § 1 ust. 1 składa się z zajęć teoretycznych w wymiarze 7 jednostek dydaktycznych i zajęć praktycznych w wymiarze 49 jednostek dydaktycznych.</w:t>
      </w:r>
    </w:p>
    <w:p w14:paraId="65FE72CA"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Jednostka dydaktyczna trwa 45 minut.</w:t>
      </w:r>
    </w:p>
    <w:p w14:paraId="6D86A9BD"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Zamawiający nie wyraża zgody na przelew wierzytelności z niniejszej Umowy na osobę trzecią.</w:t>
      </w:r>
    </w:p>
    <w:p w14:paraId="622AA940"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Zamawiający nie wyraża zgody na powierzenie wykonania Przedmiotu Umowy podmiotom trzecim.</w:t>
      </w:r>
    </w:p>
    <w:p w14:paraId="19ABE42E"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 xml:space="preserve">Zajęcia teoretyczne będą przygotowane przez osoby posiadającą wiedzę w przedmiotowym zakresie, z uwzględnieniem doświadczenia praktycznego. Zajęcia teoretyczne będą przeprowadzane w języku angielskim  przez osobę posiadającą zdolności językowe na poziomie co najmniej komunikatywnym. </w:t>
      </w:r>
    </w:p>
    <w:p w14:paraId="725D69B6"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lastRenderedPageBreak/>
        <w:t xml:space="preserve">Materiały dydaktyczne udostępnione kursantom będą napisane, nagrane w języku angielskim i języku polskim. </w:t>
      </w:r>
    </w:p>
    <w:p w14:paraId="04AD6362"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 xml:space="preserve">Zajęcia praktyczne będą przygotowane i przeprowadzone przez osoby posiadające znajomość </w:t>
      </w:r>
      <w:r w:rsidRPr="007C79F1">
        <w:rPr>
          <w:color w:val="000000" w:themeColor="text1"/>
        </w:rPr>
        <w:br/>
        <w:t>j. angielskiego na poziomie komunikatywnym, praktyczne doświadczenie: w fizycznym zwalczaniu terroryzmu, wykonywaniu profilowania osób w ramach działań bojowych na terenie bliskiego wschodu lub prowadzeniu przesłuchań osób pod kierunkiem ich powiązań z terroryzmem.</w:t>
      </w:r>
    </w:p>
    <w:p w14:paraId="0ACA483F"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Koszty tłumaczenia m.in. materiałów dydaktycznych, konwersacji, usług tłumacza itp. z języka polskiego na języki obce ponoszone są przez Wykonawcę.</w:t>
      </w:r>
    </w:p>
    <w:p w14:paraId="0D4261B8"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jc w:val="both"/>
        <w:rPr>
          <w:color w:val="000000" w:themeColor="text1"/>
        </w:rPr>
      </w:pPr>
      <w:r w:rsidRPr="007C79F1">
        <w:rPr>
          <w:color w:val="000000" w:themeColor="text1"/>
        </w:rPr>
        <w:t>Oczekiwanymi metodami przeprowadzenia zajęć są ćwiczenia praktyczne. Zostaną one zrealizowane w oparciu o bazę (jednostki pływające) oraz wyposażenie osobiste ćwiczących (imitacje pistoletów i noży, okulary ochronne, notesy wodoodporne, pasy nośne, radiotelefony nasobne, kaski ochronne) zapewnione przez Zamawiającego. Pozostały sprzęt zapewni Wykonawca wg. Załącznika 1</w:t>
      </w:r>
    </w:p>
    <w:p w14:paraId="46AB9899"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Zajęcia, o których mowa w § 1, odbędą się na terenie obiektów Zamawiającego.</w:t>
      </w:r>
    </w:p>
    <w:p w14:paraId="400A0DBC"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 xml:space="preserve">Wykonawca zobowiązuje się wykonać zlecenie określone w § 1 terminowo i z należytą starannością w terminie </w:t>
      </w:r>
      <w:r w:rsidRPr="007C79F1">
        <w:rPr>
          <w:rFonts w:eastAsia="Times New Roman"/>
          <w:b/>
          <w:i/>
          <w:color w:val="000000" w:themeColor="text1"/>
          <w:lang w:eastAsia="pl-PL"/>
        </w:rPr>
        <w:t>29.07 – 07.08.2024 r</w:t>
      </w:r>
      <w:r w:rsidRPr="007C79F1">
        <w:rPr>
          <w:rFonts w:eastAsia="Times New Roman"/>
          <w:i/>
          <w:color w:val="000000" w:themeColor="text1"/>
          <w:lang w:eastAsia="pl-PL"/>
        </w:rPr>
        <w:t>.</w:t>
      </w:r>
    </w:p>
    <w:p w14:paraId="5CBDAB34"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ind w:left="426" w:hanging="426"/>
        <w:jc w:val="both"/>
      </w:pPr>
      <w:r w:rsidRPr="007C79F1">
        <w:t>Wykonawca oświadcza, że posiada odpowiednią wiedzę i doświadczenie do należytego wykonania Przedmiotu Umowy.</w:t>
      </w:r>
    </w:p>
    <w:p w14:paraId="735DD5C9"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ind w:left="426" w:hanging="426"/>
        <w:jc w:val="both"/>
      </w:pPr>
      <w:r w:rsidRPr="007C79F1">
        <w:t>Wykonawca oświadcza, iż Przedmiot Umowy wykona z zachowaniem wysokiej jakości użytych materiałów oraz dotrzyma umówionych terminów przy zachowaniu należytej staranności, uwzględniając zawodowy charakter prowadzonej przez niego działalności.</w:t>
      </w:r>
    </w:p>
    <w:p w14:paraId="71DF6F6F" w14:textId="77777777" w:rsidR="007C79F1" w:rsidRPr="007C79F1" w:rsidRDefault="007C79F1" w:rsidP="00727A82">
      <w:pPr>
        <w:numPr>
          <w:ilvl w:val="0"/>
          <w:numId w:val="262"/>
        </w:numPr>
        <w:pBdr>
          <w:top w:val="nil"/>
          <w:left w:val="nil"/>
          <w:bottom w:val="nil"/>
          <w:right w:val="nil"/>
          <w:between w:val="nil"/>
          <w:bar w:val="nil"/>
        </w:pBdr>
        <w:suppressAutoHyphens w:val="0"/>
        <w:spacing w:after="0" w:line="240" w:lineRule="auto"/>
        <w:ind w:left="426" w:hanging="426"/>
        <w:jc w:val="both"/>
      </w:pPr>
      <w:r w:rsidRPr="007C79F1">
        <w:t>Wykonawca zobowiązuje się do wystawienia uczestnikom kursu, certyfikatów/zaświadczeń  ukończenia szkolenia.</w:t>
      </w:r>
    </w:p>
    <w:p w14:paraId="23C2F96D" w14:textId="77777777" w:rsidR="007C79F1" w:rsidRPr="007C79F1" w:rsidRDefault="007C79F1" w:rsidP="007C79F1">
      <w:pPr>
        <w:pBdr>
          <w:top w:val="nil"/>
          <w:left w:val="nil"/>
          <w:bottom w:val="nil"/>
          <w:right w:val="nil"/>
          <w:between w:val="nil"/>
          <w:bar w:val="nil"/>
        </w:pBdr>
        <w:spacing w:after="0" w:line="240" w:lineRule="auto"/>
        <w:jc w:val="both"/>
        <w:rPr>
          <w:color w:val="000000" w:themeColor="text1"/>
        </w:rPr>
      </w:pPr>
    </w:p>
    <w:p w14:paraId="09E78712"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 3</w:t>
      </w:r>
    </w:p>
    <w:p w14:paraId="1235610F"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Wynagrodzenie</w:t>
      </w:r>
    </w:p>
    <w:p w14:paraId="24D933AC" w14:textId="77777777" w:rsidR="007C79F1" w:rsidRPr="007C79F1" w:rsidRDefault="007C79F1" w:rsidP="00727A82">
      <w:pPr>
        <w:numPr>
          <w:ilvl w:val="0"/>
          <w:numId w:val="263"/>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Za wykonanie Przedmiotu Umowy określonego w § 1 Zamawiający zapłaci Wykonawcy wynagrodzenie w kwocie:</w:t>
      </w:r>
    </w:p>
    <w:p w14:paraId="3BA0224E" w14:textId="77777777" w:rsidR="007C79F1" w:rsidRPr="007C79F1" w:rsidRDefault="007C79F1" w:rsidP="007C79F1">
      <w:pPr>
        <w:pBdr>
          <w:top w:val="nil"/>
          <w:left w:val="nil"/>
          <w:bottom w:val="nil"/>
          <w:right w:val="nil"/>
          <w:between w:val="nil"/>
          <w:bar w:val="nil"/>
        </w:pBdr>
        <w:spacing w:after="0" w:line="240" w:lineRule="auto"/>
        <w:ind w:left="426"/>
        <w:jc w:val="both"/>
        <w:rPr>
          <w:color w:val="000000" w:themeColor="text1"/>
        </w:rPr>
      </w:pPr>
      <w:r w:rsidRPr="007C79F1">
        <w:rPr>
          <w:color w:val="000000" w:themeColor="text1"/>
        </w:rPr>
        <w:t xml:space="preserve">……… PLN brutto (słownie ……………………………………………) </w:t>
      </w:r>
    </w:p>
    <w:p w14:paraId="0950D57E" w14:textId="77777777" w:rsidR="007C79F1" w:rsidRPr="007C79F1" w:rsidRDefault="007C79F1" w:rsidP="00727A82">
      <w:pPr>
        <w:numPr>
          <w:ilvl w:val="0"/>
          <w:numId w:val="264"/>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Wynagrodzenie, o którym mowa w ust. 1, płatne będzie po zakończeniu kursów wskazanych w §  1, w ciągu 7 dni od otrzymania od Wykonawcy faktury, która winna być wystawiona w ciągu 2 dni przez Wykonawcę na podstawie ewidencji przeprowadzonych zajęć.</w:t>
      </w:r>
    </w:p>
    <w:p w14:paraId="7D1AFD5D" w14:textId="77777777" w:rsidR="007C79F1" w:rsidRPr="007C79F1" w:rsidRDefault="007C79F1" w:rsidP="00727A82">
      <w:pPr>
        <w:numPr>
          <w:ilvl w:val="0"/>
          <w:numId w:val="263"/>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Zapłata wynagrodzenia, o którym mowa w ust. 1 niniejszego paragrafu, nastąpi przelewem na wskazany w fakturze numer rachunku bankowego.</w:t>
      </w:r>
    </w:p>
    <w:p w14:paraId="0F76DAA4" w14:textId="77777777" w:rsidR="007C79F1" w:rsidRPr="007C79F1" w:rsidRDefault="007C79F1" w:rsidP="00727A82">
      <w:pPr>
        <w:numPr>
          <w:ilvl w:val="0"/>
          <w:numId w:val="263"/>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Termin zapłaty zostaje zachowany z chwilą obciążenia rachunku bankowego Zamawiającego.</w:t>
      </w:r>
    </w:p>
    <w:p w14:paraId="5DAE70CF" w14:textId="77777777" w:rsidR="007C79F1" w:rsidRPr="007C79F1" w:rsidRDefault="007C79F1" w:rsidP="00727A82">
      <w:pPr>
        <w:numPr>
          <w:ilvl w:val="0"/>
          <w:numId w:val="263"/>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Przedstawicielem Zamawiającego upoważnionym do potwierdzenia wykonania zlecenia oraz prowadzenia ewidencji przeprowadzonych zajęć jest kontradm. SG (rez.) dr inż. Piotr Stocki.</w:t>
      </w:r>
    </w:p>
    <w:p w14:paraId="082AADFD" w14:textId="77777777" w:rsidR="007C79F1" w:rsidRPr="007C79F1" w:rsidRDefault="007C79F1" w:rsidP="00727A82">
      <w:pPr>
        <w:numPr>
          <w:ilvl w:val="0"/>
          <w:numId w:val="263"/>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Strony zgodnie stwierdzają, że wynagrodzenie, o którym mowa w § 3 ust. 1, wyczerpuje całkowicie zobowiązania Zamawiającego na rzecz Wykonawcy z tytułu wykonania przez Wykonawcę przedmiotu umowy, określonego w § 1.</w:t>
      </w:r>
    </w:p>
    <w:p w14:paraId="68616EE4" w14:textId="77777777" w:rsidR="007C79F1" w:rsidRPr="007C79F1" w:rsidRDefault="007C79F1" w:rsidP="007C79F1">
      <w:pPr>
        <w:pBdr>
          <w:top w:val="nil"/>
          <w:left w:val="nil"/>
          <w:bottom w:val="nil"/>
          <w:right w:val="nil"/>
          <w:between w:val="nil"/>
          <w:bar w:val="nil"/>
        </w:pBdr>
        <w:spacing w:after="0" w:line="240" w:lineRule="auto"/>
        <w:ind w:left="426"/>
        <w:jc w:val="both"/>
        <w:rPr>
          <w:color w:val="000000" w:themeColor="text1"/>
        </w:rPr>
      </w:pPr>
    </w:p>
    <w:p w14:paraId="7CE81291"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 4</w:t>
      </w:r>
    </w:p>
    <w:p w14:paraId="6E1D3A89"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W razie niewykonania lub nienależytego wykonania przedmiotu Umowy Wykonawca zapłaci Zamawiającemu karę umowną:</w:t>
      </w:r>
    </w:p>
    <w:p w14:paraId="725B8F54" w14:textId="77777777" w:rsidR="007C79F1" w:rsidRPr="007C79F1" w:rsidRDefault="007C79F1" w:rsidP="00727A82">
      <w:pPr>
        <w:numPr>
          <w:ilvl w:val="0"/>
          <w:numId w:val="267"/>
        </w:numPr>
        <w:pBdr>
          <w:top w:val="nil"/>
          <w:left w:val="nil"/>
          <w:bottom w:val="nil"/>
          <w:right w:val="nil"/>
          <w:between w:val="nil"/>
          <w:bar w:val="nil"/>
        </w:pBdr>
        <w:suppressAutoHyphens w:val="0"/>
        <w:spacing w:after="0" w:line="240" w:lineRule="auto"/>
        <w:ind w:left="709" w:hanging="273"/>
        <w:jc w:val="both"/>
        <w:rPr>
          <w:color w:val="000000" w:themeColor="text1"/>
        </w:rPr>
      </w:pPr>
      <w:r w:rsidRPr="007C79F1">
        <w:rPr>
          <w:color w:val="000000" w:themeColor="text1"/>
        </w:rPr>
        <w:t>za odstąpienie od umowy przez Zamawiającego z przyczyn, za które odpowiedzialność ponosi Wykonawca, w wysokości 20% całkowitego wynagrodzenia brutto określonego w § 3 ust. 1,</w:t>
      </w:r>
    </w:p>
    <w:p w14:paraId="3D968992" w14:textId="77777777" w:rsidR="007C79F1" w:rsidRPr="007C79F1" w:rsidRDefault="007C79F1" w:rsidP="00727A82">
      <w:pPr>
        <w:numPr>
          <w:ilvl w:val="0"/>
          <w:numId w:val="267"/>
        </w:numPr>
        <w:pBdr>
          <w:top w:val="nil"/>
          <w:left w:val="nil"/>
          <w:bottom w:val="nil"/>
          <w:right w:val="nil"/>
          <w:between w:val="nil"/>
          <w:bar w:val="nil"/>
        </w:pBdr>
        <w:suppressAutoHyphens w:val="0"/>
        <w:spacing w:after="0" w:line="240" w:lineRule="auto"/>
        <w:ind w:left="709" w:hanging="273"/>
        <w:jc w:val="both"/>
        <w:rPr>
          <w:color w:val="000000" w:themeColor="text1"/>
        </w:rPr>
      </w:pPr>
      <w:r w:rsidRPr="007C79F1">
        <w:rPr>
          <w:color w:val="000000" w:themeColor="text1"/>
        </w:rPr>
        <w:t xml:space="preserve">za niezrealizowanie kursu, o którym mowa w § 1 lub jego zrealizowanie niezgodnie z treścią umowy oraz złożonym formularzem ofertowym, stanowiącym załącznik nr 1 do umowy, </w:t>
      </w:r>
      <w:r w:rsidRPr="007C79F1">
        <w:rPr>
          <w:color w:val="000000" w:themeColor="text1"/>
        </w:rPr>
        <w:br/>
        <w:t>w wysokości 20% całkowitego wynagrodzenia brutto określonego w § 3 ust. 1.</w:t>
      </w:r>
    </w:p>
    <w:p w14:paraId="532869D9" w14:textId="77777777" w:rsidR="007C79F1" w:rsidRPr="007C79F1" w:rsidRDefault="007C79F1" w:rsidP="00727A82">
      <w:pPr>
        <w:numPr>
          <w:ilvl w:val="0"/>
          <w:numId w:val="268"/>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 xml:space="preserve">Zamawiający ma prawo dochodzenia na zasadach ogólnych odszkodowania przewyższającego zastrzeżone kary umowne. </w:t>
      </w:r>
    </w:p>
    <w:p w14:paraId="5071926E"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 xml:space="preserve">Wykonawca oświadcza, że wyraża zgodę na potrącenie w rozumieniu art. 498 i art. 499 Kodeksu cywilnego powstałej należności z tytułu kary umownej z przysługującego mu wynagrodzenia </w:t>
      </w:r>
      <w:r w:rsidRPr="007C79F1">
        <w:rPr>
          <w:color w:val="000000" w:themeColor="text1"/>
        </w:rPr>
        <w:br/>
        <w:t>z tytułu wykonania niniejszej umowy.</w:t>
      </w:r>
    </w:p>
    <w:p w14:paraId="300B75AE"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lastRenderedPageBreak/>
        <w:t>Wykonawca oświadcza, że powyższe oświadczenie nie zostało złożone pod wpływem błędu, ani nie jest obarczone jakąkolwiek wadą oświadczenia woli skutkującą jego nieważnością.</w:t>
      </w:r>
    </w:p>
    <w:p w14:paraId="42AE6762"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 xml:space="preserve">Zamawiający oświadcza, że wystawi Wykonawcy notę w terminie 21 dni, licząc od dnia dokonania potrącenia, zawierającą szczegółowe naliczenie kary umownej w przypadku zaistnienia sytuacji, </w:t>
      </w:r>
      <w:r w:rsidRPr="007C79F1">
        <w:rPr>
          <w:color w:val="000000" w:themeColor="text1"/>
        </w:rPr>
        <w:br/>
        <w:t>o której mowa w ust. 1.</w:t>
      </w:r>
    </w:p>
    <w:p w14:paraId="37C0E5E8"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Wykonawca nie będzie mógł zwolnić się od odpowiedzialności względem Zamawiającego z tego powodu, że niewykonanie lub nienależyte wykonanie umowy przez Wykonawcę było następstwem niewykonania lub nienależytego wykonania zobowiązań wobec Wykonawcy przez jego kooperantów.</w:t>
      </w:r>
    </w:p>
    <w:p w14:paraId="7E40BDCF" w14:textId="77777777" w:rsidR="007C79F1" w:rsidRPr="007C79F1" w:rsidRDefault="007C79F1" w:rsidP="00727A82">
      <w:pPr>
        <w:numPr>
          <w:ilvl w:val="0"/>
          <w:numId w:val="265"/>
        </w:numPr>
        <w:pBdr>
          <w:top w:val="nil"/>
          <w:left w:val="nil"/>
          <w:bottom w:val="nil"/>
          <w:right w:val="nil"/>
          <w:between w:val="nil"/>
          <w:bar w:val="nil"/>
        </w:pBdr>
        <w:suppressAutoHyphens w:val="0"/>
        <w:spacing w:after="0" w:line="240" w:lineRule="auto"/>
        <w:ind w:left="426" w:hanging="426"/>
        <w:jc w:val="both"/>
        <w:rPr>
          <w:color w:val="000000" w:themeColor="text1"/>
        </w:rPr>
      </w:pPr>
      <w:r w:rsidRPr="007C79F1">
        <w:rPr>
          <w:color w:val="000000" w:themeColor="text1"/>
        </w:rPr>
        <w:t>Łączna maksymalna wysokość kar umownych, których może dochodzić każda ze stron wynosi 30% wynagrodzenia brutto określonego w § 3 ust. 1.</w:t>
      </w:r>
    </w:p>
    <w:p w14:paraId="14BEA7D0" w14:textId="77777777" w:rsidR="007C79F1" w:rsidRPr="007C79F1" w:rsidRDefault="007C79F1" w:rsidP="007C79F1">
      <w:pPr>
        <w:spacing w:after="0" w:line="240" w:lineRule="auto"/>
        <w:rPr>
          <w:b/>
          <w:bCs/>
          <w:color w:val="000000" w:themeColor="text1"/>
        </w:rPr>
      </w:pPr>
    </w:p>
    <w:p w14:paraId="7138828B" w14:textId="77777777" w:rsidR="007C79F1" w:rsidRPr="007C79F1" w:rsidRDefault="007C79F1" w:rsidP="007C79F1">
      <w:pPr>
        <w:spacing w:after="0" w:line="240" w:lineRule="auto"/>
        <w:jc w:val="center"/>
        <w:rPr>
          <w:b/>
          <w:bCs/>
          <w:color w:val="000000" w:themeColor="text1"/>
        </w:rPr>
      </w:pPr>
      <w:r w:rsidRPr="007C79F1">
        <w:rPr>
          <w:b/>
          <w:bCs/>
          <w:color w:val="000000" w:themeColor="text1"/>
        </w:rPr>
        <w:t>§ 5</w:t>
      </w:r>
    </w:p>
    <w:p w14:paraId="1FF5003D" w14:textId="77777777" w:rsidR="007C79F1" w:rsidRPr="007C79F1" w:rsidRDefault="007C79F1" w:rsidP="007C79F1">
      <w:pPr>
        <w:spacing w:after="0" w:line="240" w:lineRule="auto"/>
        <w:jc w:val="center"/>
        <w:rPr>
          <w:color w:val="000000" w:themeColor="text1"/>
        </w:rPr>
      </w:pPr>
    </w:p>
    <w:p w14:paraId="1516F3D0" w14:textId="77777777" w:rsidR="007C79F1" w:rsidRPr="007C79F1" w:rsidRDefault="007C79F1" w:rsidP="00727A82">
      <w:pPr>
        <w:numPr>
          <w:ilvl w:val="0"/>
          <w:numId w:val="270"/>
        </w:numPr>
        <w:pBdr>
          <w:top w:val="nil"/>
          <w:left w:val="nil"/>
          <w:bottom w:val="nil"/>
          <w:right w:val="nil"/>
          <w:between w:val="nil"/>
          <w:bar w:val="nil"/>
        </w:pBdr>
        <w:suppressAutoHyphens w:val="0"/>
        <w:spacing w:after="0" w:line="240" w:lineRule="auto"/>
        <w:jc w:val="both"/>
      </w:pPr>
      <w:r w:rsidRPr="007C79F1">
        <w:rPr>
          <w:color w:val="000000" w:themeColor="text1"/>
        </w:rPr>
        <w:t xml:space="preserve">Zamawiającemu przysługuje prawo odstąpienia od Umowy, gdy Wykonawca nie zrealizuje kursów, </w:t>
      </w:r>
      <w:r w:rsidRPr="007C79F1">
        <w:t>o którym mowa w § 1.</w:t>
      </w:r>
    </w:p>
    <w:p w14:paraId="2C942943" w14:textId="77777777" w:rsidR="007C79F1" w:rsidRPr="007C79F1" w:rsidRDefault="007C79F1" w:rsidP="00727A82">
      <w:pPr>
        <w:numPr>
          <w:ilvl w:val="0"/>
          <w:numId w:val="270"/>
        </w:numPr>
        <w:pBdr>
          <w:top w:val="nil"/>
          <w:left w:val="nil"/>
          <w:bottom w:val="nil"/>
          <w:right w:val="nil"/>
          <w:between w:val="nil"/>
          <w:bar w:val="nil"/>
        </w:pBdr>
        <w:suppressAutoHyphens w:val="0"/>
        <w:spacing w:after="0" w:line="240" w:lineRule="auto"/>
        <w:jc w:val="both"/>
      </w:pPr>
      <w:r w:rsidRPr="007C79F1">
        <w:t xml:space="preserve">Z prawa odstąpienia, o którym mowa w ust. 1, Zamawiający może skorzystać </w:t>
      </w:r>
      <w:r w:rsidRPr="007C79F1">
        <w:br/>
        <w:t xml:space="preserve">w trybie natychmiastowym od dnia stwierdzenia powyższej okoliczności. Uprawnienie to przysługuje do dnia 25.07.2024 r. </w:t>
      </w:r>
    </w:p>
    <w:p w14:paraId="4AFFB9BE" w14:textId="77777777" w:rsidR="007C79F1" w:rsidRPr="007C79F1" w:rsidRDefault="007C79F1" w:rsidP="00727A82">
      <w:pPr>
        <w:widowControl w:val="0"/>
        <w:numPr>
          <w:ilvl w:val="0"/>
          <w:numId w:val="270"/>
        </w:numPr>
        <w:pBdr>
          <w:top w:val="nil"/>
          <w:left w:val="nil"/>
          <w:bottom w:val="nil"/>
          <w:right w:val="nil"/>
          <w:between w:val="nil"/>
          <w:bar w:val="nil"/>
        </w:pBdr>
        <w:suppressAutoHyphens w:val="0"/>
        <w:spacing w:after="0" w:line="240" w:lineRule="auto"/>
        <w:jc w:val="both"/>
        <w:outlineLvl w:val="5"/>
        <w:rPr>
          <w:rFonts w:eastAsiaTheme="majorEastAsia"/>
          <w:color w:val="000000" w:themeColor="text1"/>
        </w:rPr>
      </w:pPr>
      <w:r w:rsidRPr="007C79F1">
        <w:rPr>
          <w:rFonts w:eastAsiaTheme="majorEastAsia"/>
          <w:color w:val="000000" w:themeColor="text1"/>
        </w:rPr>
        <w:t>Oprócz wypadków określonych w ust. 1 niniejszego paragrafu, Zamawiającemu przysługuje prawo odstąpienia od Umowy w następujących sytuacjach:</w:t>
      </w:r>
    </w:p>
    <w:p w14:paraId="4F859606" w14:textId="77777777" w:rsidR="007C79F1" w:rsidRPr="007C79F1" w:rsidRDefault="007C79F1" w:rsidP="00727A82">
      <w:pPr>
        <w:widowControl w:val="0"/>
        <w:numPr>
          <w:ilvl w:val="1"/>
          <w:numId w:val="270"/>
        </w:numPr>
        <w:pBdr>
          <w:top w:val="nil"/>
          <w:left w:val="nil"/>
          <w:bottom w:val="nil"/>
          <w:right w:val="nil"/>
          <w:between w:val="nil"/>
          <w:bar w:val="nil"/>
        </w:pBdr>
        <w:suppressAutoHyphens w:val="0"/>
        <w:spacing w:after="0" w:line="240" w:lineRule="auto"/>
        <w:ind w:left="709"/>
        <w:jc w:val="both"/>
        <w:outlineLvl w:val="5"/>
        <w:rPr>
          <w:rFonts w:eastAsiaTheme="majorEastAsia"/>
          <w:color w:val="000000" w:themeColor="text1"/>
        </w:rPr>
      </w:pPr>
      <w:r w:rsidRPr="007C79F1">
        <w:rPr>
          <w:rFonts w:eastAsiaTheme="majorEastAsia"/>
          <w:color w:val="000000" w:themeColor="text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D94283" w14:textId="77777777" w:rsidR="007C79F1" w:rsidRPr="007C79F1" w:rsidRDefault="007C79F1" w:rsidP="00727A82">
      <w:pPr>
        <w:widowControl w:val="0"/>
        <w:numPr>
          <w:ilvl w:val="1"/>
          <w:numId w:val="270"/>
        </w:numPr>
        <w:pBdr>
          <w:top w:val="nil"/>
          <w:left w:val="nil"/>
          <w:bottom w:val="nil"/>
          <w:right w:val="nil"/>
          <w:between w:val="nil"/>
          <w:bar w:val="nil"/>
        </w:pBdr>
        <w:suppressAutoHyphens w:val="0"/>
        <w:spacing w:after="0" w:line="240" w:lineRule="auto"/>
        <w:ind w:left="709"/>
        <w:jc w:val="both"/>
        <w:outlineLvl w:val="5"/>
        <w:rPr>
          <w:rFonts w:eastAsiaTheme="majorEastAsia"/>
          <w:color w:val="000000" w:themeColor="text1"/>
        </w:rPr>
      </w:pPr>
      <w:r w:rsidRPr="007C79F1">
        <w:rPr>
          <w:rFonts w:eastAsiaTheme="majorEastAsia"/>
          <w:color w:val="000000" w:themeColor="text1"/>
        </w:rPr>
        <w:t>jeżeli zachodzi co najmniej jedna z następujących okoliczności:</w:t>
      </w:r>
    </w:p>
    <w:p w14:paraId="73D98FBA" w14:textId="77777777" w:rsidR="007C79F1" w:rsidRPr="007C79F1" w:rsidRDefault="007C79F1" w:rsidP="00727A82">
      <w:pPr>
        <w:widowControl w:val="0"/>
        <w:numPr>
          <w:ilvl w:val="2"/>
          <w:numId w:val="270"/>
        </w:numPr>
        <w:pBdr>
          <w:top w:val="nil"/>
          <w:left w:val="nil"/>
          <w:bottom w:val="nil"/>
          <w:right w:val="nil"/>
          <w:between w:val="nil"/>
          <w:bar w:val="nil"/>
        </w:pBdr>
        <w:suppressAutoHyphens w:val="0"/>
        <w:spacing w:after="0" w:line="240" w:lineRule="auto"/>
        <w:ind w:left="1134"/>
        <w:jc w:val="both"/>
        <w:outlineLvl w:val="5"/>
        <w:rPr>
          <w:rFonts w:eastAsiaTheme="majorEastAsia"/>
          <w:color w:val="000000" w:themeColor="text1"/>
        </w:rPr>
      </w:pPr>
      <w:r w:rsidRPr="007C79F1">
        <w:rPr>
          <w:rFonts w:eastAsiaTheme="majorEastAsia"/>
          <w:color w:val="000000" w:themeColor="text1"/>
        </w:rPr>
        <w:t xml:space="preserve">dokonano zmiany Umowy z naruszeniem art. 454 i art. 455 </w:t>
      </w:r>
      <w:proofErr w:type="spellStart"/>
      <w:r w:rsidRPr="007C79F1">
        <w:rPr>
          <w:rFonts w:eastAsiaTheme="majorEastAsia"/>
          <w:color w:val="000000" w:themeColor="text1"/>
        </w:rPr>
        <w:t>Pzp</w:t>
      </w:r>
      <w:proofErr w:type="spellEnd"/>
      <w:r w:rsidRPr="007C79F1">
        <w:rPr>
          <w:rFonts w:eastAsiaTheme="majorEastAsia"/>
          <w:color w:val="000000" w:themeColor="text1"/>
        </w:rPr>
        <w:t>,</w:t>
      </w:r>
    </w:p>
    <w:p w14:paraId="7C6BC13C" w14:textId="77777777" w:rsidR="007C79F1" w:rsidRPr="007C79F1" w:rsidRDefault="007C79F1" w:rsidP="00727A82">
      <w:pPr>
        <w:widowControl w:val="0"/>
        <w:numPr>
          <w:ilvl w:val="2"/>
          <w:numId w:val="270"/>
        </w:numPr>
        <w:pBdr>
          <w:top w:val="nil"/>
          <w:left w:val="nil"/>
          <w:bottom w:val="nil"/>
          <w:right w:val="nil"/>
          <w:between w:val="nil"/>
          <w:bar w:val="nil"/>
        </w:pBdr>
        <w:suppressAutoHyphens w:val="0"/>
        <w:spacing w:after="0" w:line="240" w:lineRule="auto"/>
        <w:ind w:left="1134"/>
        <w:jc w:val="both"/>
        <w:outlineLvl w:val="5"/>
        <w:rPr>
          <w:rFonts w:eastAsiaTheme="majorEastAsia"/>
          <w:color w:val="000000" w:themeColor="text1"/>
        </w:rPr>
      </w:pPr>
      <w:r w:rsidRPr="007C79F1">
        <w:rPr>
          <w:rFonts w:eastAsiaTheme="majorEastAsia"/>
          <w:color w:val="000000" w:themeColor="text1"/>
        </w:rPr>
        <w:t xml:space="preserve">wykonawca w chwili zawarcia umowy podlegał wykluczeniu na podstawie art. 108 </w:t>
      </w:r>
      <w:proofErr w:type="spellStart"/>
      <w:r w:rsidRPr="007C79F1">
        <w:rPr>
          <w:rFonts w:eastAsiaTheme="majorEastAsia"/>
          <w:color w:val="000000" w:themeColor="text1"/>
        </w:rPr>
        <w:t>Pzp</w:t>
      </w:r>
      <w:proofErr w:type="spellEnd"/>
      <w:r w:rsidRPr="007C79F1">
        <w:rPr>
          <w:rFonts w:eastAsiaTheme="majorEastAsia"/>
          <w:color w:val="000000" w:themeColor="text1"/>
        </w:rPr>
        <w:t>,</w:t>
      </w:r>
    </w:p>
    <w:p w14:paraId="4CE125F0" w14:textId="77777777" w:rsidR="007C79F1" w:rsidRPr="007C79F1" w:rsidRDefault="007C79F1" w:rsidP="00727A82">
      <w:pPr>
        <w:widowControl w:val="0"/>
        <w:numPr>
          <w:ilvl w:val="2"/>
          <w:numId w:val="270"/>
        </w:numPr>
        <w:pBdr>
          <w:top w:val="nil"/>
          <w:left w:val="nil"/>
          <w:bottom w:val="nil"/>
          <w:right w:val="nil"/>
          <w:between w:val="nil"/>
          <w:bar w:val="nil"/>
        </w:pBdr>
        <w:suppressAutoHyphens w:val="0"/>
        <w:spacing w:after="0" w:line="240" w:lineRule="auto"/>
        <w:ind w:left="1134"/>
        <w:jc w:val="both"/>
        <w:outlineLvl w:val="5"/>
        <w:rPr>
          <w:rFonts w:eastAsiaTheme="majorEastAsia"/>
          <w:color w:val="000000" w:themeColor="text1"/>
        </w:rPr>
      </w:pPr>
      <w:r w:rsidRPr="007C79F1">
        <w:rPr>
          <w:rFonts w:eastAsiaTheme="majorEastAsia"/>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4794DDD" w14:textId="77777777" w:rsidR="007C79F1" w:rsidRPr="007C79F1" w:rsidRDefault="007C79F1" w:rsidP="00727A82">
      <w:pPr>
        <w:widowControl w:val="0"/>
        <w:numPr>
          <w:ilvl w:val="0"/>
          <w:numId w:val="270"/>
        </w:numPr>
        <w:pBdr>
          <w:top w:val="nil"/>
          <w:left w:val="nil"/>
          <w:bottom w:val="nil"/>
          <w:right w:val="nil"/>
          <w:between w:val="nil"/>
          <w:bar w:val="nil"/>
        </w:pBdr>
        <w:suppressAutoHyphens w:val="0"/>
        <w:spacing w:after="0" w:line="240" w:lineRule="auto"/>
        <w:jc w:val="both"/>
        <w:outlineLvl w:val="5"/>
        <w:rPr>
          <w:rFonts w:eastAsiaTheme="majorEastAsia"/>
          <w:color w:val="000000" w:themeColor="text1"/>
        </w:rPr>
      </w:pPr>
      <w:r w:rsidRPr="007C79F1">
        <w:rPr>
          <w:rFonts w:eastAsiaTheme="majorEastAsia"/>
          <w:color w:val="000000" w:themeColor="text1"/>
        </w:rPr>
        <w:t>W przypadku, o którym mowa w ust. 3 pkt 2 lit. a, Zamawiający odstępuje od Umowy w części, której zmiana dotyczy.</w:t>
      </w:r>
    </w:p>
    <w:p w14:paraId="6CAD03C7" w14:textId="77777777" w:rsidR="007C79F1" w:rsidRPr="007C79F1" w:rsidRDefault="007C79F1" w:rsidP="00727A82">
      <w:pPr>
        <w:widowControl w:val="0"/>
        <w:numPr>
          <w:ilvl w:val="0"/>
          <w:numId w:val="270"/>
        </w:numPr>
        <w:pBdr>
          <w:top w:val="nil"/>
          <w:left w:val="nil"/>
          <w:bottom w:val="nil"/>
          <w:right w:val="nil"/>
          <w:between w:val="nil"/>
          <w:bar w:val="nil"/>
        </w:pBdr>
        <w:suppressAutoHyphens w:val="0"/>
        <w:spacing w:after="0" w:line="240" w:lineRule="auto"/>
        <w:jc w:val="both"/>
        <w:outlineLvl w:val="5"/>
        <w:rPr>
          <w:rFonts w:eastAsiaTheme="majorEastAsia"/>
          <w:color w:val="000000" w:themeColor="text1"/>
        </w:rPr>
      </w:pPr>
      <w:r w:rsidRPr="007C79F1">
        <w:rPr>
          <w:rFonts w:eastAsiaTheme="majorEastAsia"/>
          <w:color w:val="000000" w:themeColor="text1"/>
        </w:rPr>
        <w:t>W przypadkach, o których mowa w ust. 3, Wykonawca może żądać wyłącznie wynagrodzenia należnego z tytułu wykonania części Umowy.</w:t>
      </w:r>
    </w:p>
    <w:p w14:paraId="4476EA18" w14:textId="77777777" w:rsidR="007C79F1" w:rsidRPr="007C79F1" w:rsidRDefault="007C79F1" w:rsidP="007C79F1">
      <w:pPr>
        <w:widowControl w:val="0"/>
        <w:pBdr>
          <w:top w:val="nil"/>
          <w:left w:val="nil"/>
          <w:bottom w:val="nil"/>
          <w:right w:val="nil"/>
          <w:between w:val="nil"/>
          <w:bar w:val="nil"/>
        </w:pBdr>
        <w:spacing w:after="0" w:line="240" w:lineRule="auto"/>
        <w:jc w:val="both"/>
        <w:outlineLvl w:val="5"/>
        <w:rPr>
          <w:rFonts w:eastAsiaTheme="majorEastAsia"/>
          <w:color w:val="000000" w:themeColor="text1"/>
        </w:rPr>
      </w:pPr>
    </w:p>
    <w:p w14:paraId="20FF7DDA" w14:textId="77777777" w:rsidR="007C79F1" w:rsidRPr="007C79F1" w:rsidRDefault="007C79F1" w:rsidP="007C79F1">
      <w:pPr>
        <w:spacing w:after="0" w:line="240" w:lineRule="auto"/>
        <w:jc w:val="center"/>
        <w:rPr>
          <w:b/>
          <w:bCs/>
          <w:color w:val="000000" w:themeColor="text1"/>
        </w:rPr>
      </w:pPr>
      <w:r w:rsidRPr="007C79F1">
        <w:rPr>
          <w:b/>
          <w:bCs/>
          <w:color w:val="000000" w:themeColor="text1"/>
        </w:rPr>
        <w:t>§ 6</w:t>
      </w:r>
    </w:p>
    <w:p w14:paraId="048BD397" w14:textId="77777777" w:rsidR="007C79F1" w:rsidRPr="007C79F1" w:rsidRDefault="007C79F1" w:rsidP="007C79F1">
      <w:pPr>
        <w:widowControl w:val="0"/>
        <w:pBdr>
          <w:top w:val="nil"/>
          <w:left w:val="nil"/>
          <w:bottom w:val="nil"/>
          <w:right w:val="nil"/>
          <w:between w:val="nil"/>
          <w:bar w:val="nil"/>
        </w:pBdr>
        <w:spacing w:after="0" w:line="240" w:lineRule="auto"/>
        <w:jc w:val="both"/>
        <w:outlineLvl w:val="5"/>
        <w:rPr>
          <w:rFonts w:eastAsiaTheme="majorEastAsia"/>
          <w:color w:val="000000" w:themeColor="text1"/>
        </w:rPr>
      </w:pPr>
    </w:p>
    <w:p w14:paraId="0340EE99" w14:textId="77777777" w:rsidR="007C79F1" w:rsidRPr="007C79F1" w:rsidRDefault="007C79F1" w:rsidP="00727A82">
      <w:pPr>
        <w:numPr>
          <w:ilvl w:val="0"/>
          <w:numId w:val="249"/>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Dopuszcza się, oprócz przypadków wskazanych w Ustawie PZP, zmianę istotnych postanowień zawartej Umowy w stosunku do treści oferty Wykonawcy, w okolicznościach jak poniżej: </w:t>
      </w:r>
    </w:p>
    <w:p w14:paraId="6D0E1389" w14:textId="77777777" w:rsidR="007C79F1" w:rsidRPr="007C79F1" w:rsidRDefault="007C79F1" w:rsidP="00727A82">
      <w:pPr>
        <w:numPr>
          <w:ilvl w:val="0"/>
          <w:numId w:val="250"/>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zmiana harmonogramu realizacji, terminów płatności lub sposobu realizacji Umowy </w:t>
      </w:r>
      <w:r w:rsidRPr="007C79F1">
        <w:rPr>
          <w:rFonts w:eastAsia="Times New Roman"/>
          <w:lang w:eastAsia="en-US"/>
        </w:rPr>
        <w:br/>
      </w:r>
      <w:r w:rsidRPr="007C79F1">
        <w:rPr>
          <w:rFonts w:eastAsiaTheme="minorHAnsi"/>
          <w:lang w:eastAsia="en-US"/>
        </w:rP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50105233" w14:textId="77777777" w:rsidR="007C79F1" w:rsidRPr="007C79F1" w:rsidRDefault="007C79F1" w:rsidP="00727A82">
      <w:pPr>
        <w:numPr>
          <w:ilvl w:val="0"/>
          <w:numId w:val="251"/>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Zmiana ustaleń zawartej Umowy, w przypadkach określonych w ust. 1 jest dopuszczalna na podstawie uzasadnionego wniosku Wykonawcy bądź Zamawiającego, jednak termin realizacji Umowy określony w </w:t>
      </w:r>
      <w:r w:rsidRPr="007C79F1">
        <w:rPr>
          <w:rFonts w:eastAsiaTheme="minorHAnsi"/>
          <w:bCs/>
          <w:lang w:eastAsia="en-US"/>
        </w:rPr>
        <w:t xml:space="preserve">§ 2 ust. 1 </w:t>
      </w:r>
      <w:r w:rsidRPr="007C79F1">
        <w:rPr>
          <w:rFonts w:eastAsiaTheme="minorHAnsi"/>
          <w:lang w:eastAsia="en-US"/>
        </w:rPr>
        <w:t xml:space="preserve">nie może ulec zmianie, za wyjątkiem okoliczności i na zasadach tam określonych. </w:t>
      </w:r>
    </w:p>
    <w:p w14:paraId="1D2E60CC" w14:textId="77777777" w:rsidR="007C79F1" w:rsidRPr="007C79F1" w:rsidRDefault="007C79F1" w:rsidP="00727A82">
      <w:pPr>
        <w:numPr>
          <w:ilvl w:val="0"/>
          <w:numId w:val="249"/>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Zmiana postanowień Umowy następuje w formie pisemnego aneksu pod rygorem nieważności.</w:t>
      </w:r>
    </w:p>
    <w:p w14:paraId="174425AA" w14:textId="77777777" w:rsidR="007C79F1" w:rsidRPr="007C79F1" w:rsidRDefault="007C79F1" w:rsidP="007C79F1">
      <w:pPr>
        <w:pBdr>
          <w:top w:val="nil"/>
          <w:left w:val="nil"/>
          <w:bottom w:val="nil"/>
          <w:right w:val="nil"/>
          <w:between w:val="nil"/>
          <w:bar w:val="nil"/>
        </w:pBdr>
        <w:suppressAutoHyphens w:val="0"/>
        <w:spacing w:after="0" w:line="240" w:lineRule="auto"/>
        <w:ind w:left="360"/>
        <w:jc w:val="both"/>
        <w:rPr>
          <w:rFonts w:eastAsiaTheme="minorHAnsi"/>
          <w:lang w:eastAsia="en-US"/>
        </w:rPr>
      </w:pPr>
    </w:p>
    <w:p w14:paraId="2C659D09" w14:textId="77777777" w:rsidR="007C79F1" w:rsidRPr="007C79F1" w:rsidRDefault="007C79F1" w:rsidP="007C79F1">
      <w:pPr>
        <w:spacing w:after="0" w:line="240" w:lineRule="auto"/>
        <w:jc w:val="both"/>
        <w:rPr>
          <w:rFonts w:eastAsia="Arial"/>
          <w:color w:val="000000" w:themeColor="text1"/>
        </w:rPr>
      </w:pPr>
    </w:p>
    <w:p w14:paraId="5146378A"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rPr>
        <w:t>§ 7</w:t>
      </w:r>
    </w:p>
    <w:p w14:paraId="0DCD77BC" w14:textId="77777777" w:rsidR="007C79F1" w:rsidRPr="007C79F1" w:rsidRDefault="007C79F1" w:rsidP="00727A82">
      <w:pPr>
        <w:numPr>
          <w:ilvl w:val="0"/>
          <w:numId w:val="254"/>
        </w:numPr>
        <w:suppressAutoHyphens w:val="0"/>
        <w:autoSpaceDE w:val="0"/>
        <w:autoSpaceDN w:val="0"/>
        <w:spacing w:after="0" w:line="240" w:lineRule="auto"/>
        <w:jc w:val="both"/>
        <w:rPr>
          <w:rFonts w:eastAsiaTheme="minorHAnsi"/>
          <w:color w:val="000000"/>
          <w:u w:color="000000"/>
          <w:lang w:eastAsia="en-US"/>
        </w:rPr>
      </w:pPr>
      <w:r w:rsidRPr="007C79F1">
        <w:rPr>
          <w:rFonts w:eastAsiaTheme="minorHAnsi"/>
          <w:color w:val="000000"/>
          <w:u w:color="000000"/>
          <w:lang w:eastAsia="en-US"/>
        </w:rPr>
        <w:lastRenderedPageBreak/>
        <w:t>Zgodnie z art. 257 ust.1 PZP, Zamawiający przewiduje unieważnienie postępowania w całości jeżeli środki publiczne, które zamierzał przeznaczyć na sfinansowanie zamówienia, nie zostaną mu przyznane.</w:t>
      </w:r>
    </w:p>
    <w:p w14:paraId="1E772F88"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W sprawach nieuregulowanych niniejszą Umową mają w szczególności zastosowanie przepisy Kodeksu cywilnego, Prawa Zamówień Publicznych oraz innych właściwych przepisów prawa.</w:t>
      </w:r>
    </w:p>
    <w:p w14:paraId="5D672BC7"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Wszystkie zmiany niniejszej Umowy wymagają formy pisemnej pod rygorem nieważności. </w:t>
      </w:r>
    </w:p>
    <w:p w14:paraId="5A07540C"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Wykonawca nie ma prawa do przeniesienia praw i obowiązków wynikających z niniejszej Umowy na inny podmiot, bez zgody Zamawiającego oraz wbrew przepisom Prawa Zamówień Publicznych. </w:t>
      </w:r>
    </w:p>
    <w:p w14:paraId="663039A2"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Spory wynikłe na tle niniejszej Umowy będą rozstrzygane przez sąd właściwy dla siedziby Zamawiającego. </w:t>
      </w:r>
    </w:p>
    <w:p w14:paraId="631FDD8E"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Strony zobowiązane są do informowania się o zmianach teleadresowych pod rygorem skutku doręczenia korespondencji. </w:t>
      </w:r>
    </w:p>
    <w:p w14:paraId="58838B64" w14:textId="77777777" w:rsidR="007C79F1" w:rsidRPr="007C79F1" w:rsidRDefault="007C79F1" w:rsidP="00727A82">
      <w:pPr>
        <w:numPr>
          <w:ilvl w:val="0"/>
          <w:numId w:val="254"/>
        </w:numPr>
        <w:pBdr>
          <w:top w:val="nil"/>
          <w:left w:val="nil"/>
          <w:bottom w:val="nil"/>
          <w:right w:val="nil"/>
          <w:between w:val="nil"/>
          <w:bar w:val="nil"/>
        </w:pBdr>
        <w:tabs>
          <w:tab w:val="left" w:pos="426"/>
        </w:tabs>
        <w:suppressAutoHyphens w:val="0"/>
        <w:spacing w:after="0" w:line="240" w:lineRule="auto"/>
        <w:jc w:val="both"/>
        <w:rPr>
          <w:rFonts w:eastAsiaTheme="minorHAnsi"/>
          <w:lang w:eastAsia="en-US"/>
        </w:rPr>
      </w:pPr>
      <w:r w:rsidRPr="007C79F1">
        <w:rPr>
          <w:rFonts w:eastAsiaTheme="minorHAnsi"/>
          <w:lang w:eastAsia="en-US"/>
        </w:rPr>
        <w:t xml:space="preserve">W przypadku zmian legislacyjnych przepisów aktów prawnych wyszczególnionych w niniejszej Umowie w okresie realizacji Umowy, zastosowanie mieć będą przepisy prawa uwzględniające ww. zmiany. </w:t>
      </w:r>
    </w:p>
    <w:p w14:paraId="4987705E" w14:textId="77777777" w:rsidR="007C79F1" w:rsidRPr="007C79F1" w:rsidRDefault="007C79F1" w:rsidP="00727A82">
      <w:pPr>
        <w:numPr>
          <w:ilvl w:val="0"/>
          <w:numId w:val="254"/>
        </w:numPr>
        <w:pBdr>
          <w:top w:val="nil"/>
          <w:left w:val="nil"/>
          <w:bottom w:val="nil"/>
          <w:right w:val="nil"/>
          <w:between w:val="nil"/>
          <w:bar w:val="nil"/>
        </w:pBdr>
        <w:tabs>
          <w:tab w:val="left" w:pos="426"/>
        </w:tabs>
        <w:suppressAutoHyphens w:val="0"/>
        <w:spacing w:after="0" w:line="240" w:lineRule="auto"/>
        <w:jc w:val="both"/>
        <w:rPr>
          <w:rFonts w:eastAsiaTheme="minorHAnsi"/>
          <w:lang w:eastAsia="en-US"/>
        </w:rPr>
      </w:pPr>
      <w:r w:rsidRPr="007C79F1">
        <w:rPr>
          <w:rFonts w:eastAsiaTheme="minorHAnsi"/>
          <w:lang w:eastAsia="en-US"/>
        </w:rPr>
        <w:t xml:space="preserve">W razie, gdy którekolwiek z postanowień niniejszej Umowy okaże się nieważne, postanowienia pozostałe są ważne i obowiązujące Strony. W takim przypadku Strony Umowy zastąpią  nieważne postanowienie innym,  które możliwie najwierniej oddaje zamierzony cel gospodarczy. </w:t>
      </w:r>
    </w:p>
    <w:p w14:paraId="6BEE9558" w14:textId="77777777" w:rsidR="007C79F1" w:rsidRPr="007C79F1" w:rsidRDefault="007C79F1" w:rsidP="00727A82">
      <w:pPr>
        <w:numPr>
          <w:ilvl w:val="0"/>
          <w:numId w:val="254"/>
        </w:numPr>
        <w:pBdr>
          <w:top w:val="nil"/>
          <w:left w:val="nil"/>
          <w:bottom w:val="nil"/>
          <w:right w:val="nil"/>
          <w:between w:val="nil"/>
          <w:bar w:val="nil"/>
        </w:pBdr>
        <w:tabs>
          <w:tab w:val="left" w:pos="426"/>
        </w:tabs>
        <w:suppressAutoHyphens w:val="0"/>
        <w:spacing w:after="0" w:line="240" w:lineRule="auto"/>
        <w:jc w:val="both"/>
        <w:rPr>
          <w:rFonts w:eastAsiaTheme="minorHAnsi"/>
          <w:lang w:eastAsia="en-US"/>
        </w:rPr>
      </w:pPr>
      <w:r w:rsidRPr="007C79F1">
        <w:rPr>
          <w:rFonts w:eastAsiaTheme="minorHAnsi"/>
          <w:lang w:eastAsia="en-US"/>
        </w:rPr>
        <w:t>W przypadku rozbieżności pomiędzy postanowieniami Umowy, a treścią załączników do niej, pierwszeństwo zachowują postanowienia Umowy.</w:t>
      </w:r>
    </w:p>
    <w:p w14:paraId="3AE450F2"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Umowa zostaje zawarta w wersji elektronicznej poprzez złożenie elektronicznego podpisu kwalifikowanego przez Strony. </w:t>
      </w:r>
    </w:p>
    <w:p w14:paraId="6402370B" w14:textId="77777777" w:rsidR="007C79F1" w:rsidRPr="007C79F1" w:rsidRDefault="007C79F1" w:rsidP="00727A82">
      <w:pPr>
        <w:numPr>
          <w:ilvl w:val="0"/>
          <w:numId w:val="254"/>
        </w:numPr>
        <w:pBdr>
          <w:top w:val="nil"/>
          <w:left w:val="nil"/>
          <w:bottom w:val="nil"/>
          <w:right w:val="nil"/>
          <w:between w:val="nil"/>
          <w:bar w:val="nil"/>
        </w:pBdr>
        <w:suppressAutoHyphens w:val="0"/>
        <w:spacing w:after="0" w:line="240" w:lineRule="auto"/>
        <w:jc w:val="both"/>
        <w:rPr>
          <w:rFonts w:eastAsiaTheme="minorHAnsi"/>
          <w:lang w:eastAsia="en-US"/>
        </w:rPr>
      </w:pPr>
      <w:r w:rsidRPr="007C79F1">
        <w:rPr>
          <w:rFonts w:eastAsiaTheme="minorHAnsi"/>
          <w:lang w:eastAsia="en-US"/>
        </w:rPr>
        <w:t xml:space="preserve">Załączniki stanowią integralną część Umowy: </w:t>
      </w:r>
    </w:p>
    <w:p w14:paraId="440686C0" w14:textId="77777777" w:rsidR="007C79F1" w:rsidRPr="007C79F1" w:rsidRDefault="007C79F1" w:rsidP="00727A82">
      <w:pPr>
        <w:numPr>
          <w:ilvl w:val="0"/>
          <w:numId w:val="255"/>
        </w:numPr>
        <w:pBdr>
          <w:top w:val="nil"/>
          <w:left w:val="nil"/>
          <w:bottom w:val="nil"/>
          <w:right w:val="nil"/>
          <w:between w:val="nil"/>
          <w:bar w:val="nil"/>
        </w:pBdr>
        <w:suppressAutoHyphens w:val="0"/>
        <w:spacing w:after="0" w:line="240" w:lineRule="auto"/>
        <w:ind w:left="927"/>
        <w:contextualSpacing/>
        <w:jc w:val="both"/>
        <w:rPr>
          <w:rFonts w:eastAsiaTheme="minorHAnsi"/>
          <w:lang w:eastAsia="en-US"/>
        </w:rPr>
      </w:pPr>
      <w:r w:rsidRPr="007C79F1">
        <w:rPr>
          <w:rFonts w:eastAsiaTheme="minorHAnsi"/>
          <w:lang w:eastAsia="en-US"/>
        </w:rPr>
        <w:t xml:space="preserve">Specyfikacja Warunków Zamówienia z załącznikami. </w:t>
      </w:r>
    </w:p>
    <w:p w14:paraId="496C40DA" w14:textId="77777777" w:rsidR="007C79F1" w:rsidRPr="007C79F1" w:rsidRDefault="007C79F1" w:rsidP="00727A82">
      <w:pPr>
        <w:numPr>
          <w:ilvl w:val="0"/>
          <w:numId w:val="255"/>
        </w:numPr>
        <w:pBdr>
          <w:top w:val="nil"/>
          <w:left w:val="nil"/>
          <w:bottom w:val="nil"/>
          <w:right w:val="nil"/>
          <w:between w:val="nil"/>
          <w:bar w:val="nil"/>
        </w:pBdr>
        <w:suppressAutoHyphens w:val="0"/>
        <w:spacing w:after="0" w:line="240" w:lineRule="auto"/>
        <w:ind w:left="927"/>
        <w:jc w:val="both"/>
        <w:rPr>
          <w:rFonts w:eastAsiaTheme="minorHAnsi"/>
          <w:lang w:eastAsia="en-US"/>
        </w:rPr>
      </w:pPr>
      <w:r w:rsidRPr="007C79F1">
        <w:rPr>
          <w:rFonts w:eastAsiaTheme="minorHAnsi"/>
          <w:lang w:eastAsia="en-US"/>
        </w:rPr>
        <w:t xml:space="preserve">Oferta Wykonawcy. </w:t>
      </w:r>
    </w:p>
    <w:tbl>
      <w:tblPr>
        <w:tblStyle w:val="TableNormal3"/>
        <w:tblW w:w="88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219"/>
      </w:tblGrid>
      <w:tr w:rsidR="007C79F1" w:rsidRPr="007C79F1" w14:paraId="4DFBA53A" w14:textId="77777777" w:rsidTr="00CC13FA">
        <w:trPr>
          <w:trHeight w:val="1952"/>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5900C183" w14:textId="77777777" w:rsidR="007C79F1" w:rsidRPr="007C79F1" w:rsidRDefault="007C79F1" w:rsidP="007C79F1">
            <w:pPr>
              <w:spacing w:after="0" w:line="240" w:lineRule="auto"/>
              <w:jc w:val="center"/>
              <w:rPr>
                <w:rFonts w:eastAsia="Arial"/>
                <w:b/>
                <w:bCs/>
                <w:color w:val="000000" w:themeColor="text1"/>
              </w:rPr>
            </w:pPr>
          </w:p>
          <w:p w14:paraId="0D0CA206"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sz w:val="20"/>
                <w:szCs w:val="20"/>
              </w:rPr>
              <w:t>ZAMAWIAJĄCY:</w:t>
            </w:r>
          </w:p>
          <w:p w14:paraId="38B07514" w14:textId="77777777" w:rsidR="007C79F1" w:rsidRPr="007C79F1" w:rsidRDefault="007C79F1" w:rsidP="007C79F1">
            <w:pPr>
              <w:spacing w:after="0" w:line="240" w:lineRule="auto"/>
              <w:jc w:val="center"/>
              <w:rPr>
                <w:rFonts w:eastAsia="Arial"/>
                <w:b/>
                <w:bCs/>
                <w:color w:val="000000" w:themeColor="text1"/>
              </w:rPr>
            </w:pPr>
          </w:p>
          <w:p w14:paraId="6488633E" w14:textId="77777777" w:rsidR="007C79F1" w:rsidRPr="007C79F1" w:rsidRDefault="007C79F1" w:rsidP="007C79F1">
            <w:pPr>
              <w:spacing w:after="0" w:line="240" w:lineRule="auto"/>
              <w:jc w:val="center"/>
              <w:rPr>
                <w:rFonts w:eastAsia="Arial"/>
                <w:b/>
                <w:bCs/>
                <w:color w:val="000000" w:themeColor="text1"/>
              </w:rPr>
            </w:pPr>
          </w:p>
          <w:p w14:paraId="5F543FB3" w14:textId="77777777" w:rsidR="007C79F1" w:rsidRPr="007C79F1" w:rsidRDefault="007C79F1" w:rsidP="007C79F1">
            <w:pPr>
              <w:spacing w:after="0" w:line="240" w:lineRule="auto"/>
              <w:jc w:val="center"/>
              <w:rPr>
                <w:rFonts w:eastAsia="Arial"/>
                <w:b/>
                <w:bCs/>
                <w:color w:val="000000" w:themeColor="text1"/>
              </w:rPr>
            </w:pPr>
          </w:p>
          <w:p w14:paraId="3E1CB1BC" w14:textId="77777777" w:rsidR="007C79F1" w:rsidRPr="007C79F1" w:rsidRDefault="007C79F1" w:rsidP="007C79F1">
            <w:pPr>
              <w:spacing w:after="0" w:line="240" w:lineRule="auto"/>
              <w:jc w:val="center"/>
              <w:rPr>
                <w:color w:val="000000" w:themeColor="text1"/>
              </w:rPr>
            </w:pPr>
            <w:r w:rsidRPr="007C79F1">
              <w:rPr>
                <w:b/>
                <w:bCs/>
                <w:color w:val="000000" w:themeColor="text1"/>
                <w:sz w:val="20"/>
                <w:szCs w:val="20"/>
              </w:rPr>
              <w:t>……………………………………</w:t>
            </w:r>
          </w:p>
        </w:tc>
        <w:tc>
          <w:tcPr>
            <w:tcW w:w="4219" w:type="dxa"/>
            <w:tcBorders>
              <w:top w:val="nil"/>
              <w:left w:val="nil"/>
              <w:bottom w:val="nil"/>
              <w:right w:val="nil"/>
            </w:tcBorders>
            <w:shd w:val="clear" w:color="auto" w:fill="auto"/>
            <w:tcMar>
              <w:top w:w="80" w:type="dxa"/>
              <w:left w:w="80" w:type="dxa"/>
              <w:bottom w:w="80" w:type="dxa"/>
              <w:right w:w="80" w:type="dxa"/>
            </w:tcMar>
          </w:tcPr>
          <w:p w14:paraId="6DDB4EDD" w14:textId="77777777" w:rsidR="007C79F1" w:rsidRPr="007C79F1" w:rsidRDefault="007C79F1" w:rsidP="007C79F1">
            <w:pPr>
              <w:spacing w:after="0" w:line="240" w:lineRule="auto"/>
              <w:jc w:val="center"/>
              <w:rPr>
                <w:rFonts w:eastAsia="Arial"/>
                <w:b/>
                <w:bCs/>
                <w:color w:val="000000" w:themeColor="text1"/>
              </w:rPr>
            </w:pPr>
          </w:p>
          <w:p w14:paraId="116D5EC3" w14:textId="77777777" w:rsidR="007C79F1" w:rsidRPr="007C79F1" w:rsidRDefault="007C79F1" w:rsidP="007C79F1">
            <w:pPr>
              <w:spacing w:after="0" w:line="240" w:lineRule="auto"/>
              <w:jc w:val="center"/>
              <w:rPr>
                <w:rFonts w:eastAsia="Arial"/>
                <w:b/>
                <w:bCs/>
                <w:color w:val="000000" w:themeColor="text1"/>
              </w:rPr>
            </w:pPr>
            <w:r w:rsidRPr="007C79F1">
              <w:rPr>
                <w:b/>
                <w:bCs/>
                <w:color w:val="000000" w:themeColor="text1"/>
                <w:sz w:val="20"/>
                <w:szCs w:val="20"/>
              </w:rPr>
              <w:t>WYKONAWCA:</w:t>
            </w:r>
          </w:p>
          <w:p w14:paraId="2BD916AA" w14:textId="77777777" w:rsidR="007C79F1" w:rsidRPr="007C79F1" w:rsidRDefault="007C79F1" w:rsidP="007C79F1">
            <w:pPr>
              <w:spacing w:after="0" w:line="240" w:lineRule="auto"/>
              <w:jc w:val="center"/>
              <w:rPr>
                <w:rFonts w:eastAsia="Arial"/>
                <w:b/>
                <w:bCs/>
                <w:color w:val="000000" w:themeColor="text1"/>
              </w:rPr>
            </w:pPr>
          </w:p>
          <w:p w14:paraId="42473799" w14:textId="77777777" w:rsidR="007C79F1" w:rsidRPr="007C79F1" w:rsidRDefault="007C79F1" w:rsidP="007C79F1">
            <w:pPr>
              <w:spacing w:after="0" w:line="240" w:lineRule="auto"/>
              <w:jc w:val="center"/>
              <w:rPr>
                <w:rFonts w:eastAsia="Arial"/>
                <w:b/>
                <w:bCs/>
                <w:color w:val="000000" w:themeColor="text1"/>
              </w:rPr>
            </w:pPr>
          </w:p>
          <w:p w14:paraId="412CB921" w14:textId="77777777" w:rsidR="007C79F1" w:rsidRPr="007C79F1" w:rsidRDefault="007C79F1" w:rsidP="007C79F1">
            <w:pPr>
              <w:spacing w:after="0" w:line="240" w:lineRule="auto"/>
              <w:jc w:val="center"/>
              <w:rPr>
                <w:rFonts w:eastAsia="Arial"/>
                <w:b/>
                <w:bCs/>
                <w:color w:val="000000" w:themeColor="text1"/>
              </w:rPr>
            </w:pPr>
          </w:p>
          <w:p w14:paraId="6BC70AF1" w14:textId="77777777" w:rsidR="007C79F1" w:rsidRPr="007C79F1" w:rsidRDefault="007C79F1" w:rsidP="007C79F1">
            <w:pPr>
              <w:spacing w:after="0" w:line="240" w:lineRule="auto"/>
              <w:jc w:val="center"/>
              <w:rPr>
                <w:color w:val="000000" w:themeColor="text1"/>
              </w:rPr>
            </w:pPr>
            <w:r w:rsidRPr="007C79F1">
              <w:rPr>
                <w:b/>
                <w:bCs/>
                <w:color w:val="000000" w:themeColor="text1"/>
                <w:sz w:val="20"/>
                <w:szCs w:val="20"/>
              </w:rPr>
              <w:t>……………………………………</w:t>
            </w:r>
          </w:p>
        </w:tc>
      </w:tr>
      <w:bookmarkEnd w:id="10"/>
    </w:tbl>
    <w:p w14:paraId="26F1FE5F" w14:textId="77777777" w:rsidR="000B5A50" w:rsidRDefault="000B5A50" w:rsidP="007C79F1">
      <w:pPr>
        <w:pBdr>
          <w:top w:val="nil"/>
          <w:left w:val="nil"/>
          <w:bottom w:val="nil"/>
          <w:right w:val="nil"/>
          <w:between w:val="nil"/>
          <w:bar w:val="nil"/>
        </w:pBdr>
        <w:suppressAutoHyphens w:val="0"/>
        <w:spacing w:after="0" w:line="360" w:lineRule="auto"/>
      </w:pPr>
    </w:p>
    <w:p w14:paraId="44FCEAD3"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0CD1CC6F"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7690251C"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18E8C6C8"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763C0BC8"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3867AA0C"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428CCE3C"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186E0333"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18F3183B"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1BC439F1"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6CEFCC79"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55BCB168"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5BC41190"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0FF3D282" w14:textId="77777777" w:rsidR="00727A82" w:rsidRDefault="00727A82" w:rsidP="00C458CE">
      <w:pPr>
        <w:pBdr>
          <w:top w:val="nil"/>
          <w:left w:val="nil"/>
          <w:bottom w:val="nil"/>
          <w:right w:val="nil"/>
          <w:between w:val="nil"/>
          <w:bar w:val="nil"/>
        </w:pBdr>
        <w:suppressAutoHyphens w:val="0"/>
        <w:spacing w:after="0" w:line="360" w:lineRule="auto"/>
        <w:jc w:val="right"/>
        <w:rPr>
          <w:b/>
          <w:i/>
          <w:u w:val="single"/>
        </w:rPr>
      </w:pPr>
    </w:p>
    <w:p w14:paraId="504AE049" w14:textId="0BE29ED4"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3F503166"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bookmarkStart w:id="11" w:name="_Hlk169590190"/>
      <w:r w:rsidR="00862C1A">
        <w:rPr>
          <w:rFonts w:eastAsiaTheme="minorHAnsi"/>
          <w:lang w:eastAsia="en-US"/>
        </w:rPr>
        <w:t>„</w:t>
      </w:r>
      <w:r w:rsidR="00661770" w:rsidRPr="00661770">
        <w:rPr>
          <w:b/>
          <w:bCs/>
          <w:iCs/>
          <w:sz w:val="24"/>
          <w:szCs w:val="24"/>
        </w:rPr>
        <w:t xml:space="preserve">Taktyka straży przybrzeżnej” - „Taktyka działania  grupy kontrolnej straży przybrzeżnej podczas inspekcji statku – szkolenie  </w:t>
      </w:r>
      <w:r w:rsidR="00661770" w:rsidRPr="00661770">
        <w:rPr>
          <w:b/>
          <w:bCs/>
          <w:iCs/>
          <w:sz w:val="24"/>
          <w:szCs w:val="24"/>
        </w:rPr>
        <w:tab/>
        <w:t>podstawowe”</w:t>
      </w:r>
      <w:bookmarkEnd w:id="11"/>
      <w:r w:rsidR="00661770" w:rsidRPr="00321A69">
        <w:rPr>
          <w:b/>
          <w:bCs/>
          <w:iCs/>
        </w:rPr>
        <w:t xml:space="preserve"> </w:t>
      </w:r>
      <w:r w:rsidR="00C458CE" w:rsidRPr="00321A69">
        <w:rPr>
          <w:b/>
          <w:bCs/>
          <w:iCs/>
        </w:rPr>
        <w:t>(</w:t>
      </w:r>
      <w:r w:rsidR="00052B08" w:rsidRPr="00321A69">
        <w:rPr>
          <w:b/>
          <w:bCs/>
          <w:iCs/>
        </w:rPr>
        <w:t>AMW-KANC.SZP.2712.</w:t>
      </w:r>
      <w:r w:rsidR="00661770">
        <w:rPr>
          <w:b/>
          <w:bCs/>
          <w:iCs/>
        </w:rPr>
        <w:t>20</w:t>
      </w:r>
      <w:r w:rsidR="00052B08" w:rsidRPr="00321A69">
        <w:rPr>
          <w:b/>
          <w:bCs/>
          <w:iCs/>
        </w:rPr>
        <w:t>.202</w:t>
      </w:r>
      <w:r w:rsidR="00782D26" w:rsidRPr="00321A69">
        <w:rPr>
          <w:b/>
          <w:bCs/>
          <w:iCs/>
        </w:rPr>
        <w:t>4</w:t>
      </w:r>
      <w:r w:rsidR="00C458CE" w:rsidRPr="00321A69">
        <w:rPr>
          <w:b/>
          <w:bCs/>
          <w:iCs/>
        </w:rPr>
        <w:t>)</w:t>
      </w:r>
      <w:r w:rsidRPr="00321A69">
        <w:rPr>
          <w:rFonts w:eastAsiaTheme="minorHAnsi"/>
          <w:b/>
          <w:bCs/>
          <w:iCs/>
          <w:lang w:eastAsia="en-US"/>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sidR="00F8255C">
        <w:rPr>
          <w:rFonts w:eastAsiaTheme="minorHAnsi"/>
          <w:lang w:eastAsia="en-US"/>
        </w:rPr>
        <w:t>, 1720</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6F9A4E82" w14:textId="100FDEEC"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2393AA89"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661770">
        <w:rPr>
          <w:rFonts w:eastAsia="Times New Roman"/>
          <w:b/>
          <w:lang w:eastAsia="pl-PL"/>
        </w:rPr>
        <w:t>20</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6CA30B4A" w14:textId="2E68F9D9" w:rsidR="00485418" w:rsidRDefault="00862C1A" w:rsidP="003D137C">
      <w:pPr>
        <w:widowControl w:val="0"/>
        <w:spacing w:after="0" w:line="360" w:lineRule="auto"/>
        <w:jc w:val="center"/>
        <w:rPr>
          <w:rFonts w:eastAsia="Times New Roman"/>
          <w:b/>
          <w:lang w:eastAsia="pl-PL"/>
        </w:rPr>
      </w:pPr>
      <w:r>
        <w:rPr>
          <w:b/>
          <w:bCs/>
          <w:iCs/>
          <w:sz w:val="24"/>
          <w:szCs w:val="24"/>
        </w:rPr>
        <w:t>„</w:t>
      </w:r>
      <w:r w:rsidR="00661770" w:rsidRPr="00661770">
        <w:rPr>
          <w:b/>
          <w:bCs/>
          <w:iCs/>
          <w:sz w:val="24"/>
          <w:szCs w:val="24"/>
        </w:rPr>
        <w:t>Taktyka straży przybrzeżnej” - „Taktyka działania  grupy kontrolnej straży przybrzeżnej podczas inspekcji statku – szkolenie podstawowe”</w:t>
      </w: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1BDCCAB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661770">
        <w:rPr>
          <w:b/>
        </w:rPr>
        <w:t>20</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534CB2E1" w14:textId="532EA028" w:rsidR="00661770" w:rsidRDefault="00862C1A" w:rsidP="00EF0EFB">
      <w:pPr>
        <w:spacing w:line="240" w:lineRule="auto"/>
        <w:jc w:val="both"/>
        <w:rPr>
          <w:b/>
          <w:bCs/>
          <w:iCs/>
          <w:sz w:val="24"/>
          <w:szCs w:val="24"/>
        </w:rPr>
      </w:pPr>
      <w:r>
        <w:rPr>
          <w:b/>
          <w:bCs/>
          <w:iCs/>
          <w:sz w:val="24"/>
          <w:szCs w:val="24"/>
        </w:rPr>
        <w:t>„</w:t>
      </w:r>
      <w:r w:rsidR="00661770" w:rsidRPr="00661770">
        <w:rPr>
          <w:b/>
          <w:bCs/>
          <w:iCs/>
          <w:sz w:val="24"/>
          <w:szCs w:val="24"/>
        </w:rPr>
        <w:t xml:space="preserve">Taktyka straży przybrzeżnej” - „Taktyka działania  grupy kontrolnej straży przybrzeżnej podczas inspekcji statku – szkolenie  </w:t>
      </w:r>
      <w:r w:rsidR="00661770" w:rsidRPr="00661770">
        <w:rPr>
          <w:b/>
          <w:bCs/>
          <w:iCs/>
          <w:sz w:val="24"/>
          <w:szCs w:val="24"/>
        </w:rPr>
        <w:tab/>
        <w:t>podstawowe”</w:t>
      </w:r>
    </w:p>
    <w:p w14:paraId="6A49E06F" w14:textId="3EEADDD3"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64EFA936" w14:textId="13D3DFA3"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56EFCEAD" w14:textId="07270F96" w:rsidR="00587FD0" w:rsidRPr="00B54BB1" w:rsidRDefault="00587FD0" w:rsidP="00661770">
      <w:pPr>
        <w:suppressAutoHyphens w:val="0"/>
        <w:spacing w:after="0" w:line="240" w:lineRule="auto"/>
        <w:jc w:val="both"/>
        <w:rPr>
          <w:rFonts w:eastAsia="Times New Roman"/>
          <w:sz w:val="21"/>
          <w:szCs w:val="21"/>
          <w:lang w:eastAsia="pl-PL"/>
        </w:rPr>
      </w:pPr>
      <w:r w:rsidRPr="00B54BB1">
        <w:rPr>
          <w:rFonts w:eastAsia="Times New Roman"/>
          <w:lang w:eastAsia="pl-PL"/>
        </w:rPr>
        <w:t xml:space="preserve">Na potrzeby postępowania o udzielenie zamówienia publicznego pn. </w:t>
      </w:r>
      <w:r w:rsidR="00862C1A">
        <w:rPr>
          <w:rFonts w:eastAsia="Times New Roman"/>
          <w:lang w:eastAsia="pl-PL"/>
        </w:rPr>
        <w:t>„</w:t>
      </w:r>
      <w:r w:rsidR="00661770" w:rsidRPr="00661770">
        <w:rPr>
          <w:b/>
          <w:bCs/>
          <w:iCs/>
          <w:sz w:val="24"/>
          <w:szCs w:val="24"/>
        </w:rPr>
        <w:t xml:space="preserve">Taktyka straży przybrzeżnej” - „Taktyka działania  grupy kontrolnej straży przybrzeżnej podczas inspekcji statku – szkolenie  </w:t>
      </w:r>
      <w:r w:rsidR="00661770" w:rsidRPr="00661770">
        <w:rPr>
          <w:b/>
          <w:bCs/>
          <w:iCs/>
          <w:sz w:val="24"/>
          <w:szCs w:val="24"/>
        </w:rPr>
        <w:tab/>
        <w:t>podstawowe”</w:t>
      </w:r>
      <w:r w:rsidR="00661770">
        <w:rPr>
          <w:rFonts w:eastAsiaTheme="minorHAnsi"/>
          <w:b/>
          <w:lang w:eastAsia="en-US"/>
        </w:rPr>
        <w:t xml:space="preserve">  </w:t>
      </w:r>
      <w:r w:rsidR="0036339A">
        <w:rPr>
          <w:rFonts w:eastAsiaTheme="minorHAnsi"/>
          <w:b/>
          <w:lang w:eastAsia="en-US"/>
        </w:rPr>
        <w:t>(</w:t>
      </w:r>
      <w:r w:rsidR="0036339A">
        <w:rPr>
          <w:b/>
        </w:rPr>
        <w:t>AMW-KANC.SZP.2712.</w:t>
      </w:r>
      <w:r w:rsidR="00661770">
        <w:rPr>
          <w:b/>
        </w:rPr>
        <w:t>20</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59896BD7" w14:textId="22044C5F" w:rsidR="001A223D" w:rsidRPr="001A223D" w:rsidRDefault="001A223D" w:rsidP="001A223D">
      <w:pPr>
        <w:ind w:left="6372"/>
        <w:jc w:val="right"/>
        <w:rPr>
          <w:b/>
          <w:i/>
          <w:u w:val="single"/>
        </w:rPr>
      </w:pPr>
      <w:r w:rsidRPr="001A223D">
        <w:rPr>
          <w:b/>
          <w:i/>
          <w:u w:val="single"/>
        </w:rPr>
        <w:lastRenderedPageBreak/>
        <w:t xml:space="preserve">ZAŁĄCZNIK NR </w:t>
      </w:r>
      <w:r w:rsidR="00B77CF6">
        <w:rPr>
          <w:b/>
          <w:i/>
          <w:u w:val="single"/>
        </w:rPr>
        <w:t>9</w:t>
      </w:r>
    </w:p>
    <w:p w14:paraId="5F7E9B79" w14:textId="77777777" w:rsidR="001A223D" w:rsidRPr="001A223D" w:rsidRDefault="001A223D" w:rsidP="001A223D">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71F60D4" w14:textId="77777777" w:rsidR="001A223D" w:rsidRPr="001A223D" w:rsidRDefault="001A223D" w:rsidP="001A223D">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9D25FC3" w14:textId="77777777" w:rsidR="001A223D" w:rsidRPr="001A223D" w:rsidRDefault="001A223D" w:rsidP="001A223D">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6B07EE8" w14:textId="77777777" w:rsidR="001A223D" w:rsidRPr="001A223D" w:rsidRDefault="001A223D" w:rsidP="001A223D">
      <w:pPr>
        <w:spacing w:before="120" w:after="0"/>
        <w:jc w:val="both"/>
        <w:rPr>
          <w:rFonts w:eastAsia="Times New Roman"/>
          <w:lang w:eastAsia="pl-PL"/>
        </w:rPr>
      </w:pPr>
    </w:p>
    <w:p w14:paraId="3C012D33" w14:textId="77777777" w:rsidR="001A223D" w:rsidRPr="001A223D" w:rsidRDefault="001A223D" w:rsidP="001A223D">
      <w:pPr>
        <w:rPr>
          <w:b/>
        </w:rPr>
      </w:pPr>
      <w:r w:rsidRPr="001A223D">
        <w:rPr>
          <w:b/>
        </w:rPr>
        <w:t xml:space="preserve">Oświadczenia wykonawców wspólnie ubiegających się o udzielenie zamówienia </w:t>
      </w:r>
    </w:p>
    <w:p w14:paraId="142FC9BB" w14:textId="23165C7A" w:rsidR="001A223D" w:rsidRPr="001A223D" w:rsidRDefault="001A223D" w:rsidP="001A223D">
      <w:r w:rsidRPr="001A223D">
        <w:t>PODMIOTY W IMIENIU KTÓRYCH SKŁADANE JEST</w:t>
      </w:r>
      <w:r w:rsidR="00E34031">
        <w:t xml:space="preserve"> O</w:t>
      </w:r>
      <w:r w:rsidRPr="001A223D">
        <w:t>ŚWIADCZENIE: ………</w:t>
      </w:r>
      <w:r w:rsidR="00F05E50">
        <w:t>………………………..</w:t>
      </w:r>
      <w:r w:rsidRPr="001A223D">
        <w:t>…..…………</w:t>
      </w:r>
    </w:p>
    <w:p w14:paraId="085ADA5C" w14:textId="7C3B2BDD" w:rsidR="001A223D" w:rsidRPr="001A223D" w:rsidRDefault="001A223D" w:rsidP="001A223D">
      <w:r w:rsidRPr="001A223D">
        <w:t>…………………………………………………………………………………………………</w:t>
      </w:r>
    </w:p>
    <w:p w14:paraId="2077C394" w14:textId="0A836220" w:rsidR="001A223D" w:rsidRPr="001A223D" w:rsidRDefault="001A223D" w:rsidP="001A223D">
      <w:r w:rsidRPr="001A223D">
        <w:rPr>
          <w:sz w:val="18"/>
          <w:szCs w:val="18"/>
        </w:rPr>
        <w:t>(pełna nazwa/firma, adres, w zależności od podmiotu: NIP/PESEL, KRS/CEIDG)</w:t>
      </w:r>
      <w:r w:rsidRPr="001A223D">
        <w:t xml:space="preserve"> ……………………………</w:t>
      </w:r>
      <w:r w:rsidR="00F05E50">
        <w:t>……………………………………………..</w:t>
      </w:r>
      <w:r w:rsidRPr="001A223D">
        <w:t>………</w:t>
      </w:r>
    </w:p>
    <w:p w14:paraId="2D96DB89" w14:textId="746B913A" w:rsidR="001A223D" w:rsidRPr="001A223D" w:rsidRDefault="001A223D" w:rsidP="001A223D">
      <w:r w:rsidRPr="001A223D">
        <w:t>…………………………………………………………………………………………………</w:t>
      </w:r>
    </w:p>
    <w:p w14:paraId="0F70D749" w14:textId="4FFE6DB8" w:rsidR="001A223D" w:rsidRPr="001A223D" w:rsidRDefault="001A223D" w:rsidP="001A223D">
      <w:r w:rsidRPr="001A223D">
        <w:rPr>
          <w:sz w:val="18"/>
          <w:szCs w:val="18"/>
        </w:rPr>
        <w:t>(pełna nazwa/firma, adres, w zależności od podmiotu: NIP/PESEL, KRS/CEIDG)</w:t>
      </w:r>
      <w:r w:rsidRPr="001A223D">
        <w:t xml:space="preserve"> reprezentowane przez: ……</w:t>
      </w:r>
      <w:r w:rsidR="00F05E50">
        <w:t>……………………………………………………………………………….</w:t>
      </w:r>
      <w:r w:rsidRPr="001A223D">
        <w:t>……..</w:t>
      </w:r>
    </w:p>
    <w:p w14:paraId="76FFCE0E" w14:textId="192743DB" w:rsidR="001A223D" w:rsidRPr="001A223D" w:rsidRDefault="001A223D" w:rsidP="001A223D">
      <w:pPr>
        <w:spacing w:after="0" w:line="240" w:lineRule="auto"/>
      </w:pPr>
      <w:r w:rsidRPr="001A223D">
        <w:t>……………………………………………………………………………………………………</w:t>
      </w:r>
    </w:p>
    <w:p w14:paraId="4E90D450" w14:textId="77777777" w:rsidR="001A223D" w:rsidRPr="001A223D" w:rsidRDefault="001A223D" w:rsidP="001A223D">
      <w:pPr>
        <w:jc w:val="center"/>
        <w:rPr>
          <w:sz w:val="18"/>
          <w:szCs w:val="18"/>
        </w:rPr>
      </w:pPr>
      <w:r w:rsidRPr="001A223D">
        <w:rPr>
          <w:sz w:val="18"/>
          <w:szCs w:val="18"/>
        </w:rPr>
        <w:t>(imię, nazwisko, stanowisko/podstawa do reprezentacji)</w:t>
      </w:r>
    </w:p>
    <w:p w14:paraId="252DEA30" w14:textId="2DF37D73" w:rsidR="001A223D" w:rsidRPr="001A223D" w:rsidRDefault="001A223D" w:rsidP="001A223D">
      <w:pPr>
        <w:widowControl w:val="0"/>
        <w:spacing w:after="0" w:line="360" w:lineRule="auto"/>
        <w:jc w:val="center"/>
      </w:pPr>
      <w:r w:rsidRPr="001A223D">
        <w:t>Oświadczenie składane na podstawie art. 117 ust. 4 ustawy z dnia 11 września 2019 r. Prawo zamówień publicznych (tekst jedn.: Dz. U. z 2023 r., poz. 1605</w:t>
      </w:r>
      <w:r w:rsidR="00485418">
        <w:t>, 1720</w:t>
      </w:r>
      <w:r w:rsidRPr="001A223D">
        <w:t xml:space="preserve">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1FAE10F1" w14:textId="25E44C2F" w:rsidR="00661770" w:rsidRDefault="00862C1A" w:rsidP="00F05E50">
      <w:pPr>
        <w:suppressAutoHyphens w:val="0"/>
        <w:spacing w:after="0"/>
        <w:jc w:val="center"/>
        <w:rPr>
          <w:b/>
          <w:bCs/>
        </w:rPr>
      </w:pPr>
      <w:r>
        <w:rPr>
          <w:b/>
          <w:bCs/>
          <w:iCs/>
          <w:sz w:val="24"/>
          <w:szCs w:val="24"/>
        </w:rPr>
        <w:t>„</w:t>
      </w:r>
      <w:r w:rsidR="00661770" w:rsidRPr="00661770">
        <w:rPr>
          <w:b/>
          <w:bCs/>
          <w:iCs/>
          <w:sz w:val="24"/>
          <w:szCs w:val="24"/>
        </w:rPr>
        <w:t>Taktyka straży przybrzeżnej” - „Taktyka działania  grupy kontrolnej straży przybrzeżnej podczas inspekcji statku – szkolenie</w:t>
      </w:r>
      <w:r w:rsidR="00661770">
        <w:rPr>
          <w:b/>
          <w:bCs/>
          <w:iCs/>
          <w:sz w:val="24"/>
          <w:szCs w:val="24"/>
        </w:rPr>
        <w:t xml:space="preserve"> </w:t>
      </w:r>
      <w:r w:rsidR="00661770" w:rsidRPr="00661770">
        <w:rPr>
          <w:b/>
          <w:bCs/>
          <w:iCs/>
          <w:sz w:val="24"/>
          <w:szCs w:val="24"/>
        </w:rPr>
        <w:t>podstawowe”</w:t>
      </w:r>
      <w:r w:rsidR="00661770" w:rsidRPr="00F05E50">
        <w:rPr>
          <w:b/>
          <w:bCs/>
        </w:rPr>
        <w:t xml:space="preserve"> </w:t>
      </w:r>
    </w:p>
    <w:p w14:paraId="6D7E0734" w14:textId="270305AA" w:rsidR="001A223D" w:rsidRPr="00F05E50" w:rsidRDefault="001A223D" w:rsidP="00F05E50">
      <w:pPr>
        <w:suppressAutoHyphens w:val="0"/>
        <w:spacing w:after="0"/>
        <w:jc w:val="center"/>
        <w:rPr>
          <w:b/>
          <w:bCs/>
        </w:rPr>
      </w:pPr>
      <w:r w:rsidRPr="00F05E50">
        <w:rPr>
          <w:b/>
          <w:bCs/>
        </w:rPr>
        <w:t>(AMW-KANC.SZP.2712.</w:t>
      </w:r>
      <w:r w:rsidR="00661770">
        <w:rPr>
          <w:b/>
          <w:bCs/>
        </w:rPr>
        <w:t>20</w:t>
      </w:r>
      <w:r w:rsidRPr="00F05E50">
        <w:rPr>
          <w:b/>
          <w:bCs/>
        </w:rPr>
        <w:t>.202</w:t>
      </w:r>
      <w:r w:rsidR="00F05E50" w:rsidRPr="00F05E50">
        <w:rPr>
          <w:b/>
          <w:bCs/>
        </w:rPr>
        <w:t>4</w:t>
      </w:r>
      <w:r w:rsidRPr="00F05E50">
        <w:rPr>
          <w:b/>
          <w:bCs/>
        </w:rPr>
        <w:t>)</w:t>
      </w:r>
    </w:p>
    <w:p w14:paraId="16E758F1" w14:textId="77777777" w:rsidR="001A223D" w:rsidRPr="001A223D" w:rsidRDefault="001A223D" w:rsidP="001A223D">
      <w:pPr>
        <w:suppressAutoHyphens w:val="0"/>
        <w:spacing w:after="0"/>
        <w:jc w:val="both"/>
      </w:pPr>
    </w:p>
    <w:p w14:paraId="444BE38D" w14:textId="77777777" w:rsidR="001A223D" w:rsidRPr="001A223D" w:rsidRDefault="001A223D" w:rsidP="001A223D">
      <w:pPr>
        <w:widowControl w:val="0"/>
        <w:spacing w:after="0" w:line="360" w:lineRule="auto"/>
        <w:jc w:val="center"/>
      </w:pPr>
      <w:r w:rsidRPr="001A223D">
        <w:t>prowadzonego w trybie podstawowym działając jako pełnomocnik podmiotów, w imieniu których składane jest oświadczenie oświadczam, że:</w:t>
      </w:r>
    </w:p>
    <w:p w14:paraId="2E65756F" w14:textId="68A321C2" w:rsidR="001A223D" w:rsidRPr="001A223D" w:rsidRDefault="001A223D" w:rsidP="001A223D">
      <w:pPr>
        <w:jc w:val="both"/>
      </w:pPr>
      <w:r w:rsidRPr="001A223D">
        <w:t xml:space="preserve">Wykonawca: …………………………………………………………………………..…..…..…… </w:t>
      </w:r>
    </w:p>
    <w:p w14:paraId="0556FBAB" w14:textId="77777777" w:rsidR="001A223D" w:rsidRPr="001A223D" w:rsidRDefault="001A223D" w:rsidP="001A223D">
      <w:r w:rsidRPr="001A223D">
        <w:t>Wykona następujący zakres świadczenia wynikającego z umowy o zamówienie publiczne:</w:t>
      </w:r>
    </w:p>
    <w:p w14:paraId="75018883" w14:textId="555306B0" w:rsidR="001A223D" w:rsidRPr="001A223D" w:rsidRDefault="001A223D" w:rsidP="001A223D">
      <w:r w:rsidRPr="001A223D">
        <w:t>………………………………………………………………………………………………………</w:t>
      </w:r>
    </w:p>
    <w:p w14:paraId="56DF0F09" w14:textId="3BEA97D1" w:rsidR="001A223D" w:rsidRPr="001A223D" w:rsidRDefault="001A223D" w:rsidP="001A223D">
      <w:r w:rsidRPr="001A223D">
        <w:t>Wykonawca: ………………………………………………</w:t>
      </w:r>
      <w:r w:rsidR="00AC2B99">
        <w:t>…………………….</w:t>
      </w:r>
      <w:r w:rsidRPr="001A223D">
        <w:t xml:space="preserve">…..…..………… </w:t>
      </w:r>
    </w:p>
    <w:p w14:paraId="4650B971" w14:textId="77777777" w:rsidR="001A223D" w:rsidRPr="001A223D" w:rsidRDefault="001A223D" w:rsidP="001A223D">
      <w:r w:rsidRPr="001A223D">
        <w:t>Wykona następujący zakres świadczenia wynikającego z umowy o zamówienie publiczne:</w:t>
      </w:r>
    </w:p>
    <w:p w14:paraId="21E6F07B" w14:textId="2286F069" w:rsidR="001A223D" w:rsidRPr="001A223D" w:rsidRDefault="001A223D" w:rsidP="001A223D">
      <w:r w:rsidRPr="001A223D">
        <w:t>………………………………………………………………………………………………………………………………………………………………………………………………………………</w:t>
      </w:r>
    </w:p>
    <w:p w14:paraId="08E4DFE8" w14:textId="428DAD07" w:rsidR="00F97BC5" w:rsidRDefault="001A223D" w:rsidP="00F05E50">
      <w:r w:rsidRPr="001A223D">
        <w:t xml:space="preserve">Oświadczam, że wszystkie informacje podane w powyższych oświadczeniach są aktualne i zgodne </w:t>
      </w:r>
      <w:r w:rsidRPr="001A223D">
        <w:br/>
        <w:t xml:space="preserve">z prawdą. </w:t>
      </w:r>
    </w:p>
    <w:p w14:paraId="0920C870" w14:textId="77777777" w:rsidR="0003122A" w:rsidRPr="0003122A" w:rsidRDefault="0003122A" w:rsidP="0003122A">
      <w:pPr>
        <w:spacing w:after="0" w:line="240" w:lineRule="auto"/>
        <w:ind w:left="7088"/>
        <w:jc w:val="right"/>
        <w:rPr>
          <w:b/>
          <w:i/>
          <w:u w:val="single"/>
        </w:rPr>
      </w:pPr>
    </w:p>
    <w:p w14:paraId="252197B4" w14:textId="5EA7B4E5" w:rsidR="0003122A" w:rsidRDefault="0003122A" w:rsidP="0003122A">
      <w:pPr>
        <w:spacing w:after="0" w:line="240" w:lineRule="auto"/>
        <w:ind w:left="6381"/>
        <w:rPr>
          <w:b/>
          <w:i/>
          <w:u w:val="single"/>
        </w:rPr>
      </w:pPr>
    </w:p>
    <w:p w14:paraId="62D39433" w14:textId="69E94EA7" w:rsidR="00F97BC5" w:rsidRDefault="00F97BC5" w:rsidP="0003122A">
      <w:pPr>
        <w:spacing w:after="0" w:line="240" w:lineRule="auto"/>
        <w:ind w:left="6381"/>
        <w:rPr>
          <w:b/>
          <w:i/>
          <w:u w:val="single"/>
        </w:rPr>
      </w:pPr>
    </w:p>
    <w:p w14:paraId="37DC76C5" w14:textId="5CE1B7D8" w:rsidR="00661770" w:rsidRPr="00042A04" w:rsidRDefault="00661770" w:rsidP="003D19C0">
      <w:pPr>
        <w:spacing w:after="0" w:line="240" w:lineRule="auto"/>
        <w:jc w:val="right"/>
        <w:rPr>
          <w:b/>
          <w:i/>
          <w:u w:val="single"/>
        </w:rPr>
      </w:pPr>
      <w:r w:rsidRPr="00042A04">
        <w:rPr>
          <w:b/>
          <w:i/>
          <w:u w:val="single"/>
        </w:rPr>
        <w:lastRenderedPageBreak/>
        <w:t xml:space="preserve">ZAŁĄCZNIK NR </w:t>
      </w:r>
      <w:r w:rsidR="003D19C0">
        <w:rPr>
          <w:b/>
          <w:i/>
          <w:u w:val="single"/>
        </w:rPr>
        <w:t>10</w:t>
      </w:r>
    </w:p>
    <w:p w14:paraId="1FC53D1C" w14:textId="77777777" w:rsidR="00661770" w:rsidRPr="00042A04" w:rsidRDefault="00661770" w:rsidP="00661770">
      <w:pPr>
        <w:rPr>
          <w:b/>
          <w:i/>
          <w:u w:val="single"/>
        </w:rPr>
      </w:pPr>
      <w:r w:rsidRPr="00042A04">
        <w:rPr>
          <w:i/>
        </w:rPr>
        <w:t>Wykonawca:</w:t>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p>
    <w:p w14:paraId="6CC610F8" w14:textId="77777777" w:rsidR="00661770" w:rsidRPr="00042A04" w:rsidRDefault="00661770" w:rsidP="00661770">
      <w:pPr>
        <w:spacing w:after="0" w:line="260" w:lineRule="atLeast"/>
        <w:jc w:val="both"/>
        <w:rPr>
          <w:i/>
        </w:rPr>
      </w:pPr>
      <w:r w:rsidRPr="00042A04">
        <w:rPr>
          <w:i/>
        </w:rPr>
        <w:t>…………………………………..</w:t>
      </w:r>
    </w:p>
    <w:p w14:paraId="0585E3F9" w14:textId="77777777" w:rsidR="00661770" w:rsidRPr="00042A04" w:rsidRDefault="00661770" w:rsidP="00661770">
      <w:pPr>
        <w:spacing w:after="0" w:line="260" w:lineRule="atLeast"/>
        <w:jc w:val="both"/>
        <w:rPr>
          <w:i/>
        </w:rPr>
      </w:pPr>
      <w:r w:rsidRPr="00042A04">
        <w:rPr>
          <w:i/>
        </w:rPr>
        <w:t>reprezentowany przez:</w:t>
      </w:r>
    </w:p>
    <w:p w14:paraId="7C876DE4" w14:textId="77777777" w:rsidR="00661770" w:rsidRPr="00042A04" w:rsidRDefault="00661770" w:rsidP="00661770">
      <w:pPr>
        <w:spacing w:after="0" w:line="260" w:lineRule="atLeast"/>
        <w:jc w:val="both"/>
        <w:rPr>
          <w:i/>
        </w:rPr>
      </w:pPr>
      <w:r w:rsidRPr="00042A04">
        <w:rPr>
          <w:i/>
        </w:rPr>
        <w:t>…………………………………….</w:t>
      </w:r>
    </w:p>
    <w:p w14:paraId="728FCAFF" w14:textId="77777777" w:rsidR="00661770" w:rsidRPr="00042A04" w:rsidRDefault="00661770" w:rsidP="00661770">
      <w:pPr>
        <w:spacing w:after="0" w:line="260" w:lineRule="atLeast"/>
        <w:jc w:val="both"/>
        <w:rPr>
          <w:i/>
          <w:sz w:val="18"/>
          <w:szCs w:val="18"/>
        </w:rPr>
      </w:pPr>
      <w:r w:rsidRPr="00042A04">
        <w:rPr>
          <w:i/>
          <w:sz w:val="18"/>
          <w:szCs w:val="18"/>
        </w:rPr>
        <w:t xml:space="preserve">(imię, nazwisko, stanowisko/podstawa do  </w:t>
      </w:r>
    </w:p>
    <w:p w14:paraId="116B8C8E" w14:textId="77777777" w:rsidR="00661770" w:rsidRPr="00042A04" w:rsidRDefault="00661770" w:rsidP="00661770">
      <w:pPr>
        <w:spacing w:after="0" w:line="260" w:lineRule="atLeast"/>
        <w:jc w:val="both"/>
        <w:rPr>
          <w:i/>
          <w:sz w:val="18"/>
          <w:szCs w:val="18"/>
        </w:rPr>
      </w:pPr>
      <w:r w:rsidRPr="00042A04">
        <w:rPr>
          <w:i/>
          <w:sz w:val="18"/>
          <w:szCs w:val="18"/>
        </w:rPr>
        <w:t>reprezentacji)</w:t>
      </w:r>
    </w:p>
    <w:p w14:paraId="65FBD70F" w14:textId="77777777" w:rsidR="00661770" w:rsidRPr="00042A04" w:rsidRDefault="00661770" w:rsidP="00661770">
      <w:pPr>
        <w:suppressAutoHyphens w:val="0"/>
        <w:spacing w:after="0" w:line="240" w:lineRule="auto"/>
        <w:ind w:left="540"/>
        <w:jc w:val="center"/>
        <w:outlineLvl w:val="0"/>
        <w:rPr>
          <w:rFonts w:eastAsia="Times New Roman"/>
          <w:b/>
          <w:bCs/>
          <w:sz w:val="24"/>
          <w:szCs w:val="24"/>
          <w:lang w:eastAsia="pl-PL"/>
        </w:rPr>
      </w:pPr>
    </w:p>
    <w:p w14:paraId="0976527D" w14:textId="77777777" w:rsidR="00661770" w:rsidRPr="00042A04" w:rsidRDefault="00661770" w:rsidP="00661770">
      <w:pPr>
        <w:suppressAutoHyphens w:val="0"/>
        <w:spacing w:after="0" w:line="240" w:lineRule="auto"/>
        <w:ind w:left="540"/>
        <w:jc w:val="center"/>
        <w:outlineLvl w:val="0"/>
        <w:rPr>
          <w:rFonts w:eastAsia="Times New Roman"/>
          <w:b/>
          <w:bCs/>
          <w:sz w:val="24"/>
          <w:szCs w:val="24"/>
          <w:lang w:eastAsia="pl-PL"/>
        </w:rPr>
      </w:pPr>
      <w:r w:rsidRPr="00042A04">
        <w:rPr>
          <w:rFonts w:eastAsia="Times New Roman"/>
          <w:b/>
          <w:bCs/>
          <w:sz w:val="24"/>
          <w:szCs w:val="24"/>
          <w:lang w:eastAsia="pl-PL"/>
        </w:rPr>
        <w:t>OŚWIADCZENIE</w:t>
      </w:r>
    </w:p>
    <w:p w14:paraId="1B473870" w14:textId="77777777" w:rsidR="00661770" w:rsidRPr="00042A04" w:rsidRDefault="00661770" w:rsidP="00661770">
      <w:pPr>
        <w:suppressAutoHyphens w:val="0"/>
        <w:spacing w:after="0" w:line="240" w:lineRule="auto"/>
        <w:jc w:val="center"/>
        <w:outlineLvl w:val="0"/>
        <w:rPr>
          <w:rFonts w:eastAsia="Times New Roman"/>
          <w:b/>
          <w:sz w:val="24"/>
          <w:szCs w:val="24"/>
          <w:lang w:eastAsia="pl-PL"/>
        </w:rPr>
      </w:pPr>
      <w:r w:rsidRPr="00042A04">
        <w:rPr>
          <w:rFonts w:eastAsia="Times New Roman"/>
          <w:b/>
          <w:sz w:val="24"/>
          <w:szCs w:val="24"/>
          <w:lang w:eastAsia="pl-PL"/>
        </w:rPr>
        <w:t xml:space="preserve">O SPEŁNIANIU WARUNKÓW UDZIAŁU W POSTĘPOWANIU </w:t>
      </w:r>
    </w:p>
    <w:p w14:paraId="164CEEEA" w14:textId="77777777" w:rsidR="00661770" w:rsidRPr="00042A04" w:rsidRDefault="00661770" w:rsidP="00661770">
      <w:pPr>
        <w:suppressAutoHyphens w:val="0"/>
        <w:spacing w:after="0" w:line="240" w:lineRule="auto"/>
        <w:ind w:left="540"/>
        <w:jc w:val="center"/>
        <w:outlineLvl w:val="0"/>
        <w:rPr>
          <w:rFonts w:eastAsia="Times New Roman"/>
          <w:b/>
          <w:bCs/>
          <w:sz w:val="24"/>
          <w:szCs w:val="24"/>
          <w:lang w:eastAsia="pl-PL"/>
        </w:rPr>
      </w:pPr>
    </w:p>
    <w:p w14:paraId="207652C3" w14:textId="77777777" w:rsidR="00661770" w:rsidRPr="00042A04" w:rsidRDefault="00661770" w:rsidP="00661770">
      <w:pPr>
        <w:tabs>
          <w:tab w:val="center" w:pos="4536"/>
          <w:tab w:val="right" w:pos="9072"/>
        </w:tabs>
        <w:suppressAutoHyphens w:val="0"/>
        <w:spacing w:after="0" w:line="240" w:lineRule="auto"/>
        <w:jc w:val="both"/>
        <w:rPr>
          <w:rFonts w:eastAsia="Times New Roman"/>
          <w:sz w:val="24"/>
          <w:szCs w:val="24"/>
          <w:lang w:eastAsia="pl-PL"/>
        </w:rPr>
      </w:pPr>
    </w:p>
    <w:p w14:paraId="29A660C1" w14:textId="24DDE14A" w:rsidR="003D19C0" w:rsidRDefault="00661770" w:rsidP="00862C1A">
      <w:pPr>
        <w:spacing w:after="0" w:line="240" w:lineRule="auto"/>
        <w:contextualSpacing/>
        <w:rPr>
          <w:b/>
          <w:bCs/>
          <w:iCs/>
          <w:sz w:val="24"/>
          <w:szCs w:val="24"/>
        </w:rPr>
      </w:pPr>
      <w:r w:rsidRPr="00042A04">
        <w:rPr>
          <w:rFonts w:eastAsia="Times New Roman"/>
          <w:sz w:val="24"/>
          <w:szCs w:val="24"/>
          <w:lang w:eastAsia="pl-PL"/>
        </w:rPr>
        <w:t>Składając ofertę w postępowaniu na:</w:t>
      </w:r>
      <w:r w:rsidRPr="00042A04">
        <w:rPr>
          <w:rFonts w:eastAsia="Times New Roman"/>
          <w:sz w:val="24"/>
          <w:szCs w:val="24"/>
          <w:lang w:eastAsia="pl-PL"/>
        </w:rPr>
        <w:br/>
      </w:r>
      <w:r w:rsidR="00862C1A">
        <w:rPr>
          <w:b/>
          <w:bCs/>
          <w:iCs/>
          <w:sz w:val="24"/>
          <w:szCs w:val="24"/>
        </w:rPr>
        <w:t>„</w:t>
      </w:r>
      <w:r w:rsidR="003D19C0" w:rsidRPr="00661770">
        <w:rPr>
          <w:b/>
          <w:bCs/>
          <w:iCs/>
          <w:sz w:val="24"/>
          <w:szCs w:val="24"/>
        </w:rPr>
        <w:t>Taktyka straży przybrzeżnej” - „Taktyka działania  grupy kontrolnej straży przybrzeżnej podczas inspekcji statku – szkolenie</w:t>
      </w:r>
      <w:r w:rsidR="00862C1A">
        <w:rPr>
          <w:b/>
          <w:bCs/>
          <w:iCs/>
          <w:sz w:val="24"/>
          <w:szCs w:val="24"/>
        </w:rPr>
        <w:t xml:space="preserve"> </w:t>
      </w:r>
      <w:r w:rsidR="003D19C0" w:rsidRPr="00661770">
        <w:rPr>
          <w:b/>
          <w:bCs/>
          <w:iCs/>
          <w:sz w:val="24"/>
          <w:szCs w:val="24"/>
        </w:rPr>
        <w:t>podstawowe”</w:t>
      </w:r>
    </w:p>
    <w:p w14:paraId="3B7808CF" w14:textId="0DB2E8AE" w:rsidR="00661770" w:rsidRPr="00042A04" w:rsidRDefault="003D19C0" w:rsidP="003D19C0">
      <w:pPr>
        <w:spacing w:after="0" w:line="240" w:lineRule="auto"/>
        <w:contextualSpacing/>
        <w:jc w:val="center"/>
      </w:pPr>
      <w:r>
        <w:rPr>
          <w:b/>
          <w:bCs/>
          <w:iCs/>
          <w:sz w:val="24"/>
          <w:szCs w:val="24"/>
        </w:rPr>
        <w:t>AMW-KANC.SZP.2712.20.2024</w:t>
      </w:r>
    </w:p>
    <w:p w14:paraId="06F6C1CC" w14:textId="77777777" w:rsidR="00661770" w:rsidRPr="00042A04" w:rsidRDefault="00661770" w:rsidP="00661770">
      <w:pPr>
        <w:jc w:val="center"/>
        <w:rPr>
          <w:rFonts w:eastAsia="Times New Roman"/>
          <w:sz w:val="24"/>
          <w:szCs w:val="24"/>
          <w:lang w:eastAsia="pl-PL"/>
        </w:rPr>
      </w:pPr>
      <w:r w:rsidRPr="00042A04">
        <w:rPr>
          <w:rFonts w:eastAsia="Times New Roman"/>
          <w:sz w:val="24"/>
          <w:szCs w:val="24"/>
          <w:lang w:eastAsia="pl-PL"/>
        </w:rPr>
        <w:t xml:space="preserve">oświadczamy, że spełniamy warunki udziału </w:t>
      </w:r>
      <w:r w:rsidRPr="00042A04">
        <w:rPr>
          <w:rFonts w:eastAsia="Times New Roman"/>
          <w:sz w:val="24"/>
          <w:szCs w:val="24"/>
          <w:lang w:eastAsia="pl-PL"/>
        </w:rPr>
        <w:br/>
        <w:t>w postępowaniu określone przez Zamawiającego w SWZ:</w:t>
      </w:r>
    </w:p>
    <w:p w14:paraId="4375655C" w14:textId="77777777" w:rsidR="00661770" w:rsidRPr="00042A04" w:rsidRDefault="00661770" w:rsidP="00661770">
      <w:pPr>
        <w:tabs>
          <w:tab w:val="num" w:pos="2937"/>
        </w:tabs>
        <w:suppressAutoHyphens w:val="0"/>
        <w:spacing w:after="0" w:line="240" w:lineRule="auto"/>
        <w:jc w:val="both"/>
        <w:rPr>
          <w:rFonts w:eastAsia="Times New Roman"/>
          <w:sz w:val="24"/>
          <w:szCs w:val="24"/>
          <w:lang w:eastAsia="pl-PL"/>
        </w:rPr>
      </w:pPr>
    </w:p>
    <w:p w14:paraId="09BE4162"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oświadczam, że spełniam warunki udziału w postępowaniu określone przez zamawiającego w Rozdziale 20 SWZ</w:t>
      </w:r>
    </w:p>
    <w:p w14:paraId="62DF009A"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1. posiadam doświadczenie opisane przez Zamawiającego w Rozdziale 20 SWZ, w tym:</w:t>
      </w:r>
    </w:p>
    <w:p w14:paraId="2026F009" w14:textId="77777777" w:rsidR="00661770" w:rsidRPr="00042A04" w:rsidRDefault="00661770" w:rsidP="00661770">
      <w:pPr>
        <w:suppressAutoHyphens w:val="0"/>
        <w:snapToGrid w:val="0"/>
        <w:spacing w:after="160"/>
        <w:ind w:left="426" w:hanging="426"/>
        <w:jc w:val="both"/>
        <w:rPr>
          <w:rFonts w:eastAsiaTheme="minorHAnsi"/>
          <w:lang w:eastAsia="en-US"/>
        </w:rPr>
      </w:pPr>
      <w:r w:rsidRPr="00042A04">
        <w:rPr>
          <w:rFonts w:eastAsiaTheme="minorHAnsi"/>
          <w:lang w:eastAsia="en-US"/>
        </w:rPr>
        <w:t>1) warunek ten spełniam samodzielnie – Tak w pełnym zakresie*/Tak, częściowo w zakresie ……………………………………./ Nie*,</w:t>
      </w:r>
    </w:p>
    <w:p w14:paraId="10D345D1" w14:textId="77777777" w:rsidR="00661770" w:rsidRPr="00042A04" w:rsidRDefault="00661770" w:rsidP="00661770">
      <w:pPr>
        <w:suppressAutoHyphens w:val="0"/>
        <w:snapToGrid w:val="0"/>
        <w:spacing w:after="160"/>
        <w:ind w:left="426" w:hanging="426"/>
        <w:jc w:val="both"/>
        <w:rPr>
          <w:rFonts w:eastAsiaTheme="minorHAnsi"/>
          <w:lang w:eastAsia="en-US"/>
        </w:rPr>
      </w:pPr>
      <w:r w:rsidRPr="00042A04">
        <w:rPr>
          <w:rFonts w:eastAsiaTheme="minorHAnsi"/>
          <w:lang w:eastAsia="en-US"/>
        </w:rPr>
        <w:t>2)   w celu spełnienia tego warunku polegam na zasadach określonych w art. 118 ustawy PZP, na następującym podmiocie*:</w:t>
      </w:r>
    </w:p>
    <w:p w14:paraId="142A0D6A"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w:t>
      </w:r>
    </w:p>
    <w:p w14:paraId="2C514E9C" w14:textId="77777777" w:rsidR="00661770" w:rsidRPr="00042A04" w:rsidRDefault="00661770" w:rsidP="00661770">
      <w:pPr>
        <w:suppressAutoHyphens w:val="0"/>
        <w:snapToGrid w:val="0"/>
        <w:spacing w:after="160"/>
        <w:jc w:val="both"/>
        <w:rPr>
          <w:rFonts w:eastAsiaTheme="minorHAnsi"/>
          <w:sz w:val="20"/>
          <w:szCs w:val="20"/>
          <w:lang w:eastAsia="en-US"/>
        </w:rPr>
      </w:pPr>
      <w:r w:rsidRPr="00042A04">
        <w:rPr>
          <w:rFonts w:eastAsiaTheme="minorHAnsi"/>
          <w:sz w:val="20"/>
          <w:szCs w:val="20"/>
          <w:lang w:eastAsia="en-US"/>
        </w:rPr>
        <w:t>(należy podać pełną nazwę/firmę, adres, a także w zależności od podmiotu: NIP/PESEL, KRS/</w:t>
      </w:r>
      <w:proofErr w:type="spellStart"/>
      <w:r w:rsidRPr="00042A04">
        <w:rPr>
          <w:rFonts w:eastAsiaTheme="minorHAnsi"/>
          <w:sz w:val="20"/>
          <w:szCs w:val="20"/>
          <w:lang w:eastAsia="en-US"/>
        </w:rPr>
        <w:t>CEiDG</w:t>
      </w:r>
      <w:proofErr w:type="spellEnd"/>
      <w:r w:rsidRPr="00042A04">
        <w:rPr>
          <w:rFonts w:eastAsiaTheme="minorHAnsi"/>
          <w:sz w:val="20"/>
          <w:szCs w:val="20"/>
          <w:lang w:eastAsia="en-US"/>
        </w:rPr>
        <w:t>)</w:t>
      </w:r>
    </w:p>
    <w:p w14:paraId="46418BDE"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w następującym zakresie:</w:t>
      </w:r>
    </w:p>
    <w:p w14:paraId="5B9F8B47"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w:t>
      </w:r>
    </w:p>
    <w:p w14:paraId="12AF1583"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 niepotrzebne skreślić</w:t>
      </w:r>
    </w:p>
    <w:p w14:paraId="61D8F996" w14:textId="77777777" w:rsidR="00661770" w:rsidRPr="00042A04" w:rsidRDefault="00661770" w:rsidP="00661770">
      <w:pPr>
        <w:suppressAutoHyphens w:val="0"/>
        <w:snapToGrid w:val="0"/>
        <w:spacing w:after="160"/>
        <w:jc w:val="both"/>
        <w:rPr>
          <w:rFonts w:eastAsiaTheme="minorHAnsi"/>
          <w:lang w:eastAsia="en-US"/>
        </w:rPr>
      </w:pPr>
    </w:p>
    <w:p w14:paraId="5BEBD5C5" w14:textId="77777777" w:rsidR="00661770" w:rsidRPr="00042A04" w:rsidRDefault="00661770" w:rsidP="00661770">
      <w:pPr>
        <w:suppressAutoHyphens w:val="0"/>
        <w:snapToGrid w:val="0"/>
        <w:spacing w:after="160"/>
        <w:jc w:val="both"/>
        <w:rPr>
          <w:rFonts w:eastAsiaTheme="minorHAnsi"/>
          <w:lang w:eastAsia="en-US"/>
        </w:rPr>
      </w:pPr>
      <w:r w:rsidRPr="00042A04">
        <w:rPr>
          <w:rFonts w:eastAsiaTheme="minorHAnsi"/>
          <w:lang w:eastAsia="en-US"/>
        </w:rPr>
        <w:t xml:space="preserve">Oświadczam, że wszystkie informacje podane w powyższych oświadczeniach są aktualne i zgodne </w:t>
      </w:r>
      <w:r w:rsidRPr="00042A04">
        <w:rPr>
          <w:rFonts w:eastAsiaTheme="minorHAnsi"/>
          <w:lang w:eastAsia="en-US"/>
        </w:rPr>
        <w:br/>
        <w:t>z prawdą oraz zostały przedstawione z pełną świadomością konsekwencji wprowadzenia Zamawiającego w błąd przy przedstawianiu informacji</w:t>
      </w:r>
    </w:p>
    <w:p w14:paraId="0174BE16" w14:textId="77777777" w:rsidR="00661770" w:rsidRPr="00E32C06" w:rsidRDefault="00661770" w:rsidP="00661770">
      <w:pPr>
        <w:spacing w:line="360" w:lineRule="auto"/>
        <w:ind w:left="7090"/>
        <w:jc w:val="both"/>
        <w:rPr>
          <w:b/>
          <w:i/>
          <w:color w:val="FF0000"/>
          <w:u w:val="single"/>
        </w:rPr>
      </w:pPr>
    </w:p>
    <w:p w14:paraId="76AD0B76" w14:textId="77777777" w:rsidR="00661770" w:rsidRPr="007C3E06" w:rsidRDefault="00661770" w:rsidP="00661770">
      <w:pPr>
        <w:spacing w:line="360" w:lineRule="auto"/>
        <w:ind w:left="7090"/>
        <w:jc w:val="both"/>
      </w:pPr>
    </w:p>
    <w:p w14:paraId="679D93EB" w14:textId="77777777" w:rsidR="00661770" w:rsidRDefault="00661770" w:rsidP="00661770">
      <w:pPr>
        <w:spacing w:line="360" w:lineRule="auto"/>
        <w:ind w:left="7090"/>
        <w:jc w:val="both"/>
      </w:pPr>
    </w:p>
    <w:p w14:paraId="234092E3" w14:textId="77777777" w:rsidR="00661770" w:rsidRPr="00E32C06" w:rsidRDefault="00661770" w:rsidP="00661770">
      <w:pPr>
        <w:spacing w:line="360" w:lineRule="auto"/>
        <w:ind w:left="7090"/>
        <w:jc w:val="both"/>
        <w:rPr>
          <w:color w:val="FF0000"/>
        </w:rPr>
      </w:pPr>
    </w:p>
    <w:p w14:paraId="7F4FD33F" w14:textId="26DD3912" w:rsidR="00661770" w:rsidRPr="00042A04" w:rsidRDefault="00661770" w:rsidP="003D19C0">
      <w:pPr>
        <w:spacing w:after="0" w:line="240" w:lineRule="auto"/>
        <w:jc w:val="right"/>
        <w:rPr>
          <w:b/>
          <w:i/>
          <w:u w:val="single"/>
        </w:rPr>
      </w:pPr>
      <w:r w:rsidRPr="00042A04">
        <w:rPr>
          <w:b/>
          <w:i/>
          <w:u w:val="single"/>
        </w:rPr>
        <w:lastRenderedPageBreak/>
        <w:t>ZAŁĄCZNIK NR 1</w:t>
      </w:r>
      <w:r w:rsidR="003D19C0">
        <w:rPr>
          <w:b/>
          <w:i/>
          <w:u w:val="single"/>
        </w:rPr>
        <w:t>1</w:t>
      </w:r>
    </w:p>
    <w:p w14:paraId="34680E59" w14:textId="77777777" w:rsidR="00661770" w:rsidRPr="00042A04" w:rsidRDefault="00661770" w:rsidP="00661770">
      <w:pPr>
        <w:rPr>
          <w:b/>
          <w:i/>
          <w:u w:val="single"/>
        </w:rPr>
      </w:pPr>
      <w:r w:rsidRPr="00042A04">
        <w:rPr>
          <w:i/>
        </w:rPr>
        <w:t>Wykonawca:</w:t>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r w:rsidRPr="00042A04">
        <w:rPr>
          <w:i/>
        </w:rPr>
        <w:tab/>
      </w:r>
    </w:p>
    <w:p w14:paraId="16FB4CEB" w14:textId="77777777" w:rsidR="00661770" w:rsidRPr="00042A04" w:rsidRDefault="00661770" w:rsidP="00661770">
      <w:pPr>
        <w:spacing w:after="0" w:line="260" w:lineRule="atLeast"/>
        <w:jc w:val="both"/>
        <w:rPr>
          <w:i/>
        </w:rPr>
      </w:pPr>
      <w:r w:rsidRPr="00042A04">
        <w:rPr>
          <w:i/>
        </w:rPr>
        <w:t>…………………………………..</w:t>
      </w:r>
    </w:p>
    <w:p w14:paraId="41C28C04" w14:textId="77777777" w:rsidR="00661770" w:rsidRPr="00042A04" w:rsidRDefault="00661770" w:rsidP="00661770">
      <w:pPr>
        <w:spacing w:after="0" w:line="260" w:lineRule="atLeast"/>
        <w:jc w:val="both"/>
        <w:rPr>
          <w:i/>
        </w:rPr>
      </w:pPr>
      <w:r w:rsidRPr="00042A04">
        <w:rPr>
          <w:i/>
        </w:rPr>
        <w:t>reprezentowany przez:</w:t>
      </w:r>
    </w:p>
    <w:p w14:paraId="5F825B94" w14:textId="77777777" w:rsidR="00661770" w:rsidRPr="00042A04" w:rsidRDefault="00661770" w:rsidP="00661770">
      <w:pPr>
        <w:spacing w:after="0" w:line="260" w:lineRule="atLeast"/>
        <w:jc w:val="both"/>
        <w:rPr>
          <w:i/>
        </w:rPr>
      </w:pPr>
      <w:r w:rsidRPr="00042A04">
        <w:rPr>
          <w:i/>
        </w:rPr>
        <w:t>…………………………………….</w:t>
      </w:r>
    </w:p>
    <w:p w14:paraId="27002CB6" w14:textId="77777777" w:rsidR="00661770" w:rsidRPr="00042A04" w:rsidRDefault="00661770" w:rsidP="00661770">
      <w:pPr>
        <w:spacing w:after="0" w:line="260" w:lineRule="atLeast"/>
        <w:jc w:val="both"/>
        <w:rPr>
          <w:i/>
          <w:sz w:val="18"/>
          <w:szCs w:val="18"/>
        </w:rPr>
      </w:pPr>
      <w:r w:rsidRPr="00042A04">
        <w:rPr>
          <w:i/>
          <w:sz w:val="18"/>
          <w:szCs w:val="18"/>
        </w:rPr>
        <w:t xml:space="preserve">(imię, nazwisko, stanowisko/podstawa do  </w:t>
      </w:r>
    </w:p>
    <w:p w14:paraId="4CC003D4" w14:textId="77777777" w:rsidR="00661770" w:rsidRPr="00042A04" w:rsidRDefault="00661770" w:rsidP="00661770">
      <w:pPr>
        <w:spacing w:after="0" w:line="260" w:lineRule="atLeast"/>
        <w:jc w:val="both"/>
        <w:rPr>
          <w:i/>
          <w:sz w:val="18"/>
          <w:szCs w:val="18"/>
        </w:rPr>
      </w:pPr>
      <w:r w:rsidRPr="00042A04">
        <w:rPr>
          <w:i/>
          <w:sz w:val="18"/>
          <w:szCs w:val="18"/>
        </w:rPr>
        <w:t>reprezentacji)</w:t>
      </w:r>
    </w:p>
    <w:p w14:paraId="7D5FC151" w14:textId="77777777" w:rsidR="00661770" w:rsidRPr="00042A04" w:rsidRDefault="00661770" w:rsidP="00661770">
      <w:pPr>
        <w:spacing w:line="360" w:lineRule="auto"/>
        <w:ind w:left="7090"/>
        <w:jc w:val="both"/>
        <w:rPr>
          <w:b/>
          <w:i/>
          <w:u w:val="single"/>
        </w:rPr>
      </w:pPr>
    </w:p>
    <w:p w14:paraId="5D883071" w14:textId="77777777" w:rsidR="00661770" w:rsidRPr="00042A04" w:rsidRDefault="00661770" w:rsidP="00661770">
      <w:pPr>
        <w:suppressAutoHyphens w:val="0"/>
        <w:spacing w:after="0" w:line="240" w:lineRule="auto"/>
        <w:ind w:left="540"/>
        <w:jc w:val="center"/>
        <w:rPr>
          <w:rFonts w:eastAsia="Times New Roman"/>
          <w:b/>
          <w:iCs/>
          <w:lang w:eastAsia="pl-PL"/>
        </w:rPr>
      </w:pPr>
      <w:r w:rsidRPr="00042A04">
        <w:rPr>
          <w:rFonts w:eastAsia="Times New Roman"/>
          <w:b/>
          <w:iCs/>
          <w:lang w:eastAsia="pl-PL"/>
        </w:rPr>
        <w:t>OŚWIADCZENIE</w:t>
      </w:r>
    </w:p>
    <w:p w14:paraId="4CB74E2B" w14:textId="77777777" w:rsidR="00661770" w:rsidRPr="00042A04" w:rsidRDefault="00661770" w:rsidP="00661770">
      <w:pPr>
        <w:suppressAutoHyphens w:val="0"/>
        <w:spacing w:after="0" w:line="240" w:lineRule="auto"/>
        <w:ind w:left="540"/>
        <w:jc w:val="center"/>
        <w:rPr>
          <w:rFonts w:eastAsia="Times New Roman"/>
          <w:b/>
          <w:iCs/>
          <w:lang w:eastAsia="pl-PL"/>
        </w:rPr>
      </w:pPr>
    </w:p>
    <w:p w14:paraId="2F3EAFC6" w14:textId="77777777" w:rsidR="00661770" w:rsidRPr="00042A04" w:rsidRDefault="00661770" w:rsidP="00661770">
      <w:pPr>
        <w:suppressAutoHyphens w:val="0"/>
        <w:spacing w:after="0" w:line="240" w:lineRule="auto"/>
        <w:ind w:left="540"/>
        <w:jc w:val="center"/>
        <w:rPr>
          <w:rFonts w:eastAsia="Times New Roman"/>
          <w:b/>
          <w:iCs/>
          <w:lang w:eastAsia="pl-PL"/>
        </w:rPr>
      </w:pPr>
      <w:r w:rsidRPr="00042A04">
        <w:rPr>
          <w:rFonts w:eastAsia="Times New Roman"/>
          <w:b/>
          <w:iCs/>
          <w:lang w:eastAsia="pl-PL"/>
        </w:rPr>
        <w:t xml:space="preserve">(dotyczy, gdy </w:t>
      </w:r>
      <w:r w:rsidRPr="00042A04">
        <w:rPr>
          <w:rFonts w:eastAsia="Times New Roman"/>
          <w:b/>
          <w:lang w:eastAsia="pl-PL"/>
        </w:rPr>
        <w:t xml:space="preserve">Wykonawca w celu potwierdzenia spełnienia warunków udziału </w:t>
      </w:r>
      <w:r w:rsidRPr="00042A04">
        <w:rPr>
          <w:rFonts w:eastAsia="Times New Roman"/>
          <w:b/>
          <w:lang w:eastAsia="pl-PL"/>
        </w:rPr>
        <w:br/>
        <w:t>w postępowaniu polega na zdolnościach innych podmiotów</w:t>
      </w:r>
      <w:r w:rsidRPr="00042A04">
        <w:rPr>
          <w:rFonts w:eastAsia="Times New Roman"/>
          <w:b/>
          <w:iCs/>
          <w:lang w:eastAsia="pl-PL"/>
        </w:rPr>
        <w:t>)</w:t>
      </w:r>
    </w:p>
    <w:p w14:paraId="12EA04D7" w14:textId="77777777" w:rsidR="00661770" w:rsidRPr="00042A04" w:rsidRDefault="00661770" w:rsidP="00661770">
      <w:pPr>
        <w:suppressAutoHyphens w:val="0"/>
        <w:spacing w:after="0" w:line="240" w:lineRule="auto"/>
        <w:ind w:left="540"/>
        <w:jc w:val="both"/>
        <w:rPr>
          <w:rFonts w:eastAsia="Times New Roman"/>
          <w:lang w:eastAsia="pl-PL"/>
        </w:rPr>
      </w:pPr>
    </w:p>
    <w:p w14:paraId="36C871A4" w14:textId="77777777" w:rsidR="00661770" w:rsidRPr="00042A04" w:rsidRDefault="00661770" w:rsidP="00661770">
      <w:pPr>
        <w:suppressAutoHyphens w:val="0"/>
        <w:spacing w:after="0" w:line="240" w:lineRule="auto"/>
        <w:ind w:left="540"/>
        <w:jc w:val="both"/>
        <w:rPr>
          <w:rFonts w:eastAsia="Times New Roman"/>
          <w:lang w:eastAsia="pl-PL"/>
        </w:rPr>
      </w:pPr>
    </w:p>
    <w:p w14:paraId="42BC69A2" w14:textId="77777777" w:rsidR="00661770" w:rsidRPr="00042A04" w:rsidRDefault="00661770" w:rsidP="00661770">
      <w:pPr>
        <w:suppressAutoHyphens w:val="0"/>
        <w:spacing w:after="0" w:line="240" w:lineRule="auto"/>
        <w:jc w:val="both"/>
        <w:rPr>
          <w:rFonts w:eastAsia="Times New Roman"/>
          <w:lang w:eastAsia="pl-PL"/>
        </w:rPr>
      </w:pPr>
      <w:r w:rsidRPr="00042A04">
        <w:rPr>
          <w:rFonts w:eastAsia="Times New Roman"/>
          <w:lang w:eastAsia="pl-PL"/>
        </w:rPr>
        <w:t>Oświadczam, iż podmiotem, na którego zasoby powołujemy się na zasadach określonych w art. 118 ustawy PZP, w celu wykazania spełnienia warunków udziału w postępowaniu, jest*:</w:t>
      </w:r>
    </w:p>
    <w:p w14:paraId="512D4983" w14:textId="77777777" w:rsidR="00661770" w:rsidRPr="00042A04" w:rsidRDefault="00661770" w:rsidP="00661770">
      <w:pPr>
        <w:suppressAutoHyphens w:val="0"/>
        <w:spacing w:after="0" w:line="360" w:lineRule="auto"/>
        <w:ind w:left="540"/>
        <w:rPr>
          <w:rFonts w:eastAsia="Times New Roman"/>
          <w:lang w:eastAsia="pl-PL"/>
        </w:rPr>
      </w:pPr>
    </w:p>
    <w:p w14:paraId="516A0260" w14:textId="77777777" w:rsidR="00661770" w:rsidRPr="00042A04" w:rsidRDefault="00661770" w:rsidP="00661770">
      <w:pPr>
        <w:suppressAutoHyphens w:val="0"/>
        <w:spacing w:after="0" w:line="240" w:lineRule="auto"/>
        <w:jc w:val="both"/>
        <w:rPr>
          <w:rFonts w:eastAsia="Times New Roman"/>
          <w:lang w:eastAsia="pl-PL"/>
        </w:rPr>
      </w:pPr>
      <w:r w:rsidRPr="00042A04">
        <w:rPr>
          <w:rFonts w:eastAsia="Times New Roman"/>
          <w:lang w:eastAsia="pl-PL"/>
        </w:rPr>
        <w:t>……………………………………………………………………..………………………</w:t>
      </w:r>
    </w:p>
    <w:p w14:paraId="6AEA0A45" w14:textId="77777777" w:rsidR="00661770" w:rsidRPr="00042A04" w:rsidRDefault="00661770" w:rsidP="00661770">
      <w:pPr>
        <w:suppressAutoHyphens w:val="0"/>
        <w:spacing w:after="0" w:line="240" w:lineRule="auto"/>
        <w:jc w:val="both"/>
        <w:rPr>
          <w:rFonts w:eastAsia="Times New Roman"/>
          <w:sz w:val="20"/>
          <w:szCs w:val="20"/>
          <w:lang w:eastAsia="pl-PL"/>
        </w:rPr>
      </w:pPr>
      <w:r w:rsidRPr="00042A04">
        <w:rPr>
          <w:rFonts w:eastAsia="Times New Roman"/>
          <w:i/>
          <w:sz w:val="20"/>
          <w:szCs w:val="20"/>
          <w:lang w:eastAsia="pl-PL"/>
        </w:rPr>
        <w:t>(należy podać pełną nazwę/firmę, adres, a także w zależności od podmiotu: NIP/PESEL, KRS/</w:t>
      </w:r>
      <w:proofErr w:type="spellStart"/>
      <w:r w:rsidRPr="00042A04">
        <w:rPr>
          <w:rFonts w:eastAsia="Times New Roman"/>
          <w:i/>
          <w:sz w:val="20"/>
          <w:szCs w:val="20"/>
          <w:lang w:eastAsia="pl-PL"/>
        </w:rPr>
        <w:t>CEiDG</w:t>
      </w:r>
      <w:proofErr w:type="spellEnd"/>
      <w:r w:rsidRPr="00042A04">
        <w:rPr>
          <w:rFonts w:eastAsia="Times New Roman"/>
          <w:i/>
          <w:sz w:val="20"/>
          <w:szCs w:val="20"/>
          <w:lang w:eastAsia="pl-PL"/>
        </w:rPr>
        <w:t>)</w:t>
      </w:r>
    </w:p>
    <w:p w14:paraId="2F98DA66" w14:textId="77777777" w:rsidR="00661770" w:rsidRPr="00042A04" w:rsidRDefault="00661770" w:rsidP="00661770">
      <w:pPr>
        <w:suppressAutoHyphens w:val="0"/>
        <w:spacing w:after="0" w:line="240" w:lineRule="auto"/>
        <w:jc w:val="both"/>
        <w:rPr>
          <w:rFonts w:eastAsia="Times New Roman"/>
          <w:sz w:val="20"/>
          <w:szCs w:val="20"/>
          <w:lang w:eastAsia="pl-PL"/>
        </w:rPr>
      </w:pPr>
    </w:p>
    <w:p w14:paraId="15FF5319" w14:textId="77777777" w:rsidR="00661770" w:rsidRPr="00042A04" w:rsidRDefault="00661770" w:rsidP="00661770">
      <w:pPr>
        <w:suppressAutoHyphens w:val="0"/>
        <w:spacing w:after="0" w:line="240" w:lineRule="auto"/>
        <w:ind w:left="540"/>
        <w:jc w:val="both"/>
        <w:rPr>
          <w:rFonts w:eastAsia="Times New Roman"/>
          <w:sz w:val="20"/>
          <w:szCs w:val="20"/>
          <w:lang w:eastAsia="pl-PL"/>
        </w:rPr>
      </w:pPr>
    </w:p>
    <w:p w14:paraId="7F23A9F7" w14:textId="77777777" w:rsidR="00661770" w:rsidRPr="00042A04" w:rsidRDefault="00661770" w:rsidP="00661770">
      <w:pPr>
        <w:suppressAutoHyphens w:val="0"/>
        <w:spacing w:after="0" w:line="240" w:lineRule="auto"/>
        <w:ind w:left="539"/>
        <w:jc w:val="both"/>
        <w:rPr>
          <w:rFonts w:eastAsia="Times New Roman"/>
          <w:i/>
          <w:sz w:val="20"/>
          <w:szCs w:val="20"/>
          <w:lang w:eastAsia="pl-PL"/>
        </w:rPr>
      </w:pPr>
      <w:r w:rsidRPr="00042A04">
        <w:rPr>
          <w:rFonts w:eastAsia="Times New Roman"/>
          <w:i/>
          <w:sz w:val="20"/>
          <w:szCs w:val="20"/>
          <w:lang w:eastAsia="pl-PL"/>
        </w:rPr>
        <w:t>* niepotrzebne skreślić</w:t>
      </w:r>
    </w:p>
    <w:p w14:paraId="163C584D" w14:textId="77777777" w:rsidR="00661770" w:rsidRPr="00042A04" w:rsidRDefault="00661770" w:rsidP="00661770">
      <w:pPr>
        <w:suppressAutoHyphens w:val="0"/>
        <w:spacing w:after="0" w:line="240" w:lineRule="auto"/>
        <w:ind w:left="539"/>
        <w:jc w:val="both"/>
        <w:rPr>
          <w:rFonts w:eastAsia="Times New Roman"/>
          <w:i/>
          <w:sz w:val="20"/>
          <w:szCs w:val="20"/>
          <w:lang w:eastAsia="pl-PL"/>
        </w:rPr>
      </w:pPr>
    </w:p>
    <w:p w14:paraId="24144749" w14:textId="77777777" w:rsidR="00661770" w:rsidRPr="00042A04" w:rsidRDefault="00661770" w:rsidP="00661770">
      <w:pPr>
        <w:suppressAutoHyphens w:val="0"/>
        <w:spacing w:after="0" w:line="240" w:lineRule="auto"/>
        <w:ind w:left="539"/>
        <w:jc w:val="both"/>
        <w:rPr>
          <w:rFonts w:eastAsia="Times New Roman"/>
          <w:i/>
          <w:sz w:val="20"/>
          <w:szCs w:val="20"/>
          <w:lang w:eastAsia="pl-PL"/>
        </w:rPr>
      </w:pPr>
    </w:p>
    <w:p w14:paraId="38FF6FAC" w14:textId="77777777" w:rsidR="00661770" w:rsidRPr="00042A04" w:rsidRDefault="00661770" w:rsidP="00661770">
      <w:pPr>
        <w:suppressAutoHyphens w:val="0"/>
        <w:spacing w:after="0" w:line="240" w:lineRule="auto"/>
        <w:jc w:val="both"/>
        <w:rPr>
          <w:rFonts w:eastAsia="Times New Roman"/>
          <w:b/>
          <w:bCs/>
          <w:i/>
          <w:iCs/>
          <w:lang w:eastAsia="pl-PL"/>
        </w:rPr>
      </w:pPr>
      <w:r w:rsidRPr="00042A0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661770" w:rsidRPr="00042A04" w14:paraId="0FBD7069" w14:textId="77777777" w:rsidTr="00CC13FA">
        <w:trPr>
          <w:trHeight w:val="426"/>
        </w:trPr>
        <w:tc>
          <w:tcPr>
            <w:tcW w:w="1276" w:type="dxa"/>
            <w:vAlign w:val="bottom"/>
          </w:tcPr>
          <w:p w14:paraId="3A6BDD25" w14:textId="77777777" w:rsidR="00661770" w:rsidRPr="00042A04" w:rsidRDefault="00661770" w:rsidP="00CC13FA">
            <w:pPr>
              <w:widowControl w:val="0"/>
              <w:autoSpaceDE w:val="0"/>
              <w:autoSpaceDN w:val="0"/>
              <w:adjustRightInd w:val="0"/>
              <w:spacing w:before="60" w:after="0" w:line="240" w:lineRule="auto"/>
              <w:ind w:right="1023"/>
              <w:jc w:val="center"/>
              <w:rPr>
                <w:rFonts w:eastAsia="Times New Roman"/>
                <w:lang w:eastAsia="pl-PL"/>
              </w:rPr>
            </w:pPr>
            <w:r w:rsidRPr="00042A04">
              <w:rPr>
                <w:rFonts w:eastAsia="Times New Roman"/>
                <w:lang w:eastAsia="pl-PL"/>
              </w:rPr>
              <w:t xml:space="preserve">Nazwa </w:t>
            </w:r>
          </w:p>
        </w:tc>
        <w:tc>
          <w:tcPr>
            <w:tcW w:w="7011" w:type="dxa"/>
            <w:vAlign w:val="bottom"/>
          </w:tcPr>
          <w:p w14:paraId="570FAF1B" w14:textId="77777777" w:rsidR="00661770" w:rsidRPr="00042A04" w:rsidRDefault="00661770" w:rsidP="00CC13FA">
            <w:pPr>
              <w:widowControl w:val="0"/>
              <w:autoSpaceDE w:val="0"/>
              <w:autoSpaceDN w:val="0"/>
              <w:adjustRightInd w:val="0"/>
              <w:spacing w:before="60" w:after="0" w:line="240" w:lineRule="auto"/>
              <w:jc w:val="center"/>
              <w:rPr>
                <w:rFonts w:eastAsia="Times New Roman"/>
                <w:spacing w:val="40"/>
                <w:lang w:eastAsia="pl-PL"/>
              </w:rPr>
            </w:pPr>
            <w:r w:rsidRPr="00042A04">
              <w:rPr>
                <w:rFonts w:eastAsia="Times New Roman"/>
                <w:spacing w:val="40"/>
                <w:lang w:eastAsia="pl-PL"/>
              </w:rPr>
              <w:t>......................................................................</w:t>
            </w:r>
          </w:p>
        </w:tc>
      </w:tr>
      <w:tr w:rsidR="00661770" w:rsidRPr="00042A04" w14:paraId="7929D09C" w14:textId="77777777" w:rsidTr="00CC13FA">
        <w:trPr>
          <w:trHeight w:val="427"/>
        </w:trPr>
        <w:tc>
          <w:tcPr>
            <w:tcW w:w="1276" w:type="dxa"/>
            <w:vAlign w:val="bottom"/>
          </w:tcPr>
          <w:p w14:paraId="718E1833" w14:textId="77777777" w:rsidR="00661770" w:rsidRPr="00042A04" w:rsidRDefault="00661770" w:rsidP="00CC13FA">
            <w:pPr>
              <w:widowControl w:val="0"/>
              <w:autoSpaceDE w:val="0"/>
              <w:autoSpaceDN w:val="0"/>
              <w:adjustRightInd w:val="0"/>
              <w:spacing w:before="60" w:after="0" w:line="240" w:lineRule="auto"/>
              <w:ind w:right="1023"/>
              <w:jc w:val="center"/>
              <w:rPr>
                <w:rFonts w:eastAsia="Times New Roman"/>
                <w:lang w:eastAsia="pl-PL"/>
              </w:rPr>
            </w:pPr>
            <w:r w:rsidRPr="00042A04">
              <w:rPr>
                <w:rFonts w:eastAsia="Times New Roman"/>
                <w:lang w:eastAsia="pl-PL"/>
              </w:rPr>
              <w:t xml:space="preserve">Adres </w:t>
            </w:r>
          </w:p>
        </w:tc>
        <w:tc>
          <w:tcPr>
            <w:tcW w:w="7011" w:type="dxa"/>
            <w:vAlign w:val="bottom"/>
          </w:tcPr>
          <w:p w14:paraId="7343553C" w14:textId="77777777" w:rsidR="00661770" w:rsidRPr="00042A04" w:rsidRDefault="00661770" w:rsidP="00CC13FA">
            <w:pPr>
              <w:widowControl w:val="0"/>
              <w:autoSpaceDE w:val="0"/>
              <w:autoSpaceDN w:val="0"/>
              <w:adjustRightInd w:val="0"/>
              <w:spacing w:before="60" w:after="0" w:line="240" w:lineRule="auto"/>
              <w:jc w:val="center"/>
              <w:rPr>
                <w:rFonts w:eastAsia="Times New Roman"/>
                <w:lang w:eastAsia="pl-PL"/>
              </w:rPr>
            </w:pPr>
            <w:r w:rsidRPr="00042A04">
              <w:rPr>
                <w:rFonts w:eastAsia="Times New Roman"/>
                <w:spacing w:val="40"/>
                <w:lang w:eastAsia="pl-PL"/>
              </w:rPr>
              <w:t>......................................................................</w:t>
            </w:r>
          </w:p>
        </w:tc>
      </w:tr>
    </w:tbl>
    <w:p w14:paraId="5434ED94" w14:textId="77777777" w:rsidR="00661770" w:rsidRPr="00042A04" w:rsidRDefault="00661770" w:rsidP="00661770">
      <w:pPr>
        <w:suppressAutoHyphens w:val="0"/>
        <w:spacing w:before="60" w:after="0" w:line="360" w:lineRule="auto"/>
        <w:ind w:left="284"/>
        <w:jc w:val="both"/>
        <w:rPr>
          <w:rFonts w:eastAsia="Times New Roman"/>
          <w:lang w:eastAsia="pl-PL"/>
        </w:rPr>
      </w:pPr>
    </w:p>
    <w:p w14:paraId="0D8B18D1" w14:textId="77777777" w:rsidR="00661770" w:rsidRPr="00042A04" w:rsidRDefault="00661770" w:rsidP="00661770">
      <w:pPr>
        <w:widowControl w:val="0"/>
        <w:autoSpaceDE w:val="0"/>
        <w:autoSpaceDN w:val="0"/>
        <w:adjustRightInd w:val="0"/>
        <w:spacing w:after="0" w:line="240" w:lineRule="auto"/>
        <w:rPr>
          <w:rFonts w:eastAsia="Times New Roman"/>
          <w:lang w:eastAsia="pl-PL"/>
        </w:rPr>
      </w:pPr>
      <w:r w:rsidRPr="00042A04">
        <w:rPr>
          <w:rFonts w:eastAsia="Times New Roman"/>
          <w:lang w:eastAsia="pl-PL"/>
        </w:rPr>
        <w:t>Ja (My) niżej podpisany (ni)</w:t>
      </w:r>
    </w:p>
    <w:p w14:paraId="2C43B96F"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3D2D90F2"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r w:rsidRPr="00042A04">
        <w:rPr>
          <w:rFonts w:eastAsia="Times New Roman"/>
          <w:lang w:eastAsia="pl-PL"/>
        </w:rPr>
        <w:t>………………………………………………………………………………………………….</w:t>
      </w:r>
    </w:p>
    <w:p w14:paraId="181E618B"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6090CBDD" w14:textId="77777777" w:rsidR="00661770" w:rsidRPr="00042A04" w:rsidRDefault="00661770" w:rsidP="00661770">
      <w:pPr>
        <w:widowControl w:val="0"/>
        <w:autoSpaceDE w:val="0"/>
        <w:autoSpaceDN w:val="0"/>
        <w:adjustRightInd w:val="0"/>
        <w:spacing w:after="0" w:line="240" w:lineRule="auto"/>
        <w:rPr>
          <w:rFonts w:eastAsia="Times New Roman"/>
          <w:lang w:eastAsia="pl-PL"/>
        </w:rPr>
      </w:pPr>
      <w:r w:rsidRPr="00042A04">
        <w:rPr>
          <w:rFonts w:eastAsia="Times New Roman"/>
          <w:lang w:eastAsia="pl-PL"/>
        </w:rPr>
        <w:t>działając w imieniu i na rzecz : ……………………………………………………………………………………………………………………………………………………………………………………………………</w:t>
      </w:r>
    </w:p>
    <w:p w14:paraId="2DE9CA3B"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7D001751" w14:textId="5B982473" w:rsidR="00661770" w:rsidRPr="00042A04" w:rsidRDefault="00661770" w:rsidP="00661770">
      <w:pPr>
        <w:widowControl w:val="0"/>
        <w:autoSpaceDE w:val="0"/>
        <w:autoSpaceDN w:val="0"/>
        <w:adjustRightInd w:val="0"/>
        <w:spacing w:after="0" w:line="240" w:lineRule="auto"/>
        <w:rPr>
          <w:rFonts w:eastAsia="Times New Roman"/>
          <w:lang w:eastAsia="pl-PL"/>
        </w:rPr>
      </w:pPr>
      <w:r w:rsidRPr="00042A04">
        <w:rPr>
          <w:rFonts w:eastAsia="Times New Roman"/>
          <w:lang w:eastAsia="pl-PL"/>
        </w:rPr>
        <w:t xml:space="preserve">oświadczam(y), że w postępowaniu </w:t>
      </w:r>
      <w:r w:rsidR="003D19C0">
        <w:rPr>
          <w:rFonts w:eastAsia="Times New Roman"/>
          <w:b/>
          <w:lang w:eastAsia="pl-PL"/>
        </w:rPr>
        <w:t>AMW-KANC.SZP.2712.20.2024</w:t>
      </w:r>
      <w:r w:rsidRPr="00042A04">
        <w:rPr>
          <w:rFonts w:eastAsia="Times New Roman"/>
          <w:lang w:eastAsia="pl-PL"/>
        </w:rPr>
        <w:t xml:space="preserve"> na:</w:t>
      </w:r>
    </w:p>
    <w:p w14:paraId="078B6F1F" w14:textId="77777777" w:rsidR="00661770" w:rsidRPr="00042A04" w:rsidRDefault="00661770" w:rsidP="00661770">
      <w:pPr>
        <w:rPr>
          <w:rFonts w:eastAsia="Times New Roman"/>
          <w:b/>
          <w:bCs/>
          <w:i/>
          <w:lang w:eastAsia="pl-PL"/>
        </w:rPr>
      </w:pPr>
    </w:p>
    <w:p w14:paraId="330736EB" w14:textId="73C4055D" w:rsidR="00661770" w:rsidRPr="00042A04" w:rsidRDefault="003D19C0" w:rsidP="003D19C0">
      <w:pPr>
        <w:tabs>
          <w:tab w:val="center" w:pos="4536"/>
          <w:tab w:val="right" w:pos="9072"/>
        </w:tabs>
        <w:suppressAutoHyphens w:val="0"/>
        <w:spacing w:after="0" w:line="240" w:lineRule="auto"/>
        <w:jc w:val="center"/>
        <w:rPr>
          <w:rFonts w:eastAsia="Times New Roman"/>
          <w:lang w:eastAsia="pl-PL"/>
        </w:rPr>
      </w:pPr>
      <w:r>
        <w:rPr>
          <w:b/>
          <w:bCs/>
          <w:iCs/>
          <w:sz w:val="24"/>
          <w:szCs w:val="24"/>
        </w:rPr>
        <w:t>„</w:t>
      </w:r>
      <w:r w:rsidRPr="00661770">
        <w:rPr>
          <w:b/>
          <w:bCs/>
          <w:iCs/>
          <w:sz w:val="24"/>
          <w:szCs w:val="24"/>
        </w:rPr>
        <w:t>Taktyka straży przybrzeżnej” - „Taktyka działania  grupy kontrolnej straży przybrzeżnej podczas inspekcji statku – szkolenie podstawowe”</w:t>
      </w:r>
    </w:p>
    <w:p w14:paraId="36D2A2C6" w14:textId="77777777" w:rsidR="00661770" w:rsidRPr="00042A04" w:rsidRDefault="00661770" w:rsidP="00661770">
      <w:pPr>
        <w:widowControl w:val="0"/>
        <w:autoSpaceDE w:val="0"/>
        <w:autoSpaceDN w:val="0"/>
        <w:adjustRightInd w:val="0"/>
        <w:spacing w:after="0" w:line="240" w:lineRule="auto"/>
        <w:jc w:val="both"/>
        <w:rPr>
          <w:rFonts w:eastAsia="Times New Roman"/>
          <w:lang w:eastAsia="pl-PL"/>
        </w:rPr>
      </w:pPr>
      <w:r w:rsidRPr="00042A04">
        <w:rPr>
          <w:rFonts w:eastAsia="Times New Roman"/>
          <w:lang w:eastAsia="pl-PL"/>
        </w:rPr>
        <w:t>zobowiązuję (zobowiązujemy) się udostępnić swoje zasoby Wykonawcy:</w:t>
      </w:r>
    </w:p>
    <w:p w14:paraId="49BB51C2"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323C526C"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r w:rsidRPr="00042A04">
        <w:rPr>
          <w:rFonts w:eastAsia="Times New Roman"/>
          <w:lang w:eastAsia="pl-PL"/>
        </w:rPr>
        <w:t>………………………………………………………………………………………………………………………………………………………………………………….</w:t>
      </w:r>
    </w:p>
    <w:p w14:paraId="4F32D5FF" w14:textId="77777777" w:rsidR="00661770" w:rsidRPr="00042A04" w:rsidRDefault="00661770" w:rsidP="00661770">
      <w:pPr>
        <w:widowControl w:val="0"/>
        <w:autoSpaceDE w:val="0"/>
        <w:autoSpaceDN w:val="0"/>
        <w:adjustRightInd w:val="0"/>
        <w:spacing w:after="0" w:line="240" w:lineRule="auto"/>
        <w:jc w:val="center"/>
        <w:rPr>
          <w:rFonts w:eastAsia="Times New Roman"/>
          <w:i/>
          <w:sz w:val="18"/>
          <w:szCs w:val="18"/>
          <w:lang w:eastAsia="pl-PL"/>
        </w:rPr>
      </w:pPr>
      <w:r w:rsidRPr="00042A04">
        <w:rPr>
          <w:rFonts w:eastAsia="Times New Roman"/>
          <w:i/>
          <w:sz w:val="18"/>
          <w:szCs w:val="18"/>
          <w:lang w:eastAsia="pl-PL"/>
        </w:rPr>
        <w:t>(pełna nazwa Wykonawcy i adres/siedziba Wykonawcy)</w:t>
      </w:r>
    </w:p>
    <w:p w14:paraId="6C486C87"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31786F87" w14:textId="77777777" w:rsidR="00661770" w:rsidRPr="00042A04" w:rsidRDefault="00661770" w:rsidP="00661770">
      <w:pPr>
        <w:widowControl w:val="0"/>
        <w:autoSpaceDE w:val="0"/>
        <w:autoSpaceDN w:val="0"/>
        <w:adjustRightInd w:val="0"/>
        <w:spacing w:after="0" w:line="240" w:lineRule="auto"/>
        <w:jc w:val="both"/>
        <w:rPr>
          <w:rFonts w:eastAsia="Times New Roman"/>
          <w:lang w:eastAsia="pl-PL"/>
        </w:rPr>
      </w:pPr>
      <w:r w:rsidRPr="00042A0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45B6AE0"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72201599" w14:textId="77777777" w:rsidR="00661770" w:rsidRPr="00042A04" w:rsidRDefault="00661770" w:rsidP="00727A82">
      <w:pPr>
        <w:widowControl w:val="0"/>
        <w:numPr>
          <w:ilvl w:val="0"/>
          <w:numId w:val="259"/>
        </w:numPr>
        <w:tabs>
          <w:tab w:val="clear" w:pos="1260"/>
        </w:tabs>
        <w:suppressAutoHyphens w:val="0"/>
        <w:autoSpaceDE w:val="0"/>
        <w:autoSpaceDN w:val="0"/>
        <w:adjustRightInd w:val="0"/>
        <w:spacing w:after="0" w:line="240" w:lineRule="auto"/>
        <w:ind w:left="0" w:firstLine="0"/>
        <w:rPr>
          <w:rFonts w:eastAsia="Times New Roman"/>
          <w:lang w:eastAsia="pl-PL"/>
        </w:rPr>
      </w:pPr>
      <w:r w:rsidRPr="00042A04">
        <w:rPr>
          <w:rFonts w:eastAsia="Times New Roman"/>
          <w:lang w:eastAsia="pl-PL"/>
        </w:rPr>
        <w:t>zakres moich zasobów dostępnych Wykonawcy:</w:t>
      </w:r>
    </w:p>
    <w:p w14:paraId="53E98318"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40571AF1"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68B1669E"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p>
    <w:p w14:paraId="78BA97C8" w14:textId="77777777" w:rsidR="00661770" w:rsidRPr="00042A04" w:rsidRDefault="00661770" w:rsidP="00727A82">
      <w:pPr>
        <w:widowControl w:val="0"/>
        <w:numPr>
          <w:ilvl w:val="0"/>
          <w:numId w:val="259"/>
        </w:numPr>
        <w:tabs>
          <w:tab w:val="num" w:pos="540"/>
        </w:tabs>
        <w:suppressAutoHyphens w:val="0"/>
        <w:autoSpaceDE w:val="0"/>
        <w:autoSpaceDN w:val="0"/>
        <w:adjustRightInd w:val="0"/>
        <w:spacing w:after="0" w:line="240" w:lineRule="auto"/>
        <w:ind w:hanging="1260"/>
        <w:rPr>
          <w:rFonts w:eastAsia="Times New Roman"/>
          <w:lang w:eastAsia="pl-PL"/>
        </w:rPr>
      </w:pPr>
      <w:r w:rsidRPr="00042A04">
        <w:rPr>
          <w:rFonts w:eastAsia="Times New Roman"/>
          <w:lang w:eastAsia="pl-PL"/>
        </w:rPr>
        <w:t>sposób wykorzystania moich zasobów przez Wykonawcę przy wykonywaniu zamówienia:</w:t>
      </w:r>
    </w:p>
    <w:p w14:paraId="295DD270"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0F5ED30E"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43D374B0"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22304B0C"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p>
    <w:p w14:paraId="31BBCD4C" w14:textId="77777777" w:rsidR="00661770" w:rsidRPr="00042A04" w:rsidRDefault="00661770" w:rsidP="00727A82">
      <w:pPr>
        <w:widowControl w:val="0"/>
        <w:numPr>
          <w:ilvl w:val="0"/>
          <w:numId w:val="259"/>
        </w:numPr>
        <w:tabs>
          <w:tab w:val="num" w:pos="540"/>
        </w:tabs>
        <w:suppressAutoHyphens w:val="0"/>
        <w:autoSpaceDE w:val="0"/>
        <w:autoSpaceDN w:val="0"/>
        <w:adjustRightInd w:val="0"/>
        <w:spacing w:after="0" w:line="240" w:lineRule="auto"/>
        <w:ind w:hanging="1260"/>
        <w:rPr>
          <w:rFonts w:eastAsia="Times New Roman"/>
          <w:lang w:eastAsia="pl-PL"/>
        </w:rPr>
      </w:pPr>
      <w:r w:rsidRPr="00042A04">
        <w:rPr>
          <w:rFonts w:eastAsia="Times New Roman"/>
          <w:lang w:eastAsia="pl-PL"/>
        </w:rPr>
        <w:t>charakteru stosunku, jaki będzie mnie łączył z Wykonawcą:</w:t>
      </w:r>
    </w:p>
    <w:p w14:paraId="0CBFB075"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30E135CC"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4AD99CEA"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196593A1" w14:textId="77777777" w:rsidR="00661770" w:rsidRPr="00042A04" w:rsidRDefault="00661770" w:rsidP="00661770">
      <w:pPr>
        <w:widowControl w:val="0"/>
        <w:autoSpaceDE w:val="0"/>
        <w:autoSpaceDN w:val="0"/>
        <w:adjustRightInd w:val="0"/>
        <w:spacing w:after="0" w:line="240" w:lineRule="auto"/>
        <w:jc w:val="center"/>
        <w:rPr>
          <w:rFonts w:eastAsia="Times New Roman"/>
          <w:lang w:eastAsia="pl-PL"/>
        </w:rPr>
      </w:pPr>
    </w:p>
    <w:p w14:paraId="68DD3A10" w14:textId="77777777" w:rsidR="00661770" w:rsidRPr="00042A04" w:rsidRDefault="00661770" w:rsidP="00727A82">
      <w:pPr>
        <w:widowControl w:val="0"/>
        <w:numPr>
          <w:ilvl w:val="0"/>
          <w:numId w:val="259"/>
        </w:numPr>
        <w:tabs>
          <w:tab w:val="num" w:pos="540"/>
        </w:tabs>
        <w:suppressAutoHyphens w:val="0"/>
        <w:autoSpaceDE w:val="0"/>
        <w:autoSpaceDN w:val="0"/>
        <w:adjustRightInd w:val="0"/>
        <w:spacing w:after="0" w:line="240" w:lineRule="auto"/>
        <w:ind w:hanging="1260"/>
        <w:rPr>
          <w:rFonts w:eastAsia="Times New Roman"/>
          <w:lang w:eastAsia="pl-PL"/>
        </w:rPr>
      </w:pPr>
      <w:r w:rsidRPr="00042A04">
        <w:rPr>
          <w:rFonts w:eastAsia="Times New Roman"/>
          <w:lang w:eastAsia="pl-PL"/>
        </w:rPr>
        <w:t>zakres i okres mojego udziału przy wykonywaniu zamówienia:</w:t>
      </w:r>
    </w:p>
    <w:p w14:paraId="0A0968F5"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r w:rsidRPr="00042A04">
        <w:rPr>
          <w:rFonts w:eastAsia="Times New Roman"/>
          <w:lang w:eastAsia="pl-PL"/>
        </w:rPr>
        <w:t>……………………………………………………………………………………………</w:t>
      </w:r>
    </w:p>
    <w:p w14:paraId="260C3D1F" w14:textId="77777777" w:rsidR="00661770" w:rsidRPr="00042A04" w:rsidRDefault="00661770" w:rsidP="00661770">
      <w:pPr>
        <w:spacing w:line="360" w:lineRule="auto"/>
        <w:jc w:val="both"/>
      </w:pPr>
    </w:p>
    <w:p w14:paraId="3E9197FE" w14:textId="77777777" w:rsidR="00661770" w:rsidRPr="00042A04" w:rsidRDefault="00661770" w:rsidP="00661770">
      <w:pPr>
        <w:tabs>
          <w:tab w:val="left" w:pos="7020"/>
        </w:tabs>
        <w:spacing w:line="360" w:lineRule="auto"/>
        <w:jc w:val="both"/>
      </w:pPr>
      <w:r w:rsidRPr="00042A04">
        <w:tab/>
      </w:r>
    </w:p>
    <w:p w14:paraId="7280BAEB" w14:textId="77777777" w:rsidR="00661770" w:rsidRPr="00042A04" w:rsidRDefault="00661770" w:rsidP="00661770">
      <w:pPr>
        <w:suppressAutoHyphens w:val="0"/>
        <w:spacing w:after="0" w:line="240" w:lineRule="auto"/>
        <w:rPr>
          <w:rFonts w:eastAsia="Times New Roman"/>
          <w:b/>
          <w:i/>
          <w:sz w:val="24"/>
          <w:szCs w:val="24"/>
          <w:u w:val="single"/>
          <w:lang w:eastAsia="pl-PL"/>
        </w:rPr>
      </w:pPr>
      <w:r w:rsidRPr="00042A04">
        <w:rPr>
          <w:rFonts w:eastAsia="Times New Roman"/>
          <w:b/>
          <w:i/>
          <w:sz w:val="24"/>
          <w:szCs w:val="24"/>
          <w:u w:val="single"/>
          <w:lang w:eastAsia="pl-PL"/>
        </w:rPr>
        <w:t>UWAGA:</w:t>
      </w:r>
    </w:p>
    <w:p w14:paraId="4F8FCCCB" w14:textId="77777777" w:rsidR="00661770" w:rsidRPr="00042A04" w:rsidRDefault="00661770" w:rsidP="00661770">
      <w:pPr>
        <w:spacing w:after="0" w:line="240" w:lineRule="auto"/>
      </w:pPr>
      <w:r w:rsidRPr="00042A04">
        <w:rPr>
          <w:rFonts w:eastAsia="Times New Roman"/>
          <w:b/>
          <w:i/>
          <w:sz w:val="24"/>
          <w:szCs w:val="24"/>
          <w:u w:val="single"/>
          <w:lang w:eastAsia="pl-PL"/>
        </w:rPr>
        <w:t>Pisemne zobowiązanie podmiotu udostępniającego musi być podpisane odpowiednim podpisem przez ten podmiot i złożone wraz z ofertą.</w:t>
      </w:r>
    </w:p>
    <w:p w14:paraId="5AB078A9" w14:textId="77777777" w:rsidR="00661770" w:rsidRPr="00042A04" w:rsidRDefault="00661770" w:rsidP="00661770">
      <w:pPr>
        <w:tabs>
          <w:tab w:val="left" w:pos="7020"/>
        </w:tabs>
        <w:spacing w:line="360" w:lineRule="auto"/>
        <w:jc w:val="both"/>
      </w:pPr>
    </w:p>
    <w:p w14:paraId="3F11E155" w14:textId="77777777" w:rsidR="00661770" w:rsidRPr="00042A04" w:rsidRDefault="00661770" w:rsidP="00661770">
      <w:pPr>
        <w:tabs>
          <w:tab w:val="left" w:pos="7020"/>
        </w:tabs>
        <w:spacing w:line="360" w:lineRule="auto"/>
        <w:jc w:val="both"/>
      </w:pPr>
    </w:p>
    <w:p w14:paraId="2BFE4FF9" w14:textId="77777777" w:rsidR="00661770" w:rsidRPr="00042A04" w:rsidRDefault="00661770" w:rsidP="00661770">
      <w:pPr>
        <w:tabs>
          <w:tab w:val="left" w:pos="7020"/>
        </w:tabs>
        <w:spacing w:line="360" w:lineRule="auto"/>
        <w:jc w:val="both"/>
      </w:pPr>
    </w:p>
    <w:p w14:paraId="564ED1FB" w14:textId="77777777" w:rsidR="00661770" w:rsidRPr="00042A04" w:rsidRDefault="00661770" w:rsidP="00661770">
      <w:pPr>
        <w:tabs>
          <w:tab w:val="left" w:pos="7020"/>
        </w:tabs>
        <w:spacing w:line="360" w:lineRule="auto"/>
        <w:jc w:val="both"/>
      </w:pPr>
    </w:p>
    <w:p w14:paraId="28DA71D0" w14:textId="77777777" w:rsidR="00661770" w:rsidRPr="00042A04" w:rsidRDefault="00661770" w:rsidP="00661770">
      <w:pPr>
        <w:tabs>
          <w:tab w:val="left" w:pos="7020"/>
        </w:tabs>
        <w:spacing w:line="360" w:lineRule="auto"/>
        <w:jc w:val="both"/>
      </w:pPr>
    </w:p>
    <w:p w14:paraId="5F4CF40E" w14:textId="77777777" w:rsidR="00661770" w:rsidRPr="00042A04" w:rsidRDefault="00661770" w:rsidP="00661770">
      <w:pPr>
        <w:tabs>
          <w:tab w:val="left" w:pos="7020"/>
        </w:tabs>
        <w:spacing w:line="360" w:lineRule="auto"/>
        <w:jc w:val="both"/>
      </w:pPr>
    </w:p>
    <w:p w14:paraId="263B9F78" w14:textId="77777777" w:rsidR="00661770" w:rsidRPr="00042A04" w:rsidRDefault="00661770" w:rsidP="00661770">
      <w:pPr>
        <w:tabs>
          <w:tab w:val="left" w:pos="7020"/>
        </w:tabs>
        <w:spacing w:line="360" w:lineRule="auto"/>
        <w:jc w:val="both"/>
      </w:pPr>
    </w:p>
    <w:p w14:paraId="58618506" w14:textId="77777777" w:rsidR="00661770" w:rsidRPr="00042A04" w:rsidRDefault="00661770" w:rsidP="00661770">
      <w:pPr>
        <w:tabs>
          <w:tab w:val="left" w:pos="7020"/>
        </w:tabs>
        <w:spacing w:line="360" w:lineRule="auto"/>
        <w:jc w:val="both"/>
      </w:pPr>
    </w:p>
    <w:p w14:paraId="30392D7E" w14:textId="77777777" w:rsidR="00661770" w:rsidRPr="00042A04" w:rsidRDefault="00661770" w:rsidP="00661770">
      <w:pPr>
        <w:tabs>
          <w:tab w:val="left" w:pos="7020"/>
        </w:tabs>
        <w:spacing w:line="360" w:lineRule="auto"/>
        <w:jc w:val="both"/>
      </w:pPr>
    </w:p>
    <w:p w14:paraId="1C930D59" w14:textId="77777777" w:rsidR="00661770" w:rsidRPr="00042A04" w:rsidRDefault="00661770" w:rsidP="00661770">
      <w:pPr>
        <w:tabs>
          <w:tab w:val="left" w:pos="7020"/>
        </w:tabs>
        <w:spacing w:line="360" w:lineRule="auto"/>
        <w:jc w:val="both"/>
      </w:pPr>
    </w:p>
    <w:p w14:paraId="5073C940" w14:textId="77777777" w:rsidR="00661770" w:rsidRPr="00042A04" w:rsidRDefault="00661770" w:rsidP="00661770">
      <w:pPr>
        <w:tabs>
          <w:tab w:val="left" w:pos="7020"/>
        </w:tabs>
        <w:spacing w:line="360" w:lineRule="auto"/>
        <w:jc w:val="both"/>
      </w:pPr>
    </w:p>
    <w:p w14:paraId="04FC85C1" w14:textId="77777777" w:rsidR="00661770" w:rsidRPr="00042A04" w:rsidRDefault="00661770" w:rsidP="00661770">
      <w:pPr>
        <w:tabs>
          <w:tab w:val="left" w:pos="7020"/>
        </w:tabs>
        <w:spacing w:line="360" w:lineRule="auto"/>
        <w:jc w:val="both"/>
      </w:pPr>
    </w:p>
    <w:p w14:paraId="66A3E6FF" w14:textId="77777777" w:rsidR="00661770" w:rsidRPr="00042A04" w:rsidRDefault="00661770" w:rsidP="00661770">
      <w:pPr>
        <w:tabs>
          <w:tab w:val="left" w:pos="7020"/>
        </w:tabs>
        <w:spacing w:line="360" w:lineRule="auto"/>
        <w:jc w:val="both"/>
      </w:pPr>
    </w:p>
    <w:p w14:paraId="38E1B315" w14:textId="77777777" w:rsidR="00661770" w:rsidRPr="00042A04" w:rsidRDefault="00661770" w:rsidP="00661770">
      <w:pPr>
        <w:tabs>
          <w:tab w:val="left" w:pos="7020"/>
        </w:tabs>
        <w:spacing w:line="360" w:lineRule="auto"/>
        <w:jc w:val="both"/>
      </w:pPr>
    </w:p>
    <w:p w14:paraId="459FFC6D" w14:textId="48B2D6D1" w:rsidR="00661770" w:rsidRPr="00042A04" w:rsidRDefault="00661770" w:rsidP="003D19C0">
      <w:pPr>
        <w:spacing w:after="0" w:line="240" w:lineRule="auto"/>
        <w:jc w:val="right"/>
        <w:rPr>
          <w:b/>
          <w:i/>
          <w:u w:val="single"/>
        </w:rPr>
      </w:pPr>
      <w:r w:rsidRPr="00042A04">
        <w:rPr>
          <w:b/>
          <w:i/>
          <w:u w:val="single"/>
        </w:rPr>
        <w:lastRenderedPageBreak/>
        <w:t>ZAŁĄCZNIK NR 1</w:t>
      </w:r>
      <w:r w:rsidR="003D19C0">
        <w:rPr>
          <w:b/>
          <w:i/>
          <w:u w:val="single"/>
        </w:rPr>
        <w:t>2</w:t>
      </w:r>
    </w:p>
    <w:p w14:paraId="25A3CC99" w14:textId="77777777" w:rsidR="00661770" w:rsidRPr="00042A04" w:rsidRDefault="00661770" w:rsidP="00661770">
      <w:pPr>
        <w:spacing w:line="360" w:lineRule="auto"/>
        <w:ind w:left="-142"/>
        <w:rPr>
          <w:rFonts w:eastAsia="Times New Roman"/>
          <w:b/>
          <w:sz w:val="21"/>
          <w:szCs w:val="21"/>
          <w:lang w:eastAsia="pl-PL"/>
        </w:rPr>
      </w:pPr>
      <w:r w:rsidRPr="00042A04">
        <w:rPr>
          <w:b/>
          <w:i/>
          <w:lang w:eastAsia="en-US"/>
        </w:rPr>
        <w:t xml:space="preserve">  </w:t>
      </w:r>
      <w:r w:rsidRPr="00042A04">
        <w:rPr>
          <w:rFonts w:eastAsia="Times New Roman"/>
          <w:b/>
          <w:sz w:val="21"/>
          <w:szCs w:val="21"/>
          <w:lang w:eastAsia="pl-PL"/>
        </w:rPr>
        <w:t>Podmiot:</w:t>
      </w:r>
    </w:p>
    <w:p w14:paraId="17ECCBBF" w14:textId="77777777" w:rsidR="00661770" w:rsidRPr="00042A04" w:rsidRDefault="00661770" w:rsidP="00661770">
      <w:pPr>
        <w:suppressAutoHyphens w:val="0"/>
        <w:spacing w:after="0" w:line="360" w:lineRule="auto"/>
        <w:ind w:right="5954"/>
        <w:rPr>
          <w:rFonts w:eastAsia="Times New Roman"/>
          <w:sz w:val="21"/>
          <w:szCs w:val="21"/>
          <w:lang w:eastAsia="pl-PL"/>
        </w:rPr>
      </w:pPr>
      <w:r w:rsidRPr="00042A04">
        <w:rPr>
          <w:rFonts w:eastAsia="Times New Roman"/>
          <w:sz w:val="21"/>
          <w:szCs w:val="21"/>
          <w:lang w:eastAsia="pl-PL"/>
        </w:rPr>
        <w:t>……………………………………</w:t>
      </w:r>
    </w:p>
    <w:p w14:paraId="725120C5" w14:textId="77777777" w:rsidR="00661770" w:rsidRPr="00042A04" w:rsidRDefault="00661770" w:rsidP="00661770">
      <w:pPr>
        <w:suppressAutoHyphens w:val="0"/>
        <w:spacing w:after="0" w:line="240" w:lineRule="auto"/>
        <w:ind w:right="5953"/>
        <w:rPr>
          <w:rFonts w:eastAsia="Times New Roman"/>
          <w:i/>
          <w:sz w:val="16"/>
          <w:szCs w:val="16"/>
          <w:lang w:eastAsia="pl-PL"/>
        </w:rPr>
      </w:pPr>
      <w:r w:rsidRPr="00042A04">
        <w:rPr>
          <w:rFonts w:eastAsia="Times New Roman"/>
          <w:i/>
          <w:sz w:val="16"/>
          <w:szCs w:val="16"/>
          <w:lang w:eastAsia="pl-PL"/>
        </w:rPr>
        <w:t>(pełna nazwa/firma, adres, w zależności od podmiotu: NIP/PESEL, KRS/</w:t>
      </w:r>
      <w:proofErr w:type="spellStart"/>
      <w:r w:rsidRPr="00042A04">
        <w:rPr>
          <w:rFonts w:eastAsia="Times New Roman"/>
          <w:i/>
          <w:sz w:val="16"/>
          <w:szCs w:val="16"/>
          <w:lang w:eastAsia="pl-PL"/>
        </w:rPr>
        <w:t>CEiDG</w:t>
      </w:r>
      <w:proofErr w:type="spellEnd"/>
      <w:r w:rsidRPr="00042A04">
        <w:rPr>
          <w:rFonts w:eastAsia="Times New Roman"/>
          <w:i/>
          <w:sz w:val="16"/>
          <w:szCs w:val="16"/>
          <w:lang w:eastAsia="pl-PL"/>
        </w:rPr>
        <w:t>)</w:t>
      </w:r>
    </w:p>
    <w:p w14:paraId="2D632339" w14:textId="77777777" w:rsidR="00661770" w:rsidRPr="00042A04" w:rsidRDefault="00661770" w:rsidP="00661770">
      <w:pPr>
        <w:suppressAutoHyphens w:val="0"/>
        <w:spacing w:after="0" w:line="480" w:lineRule="auto"/>
        <w:rPr>
          <w:rFonts w:eastAsia="Times New Roman"/>
          <w:sz w:val="21"/>
          <w:szCs w:val="21"/>
          <w:u w:val="single"/>
          <w:lang w:eastAsia="pl-PL"/>
        </w:rPr>
      </w:pPr>
      <w:r w:rsidRPr="00042A04">
        <w:rPr>
          <w:rFonts w:eastAsia="Times New Roman"/>
          <w:sz w:val="21"/>
          <w:szCs w:val="21"/>
          <w:u w:val="single"/>
          <w:lang w:eastAsia="pl-PL"/>
        </w:rPr>
        <w:t>reprezentowany przez:</w:t>
      </w:r>
    </w:p>
    <w:p w14:paraId="4F4B0CB6" w14:textId="77777777" w:rsidR="00661770" w:rsidRPr="00042A04" w:rsidRDefault="00661770" w:rsidP="00661770">
      <w:pPr>
        <w:suppressAutoHyphens w:val="0"/>
        <w:spacing w:after="0" w:line="360" w:lineRule="auto"/>
        <w:ind w:right="5954"/>
        <w:rPr>
          <w:rFonts w:eastAsia="Times New Roman"/>
          <w:sz w:val="21"/>
          <w:szCs w:val="21"/>
          <w:lang w:eastAsia="pl-PL"/>
        </w:rPr>
      </w:pPr>
      <w:r w:rsidRPr="00042A04">
        <w:rPr>
          <w:rFonts w:eastAsia="Times New Roman"/>
          <w:sz w:val="21"/>
          <w:szCs w:val="21"/>
          <w:lang w:eastAsia="pl-PL"/>
        </w:rPr>
        <w:t>……………………………………</w:t>
      </w:r>
    </w:p>
    <w:p w14:paraId="0D337524" w14:textId="77777777" w:rsidR="00661770" w:rsidRPr="00042A04" w:rsidRDefault="00661770" w:rsidP="00661770">
      <w:pPr>
        <w:suppressAutoHyphens w:val="0"/>
        <w:spacing w:after="0" w:line="240" w:lineRule="auto"/>
        <w:ind w:right="5384"/>
        <w:rPr>
          <w:rFonts w:eastAsia="Times New Roman"/>
          <w:i/>
          <w:sz w:val="16"/>
          <w:szCs w:val="16"/>
          <w:lang w:eastAsia="pl-PL"/>
        </w:rPr>
      </w:pPr>
      <w:r w:rsidRPr="00042A04">
        <w:rPr>
          <w:rFonts w:eastAsia="Times New Roman"/>
          <w:i/>
          <w:sz w:val="16"/>
          <w:szCs w:val="16"/>
          <w:lang w:eastAsia="pl-PL"/>
        </w:rPr>
        <w:t>(imię, nazwisko, stanowisko/podstawa do reprezentacji)</w:t>
      </w:r>
    </w:p>
    <w:p w14:paraId="0A21A373" w14:textId="77777777" w:rsidR="00661770" w:rsidRPr="00042A04" w:rsidRDefault="00661770" w:rsidP="00661770">
      <w:pPr>
        <w:suppressAutoHyphens w:val="0"/>
        <w:spacing w:after="0" w:line="240" w:lineRule="auto"/>
        <w:rPr>
          <w:rFonts w:eastAsia="Times New Roman"/>
          <w:sz w:val="21"/>
          <w:szCs w:val="21"/>
          <w:lang w:eastAsia="pl-PL"/>
        </w:rPr>
      </w:pPr>
    </w:p>
    <w:p w14:paraId="47881D30" w14:textId="77777777" w:rsidR="00661770" w:rsidRPr="00042A04" w:rsidRDefault="00661770" w:rsidP="00661770">
      <w:pPr>
        <w:suppressAutoHyphens w:val="0"/>
        <w:spacing w:after="120" w:line="360" w:lineRule="auto"/>
        <w:jc w:val="center"/>
        <w:rPr>
          <w:rFonts w:eastAsia="Times New Roman"/>
          <w:b/>
          <w:sz w:val="24"/>
          <w:szCs w:val="24"/>
          <w:u w:val="single"/>
          <w:lang w:eastAsia="pl-PL"/>
        </w:rPr>
      </w:pPr>
      <w:r w:rsidRPr="00042A04">
        <w:rPr>
          <w:rFonts w:eastAsia="Times New Roman"/>
          <w:b/>
          <w:sz w:val="24"/>
          <w:szCs w:val="24"/>
          <w:u w:val="single"/>
          <w:lang w:eastAsia="pl-PL"/>
        </w:rPr>
        <w:t>Oświadczenia podmiotu udostępniającego zasoby</w:t>
      </w:r>
    </w:p>
    <w:p w14:paraId="4BD48CEF" w14:textId="77777777" w:rsidR="00661770" w:rsidRPr="00042A04" w:rsidRDefault="00661770" w:rsidP="00661770">
      <w:pPr>
        <w:suppressAutoHyphens w:val="0"/>
        <w:spacing w:after="120" w:line="360" w:lineRule="auto"/>
        <w:jc w:val="center"/>
        <w:rPr>
          <w:rFonts w:eastAsia="Times New Roman"/>
          <w:b/>
          <w:sz w:val="24"/>
          <w:szCs w:val="24"/>
          <w:u w:val="single"/>
          <w:lang w:eastAsia="pl-PL"/>
        </w:rPr>
      </w:pPr>
    </w:p>
    <w:p w14:paraId="342F8624" w14:textId="77777777" w:rsidR="00661770" w:rsidRPr="00042A04" w:rsidRDefault="00661770" w:rsidP="00661770">
      <w:pPr>
        <w:suppressAutoHyphens w:val="0"/>
        <w:spacing w:after="120" w:line="360" w:lineRule="auto"/>
        <w:jc w:val="center"/>
        <w:rPr>
          <w:rFonts w:eastAsia="Times New Roman"/>
          <w:b/>
          <w:caps/>
          <w:sz w:val="20"/>
          <w:szCs w:val="20"/>
          <w:u w:val="single"/>
          <w:lang w:eastAsia="pl-PL"/>
        </w:rPr>
      </w:pPr>
      <w:r w:rsidRPr="00042A04">
        <w:rPr>
          <w:rFonts w:eastAsia="Times New Roman"/>
          <w:b/>
          <w:sz w:val="20"/>
          <w:szCs w:val="20"/>
          <w:u w:val="single"/>
          <w:lang w:eastAsia="pl-PL"/>
        </w:rPr>
        <w:t xml:space="preserve">UWZGLĘDNIAJĄCE PRZESŁANKI WYKLUCZENIA Z ART. 7 UST. 1 USTAWY </w:t>
      </w:r>
      <w:r w:rsidRPr="00042A04">
        <w:rPr>
          <w:rFonts w:eastAsia="Times New Roman"/>
          <w:b/>
          <w:caps/>
          <w:sz w:val="20"/>
          <w:szCs w:val="20"/>
          <w:u w:val="single"/>
          <w:lang w:eastAsia="pl-PL"/>
        </w:rPr>
        <w:t>o szczególnych rozwiązaniach w zakresie przeciwdziałania wspieraniu agresji na Ukrainę oraz służących ochronie bezpieczeństwa narodowego</w:t>
      </w:r>
    </w:p>
    <w:p w14:paraId="1E39DA56" w14:textId="77777777" w:rsidR="00661770" w:rsidRPr="00042A04" w:rsidRDefault="00661770" w:rsidP="00661770">
      <w:pPr>
        <w:suppressAutoHyphens w:val="0"/>
        <w:spacing w:after="120" w:line="360" w:lineRule="auto"/>
        <w:jc w:val="center"/>
        <w:rPr>
          <w:rFonts w:eastAsia="Times New Roman"/>
          <w:b/>
          <w:sz w:val="21"/>
          <w:szCs w:val="21"/>
          <w:lang w:eastAsia="pl-PL"/>
        </w:rPr>
      </w:pPr>
      <w:r w:rsidRPr="00042A04">
        <w:rPr>
          <w:rFonts w:eastAsia="Times New Roman"/>
          <w:b/>
          <w:sz w:val="21"/>
          <w:szCs w:val="21"/>
          <w:lang w:eastAsia="pl-PL"/>
        </w:rPr>
        <w:t xml:space="preserve">składane na podstawie art. 125 ust. 5 ustawy </w:t>
      </w:r>
      <w:proofErr w:type="spellStart"/>
      <w:r w:rsidRPr="00042A04">
        <w:rPr>
          <w:rFonts w:eastAsia="Times New Roman"/>
          <w:b/>
          <w:sz w:val="21"/>
          <w:szCs w:val="21"/>
          <w:lang w:eastAsia="pl-PL"/>
        </w:rPr>
        <w:t>Pzp</w:t>
      </w:r>
      <w:proofErr w:type="spellEnd"/>
    </w:p>
    <w:p w14:paraId="2C79E51E" w14:textId="77777777" w:rsidR="00661770" w:rsidRPr="00042A04" w:rsidRDefault="00661770" w:rsidP="00661770">
      <w:pPr>
        <w:suppressAutoHyphens w:val="0"/>
        <w:spacing w:after="0" w:line="240" w:lineRule="auto"/>
        <w:jc w:val="both"/>
        <w:rPr>
          <w:rFonts w:eastAsia="Times New Roman"/>
          <w:sz w:val="21"/>
          <w:szCs w:val="21"/>
          <w:lang w:eastAsia="pl-PL"/>
        </w:rPr>
      </w:pPr>
    </w:p>
    <w:p w14:paraId="4629C1E7" w14:textId="786F35F1" w:rsidR="00661770" w:rsidRPr="00727A82" w:rsidRDefault="00661770" w:rsidP="00727A82">
      <w:pPr>
        <w:spacing w:after="0" w:line="240" w:lineRule="auto"/>
        <w:contextualSpacing/>
        <w:jc w:val="both"/>
        <w:rPr>
          <w:rFonts w:eastAsia="Times New Roman"/>
          <w:lang w:eastAsia="pl-PL"/>
        </w:rPr>
      </w:pPr>
      <w:r w:rsidRPr="00727A82">
        <w:rPr>
          <w:rFonts w:eastAsia="Times New Roman"/>
          <w:lang w:eastAsia="pl-PL"/>
        </w:rPr>
        <w:t xml:space="preserve">Na potrzeby postępowania o udzielenie zamówienia publicznego pn. </w:t>
      </w:r>
      <w:r w:rsidR="005F7C37" w:rsidRPr="00727A82">
        <w:rPr>
          <w:rFonts w:eastAsia="Times New Roman"/>
          <w:lang w:eastAsia="pl-PL"/>
        </w:rPr>
        <w:t>„</w:t>
      </w:r>
      <w:r w:rsidR="003D19C0" w:rsidRPr="00727A82">
        <w:rPr>
          <w:b/>
          <w:bCs/>
          <w:iCs/>
        </w:rPr>
        <w:t>Taktyka straży</w:t>
      </w:r>
      <w:r w:rsidR="00727A82">
        <w:rPr>
          <w:b/>
          <w:bCs/>
          <w:iCs/>
        </w:rPr>
        <w:t xml:space="preserve"> </w:t>
      </w:r>
      <w:r w:rsidR="003D19C0" w:rsidRPr="00727A82">
        <w:rPr>
          <w:b/>
          <w:bCs/>
          <w:iCs/>
        </w:rPr>
        <w:t>przybrzeżnej” - „Taktyka działania  grupy kontrolnej straży przybrzeżnej podczas inspekcji statku – szkolenie podstawowe”</w:t>
      </w:r>
      <w:r w:rsidRPr="00727A82">
        <w:rPr>
          <w:b/>
          <w:i/>
        </w:rPr>
        <w:t xml:space="preserve"> </w:t>
      </w:r>
      <w:r w:rsidRPr="00727A82">
        <w:rPr>
          <w:rFonts w:eastAsiaTheme="minorHAnsi"/>
          <w:b/>
          <w:lang w:eastAsia="en-US"/>
        </w:rPr>
        <w:t xml:space="preserve"> (</w:t>
      </w:r>
      <w:r w:rsidR="003D19C0" w:rsidRPr="00727A82">
        <w:rPr>
          <w:rFonts w:eastAsiaTheme="minorHAnsi"/>
          <w:b/>
          <w:lang w:eastAsia="en-US"/>
        </w:rPr>
        <w:t>AMW-KANC.SZP.2712.20.2024</w:t>
      </w:r>
      <w:r w:rsidRPr="00727A82">
        <w:rPr>
          <w:rFonts w:eastAsiaTheme="minorHAnsi"/>
          <w:b/>
          <w:lang w:eastAsia="en-US"/>
        </w:rPr>
        <w:t>)</w:t>
      </w:r>
      <w:r w:rsidRPr="00727A82">
        <w:rPr>
          <w:rFonts w:eastAsia="Times New Roman"/>
          <w:i/>
          <w:lang w:eastAsia="pl-PL"/>
        </w:rPr>
        <w:t xml:space="preserve">, </w:t>
      </w:r>
      <w:r w:rsidRPr="00727A82">
        <w:rPr>
          <w:rFonts w:eastAsia="Times New Roman"/>
          <w:lang w:eastAsia="pl-PL"/>
        </w:rPr>
        <w:t>oświadczam, co następuje:</w:t>
      </w:r>
    </w:p>
    <w:p w14:paraId="4B00A40B" w14:textId="77777777" w:rsidR="00661770" w:rsidRPr="00042A04" w:rsidRDefault="00661770" w:rsidP="00661770">
      <w:pPr>
        <w:suppressAutoHyphens w:val="0"/>
        <w:spacing w:after="0" w:line="360" w:lineRule="auto"/>
        <w:jc w:val="both"/>
        <w:rPr>
          <w:rFonts w:eastAsia="Times New Roman"/>
          <w:sz w:val="10"/>
          <w:szCs w:val="10"/>
          <w:lang w:eastAsia="pl-PL"/>
        </w:rPr>
      </w:pPr>
    </w:p>
    <w:p w14:paraId="72A20DC3" w14:textId="77777777" w:rsidR="00661770" w:rsidRPr="00042A04" w:rsidRDefault="00661770" w:rsidP="00661770">
      <w:pPr>
        <w:shd w:val="clear" w:color="auto" w:fill="BFBFBF"/>
        <w:suppressAutoHyphens w:val="0"/>
        <w:spacing w:before="120" w:after="0" w:line="360" w:lineRule="auto"/>
        <w:rPr>
          <w:rFonts w:eastAsia="Times New Roman"/>
          <w:b/>
          <w:sz w:val="21"/>
          <w:szCs w:val="21"/>
          <w:lang w:eastAsia="pl-PL"/>
        </w:rPr>
      </w:pPr>
      <w:r w:rsidRPr="00042A04">
        <w:rPr>
          <w:rFonts w:eastAsia="Times New Roman"/>
          <w:b/>
          <w:sz w:val="21"/>
          <w:szCs w:val="21"/>
          <w:lang w:eastAsia="pl-PL"/>
        </w:rPr>
        <w:t>OŚWIADCZENIA DOTYCZĄCE PODSTAW WYKLUCZENIA:</w:t>
      </w:r>
    </w:p>
    <w:p w14:paraId="4DF6F4E4" w14:textId="77777777" w:rsidR="00661770" w:rsidRPr="00042A04" w:rsidRDefault="00661770" w:rsidP="00661770">
      <w:pPr>
        <w:suppressAutoHyphens w:val="0"/>
        <w:spacing w:after="0" w:line="240" w:lineRule="auto"/>
        <w:ind w:left="284"/>
        <w:contextualSpacing/>
        <w:jc w:val="both"/>
        <w:rPr>
          <w:lang w:eastAsia="en-US"/>
        </w:rPr>
      </w:pPr>
    </w:p>
    <w:p w14:paraId="161D9CD5" w14:textId="77777777" w:rsidR="00661770" w:rsidRPr="00042A04" w:rsidRDefault="00661770" w:rsidP="00727A82">
      <w:pPr>
        <w:numPr>
          <w:ilvl w:val="0"/>
          <w:numId w:val="260"/>
        </w:numPr>
        <w:suppressAutoHyphens w:val="0"/>
        <w:spacing w:after="0" w:line="360" w:lineRule="auto"/>
        <w:ind w:left="284" w:hanging="284"/>
        <w:contextualSpacing/>
        <w:jc w:val="both"/>
        <w:rPr>
          <w:lang w:eastAsia="en-US"/>
        </w:rPr>
      </w:pPr>
      <w:r w:rsidRPr="00042A04">
        <w:rPr>
          <w:lang w:eastAsia="en-US"/>
        </w:rPr>
        <w:t xml:space="preserve">Oświadczam, że nie zachodzą w stosunku do mnie przesłanki wykluczenia z postępowania na podstawie art. 108 ust 1 ustawy </w:t>
      </w:r>
      <w:proofErr w:type="spellStart"/>
      <w:r w:rsidRPr="00042A04">
        <w:rPr>
          <w:lang w:eastAsia="en-US"/>
        </w:rPr>
        <w:t>Pzp</w:t>
      </w:r>
      <w:proofErr w:type="spellEnd"/>
      <w:r w:rsidRPr="00042A04">
        <w:rPr>
          <w:lang w:eastAsia="en-US"/>
        </w:rPr>
        <w:t>.</w:t>
      </w:r>
    </w:p>
    <w:p w14:paraId="09164E3B" w14:textId="77777777" w:rsidR="00661770" w:rsidRPr="00042A04" w:rsidRDefault="00661770" w:rsidP="00727A82">
      <w:pPr>
        <w:numPr>
          <w:ilvl w:val="0"/>
          <w:numId w:val="260"/>
        </w:numPr>
        <w:suppressAutoHyphens w:val="0"/>
        <w:spacing w:after="0" w:line="360" w:lineRule="auto"/>
        <w:ind w:left="284" w:hanging="284"/>
        <w:contextualSpacing/>
        <w:jc w:val="both"/>
        <w:rPr>
          <w:lang w:eastAsia="en-US"/>
        </w:rPr>
      </w:pPr>
      <w:r w:rsidRPr="00042A04">
        <w:rPr>
          <w:lang w:eastAsia="en-US"/>
        </w:rPr>
        <w:t xml:space="preserve">Oświadczam, że nie zachodzą w stosunku do mnie przesłanki wykluczenia z postępowania na podstawie art. 109 ust. 1 ustawy </w:t>
      </w:r>
      <w:proofErr w:type="spellStart"/>
      <w:r w:rsidRPr="00042A04">
        <w:rPr>
          <w:lang w:eastAsia="en-US"/>
        </w:rPr>
        <w:t>Pzp</w:t>
      </w:r>
      <w:proofErr w:type="spellEnd"/>
      <w:r w:rsidRPr="00042A04">
        <w:rPr>
          <w:lang w:eastAsia="en-US"/>
        </w:rPr>
        <w:t>.</w:t>
      </w:r>
    </w:p>
    <w:p w14:paraId="37C3DF69" w14:textId="77777777" w:rsidR="00661770" w:rsidRPr="00042A04" w:rsidRDefault="00661770" w:rsidP="00727A82">
      <w:pPr>
        <w:numPr>
          <w:ilvl w:val="0"/>
          <w:numId w:val="260"/>
        </w:numPr>
        <w:suppressAutoHyphens w:val="0"/>
        <w:spacing w:after="0" w:line="360" w:lineRule="auto"/>
        <w:ind w:left="284" w:hanging="284"/>
        <w:jc w:val="both"/>
        <w:rPr>
          <w:lang w:eastAsia="en-US"/>
        </w:rPr>
      </w:pPr>
      <w:r w:rsidRPr="00042A04">
        <w:rPr>
          <w:lang w:eastAsia="en-US"/>
        </w:rPr>
        <w:t>Oświadczam, że nie zachodzą w stosunku do mnie przesłanki wykluczenia z postępowania na podstawie art. 7 ust</w:t>
      </w:r>
      <w:r w:rsidRPr="00042A04">
        <w:rPr>
          <w:rFonts w:eastAsia="Times New Roman"/>
          <w:lang w:eastAsia="pl-PL"/>
        </w:rPr>
        <w:t xml:space="preserve">. 1 ustawy </w:t>
      </w:r>
      <w:r w:rsidRPr="00042A04">
        <w:rPr>
          <w:lang w:eastAsia="en-US"/>
        </w:rPr>
        <w:t>z dnia 13 kwietnia 2022 r.</w:t>
      </w:r>
      <w:r w:rsidRPr="00042A04">
        <w:rPr>
          <w:i/>
          <w:iCs/>
          <w:lang w:eastAsia="en-US"/>
        </w:rPr>
        <w:t xml:space="preserve"> </w:t>
      </w:r>
      <w:r w:rsidRPr="00042A04">
        <w:rPr>
          <w:iCs/>
          <w:lang w:eastAsia="en-US"/>
        </w:rPr>
        <w:t>o szczególnych rozwiązaniach w zakresie przeciwdziałania wspieraniu agresji na Ukrainę oraz służących ochronie bezpieczeństwa narodowego</w:t>
      </w:r>
      <w:r w:rsidRPr="00042A04">
        <w:rPr>
          <w:i/>
          <w:iCs/>
          <w:lang w:eastAsia="en-US"/>
        </w:rPr>
        <w:t xml:space="preserve"> (Dz. U. poz. 835)</w:t>
      </w:r>
      <w:r w:rsidRPr="00042A04">
        <w:rPr>
          <w:i/>
          <w:iCs/>
          <w:vertAlign w:val="superscript"/>
          <w:lang w:eastAsia="en-US"/>
        </w:rPr>
        <w:footnoteReference w:id="6"/>
      </w:r>
      <w:r w:rsidRPr="00042A04">
        <w:rPr>
          <w:i/>
          <w:iCs/>
          <w:lang w:eastAsia="en-US"/>
        </w:rPr>
        <w:t>.</w:t>
      </w:r>
    </w:p>
    <w:p w14:paraId="2488586C" w14:textId="77777777" w:rsidR="00661770" w:rsidRPr="00042A04" w:rsidRDefault="00661770" w:rsidP="00661770">
      <w:pPr>
        <w:shd w:val="clear" w:color="auto" w:fill="BFBFBF"/>
        <w:suppressAutoHyphens w:val="0"/>
        <w:spacing w:after="120" w:line="360" w:lineRule="auto"/>
        <w:jc w:val="both"/>
        <w:rPr>
          <w:rFonts w:eastAsia="Times New Roman"/>
          <w:b/>
          <w:sz w:val="21"/>
          <w:szCs w:val="21"/>
          <w:lang w:eastAsia="pl-PL"/>
        </w:rPr>
      </w:pPr>
      <w:r w:rsidRPr="00042A04">
        <w:rPr>
          <w:rFonts w:eastAsia="Times New Roman"/>
          <w:b/>
          <w:sz w:val="21"/>
          <w:szCs w:val="21"/>
          <w:lang w:eastAsia="pl-PL"/>
        </w:rPr>
        <w:lastRenderedPageBreak/>
        <w:t>OŚWIADCZENIE DOTYCZĄCE WARUNKÓW UDZIAŁU W POSTĘPOWANIU:</w:t>
      </w:r>
    </w:p>
    <w:p w14:paraId="1DB4E5E0" w14:textId="77777777" w:rsidR="00661770" w:rsidRPr="00042A04" w:rsidRDefault="00661770" w:rsidP="00661770">
      <w:pPr>
        <w:suppressAutoHyphens w:val="0"/>
        <w:spacing w:after="120" w:line="360" w:lineRule="auto"/>
        <w:jc w:val="both"/>
        <w:rPr>
          <w:rFonts w:eastAsia="Times New Roman"/>
          <w:sz w:val="21"/>
          <w:szCs w:val="21"/>
          <w:lang w:eastAsia="pl-PL"/>
        </w:rPr>
      </w:pPr>
      <w:r w:rsidRPr="00042A04">
        <w:rPr>
          <w:rFonts w:eastAsia="Times New Roman"/>
          <w:sz w:val="21"/>
          <w:szCs w:val="21"/>
          <w:lang w:eastAsia="pl-PL"/>
        </w:rPr>
        <w:t>Oświadczam, że spełniam warunki udziału w postępowaniu określone przez zamawiającego w    </w:t>
      </w:r>
      <w:bookmarkStart w:id="12" w:name="_Hlk99016450"/>
      <w:r w:rsidRPr="00042A04">
        <w:rPr>
          <w:rFonts w:eastAsia="Times New Roman"/>
          <w:sz w:val="21"/>
          <w:szCs w:val="21"/>
          <w:lang w:eastAsia="pl-PL"/>
        </w:rPr>
        <w:t>…………..…………………………………………………..…………………………………………..</w:t>
      </w:r>
      <w:bookmarkEnd w:id="12"/>
      <w:r w:rsidRPr="00042A04">
        <w:rPr>
          <w:rFonts w:eastAsia="Times New Roman"/>
          <w:sz w:val="21"/>
          <w:szCs w:val="21"/>
          <w:lang w:eastAsia="pl-PL"/>
        </w:rPr>
        <w:t xml:space="preserve"> </w:t>
      </w:r>
      <w:r w:rsidRPr="00042A04">
        <w:rPr>
          <w:rFonts w:eastAsia="Times New Roman"/>
          <w:i/>
          <w:sz w:val="16"/>
          <w:szCs w:val="16"/>
          <w:lang w:eastAsia="pl-PL"/>
        </w:rPr>
        <w:t>(wskazać dokument i właściwą jednostkę redakcyjną dokumentu, w której określono warunki udziału w postępowaniu)</w:t>
      </w:r>
      <w:r w:rsidRPr="00042A04">
        <w:rPr>
          <w:rFonts w:eastAsia="Times New Roman"/>
          <w:sz w:val="21"/>
          <w:szCs w:val="21"/>
          <w:lang w:eastAsia="pl-PL"/>
        </w:rPr>
        <w:t xml:space="preserve"> w  następującym zakresie: ………………………………………………………………………………… </w:t>
      </w:r>
    </w:p>
    <w:p w14:paraId="3FE39685" w14:textId="77777777" w:rsidR="00661770" w:rsidRPr="00042A04" w:rsidRDefault="00661770" w:rsidP="00661770">
      <w:pPr>
        <w:suppressAutoHyphens w:val="0"/>
        <w:spacing w:after="0" w:line="360" w:lineRule="auto"/>
        <w:jc w:val="both"/>
        <w:rPr>
          <w:rFonts w:eastAsia="Times New Roman"/>
          <w:sz w:val="21"/>
          <w:szCs w:val="21"/>
          <w:lang w:eastAsia="pl-PL"/>
        </w:rPr>
      </w:pPr>
      <w:r w:rsidRPr="00042A04">
        <w:rPr>
          <w:rFonts w:eastAsia="Times New Roman"/>
          <w:sz w:val="21"/>
          <w:szCs w:val="21"/>
          <w:lang w:eastAsia="pl-PL"/>
        </w:rPr>
        <w:t>……..…………………………………………………..………………………………………….................</w:t>
      </w:r>
    </w:p>
    <w:p w14:paraId="1912457C" w14:textId="77777777" w:rsidR="00661770" w:rsidRPr="00042A04" w:rsidRDefault="00661770" w:rsidP="00661770">
      <w:pPr>
        <w:suppressAutoHyphens w:val="0"/>
        <w:spacing w:after="0" w:line="360" w:lineRule="auto"/>
        <w:ind w:left="5664" w:firstLine="708"/>
        <w:jc w:val="both"/>
        <w:rPr>
          <w:rFonts w:eastAsia="Times New Roman"/>
          <w:i/>
          <w:sz w:val="16"/>
          <w:szCs w:val="16"/>
          <w:lang w:eastAsia="pl-PL"/>
        </w:rPr>
      </w:pPr>
    </w:p>
    <w:p w14:paraId="6D005F5D" w14:textId="77777777" w:rsidR="00661770" w:rsidRPr="00042A04" w:rsidRDefault="00661770" w:rsidP="00661770">
      <w:pPr>
        <w:suppressAutoHyphens w:val="0"/>
        <w:spacing w:after="0" w:line="360" w:lineRule="auto"/>
        <w:ind w:left="5664" w:firstLine="708"/>
        <w:jc w:val="both"/>
        <w:rPr>
          <w:rFonts w:eastAsia="Times New Roman"/>
          <w:i/>
          <w:sz w:val="16"/>
          <w:szCs w:val="16"/>
          <w:lang w:eastAsia="pl-PL"/>
        </w:rPr>
      </w:pPr>
    </w:p>
    <w:p w14:paraId="42577144" w14:textId="77777777" w:rsidR="00661770" w:rsidRPr="00042A04" w:rsidRDefault="00661770" w:rsidP="00661770">
      <w:pPr>
        <w:shd w:val="clear" w:color="auto" w:fill="BFBFBF"/>
        <w:suppressAutoHyphens w:val="0"/>
        <w:spacing w:after="120" w:line="360" w:lineRule="auto"/>
        <w:jc w:val="both"/>
        <w:rPr>
          <w:rFonts w:eastAsia="Times New Roman"/>
          <w:b/>
          <w:sz w:val="21"/>
          <w:szCs w:val="21"/>
          <w:lang w:eastAsia="pl-PL"/>
        </w:rPr>
      </w:pPr>
      <w:bookmarkStart w:id="13" w:name="_Hlk99009560"/>
      <w:r w:rsidRPr="00042A04">
        <w:rPr>
          <w:rFonts w:eastAsia="Times New Roman"/>
          <w:b/>
          <w:sz w:val="21"/>
          <w:szCs w:val="21"/>
          <w:lang w:eastAsia="pl-PL"/>
        </w:rPr>
        <w:t>OŚWIADCZENIE DOTYCZĄCE PODANYCH INFORMACJI:</w:t>
      </w:r>
      <w:bookmarkEnd w:id="13"/>
    </w:p>
    <w:p w14:paraId="2FA1088F" w14:textId="77777777" w:rsidR="00661770" w:rsidRPr="00042A04" w:rsidRDefault="00661770" w:rsidP="00661770">
      <w:pPr>
        <w:suppressAutoHyphens w:val="0"/>
        <w:spacing w:before="120" w:after="120" w:line="360" w:lineRule="auto"/>
        <w:jc w:val="both"/>
        <w:rPr>
          <w:rFonts w:eastAsia="Times New Roman"/>
          <w:sz w:val="24"/>
          <w:szCs w:val="24"/>
          <w:lang w:eastAsia="pl-PL"/>
        </w:rPr>
      </w:pPr>
      <w:r w:rsidRPr="00042A04">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42A04">
        <w:rPr>
          <w:rFonts w:eastAsia="Times New Roman"/>
          <w:sz w:val="24"/>
          <w:szCs w:val="24"/>
          <w:lang w:eastAsia="pl-PL"/>
        </w:rPr>
        <w:t xml:space="preserve"> </w:t>
      </w:r>
    </w:p>
    <w:p w14:paraId="4FD21B08" w14:textId="77777777" w:rsidR="00661770" w:rsidRPr="00042A04" w:rsidRDefault="00661770" w:rsidP="00661770">
      <w:pPr>
        <w:suppressAutoHyphens w:val="0"/>
        <w:spacing w:before="120" w:after="120" w:line="360" w:lineRule="auto"/>
        <w:jc w:val="both"/>
        <w:rPr>
          <w:rFonts w:eastAsia="Times New Roman"/>
          <w:sz w:val="24"/>
          <w:szCs w:val="24"/>
          <w:lang w:eastAsia="pl-PL"/>
        </w:rPr>
      </w:pPr>
    </w:p>
    <w:p w14:paraId="4A63EDE1" w14:textId="77777777" w:rsidR="00661770" w:rsidRPr="00042A04" w:rsidRDefault="00661770" w:rsidP="00661770">
      <w:pPr>
        <w:suppressAutoHyphens w:val="0"/>
        <w:spacing w:before="120" w:after="120" w:line="360" w:lineRule="auto"/>
        <w:jc w:val="both"/>
        <w:rPr>
          <w:rFonts w:eastAsia="Times New Roman"/>
          <w:sz w:val="24"/>
          <w:szCs w:val="24"/>
          <w:lang w:eastAsia="pl-PL"/>
        </w:rPr>
      </w:pPr>
    </w:p>
    <w:p w14:paraId="76A9A0C2" w14:textId="77777777" w:rsidR="00661770" w:rsidRPr="00042A04" w:rsidRDefault="00661770" w:rsidP="00661770">
      <w:pPr>
        <w:shd w:val="clear" w:color="auto" w:fill="BFBFBF"/>
        <w:suppressAutoHyphens w:val="0"/>
        <w:spacing w:after="120" w:line="360" w:lineRule="auto"/>
        <w:jc w:val="both"/>
        <w:rPr>
          <w:rFonts w:eastAsia="Times New Roman"/>
          <w:b/>
          <w:sz w:val="21"/>
          <w:szCs w:val="21"/>
          <w:lang w:eastAsia="pl-PL"/>
        </w:rPr>
      </w:pPr>
      <w:r w:rsidRPr="00042A04">
        <w:rPr>
          <w:rFonts w:eastAsia="Times New Roman"/>
          <w:b/>
          <w:sz w:val="21"/>
          <w:szCs w:val="21"/>
          <w:lang w:eastAsia="pl-PL"/>
        </w:rPr>
        <w:t>INFORMACJA DOTYCZĄCA DOSTĘPU DO PODMIOTOWYCH ŚRODKÓW DOWODOWYCH:</w:t>
      </w:r>
    </w:p>
    <w:p w14:paraId="64893261" w14:textId="77777777" w:rsidR="00661770" w:rsidRPr="00042A04" w:rsidRDefault="00661770" w:rsidP="00661770">
      <w:pPr>
        <w:suppressAutoHyphens w:val="0"/>
        <w:spacing w:after="120" w:line="360" w:lineRule="auto"/>
        <w:jc w:val="both"/>
        <w:rPr>
          <w:rFonts w:eastAsia="Times New Roman"/>
          <w:sz w:val="21"/>
          <w:szCs w:val="21"/>
          <w:lang w:eastAsia="pl-PL"/>
        </w:rPr>
      </w:pPr>
      <w:r w:rsidRPr="00042A04">
        <w:rPr>
          <w:rFonts w:eastAsia="Times New Roman"/>
          <w:sz w:val="21"/>
          <w:szCs w:val="21"/>
          <w:lang w:eastAsia="pl-PL"/>
        </w:rPr>
        <w:t>Wskazuję następujące podmiotowe środki dowodowe, które można uzyskać za pomocą bezpłatnych i ogólnodostępnych baz danych, oraz</w:t>
      </w:r>
      <w:r w:rsidRPr="00042A04">
        <w:rPr>
          <w:rFonts w:eastAsia="Times New Roman"/>
          <w:sz w:val="24"/>
          <w:szCs w:val="24"/>
          <w:lang w:eastAsia="pl-PL"/>
        </w:rPr>
        <w:t xml:space="preserve"> </w:t>
      </w:r>
      <w:r w:rsidRPr="00042A04">
        <w:rPr>
          <w:rFonts w:eastAsia="Times New Roman"/>
          <w:sz w:val="21"/>
          <w:szCs w:val="21"/>
          <w:lang w:eastAsia="pl-PL"/>
        </w:rPr>
        <w:t>dane umożliwiające dostęp do tych środków:</w:t>
      </w:r>
    </w:p>
    <w:p w14:paraId="7E5E8F79" w14:textId="77777777" w:rsidR="00661770" w:rsidRPr="00042A04" w:rsidRDefault="00661770" w:rsidP="00661770">
      <w:pPr>
        <w:suppressAutoHyphens w:val="0"/>
        <w:spacing w:after="0" w:line="360" w:lineRule="auto"/>
        <w:jc w:val="both"/>
        <w:rPr>
          <w:rFonts w:eastAsia="Times New Roman"/>
          <w:sz w:val="21"/>
          <w:szCs w:val="21"/>
          <w:lang w:eastAsia="pl-PL"/>
        </w:rPr>
      </w:pPr>
      <w:r w:rsidRPr="00042A04">
        <w:rPr>
          <w:rFonts w:eastAsia="Times New Roman"/>
          <w:sz w:val="21"/>
          <w:szCs w:val="21"/>
          <w:lang w:eastAsia="pl-PL"/>
        </w:rPr>
        <w:t>1) ......................................................................................................................................................</w:t>
      </w:r>
    </w:p>
    <w:p w14:paraId="0CB305CD" w14:textId="77777777" w:rsidR="00661770" w:rsidRPr="00042A04" w:rsidRDefault="00661770" w:rsidP="00661770">
      <w:pPr>
        <w:suppressAutoHyphens w:val="0"/>
        <w:spacing w:after="0" w:line="360" w:lineRule="auto"/>
        <w:jc w:val="both"/>
        <w:rPr>
          <w:rFonts w:eastAsia="Times New Roman"/>
          <w:sz w:val="21"/>
          <w:szCs w:val="21"/>
          <w:lang w:eastAsia="pl-PL"/>
        </w:rPr>
      </w:pPr>
      <w:r w:rsidRPr="00042A04">
        <w:rPr>
          <w:rFonts w:eastAsia="Times New Roman"/>
          <w:i/>
          <w:sz w:val="16"/>
          <w:szCs w:val="16"/>
          <w:lang w:eastAsia="pl-PL"/>
        </w:rPr>
        <w:t>(wskazać podmiotowy środek dowodowy, adres internetowy, wydający urząd lub organ, dokładne dane referencyjne dokumentacji)</w:t>
      </w:r>
    </w:p>
    <w:p w14:paraId="4AF2523A" w14:textId="77777777" w:rsidR="00661770" w:rsidRPr="00042A04" w:rsidRDefault="00661770" w:rsidP="00661770">
      <w:pPr>
        <w:suppressAutoHyphens w:val="0"/>
        <w:spacing w:after="0" w:line="360" w:lineRule="auto"/>
        <w:jc w:val="both"/>
        <w:rPr>
          <w:rFonts w:eastAsia="Times New Roman"/>
          <w:sz w:val="21"/>
          <w:szCs w:val="21"/>
          <w:lang w:eastAsia="pl-PL"/>
        </w:rPr>
      </w:pPr>
      <w:r w:rsidRPr="00042A04">
        <w:rPr>
          <w:rFonts w:eastAsia="Times New Roman"/>
          <w:sz w:val="21"/>
          <w:szCs w:val="21"/>
          <w:lang w:eastAsia="pl-PL"/>
        </w:rPr>
        <w:t>2) .......................................................................................................................................................</w:t>
      </w:r>
    </w:p>
    <w:p w14:paraId="4D496338" w14:textId="77777777" w:rsidR="00661770" w:rsidRPr="00042A04" w:rsidRDefault="00661770" w:rsidP="00661770">
      <w:pPr>
        <w:suppressAutoHyphens w:val="0"/>
        <w:spacing w:after="0" w:line="360" w:lineRule="auto"/>
        <w:jc w:val="both"/>
        <w:rPr>
          <w:rFonts w:eastAsia="Times New Roman"/>
          <w:sz w:val="21"/>
          <w:szCs w:val="21"/>
          <w:lang w:eastAsia="pl-PL"/>
        </w:rPr>
      </w:pPr>
      <w:r w:rsidRPr="00042A04">
        <w:rPr>
          <w:rFonts w:eastAsia="Times New Roman"/>
          <w:i/>
          <w:sz w:val="16"/>
          <w:szCs w:val="16"/>
          <w:lang w:eastAsia="pl-PL"/>
        </w:rPr>
        <w:t>(wskazać podmiotowy środek dowodowy, adres internetowy, wydający urząd lub organ, dokładne dane referencyjne dokumentacji)</w:t>
      </w:r>
    </w:p>
    <w:p w14:paraId="1370479E" w14:textId="77777777" w:rsidR="00661770" w:rsidRPr="00042A04" w:rsidRDefault="00661770" w:rsidP="00661770">
      <w:pPr>
        <w:suppressAutoHyphens w:val="0"/>
        <w:spacing w:after="0" w:line="360" w:lineRule="auto"/>
        <w:jc w:val="both"/>
        <w:rPr>
          <w:rFonts w:eastAsia="Times New Roman"/>
          <w:sz w:val="21"/>
          <w:szCs w:val="21"/>
          <w:lang w:eastAsia="pl-PL"/>
        </w:rPr>
      </w:pPr>
    </w:p>
    <w:p w14:paraId="55783DEE" w14:textId="77777777" w:rsidR="00661770" w:rsidRPr="00042A04" w:rsidRDefault="00661770" w:rsidP="00661770">
      <w:pPr>
        <w:suppressAutoHyphens w:val="0"/>
        <w:spacing w:after="0" w:line="360" w:lineRule="auto"/>
        <w:jc w:val="both"/>
        <w:rPr>
          <w:rFonts w:eastAsia="Times New Roman"/>
          <w:sz w:val="21"/>
          <w:szCs w:val="21"/>
          <w:lang w:eastAsia="pl-PL"/>
        </w:rPr>
      </w:pPr>
    </w:p>
    <w:p w14:paraId="00ECC2E2" w14:textId="77777777" w:rsidR="00661770" w:rsidRPr="00042A04" w:rsidRDefault="00661770" w:rsidP="00661770">
      <w:pPr>
        <w:suppressAutoHyphens w:val="0"/>
        <w:spacing w:after="0" w:line="360" w:lineRule="auto"/>
        <w:jc w:val="both"/>
        <w:rPr>
          <w:rFonts w:eastAsia="Times New Roman"/>
          <w:sz w:val="21"/>
          <w:szCs w:val="21"/>
          <w:lang w:eastAsia="pl-PL"/>
        </w:rPr>
      </w:pPr>
    </w:p>
    <w:p w14:paraId="15FD0F67" w14:textId="77777777" w:rsidR="00661770" w:rsidRPr="00042A04" w:rsidRDefault="00661770" w:rsidP="00661770">
      <w:pPr>
        <w:suppressAutoHyphens w:val="0"/>
        <w:spacing w:after="0" w:line="360" w:lineRule="auto"/>
        <w:jc w:val="both"/>
        <w:rPr>
          <w:rFonts w:ascii="Arial" w:eastAsia="Times New Roman" w:hAnsi="Arial" w:cs="Arial"/>
          <w:sz w:val="21"/>
          <w:szCs w:val="21"/>
          <w:lang w:eastAsia="pl-PL"/>
        </w:rPr>
      </w:pP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t>……………………………………….</w:t>
      </w:r>
    </w:p>
    <w:p w14:paraId="284497D8" w14:textId="77777777" w:rsidR="00661770" w:rsidRPr="00042A04" w:rsidRDefault="00661770" w:rsidP="00661770">
      <w:pPr>
        <w:suppressAutoHyphens w:val="0"/>
        <w:spacing w:after="0" w:line="360" w:lineRule="auto"/>
        <w:jc w:val="both"/>
        <w:rPr>
          <w:rFonts w:ascii="Arial" w:eastAsia="Times New Roman" w:hAnsi="Arial" w:cs="Arial"/>
          <w:i/>
          <w:sz w:val="16"/>
          <w:szCs w:val="16"/>
          <w:lang w:eastAsia="pl-PL"/>
        </w:rPr>
      </w:pP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sz w:val="21"/>
          <w:szCs w:val="21"/>
          <w:lang w:eastAsia="pl-PL"/>
        </w:rPr>
        <w:tab/>
      </w:r>
      <w:r w:rsidRPr="00042A04">
        <w:rPr>
          <w:rFonts w:ascii="Arial" w:eastAsia="Times New Roman" w:hAnsi="Arial" w:cs="Arial"/>
          <w:i/>
          <w:sz w:val="21"/>
          <w:szCs w:val="21"/>
          <w:lang w:eastAsia="pl-PL"/>
        </w:rPr>
        <w:tab/>
        <w:t xml:space="preserve">                           </w:t>
      </w:r>
      <w:r w:rsidRPr="00042A04">
        <w:rPr>
          <w:rFonts w:ascii="Arial" w:eastAsia="Times New Roman" w:hAnsi="Arial" w:cs="Arial"/>
          <w:i/>
          <w:sz w:val="16"/>
          <w:szCs w:val="16"/>
          <w:lang w:eastAsia="pl-PL"/>
        </w:rPr>
        <w:t xml:space="preserve">kwalifikowany podpis elektroniczny </w:t>
      </w:r>
    </w:p>
    <w:p w14:paraId="6A820C00" w14:textId="77777777" w:rsidR="00661770" w:rsidRPr="00042A04" w:rsidRDefault="00661770" w:rsidP="00661770">
      <w:pPr>
        <w:suppressAutoHyphens w:val="0"/>
        <w:spacing w:after="0" w:line="360" w:lineRule="auto"/>
        <w:ind w:left="4253"/>
        <w:jc w:val="both"/>
        <w:rPr>
          <w:rFonts w:ascii="Arial" w:eastAsia="Times New Roman" w:hAnsi="Arial" w:cs="Arial"/>
          <w:i/>
          <w:sz w:val="16"/>
          <w:szCs w:val="16"/>
          <w:lang w:eastAsia="pl-PL"/>
        </w:rPr>
      </w:pPr>
      <w:r w:rsidRPr="00042A04">
        <w:rPr>
          <w:rFonts w:ascii="Arial" w:eastAsia="Times New Roman" w:hAnsi="Arial" w:cs="Arial"/>
          <w:i/>
          <w:sz w:val="16"/>
          <w:szCs w:val="16"/>
          <w:lang w:eastAsia="pl-PL"/>
        </w:rPr>
        <w:t xml:space="preserve">lub podpis zaufany lub podpis osobisty </w:t>
      </w:r>
    </w:p>
    <w:p w14:paraId="1A134BFC" w14:textId="77777777" w:rsidR="00661770" w:rsidRPr="00042A04" w:rsidRDefault="00661770" w:rsidP="00661770">
      <w:pPr>
        <w:widowControl w:val="0"/>
        <w:autoSpaceDE w:val="0"/>
        <w:autoSpaceDN w:val="0"/>
        <w:adjustRightInd w:val="0"/>
        <w:spacing w:after="0" w:line="240" w:lineRule="auto"/>
        <w:ind w:left="567"/>
        <w:jc w:val="center"/>
        <w:rPr>
          <w:rFonts w:eastAsia="Times New Roman"/>
          <w:lang w:eastAsia="pl-PL"/>
        </w:rPr>
      </w:pPr>
    </w:p>
    <w:p w14:paraId="7156B499" w14:textId="77777777" w:rsidR="00661770" w:rsidRPr="00042A04" w:rsidRDefault="00661770" w:rsidP="00661770">
      <w:pPr>
        <w:spacing w:line="360" w:lineRule="auto"/>
        <w:ind w:left="7090"/>
        <w:jc w:val="both"/>
      </w:pPr>
    </w:p>
    <w:p w14:paraId="265B3850" w14:textId="77777777" w:rsidR="00661770" w:rsidRPr="00042A04" w:rsidRDefault="00661770" w:rsidP="00661770">
      <w:pPr>
        <w:spacing w:line="360" w:lineRule="auto"/>
        <w:jc w:val="both"/>
      </w:pPr>
    </w:p>
    <w:p w14:paraId="67D5E4E6" w14:textId="77777777" w:rsidR="00240A56" w:rsidRDefault="00240A56" w:rsidP="007F44EB">
      <w:pPr>
        <w:autoSpaceDE w:val="0"/>
        <w:autoSpaceDN w:val="0"/>
        <w:adjustRightInd w:val="0"/>
        <w:spacing w:after="0" w:line="360" w:lineRule="auto"/>
        <w:ind w:left="6372"/>
        <w:jc w:val="both"/>
        <w:rPr>
          <w:b/>
          <w:i/>
          <w:iCs/>
          <w:u w:val="single"/>
          <w:lang w:eastAsia="en-US"/>
        </w:rPr>
      </w:pPr>
    </w:p>
    <w:p w14:paraId="5646C0F2" w14:textId="772F2CC8" w:rsidR="007F44EB" w:rsidRDefault="007F44EB" w:rsidP="007F44EB">
      <w:pPr>
        <w:autoSpaceDE w:val="0"/>
        <w:autoSpaceDN w:val="0"/>
        <w:adjustRightInd w:val="0"/>
        <w:spacing w:after="0" w:line="360" w:lineRule="auto"/>
        <w:ind w:left="6372"/>
        <w:jc w:val="both"/>
        <w:rPr>
          <w:b/>
          <w:i/>
          <w:iCs/>
          <w:u w:val="single"/>
          <w:lang w:eastAsia="en-US"/>
        </w:rPr>
      </w:pPr>
      <w:r>
        <w:rPr>
          <w:b/>
          <w:i/>
          <w:iCs/>
          <w:u w:val="single"/>
          <w:lang w:eastAsia="en-US"/>
        </w:rPr>
        <w:lastRenderedPageBreak/>
        <w:t xml:space="preserve">ZAŁĄCZNIK NR </w:t>
      </w:r>
      <w:r w:rsidRPr="00904470">
        <w:rPr>
          <w:b/>
          <w:i/>
          <w:iCs/>
          <w:u w:val="single"/>
          <w:lang w:eastAsia="en-US"/>
        </w:rPr>
        <w:t xml:space="preserve"> 1</w:t>
      </w:r>
      <w:r>
        <w:rPr>
          <w:b/>
          <w:i/>
          <w:iCs/>
          <w:u w:val="single"/>
          <w:lang w:eastAsia="en-US"/>
        </w:rPr>
        <w:t>3</w:t>
      </w:r>
    </w:p>
    <w:p w14:paraId="7364DC67" w14:textId="77777777" w:rsidR="007F44EB" w:rsidRDefault="007F44EB" w:rsidP="007F44EB">
      <w:pPr>
        <w:autoSpaceDE w:val="0"/>
        <w:autoSpaceDN w:val="0"/>
        <w:adjustRightInd w:val="0"/>
        <w:spacing w:after="0" w:line="360" w:lineRule="auto"/>
        <w:ind w:left="6372"/>
        <w:jc w:val="both"/>
        <w:rPr>
          <w:b/>
          <w:i/>
          <w:iCs/>
          <w:u w:val="single"/>
          <w:lang w:eastAsia="en-US"/>
        </w:rPr>
      </w:pPr>
    </w:p>
    <w:p w14:paraId="7F68491C" w14:textId="77777777" w:rsidR="007F44EB" w:rsidRPr="00904470" w:rsidRDefault="007F44EB" w:rsidP="007F44EB">
      <w:pPr>
        <w:autoSpaceDE w:val="0"/>
        <w:autoSpaceDN w:val="0"/>
        <w:adjustRightInd w:val="0"/>
        <w:spacing w:after="0" w:line="360" w:lineRule="auto"/>
        <w:ind w:left="6372"/>
        <w:jc w:val="both"/>
        <w:rPr>
          <w:b/>
          <w:i/>
          <w:iCs/>
          <w:u w:val="single"/>
          <w:lang w:eastAsia="en-US"/>
        </w:rPr>
      </w:pPr>
    </w:p>
    <w:p w14:paraId="5EC9B460" w14:textId="77777777" w:rsidR="007F44EB" w:rsidRPr="00C77716" w:rsidRDefault="007F44EB" w:rsidP="007F44EB">
      <w:pPr>
        <w:spacing w:after="0" w:line="240" w:lineRule="auto"/>
        <w:rPr>
          <w:sz w:val="24"/>
          <w:szCs w:val="24"/>
        </w:rPr>
      </w:pPr>
      <w:r>
        <w:t xml:space="preserve">        </w:t>
      </w:r>
      <w:r w:rsidRPr="00C77716">
        <w:rPr>
          <w:b/>
          <w:sz w:val="24"/>
          <w:szCs w:val="24"/>
        </w:rPr>
        <w:t xml:space="preserve">DANE WYKONAWCY: </w:t>
      </w:r>
    </w:p>
    <w:p w14:paraId="7B19B4CB" w14:textId="77777777" w:rsidR="007F44EB" w:rsidRPr="00C77716" w:rsidRDefault="007F44EB" w:rsidP="007F44EB">
      <w:pPr>
        <w:autoSpaceDE w:val="0"/>
        <w:autoSpaceDN w:val="0"/>
        <w:adjustRightInd w:val="0"/>
        <w:spacing w:after="0" w:line="240" w:lineRule="auto"/>
        <w:rPr>
          <w:i/>
          <w:iCs/>
          <w:sz w:val="20"/>
          <w:szCs w:val="20"/>
          <w:lang w:eastAsia="pl-PL"/>
        </w:rPr>
      </w:pPr>
      <w:r w:rsidRPr="00C77716">
        <w:rPr>
          <w:i/>
          <w:iCs/>
          <w:sz w:val="20"/>
          <w:szCs w:val="20"/>
          <w:lang w:eastAsia="pl-PL"/>
        </w:rPr>
        <w:t>Imię i nazwisko / nazwa</w:t>
      </w:r>
    </w:p>
    <w:p w14:paraId="2439BB7F" w14:textId="77777777" w:rsidR="007F44EB" w:rsidRPr="00C77716" w:rsidRDefault="007F44EB" w:rsidP="007F44EB">
      <w:pPr>
        <w:autoSpaceDE w:val="0"/>
        <w:autoSpaceDN w:val="0"/>
        <w:adjustRightInd w:val="0"/>
        <w:spacing w:after="0" w:line="240" w:lineRule="auto"/>
        <w:rPr>
          <w:i/>
          <w:iCs/>
          <w:sz w:val="24"/>
          <w:szCs w:val="24"/>
          <w:lang w:eastAsia="pl-PL"/>
        </w:rPr>
      </w:pPr>
      <w:r w:rsidRPr="00C77716">
        <w:rPr>
          <w:i/>
          <w:iCs/>
          <w:sz w:val="24"/>
          <w:szCs w:val="24"/>
          <w:lang w:eastAsia="pl-PL"/>
        </w:rPr>
        <w:t>……………………………………………………………..</w:t>
      </w:r>
    </w:p>
    <w:p w14:paraId="55DAB267" w14:textId="77777777" w:rsidR="007F44EB" w:rsidRPr="00C77716" w:rsidRDefault="007F44EB" w:rsidP="007F44EB">
      <w:pPr>
        <w:autoSpaceDE w:val="0"/>
        <w:autoSpaceDN w:val="0"/>
        <w:adjustRightInd w:val="0"/>
        <w:spacing w:after="0" w:line="240" w:lineRule="auto"/>
        <w:rPr>
          <w:i/>
          <w:iCs/>
          <w:sz w:val="20"/>
          <w:szCs w:val="20"/>
          <w:lang w:eastAsia="pl-PL"/>
        </w:rPr>
      </w:pPr>
      <w:r w:rsidRPr="00C77716">
        <w:rPr>
          <w:i/>
          <w:iCs/>
          <w:sz w:val="20"/>
          <w:szCs w:val="20"/>
          <w:lang w:eastAsia="pl-PL"/>
        </w:rPr>
        <w:t xml:space="preserve">Ulica, nr domu/mieszkania/miejscowość </w:t>
      </w:r>
    </w:p>
    <w:p w14:paraId="41FB0D42" w14:textId="77777777" w:rsidR="007F44EB" w:rsidRPr="00C77716" w:rsidRDefault="007F44EB" w:rsidP="007F44EB">
      <w:pPr>
        <w:autoSpaceDE w:val="0"/>
        <w:autoSpaceDN w:val="0"/>
        <w:adjustRightInd w:val="0"/>
        <w:spacing w:after="0" w:line="240" w:lineRule="auto"/>
        <w:rPr>
          <w:i/>
          <w:iCs/>
          <w:sz w:val="24"/>
          <w:szCs w:val="24"/>
          <w:lang w:eastAsia="pl-PL"/>
        </w:rPr>
      </w:pPr>
      <w:r w:rsidRPr="00C77716">
        <w:rPr>
          <w:i/>
          <w:iCs/>
          <w:sz w:val="24"/>
          <w:szCs w:val="24"/>
          <w:lang w:eastAsia="pl-PL"/>
        </w:rPr>
        <w:t>……………………………………………………………..</w:t>
      </w:r>
    </w:p>
    <w:p w14:paraId="57386FC5" w14:textId="77777777" w:rsidR="007F44EB" w:rsidRPr="00C77716" w:rsidRDefault="007F44EB" w:rsidP="007F44EB">
      <w:pPr>
        <w:autoSpaceDE w:val="0"/>
        <w:autoSpaceDN w:val="0"/>
        <w:adjustRightInd w:val="0"/>
        <w:spacing w:after="0" w:line="240" w:lineRule="auto"/>
        <w:rPr>
          <w:i/>
          <w:iCs/>
          <w:sz w:val="20"/>
          <w:szCs w:val="20"/>
          <w:lang w:eastAsia="pl-PL"/>
        </w:rPr>
      </w:pPr>
      <w:r w:rsidRPr="00C77716">
        <w:rPr>
          <w:i/>
          <w:iCs/>
          <w:sz w:val="20"/>
          <w:szCs w:val="20"/>
          <w:lang w:eastAsia="pl-PL"/>
        </w:rPr>
        <w:t>Adres e-mail/ Telefon kontaktowy</w:t>
      </w:r>
    </w:p>
    <w:p w14:paraId="2B24CDC1" w14:textId="77777777" w:rsidR="007F44EB" w:rsidRPr="00C77716" w:rsidRDefault="007F44EB" w:rsidP="007F44EB">
      <w:pPr>
        <w:autoSpaceDE w:val="0"/>
        <w:autoSpaceDN w:val="0"/>
        <w:adjustRightInd w:val="0"/>
        <w:spacing w:after="0" w:line="240" w:lineRule="auto"/>
        <w:rPr>
          <w:i/>
          <w:iCs/>
          <w:sz w:val="24"/>
          <w:szCs w:val="24"/>
          <w:lang w:eastAsia="pl-PL"/>
        </w:rPr>
      </w:pPr>
      <w:r w:rsidRPr="00C77716">
        <w:rPr>
          <w:i/>
          <w:iCs/>
          <w:sz w:val="24"/>
          <w:szCs w:val="24"/>
          <w:lang w:eastAsia="pl-PL"/>
        </w:rPr>
        <w:t>…………………………………………………</w:t>
      </w:r>
    </w:p>
    <w:p w14:paraId="3DF64240" w14:textId="77777777" w:rsidR="007F44EB" w:rsidRDefault="007F44EB" w:rsidP="007F44EB">
      <w:pPr>
        <w:autoSpaceDE w:val="0"/>
        <w:autoSpaceDN w:val="0"/>
        <w:adjustRightInd w:val="0"/>
        <w:spacing w:after="0" w:line="240" w:lineRule="auto"/>
        <w:rPr>
          <w:i/>
          <w:iCs/>
          <w:sz w:val="24"/>
          <w:szCs w:val="24"/>
          <w:lang w:eastAsia="pl-PL"/>
        </w:rPr>
      </w:pPr>
    </w:p>
    <w:p w14:paraId="2B5862A0" w14:textId="77777777" w:rsidR="007F44EB" w:rsidRDefault="007F44EB" w:rsidP="007F44EB">
      <w:pPr>
        <w:autoSpaceDE w:val="0"/>
        <w:autoSpaceDN w:val="0"/>
        <w:adjustRightInd w:val="0"/>
        <w:spacing w:after="0" w:line="240" w:lineRule="auto"/>
        <w:rPr>
          <w:i/>
          <w:iCs/>
          <w:sz w:val="24"/>
          <w:szCs w:val="24"/>
          <w:lang w:eastAsia="pl-PL"/>
        </w:rPr>
      </w:pPr>
    </w:p>
    <w:p w14:paraId="78CC51A3" w14:textId="77777777" w:rsidR="007F44EB" w:rsidRDefault="007F44EB" w:rsidP="007F44EB">
      <w:pPr>
        <w:autoSpaceDE w:val="0"/>
        <w:autoSpaceDN w:val="0"/>
        <w:adjustRightInd w:val="0"/>
        <w:spacing w:after="0" w:line="240" w:lineRule="auto"/>
        <w:jc w:val="center"/>
        <w:rPr>
          <w:b/>
          <w:bCs/>
          <w:i/>
          <w:iCs/>
          <w:sz w:val="24"/>
          <w:szCs w:val="24"/>
          <w:lang w:eastAsia="pl-PL"/>
        </w:rPr>
      </w:pPr>
      <w:r w:rsidRPr="0030569F">
        <w:rPr>
          <w:b/>
          <w:bCs/>
          <w:i/>
          <w:iCs/>
          <w:sz w:val="24"/>
          <w:szCs w:val="24"/>
          <w:lang w:eastAsia="pl-PL"/>
        </w:rPr>
        <w:t>OŚWIADCZENIE WYKONAWCY</w:t>
      </w:r>
      <w:r>
        <w:rPr>
          <w:b/>
          <w:bCs/>
          <w:i/>
          <w:iCs/>
          <w:sz w:val="24"/>
          <w:szCs w:val="24"/>
          <w:lang w:eastAsia="pl-PL"/>
        </w:rPr>
        <w:t xml:space="preserve"> </w:t>
      </w:r>
    </w:p>
    <w:p w14:paraId="5164DF49" w14:textId="77777777" w:rsidR="007F44EB" w:rsidRPr="0030569F" w:rsidRDefault="007F44EB" w:rsidP="007F44EB">
      <w:pPr>
        <w:autoSpaceDE w:val="0"/>
        <w:autoSpaceDN w:val="0"/>
        <w:adjustRightInd w:val="0"/>
        <w:spacing w:after="0" w:line="240" w:lineRule="auto"/>
        <w:jc w:val="center"/>
        <w:rPr>
          <w:b/>
          <w:bCs/>
          <w:i/>
          <w:iCs/>
          <w:sz w:val="24"/>
          <w:szCs w:val="24"/>
          <w:lang w:eastAsia="pl-PL"/>
        </w:rPr>
      </w:pPr>
    </w:p>
    <w:p w14:paraId="25D6E424" w14:textId="77777777" w:rsidR="007F44EB" w:rsidRDefault="007F44EB" w:rsidP="007F44EB">
      <w:pPr>
        <w:keepLines/>
        <w:widowControl w:val="0"/>
        <w:spacing w:line="360" w:lineRule="auto"/>
        <w:ind w:right="-2"/>
        <w:jc w:val="both"/>
        <w:rPr>
          <w:lang w:eastAsia="en-US"/>
        </w:rPr>
      </w:pPr>
      <w:r>
        <w:rPr>
          <w:lang w:eastAsia="en-US"/>
        </w:rPr>
        <w:t>Składając ofertę w postępowaniu na „</w:t>
      </w:r>
      <w:r w:rsidRPr="00661770">
        <w:rPr>
          <w:b/>
          <w:bCs/>
          <w:iCs/>
          <w:sz w:val="24"/>
          <w:szCs w:val="24"/>
        </w:rPr>
        <w:t>Taktyka straży przybrzeżnej” - „Taktyka działania  grupy kontrolnej straży przybrzeżnej podczas inspekcji statku – szkolenie</w:t>
      </w:r>
      <w:r>
        <w:rPr>
          <w:b/>
          <w:bCs/>
          <w:iCs/>
          <w:sz w:val="24"/>
          <w:szCs w:val="24"/>
        </w:rPr>
        <w:t xml:space="preserve"> </w:t>
      </w:r>
      <w:r w:rsidRPr="00661770">
        <w:rPr>
          <w:b/>
          <w:bCs/>
          <w:iCs/>
          <w:sz w:val="24"/>
          <w:szCs w:val="24"/>
        </w:rPr>
        <w:t>podstawowe”</w:t>
      </w:r>
      <w:r>
        <w:rPr>
          <w:b/>
          <w:bCs/>
          <w:iCs/>
          <w:sz w:val="24"/>
          <w:szCs w:val="24"/>
        </w:rPr>
        <w:t>,</w:t>
      </w:r>
      <w:r>
        <w:rPr>
          <w:lang w:eastAsia="en-US"/>
        </w:rPr>
        <w:t xml:space="preserve"> oświadczamy, że spełniamy warunki udziału w postępowaniu określone przez Zamawiającego w SWZ:</w:t>
      </w:r>
    </w:p>
    <w:p w14:paraId="3FFAECC7" w14:textId="77777777" w:rsidR="007F44EB" w:rsidRPr="00AA5944" w:rsidRDefault="007F44EB" w:rsidP="007F44EB">
      <w:pPr>
        <w:keepLines/>
        <w:widowControl w:val="0"/>
        <w:spacing w:line="360" w:lineRule="auto"/>
        <w:ind w:right="-2"/>
        <w:jc w:val="both"/>
        <w:rPr>
          <w:lang w:eastAsia="en-US"/>
        </w:rPr>
      </w:pPr>
      <w:r w:rsidRPr="00AA5944">
        <w:rPr>
          <w:lang w:eastAsia="en-US"/>
        </w:rPr>
        <w:t xml:space="preserve">W celu </w:t>
      </w:r>
      <w:r>
        <w:rPr>
          <w:lang w:eastAsia="en-US"/>
        </w:rPr>
        <w:t>zapewnienia właściwego przebiegu szkolenia ze studentami we wskazanym przedmiocie jako Wykonawca niniejszego postepowania będę dysponował następującym wyposażeniem:</w:t>
      </w:r>
    </w:p>
    <w:p w14:paraId="185A74DF" w14:textId="77777777" w:rsidR="007F44EB" w:rsidRPr="00776DAB" w:rsidRDefault="007F44EB" w:rsidP="007F44EB">
      <w:pPr>
        <w:spacing w:after="0" w:line="240" w:lineRule="auto"/>
        <w:ind w:left="426"/>
      </w:pPr>
      <w:r w:rsidRPr="00776DAB">
        <w:t xml:space="preserve">Taśmy szare typu </w:t>
      </w:r>
      <w:proofErr w:type="spellStart"/>
      <w:r w:rsidRPr="00776DAB">
        <w:t>duck</w:t>
      </w:r>
      <w:proofErr w:type="spellEnd"/>
      <w:r w:rsidRPr="00776DAB">
        <w:t xml:space="preserve"> </w:t>
      </w:r>
      <w:proofErr w:type="spellStart"/>
      <w:r w:rsidRPr="00776DAB">
        <w:t>tape</w:t>
      </w:r>
      <w:proofErr w:type="spellEnd"/>
      <w:r w:rsidRPr="00776DAB">
        <w:t xml:space="preserve">; </w:t>
      </w:r>
    </w:p>
    <w:p w14:paraId="61425C09" w14:textId="77777777" w:rsidR="007F44EB" w:rsidRPr="00776DAB" w:rsidRDefault="007F44EB" w:rsidP="007F44EB">
      <w:pPr>
        <w:spacing w:after="0" w:line="240" w:lineRule="auto"/>
        <w:ind w:left="567" w:hanging="141"/>
      </w:pPr>
      <w:r w:rsidRPr="00776DAB">
        <w:t xml:space="preserve">Rękawiczki nitrylowe; </w:t>
      </w:r>
    </w:p>
    <w:p w14:paraId="49D1BAFB" w14:textId="77777777" w:rsidR="007F44EB" w:rsidRPr="00776DAB" w:rsidRDefault="007F44EB" w:rsidP="007F44EB">
      <w:pPr>
        <w:spacing w:after="0" w:line="240" w:lineRule="auto"/>
        <w:ind w:firstLine="426"/>
      </w:pPr>
      <w:r w:rsidRPr="00776DAB">
        <w:t xml:space="preserve">Materiały do zabezpieczenia oraz pudełka na próbki; </w:t>
      </w:r>
    </w:p>
    <w:p w14:paraId="0DFF16BD" w14:textId="77777777" w:rsidR="007F44EB" w:rsidRPr="00776DAB" w:rsidRDefault="007F44EB" w:rsidP="007F44EB">
      <w:pPr>
        <w:spacing w:after="0" w:line="240" w:lineRule="auto"/>
        <w:ind w:firstLine="426"/>
      </w:pPr>
      <w:r w:rsidRPr="00776DAB">
        <w:t xml:space="preserve">Nosze próżniowe; </w:t>
      </w:r>
    </w:p>
    <w:p w14:paraId="0E180530" w14:textId="77777777" w:rsidR="007F44EB" w:rsidRPr="00776DAB" w:rsidRDefault="007F44EB" w:rsidP="007F44EB">
      <w:pPr>
        <w:spacing w:after="0" w:line="240" w:lineRule="auto"/>
        <w:ind w:firstLine="426"/>
      </w:pPr>
      <w:r w:rsidRPr="00776DAB">
        <w:t xml:space="preserve">Zestaw ratowniczy typu R1; </w:t>
      </w:r>
    </w:p>
    <w:p w14:paraId="4A8BC293" w14:textId="77777777" w:rsidR="007F44EB" w:rsidRPr="00776DAB" w:rsidRDefault="007F44EB" w:rsidP="007F44EB">
      <w:pPr>
        <w:spacing w:after="0" w:line="240" w:lineRule="auto"/>
        <w:ind w:firstLine="426"/>
      </w:pPr>
      <w:r w:rsidRPr="00776DAB">
        <w:t xml:space="preserve">Fantomy resuscytacyjne; </w:t>
      </w:r>
    </w:p>
    <w:p w14:paraId="6EB46DD2" w14:textId="77777777" w:rsidR="007F44EB" w:rsidRPr="00776DAB" w:rsidRDefault="007F44EB" w:rsidP="007F44EB">
      <w:pPr>
        <w:spacing w:after="0" w:line="240" w:lineRule="auto"/>
        <w:ind w:firstLine="426"/>
      </w:pPr>
      <w:r w:rsidRPr="00776DAB">
        <w:t xml:space="preserve">Imitatory ran; </w:t>
      </w:r>
    </w:p>
    <w:p w14:paraId="1AE60B20" w14:textId="77777777" w:rsidR="007F44EB" w:rsidRPr="00776DAB" w:rsidRDefault="007F44EB" w:rsidP="007F44EB">
      <w:pPr>
        <w:spacing w:after="0" w:line="240" w:lineRule="auto"/>
        <w:ind w:firstLine="426"/>
      </w:pPr>
      <w:r w:rsidRPr="00776DAB">
        <w:t xml:space="preserve">Opatrunki, w tym hydrożelowe oraz </w:t>
      </w:r>
      <w:proofErr w:type="spellStart"/>
      <w:r w:rsidRPr="00776DAB">
        <w:t>przeciwodparzeniowe</w:t>
      </w:r>
      <w:proofErr w:type="spellEnd"/>
      <w:r w:rsidRPr="00776DAB">
        <w:t xml:space="preserve">; </w:t>
      </w:r>
    </w:p>
    <w:p w14:paraId="06458B97" w14:textId="77777777" w:rsidR="007F44EB" w:rsidRPr="00776DAB" w:rsidRDefault="007F44EB" w:rsidP="007F44EB">
      <w:pPr>
        <w:spacing w:after="0" w:line="240" w:lineRule="auto"/>
        <w:ind w:firstLine="426"/>
      </w:pPr>
      <w:r w:rsidRPr="00776DAB">
        <w:t xml:space="preserve">Fantomy; </w:t>
      </w:r>
    </w:p>
    <w:p w14:paraId="3508E5D7" w14:textId="77777777" w:rsidR="007F44EB" w:rsidRPr="00776DAB" w:rsidRDefault="007F44EB" w:rsidP="007F44EB">
      <w:pPr>
        <w:spacing w:after="0" w:line="240" w:lineRule="auto"/>
        <w:ind w:firstLine="426"/>
      </w:pPr>
      <w:r w:rsidRPr="00776DAB">
        <w:t xml:space="preserve">Zestawy do udrażniania dróg oddechowych; </w:t>
      </w:r>
    </w:p>
    <w:p w14:paraId="3166359C" w14:textId="77777777" w:rsidR="007F44EB" w:rsidRPr="00776DAB" w:rsidRDefault="007F44EB" w:rsidP="007F44EB">
      <w:pPr>
        <w:spacing w:after="0" w:line="240" w:lineRule="auto"/>
        <w:ind w:firstLine="426"/>
      </w:pPr>
      <w:r w:rsidRPr="00776DAB">
        <w:t xml:space="preserve">Nosze typu SKED; </w:t>
      </w:r>
    </w:p>
    <w:p w14:paraId="3923669B" w14:textId="77777777" w:rsidR="007F44EB" w:rsidRPr="00776DAB" w:rsidRDefault="007F44EB" w:rsidP="007F44EB">
      <w:pPr>
        <w:spacing w:after="0" w:line="240" w:lineRule="auto"/>
        <w:ind w:firstLine="426"/>
      </w:pPr>
      <w:r w:rsidRPr="00776DAB">
        <w:t xml:space="preserve">Opatrunki hemostatyczne; </w:t>
      </w:r>
    </w:p>
    <w:p w14:paraId="1E242659" w14:textId="77777777" w:rsidR="007F44EB" w:rsidRPr="00776DAB" w:rsidRDefault="007F44EB" w:rsidP="007F44EB">
      <w:pPr>
        <w:spacing w:after="0" w:line="240" w:lineRule="auto"/>
        <w:ind w:firstLine="426"/>
      </w:pPr>
      <w:proofErr w:type="spellStart"/>
      <w:r w:rsidRPr="00776DAB">
        <w:t>Stazy</w:t>
      </w:r>
      <w:proofErr w:type="spellEnd"/>
      <w:r w:rsidRPr="00776DAB">
        <w:t xml:space="preserve"> taktyczne typu CAT; </w:t>
      </w:r>
    </w:p>
    <w:p w14:paraId="6BDFD63B" w14:textId="77777777" w:rsidR="007F44EB" w:rsidRPr="00776DAB" w:rsidRDefault="007F44EB" w:rsidP="007F44EB">
      <w:pPr>
        <w:spacing w:after="0" w:line="240" w:lineRule="auto"/>
        <w:ind w:firstLine="426"/>
      </w:pPr>
      <w:r w:rsidRPr="00776DAB">
        <w:t xml:space="preserve">Treningowe zestawy do nauki czynności ratunkowych; </w:t>
      </w:r>
    </w:p>
    <w:p w14:paraId="052A9497" w14:textId="77777777" w:rsidR="007F44EB" w:rsidRPr="00776DAB" w:rsidRDefault="007F44EB" w:rsidP="007F44EB">
      <w:pPr>
        <w:spacing w:after="0" w:line="240" w:lineRule="auto"/>
        <w:ind w:firstLine="426"/>
      </w:pPr>
      <w:r w:rsidRPr="00776DAB">
        <w:t xml:space="preserve">Torebki strunowe o różnych pojemnościach; </w:t>
      </w:r>
    </w:p>
    <w:p w14:paraId="4D9321C6" w14:textId="77777777" w:rsidR="007F44EB" w:rsidRPr="00776DAB" w:rsidRDefault="007F44EB" w:rsidP="007F44EB">
      <w:pPr>
        <w:spacing w:after="0" w:line="240" w:lineRule="auto"/>
        <w:ind w:firstLine="426"/>
      </w:pPr>
      <w:r w:rsidRPr="00776DAB">
        <w:t xml:space="preserve">Atrapy urządzeń wybuchowych pochodzenia wojskowego i przemysłowego; </w:t>
      </w:r>
    </w:p>
    <w:p w14:paraId="20837642" w14:textId="77777777" w:rsidR="007F44EB" w:rsidRPr="00776DAB" w:rsidRDefault="007F44EB" w:rsidP="007F44EB">
      <w:pPr>
        <w:spacing w:after="0" w:line="240" w:lineRule="auto"/>
        <w:ind w:left="426"/>
      </w:pPr>
      <w:r>
        <w:t xml:space="preserve"> </w:t>
      </w:r>
      <w:r w:rsidRPr="00776DAB">
        <w:t xml:space="preserve">Atrapy funkcjonalnych improwizowanych urządzeń wybuchowych zgodnych z klasyfikacją </w:t>
      </w:r>
      <w:r>
        <w:t xml:space="preserve">     </w:t>
      </w:r>
      <w:r w:rsidRPr="00776DAB">
        <w:t xml:space="preserve">Federal </w:t>
      </w:r>
      <w:proofErr w:type="spellStart"/>
      <w:r w:rsidRPr="00776DAB">
        <w:t>Bureau</w:t>
      </w:r>
      <w:proofErr w:type="spellEnd"/>
      <w:r w:rsidRPr="00776DAB">
        <w:t xml:space="preserve"> of </w:t>
      </w:r>
      <w:proofErr w:type="spellStart"/>
      <w:r w:rsidRPr="00776DAB">
        <w:t>Investigation</w:t>
      </w:r>
      <w:proofErr w:type="spellEnd"/>
      <w:r w:rsidRPr="00776DAB">
        <w:t xml:space="preserve">, FBI, wyposażonych w emiter dźwięku lub wyrób </w:t>
      </w:r>
      <w:r>
        <w:t xml:space="preserve">                 pirotechniczny</w:t>
      </w:r>
      <w:r w:rsidRPr="00776DAB">
        <w:t xml:space="preserve"> klasy P1 do symulacji działania; </w:t>
      </w:r>
    </w:p>
    <w:p w14:paraId="6E5C86D5" w14:textId="77777777" w:rsidR="007F44EB" w:rsidRPr="00776DAB" w:rsidRDefault="007F44EB" w:rsidP="007F44EB">
      <w:pPr>
        <w:spacing w:after="0" w:line="240" w:lineRule="auto"/>
        <w:ind w:firstLine="426"/>
      </w:pPr>
      <w:proofErr w:type="spellStart"/>
      <w:r w:rsidRPr="00776DAB">
        <w:t>Symulanty</w:t>
      </w:r>
      <w:proofErr w:type="spellEnd"/>
      <w:r w:rsidRPr="00776DAB">
        <w:t xml:space="preserve"> substancji kontrolowanych; </w:t>
      </w:r>
    </w:p>
    <w:p w14:paraId="6EAD96CE" w14:textId="77777777" w:rsidR="007F44EB" w:rsidRPr="00776DAB" w:rsidRDefault="007F44EB" w:rsidP="007F44EB">
      <w:pPr>
        <w:spacing w:after="0" w:line="240" w:lineRule="auto"/>
        <w:ind w:firstLine="426"/>
      </w:pPr>
      <w:r w:rsidRPr="00776DAB">
        <w:t xml:space="preserve">Endoskop lub video endoskop; </w:t>
      </w:r>
    </w:p>
    <w:p w14:paraId="147F5FBD" w14:textId="77777777" w:rsidR="007F44EB" w:rsidRPr="00776DAB" w:rsidRDefault="007F44EB" w:rsidP="007F44EB">
      <w:pPr>
        <w:spacing w:after="0" w:line="240" w:lineRule="auto"/>
        <w:ind w:firstLine="426"/>
      </w:pPr>
      <w:r w:rsidRPr="00776DAB">
        <w:t xml:space="preserve">Lustra inspekcyjne teleskopowe oraz oświetlenie indywidualne o minimalnej mocy strumienia </w:t>
      </w:r>
      <w:r>
        <w:br/>
        <w:t xml:space="preserve">        </w:t>
      </w:r>
      <w:r w:rsidRPr="00776DAB">
        <w:t xml:space="preserve">świetlnego 500lm; </w:t>
      </w:r>
    </w:p>
    <w:p w14:paraId="758895B9" w14:textId="77777777" w:rsidR="007F44EB" w:rsidRPr="00776DAB" w:rsidRDefault="007F44EB" w:rsidP="007F44EB">
      <w:pPr>
        <w:spacing w:after="0" w:line="240" w:lineRule="auto"/>
        <w:ind w:firstLine="426"/>
      </w:pPr>
      <w:r w:rsidRPr="00776DAB">
        <w:t xml:space="preserve">Przenośne urządzenie do detekcji i identyfikacji materiałów wybuchowych i substancji </w:t>
      </w:r>
      <w:r>
        <w:br/>
        <w:t xml:space="preserve">        </w:t>
      </w:r>
      <w:r w:rsidRPr="00776DAB">
        <w:t xml:space="preserve">psychoaktywnych; </w:t>
      </w:r>
    </w:p>
    <w:p w14:paraId="13E4BFAA" w14:textId="77777777" w:rsidR="007F44EB" w:rsidRPr="00776DAB" w:rsidRDefault="007F44EB" w:rsidP="007F44EB">
      <w:pPr>
        <w:tabs>
          <w:tab w:val="left" w:pos="1701"/>
        </w:tabs>
        <w:spacing w:after="0" w:line="240" w:lineRule="auto"/>
        <w:ind w:firstLine="426"/>
      </w:pPr>
      <w:r w:rsidRPr="00776DAB">
        <w:rPr>
          <w:bCs/>
        </w:rPr>
        <w:t xml:space="preserve">Kajdanki plastikowe </w:t>
      </w:r>
      <w:r w:rsidRPr="00776DAB">
        <w:rPr>
          <w:rFonts w:eastAsia="Times New Roman"/>
          <w:color w:val="000000"/>
          <w:lang w:bidi="en-US"/>
        </w:rPr>
        <w:t>100 szt.</w:t>
      </w:r>
    </w:p>
    <w:p w14:paraId="49998E23" w14:textId="77777777" w:rsidR="007F44EB" w:rsidRDefault="007F44EB" w:rsidP="007F44EB">
      <w:pPr>
        <w:tabs>
          <w:tab w:val="left" w:pos="3567"/>
        </w:tabs>
        <w:spacing w:after="0" w:line="240" w:lineRule="auto"/>
        <w:rPr>
          <w:lang w:eastAsia="en-US"/>
        </w:rPr>
      </w:pPr>
      <w:r>
        <w:rPr>
          <w:lang w:eastAsia="en-US"/>
        </w:rPr>
        <w:tab/>
      </w:r>
    </w:p>
    <w:p w14:paraId="22EEA318" w14:textId="77777777" w:rsidR="007F44EB" w:rsidRDefault="007F44EB" w:rsidP="007F44EB">
      <w:pPr>
        <w:tabs>
          <w:tab w:val="left" w:pos="1701"/>
        </w:tabs>
        <w:spacing w:after="0" w:line="240" w:lineRule="auto"/>
        <w:rPr>
          <w:lang w:eastAsia="en-US"/>
        </w:rPr>
      </w:pPr>
    </w:p>
    <w:p w14:paraId="37F3830C" w14:textId="77777777" w:rsidR="007F44EB" w:rsidRDefault="007F44EB" w:rsidP="007F44EB">
      <w:pPr>
        <w:tabs>
          <w:tab w:val="left" w:pos="1701"/>
        </w:tabs>
        <w:spacing w:after="0" w:line="240" w:lineRule="auto"/>
        <w:rPr>
          <w:lang w:eastAsia="en-US"/>
        </w:rPr>
      </w:pPr>
    </w:p>
    <w:p w14:paraId="13F72719" w14:textId="77777777" w:rsidR="007F44EB" w:rsidRDefault="007F44EB" w:rsidP="007F44EB">
      <w:pPr>
        <w:tabs>
          <w:tab w:val="left" w:pos="1701"/>
        </w:tabs>
        <w:spacing w:after="0" w:line="240" w:lineRule="auto"/>
        <w:rPr>
          <w:lang w:eastAsia="en-US"/>
        </w:rPr>
      </w:pPr>
    </w:p>
    <w:p w14:paraId="785EA866" w14:textId="15674CC3" w:rsidR="00661770" w:rsidRPr="00C72C3D" w:rsidRDefault="00661770" w:rsidP="00661770">
      <w:pPr>
        <w:tabs>
          <w:tab w:val="left" w:pos="1701"/>
        </w:tabs>
        <w:jc w:val="right"/>
        <w:rPr>
          <w:b/>
          <w:i/>
          <w:u w:val="single"/>
        </w:rPr>
      </w:pPr>
      <w:r w:rsidRPr="00C72C3D">
        <w:rPr>
          <w:b/>
          <w:i/>
          <w:u w:val="single"/>
        </w:rPr>
        <w:lastRenderedPageBreak/>
        <w:t>ZAŁĄCZNIK NR 14</w:t>
      </w:r>
    </w:p>
    <w:p w14:paraId="626F3C20" w14:textId="77777777" w:rsidR="00661770" w:rsidRPr="00AE2FDD" w:rsidRDefault="00661770" w:rsidP="00661770">
      <w:pPr>
        <w:spacing w:after="0" w:line="240" w:lineRule="auto"/>
        <w:rPr>
          <w:sz w:val="24"/>
          <w:szCs w:val="24"/>
        </w:rPr>
      </w:pPr>
      <w:r w:rsidRPr="00AE2FDD">
        <w:rPr>
          <w:b/>
          <w:sz w:val="24"/>
          <w:szCs w:val="24"/>
        </w:rPr>
        <w:t xml:space="preserve">DANE WYKONAWCY: </w:t>
      </w:r>
    </w:p>
    <w:p w14:paraId="60628731" w14:textId="77777777" w:rsidR="00661770" w:rsidRPr="00AE2FDD" w:rsidRDefault="00661770" w:rsidP="00661770">
      <w:pPr>
        <w:autoSpaceDE w:val="0"/>
        <w:autoSpaceDN w:val="0"/>
        <w:adjustRightInd w:val="0"/>
        <w:spacing w:after="0" w:line="240" w:lineRule="auto"/>
        <w:rPr>
          <w:i/>
          <w:iCs/>
          <w:sz w:val="20"/>
          <w:szCs w:val="20"/>
          <w:lang w:eastAsia="pl-PL"/>
        </w:rPr>
      </w:pPr>
      <w:r w:rsidRPr="00AE2FDD">
        <w:rPr>
          <w:i/>
          <w:iCs/>
          <w:sz w:val="20"/>
          <w:szCs w:val="20"/>
          <w:lang w:eastAsia="pl-PL"/>
        </w:rPr>
        <w:t>Imię i nazwisko / nazwa</w:t>
      </w:r>
    </w:p>
    <w:p w14:paraId="3EE94E66" w14:textId="77777777" w:rsidR="00661770" w:rsidRPr="00AE2FDD" w:rsidRDefault="00661770" w:rsidP="00661770">
      <w:pPr>
        <w:autoSpaceDE w:val="0"/>
        <w:autoSpaceDN w:val="0"/>
        <w:adjustRightInd w:val="0"/>
        <w:spacing w:after="0" w:line="240" w:lineRule="auto"/>
        <w:rPr>
          <w:i/>
          <w:iCs/>
          <w:sz w:val="24"/>
          <w:szCs w:val="24"/>
          <w:lang w:eastAsia="pl-PL"/>
        </w:rPr>
      </w:pPr>
      <w:r w:rsidRPr="00AE2FDD">
        <w:rPr>
          <w:i/>
          <w:iCs/>
          <w:sz w:val="24"/>
          <w:szCs w:val="24"/>
          <w:lang w:eastAsia="pl-PL"/>
        </w:rPr>
        <w:t>……………………………………………………………..</w:t>
      </w:r>
    </w:p>
    <w:p w14:paraId="1771729A" w14:textId="77777777" w:rsidR="00661770" w:rsidRPr="00AE2FDD" w:rsidRDefault="00661770" w:rsidP="00661770">
      <w:pPr>
        <w:autoSpaceDE w:val="0"/>
        <w:autoSpaceDN w:val="0"/>
        <w:adjustRightInd w:val="0"/>
        <w:spacing w:after="0" w:line="240" w:lineRule="auto"/>
        <w:rPr>
          <w:i/>
          <w:iCs/>
          <w:sz w:val="20"/>
          <w:szCs w:val="20"/>
          <w:lang w:eastAsia="pl-PL"/>
        </w:rPr>
      </w:pPr>
      <w:r w:rsidRPr="00AE2FDD">
        <w:rPr>
          <w:i/>
          <w:iCs/>
          <w:sz w:val="20"/>
          <w:szCs w:val="20"/>
          <w:lang w:eastAsia="pl-PL"/>
        </w:rPr>
        <w:t xml:space="preserve">Ulica, nr domu/mieszkania/miejscowość </w:t>
      </w:r>
    </w:p>
    <w:p w14:paraId="764645B9" w14:textId="77777777" w:rsidR="00661770" w:rsidRPr="00AE2FDD" w:rsidRDefault="00661770" w:rsidP="00661770">
      <w:pPr>
        <w:autoSpaceDE w:val="0"/>
        <w:autoSpaceDN w:val="0"/>
        <w:adjustRightInd w:val="0"/>
        <w:spacing w:after="0" w:line="240" w:lineRule="auto"/>
        <w:rPr>
          <w:i/>
          <w:iCs/>
          <w:sz w:val="24"/>
          <w:szCs w:val="24"/>
          <w:lang w:eastAsia="pl-PL"/>
        </w:rPr>
      </w:pPr>
      <w:r w:rsidRPr="00AE2FDD">
        <w:rPr>
          <w:i/>
          <w:iCs/>
          <w:sz w:val="24"/>
          <w:szCs w:val="24"/>
          <w:lang w:eastAsia="pl-PL"/>
        </w:rPr>
        <w:t>……………………………………………………………..</w:t>
      </w:r>
    </w:p>
    <w:p w14:paraId="00EDCADD" w14:textId="77777777" w:rsidR="00661770" w:rsidRPr="00AE2FDD" w:rsidRDefault="00661770" w:rsidP="00661770">
      <w:pPr>
        <w:autoSpaceDE w:val="0"/>
        <w:autoSpaceDN w:val="0"/>
        <w:adjustRightInd w:val="0"/>
        <w:spacing w:after="0" w:line="240" w:lineRule="auto"/>
        <w:rPr>
          <w:i/>
          <w:iCs/>
          <w:sz w:val="20"/>
          <w:szCs w:val="20"/>
          <w:lang w:eastAsia="pl-PL"/>
        </w:rPr>
      </w:pPr>
      <w:r w:rsidRPr="00AE2FDD">
        <w:rPr>
          <w:i/>
          <w:iCs/>
          <w:sz w:val="20"/>
          <w:szCs w:val="20"/>
          <w:lang w:eastAsia="pl-PL"/>
        </w:rPr>
        <w:t>Adres e-mail/ Telefon kontaktowy</w:t>
      </w:r>
    </w:p>
    <w:p w14:paraId="3D8C2F1E" w14:textId="77777777" w:rsidR="00661770" w:rsidRDefault="00661770" w:rsidP="00661770">
      <w:pPr>
        <w:autoSpaceDE w:val="0"/>
        <w:autoSpaceDN w:val="0"/>
        <w:adjustRightInd w:val="0"/>
        <w:spacing w:after="0" w:line="240" w:lineRule="auto"/>
        <w:rPr>
          <w:i/>
          <w:iCs/>
          <w:sz w:val="24"/>
          <w:szCs w:val="24"/>
          <w:lang w:eastAsia="pl-PL"/>
        </w:rPr>
      </w:pPr>
      <w:r w:rsidRPr="00AE2FDD">
        <w:rPr>
          <w:i/>
          <w:iCs/>
          <w:sz w:val="24"/>
          <w:szCs w:val="24"/>
          <w:lang w:eastAsia="pl-PL"/>
        </w:rPr>
        <w:t>…………………………………………………</w:t>
      </w:r>
    </w:p>
    <w:p w14:paraId="45F85988" w14:textId="77777777" w:rsidR="00661770" w:rsidRDefault="00661770" w:rsidP="00661770">
      <w:pPr>
        <w:autoSpaceDE w:val="0"/>
        <w:autoSpaceDN w:val="0"/>
        <w:adjustRightInd w:val="0"/>
        <w:spacing w:after="0" w:line="240" w:lineRule="auto"/>
        <w:rPr>
          <w:i/>
          <w:iCs/>
          <w:sz w:val="24"/>
          <w:szCs w:val="24"/>
          <w:lang w:eastAsia="pl-PL"/>
        </w:rPr>
      </w:pPr>
    </w:p>
    <w:p w14:paraId="638F8E38" w14:textId="77777777" w:rsidR="00661770" w:rsidRPr="00DB7882" w:rsidRDefault="00661770" w:rsidP="00661770">
      <w:pPr>
        <w:tabs>
          <w:tab w:val="left" w:pos="1701"/>
        </w:tabs>
        <w:spacing w:after="120" w:line="240" w:lineRule="auto"/>
        <w:jc w:val="center"/>
        <w:rPr>
          <w:b/>
          <w:sz w:val="12"/>
          <w:szCs w:val="12"/>
        </w:rPr>
      </w:pPr>
    </w:p>
    <w:p w14:paraId="154FF60E" w14:textId="77777777" w:rsidR="00661770" w:rsidRDefault="00661770" w:rsidP="00661770">
      <w:pPr>
        <w:tabs>
          <w:tab w:val="left" w:pos="1701"/>
        </w:tabs>
        <w:spacing w:after="120" w:line="240" w:lineRule="auto"/>
        <w:jc w:val="center"/>
        <w:rPr>
          <w:b/>
        </w:rPr>
      </w:pPr>
      <w:r w:rsidRPr="00505F19">
        <w:rPr>
          <w:b/>
        </w:rPr>
        <w:t>OŚWIADCZENIE</w:t>
      </w:r>
    </w:p>
    <w:p w14:paraId="379F264B" w14:textId="77777777" w:rsidR="00661770" w:rsidRPr="00DB7882" w:rsidRDefault="00661770" w:rsidP="00661770">
      <w:pPr>
        <w:tabs>
          <w:tab w:val="left" w:pos="1701"/>
        </w:tabs>
        <w:spacing w:after="120" w:line="240" w:lineRule="auto"/>
        <w:jc w:val="center"/>
        <w:rPr>
          <w:b/>
          <w:sz w:val="12"/>
          <w:szCs w:val="12"/>
        </w:rPr>
      </w:pPr>
    </w:p>
    <w:p w14:paraId="6F8CCF5A" w14:textId="0C1E2048" w:rsidR="00661770" w:rsidRPr="00B9189D" w:rsidRDefault="00661770" w:rsidP="00661770">
      <w:pPr>
        <w:jc w:val="both"/>
      </w:pPr>
      <w:r w:rsidRPr="00B9189D">
        <w:t>Przystępując do postępowania w sprawie udzielenia zamówienia publicznego</w:t>
      </w:r>
      <w:r>
        <w:t xml:space="preserve"> </w:t>
      </w:r>
      <w:r w:rsidR="003D19C0" w:rsidRPr="003D19C0">
        <w:rPr>
          <w:rFonts w:eastAsiaTheme="minorHAnsi"/>
          <w:b/>
          <w:lang w:eastAsia="en-US"/>
        </w:rPr>
        <w:t>AMW-KANC.SZP.2712.20.2024</w:t>
      </w:r>
      <w:r w:rsidRPr="00F4198A">
        <w:rPr>
          <w:color w:val="FF0000"/>
        </w:rPr>
        <w:t xml:space="preserve"> </w:t>
      </w:r>
      <w:r w:rsidRPr="00B9189D">
        <w:t xml:space="preserve">na: </w:t>
      </w:r>
    </w:p>
    <w:p w14:paraId="38FC6938" w14:textId="77777777" w:rsidR="0090530F" w:rsidRDefault="003D19C0" w:rsidP="0090530F">
      <w:pPr>
        <w:spacing w:after="0" w:line="240" w:lineRule="auto"/>
        <w:contextualSpacing/>
        <w:jc w:val="center"/>
        <w:rPr>
          <w:b/>
          <w:bCs/>
          <w:iCs/>
          <w:sz w:val="24"/>
          <w:szCs w:val="24"/>
        </w:rPr>
      </w:pPr>
      <w:r>
        <w:rPr>
          <w:b/>
          <w:bCs/>
          <w:iCs/>
          <w:sz w:val="24"/>
          <w:szCs w:val="24"/>
        </w:rPr>
        <w:t>„</w:t>
      </w:r>
      <w:r w:rsidRPr="00661770">
        <w:rPr>
          <w:b/>
          <w:bCs/>
          <w:iCs/>
          <w:sz w:val="24"/>
          <w:szCs w:val="24"/>
        </w:rPr>
        <w:t>Taktyka straży przybrzeżnej” - „Taktyka działania  grupy kontrolnej straży przybrzeżnej podczas inspekcji statku – szkolenie</w:t>
      </w:r>
      <w:r>
        <w:rPr>
          <w:b/>
          <w:bCs/>
          <w:iCs/>
          <w:sz w:val="24"/>
          <w:szCs w:val="24"/>
        </w:rPr>
        <w:t xml:space="preserve"> </w:t>
      </w:r>
      <w:r w:rsidRPr="00661770">
        <w:rPr>
          <w:b/>
          <w:bCs/>
          <w:iCs/>
          <w:sz w:val="24"/>
          <w:szCs w:val="24"/>
        </w:rPr>
        <w:t>podstawowe”</w:t>
      </w:r>
      <w:r w:rsidR="0090530F">
        <w:rPr>
          <w:b/>
          <w:bCs/>
          <w:iCs/>
          <w:sz w:val="24"/>
          <w:szCs w:val="24"/>
        </w:rPr>
        <w:t xml:space="preserve">, </w:t>
      </w:r>
    </w:p>
    <w:p w14:paraId="5E3BB4DA" w14:textId="04AF4526" w:rsidR="00661770" w:rsidRPr="00B9189D" w:rsidRDefault="00661770" w:rsidP="00661770">
      <w:pPr>
        <w:keepLines/>
        <w:widowControl w:val="0"/>
        <w:spacing w:line="360" w:lineRule="auto"/>
        <w:ind w:right="-2"/>
        <w:jc w:val="both"/>
        <w:rPr>
          <w:sz w:val="2"/>
          <w:szCs w:val="2"/>
        </w:rPr>
      </w:pPr>
    </w:p>
    <w:p w14:paraId="2B8CDB31" w14:textId="4281580D" w:rsidR="0030569F" w:rsidRDefault="007F44EB" w:rsidP="001854A6">
      <w:pPr>
        <w:tabs>
          <w:tab w:val="left" w:pos="-180"/>
          <w:tab w:val="left" w:pos="3060"/>
          <w:tab w:val="left" w:leader="dot" w:pos="7740"/>
        </w:tabs>
        <w:spacing w:before="120" w:after="120" w:line="360" w:lineRule="auto"/>
        <w:rPr>
          <w:b/>
          <w:i/>
          <w:iCs/>
          <w:u w:val="single"/>
          <w:lang w:eastAsia="en-US"/>
        </w:rPr>
      </w:pPr>
      <w:r w:rsidRPr="00DE794B">
        <w:rPr>
          <w:rFonts w:eastAsia="Times New Roman"/>
          <w:b/>
          <w:bCs/>
          <w:color w:val="000000"/>
          <w:lang w:eastAsia="pl-PL"/>
        </w:rPr>
        <w:t>Oświadczam, że:</w:t>
      </w:r>
    </w:p>
    <w:p w14:paraId="0E6206EC" w14:textId="77777777" w:rsidR="00BE1B5E" w:rsidRPr="000E7ACA" w:rsidRDefault="00BE1B5E" w:rsidP="00BE1B5E">
      <w:pPr>
        <w:spacing w:after="0" w:line="240" w:lineRule="auto"/>
        <w:contextualSpacing/>
        <w:rPr>
          <w:b/>
        </w:rPr>
      </w:pPr>
      <w:r w:rsidRPr="00DE794B">
        <w:t xml:space="preserve">Pani/Pan ………………………………..………………  </w:t>
      </w:r>
      <w:r w:rsidRPr="000E7ACA">
        <w:rPr>
          <w:b/>
        </w:rPr>
        <w:t>posiada kwalifikacje instruktora – koordynatora szkolenia oraz:</w:t>
      </w:r>
    </w:p>
    <w:p w14:paraId="61B05443" w14:textId="1B0CEAA9" w:rsidR="00BE1B5E" w:rsidRDefault="00BE1B5E" w:rsidP="001854A6">
      <w:pPr>
        <w:spacing w:after="0" w:line="240" w:lineRule="auto"/>
        <w:ind w:left="142" w:hanging="142"/>
        <w:contextualSpacing/>
      </w:pPr>
      <w:r>
        <w:t>- udokumentowane przeszkolenie w zakresie prowadzenia operacji specjalnych</w:t>
      </w:r>
      <w:r w:rsidR="001854A6">
        <w:t>/medycyny   ratunkowej</w:t>
      </w:r>
    </w:p>
    <w:p w14:paraId="449D87F3" w14:textId="77777777" w:rsidR="00BE1B5E" w:rsidRDefault="00BE1B5E" w:rsidP="00BE1B5E">
      <w:pPr>
        <w:spacing w:after="0" w:line="240" w:lineRule="auto"/>
        <w:contextualSpacing/>
      </w:pPr>
      <w:r>
        <w:t xml:space="preserve">- doświadczenie w planowaniu i przeprowadzaniu podobnych szkoleń </w:t>
      </w:r>
    </w:p>
    <w:p w14:paraId="6A75478C" w14:textId="3BDC84F9" w:rsidR="00BE1B5E" w:rsidRDefault="00BE1B5E" w:rsidP="00BE1B5E">
      <w:pPr>
        <w:spacing w:after="0" w:line="240" w:lineRule="auto"/>
        <w:contextualSpacing/>
      </w:pPr>
      <w:r>
        <w:t>- doświadczenie w prowadzeniu szkoleń w środowisku międzynarodowym</w:t>
      </w:r>
    </w:p>
    <w:p w14:paraId="33ADCC2A" w14:textId="77777777" w:rsidR="00C300E9" w:rsidRDefault="00510A12" w:rsidP="00C300E9">
      <w:pPr>
        <w:spacing w:after="0" w:line="240" w:lineRule="auto"/>
        <w:ind w:left="142" w:hanging="142"/>
        <w:contextualSpacing/>
      </w:pPr>
      <w:r>
        <w:t>- kwalifikacje językowe do prowadzenia zajęć w języku angielskim</w:t>
      </w:r>
      <w:r w:rsidR="00C300E9">
        <w:t xml:space="preserve"> </w:t>
      </w:r>
    </w:p>
    <w:p w14:paraId="3046B0A2" w14:textId="2141A5D7" w:rsidR="00BE1B5E" w:rsidRDefault="00BE1B5E" w:rsidP="00BE1B5E">
      <w:pPr>
        <w:tabs>
          <w:tab w:val="left" w:pos="1701"/>
        </w:tabs>
        <w:spacing w:after="0" w:line="240" w:lineRule="auto"/>
        <w:rPr>
          <w:lang w:eastAsia="en-US"/>
        </w:rPr>
      </w:pPr>
    </w:p>
    <w:p w14:paraId="22F30A79" w14:textId="77777777" w:rsidR="00BE1B5E" w:rsidRPr="00F73A63" w:rsidRDefault="00BE1B5E" w:rsidP="00BE1B5E">
      <w:pPr>
        <w:tabs>
          <w:tab w:val="left" w:pos="1701"/>
        </w:tabs>
        <w:spacing w:after="0" w:line="240" w:lineRule="auto"/>
        <w:rPr>
          <w:lang w:eastAsia="en-US"/>
        </w:rPr>
      </w:pPr>
    </w:p>
    <w:p w14:paraId="60E592B4" w14:textId="77777777" w:rsidR="00BE1B5E" w:rsidRPr="00F73A63" w:rsidRDefault="00BE1B5E" w:rsidP="00BE1B5E">
      <w:pPr>
        <w:tabs>
          <w:tab w:val="left" w:pos="1701"/>
        </w:tabs>
        <w:spacing w:after="0" w:line="240" w:lineRule="auto"/>
        <w:rPr>
          <w:lang w:eastAsia="en-US"/>
        </w:rPr>
      </w:pPr>
      <w:r w:rsidRPr="00F73A63">
        <w:rPr>
          <w:b/>
          <w:lang w:eastAsia="en-US"/>
        </w:rPr>
        <w:t>Pan/Pani……………………………………..</w:t>
      </w:r>
      <w:r>
        <w:rPr>
          <w:b/>
          <w:lang w:eastAsia="en-US"/>
        </w:rPr>
        <w:t xml:space="preserve">posiada kwalifikacje w </w:t>
      </w:r>
      <w:r w:rsidRPr="00970476">
        <w:rPr>
          <w:b/>
          <w:lang w:eastAsia="en-US"/>
        </w:rPr>
        <w:t xml:space="preserve"> zakresie taktyki przeszukiwania statku, abordażu i technik interwencyjnych</w:t>
      </w:r>
      <w:r>
        <w:rPr>
          <w:b/>
          <w:lang w:eastAsia="en-US"/>
        </w:rPr>
        <w:t xml:space="preserve"> oraz</w:t>
      </w:r>
      <w:r w:rsidRPr="00F73A63">
        <w:rPr>
          <w:lang w:eastAsia="en-US"/>
        </w:rPr>
        <w:t>:</w:t>
      </w:r>
    </w:p>
    <w:p w14:paraId="6239FFEB" w14:textId="77777777" w:rsidR="00BE1B5E" w:rsidRPr="00F73A63" w:rsidRDefault="00BE1B5E" w:rsidP="00BE1B5E">
      <w:pPr>
        <w:tabs>
          <w:tab w:val="left" w:pos="1701"/>
        </w:tabs>
        <w:spacing w:after="0" w:line="240" w:lineRule="auto"/>
        <w:rPr>
          <w:lang w:eastAsia="en-US"/>
        </w:rPr>
      </w:pPr>
      <w:r w:rsidRPr="00F73A63">
        <w:rPr>
          <w:lang w:eastAsia="en-US"/>
        </w:rPr>
        <w:t xml:space="preserve">- </w:t>
      </w:r>
      <w:r>
        <w:rPr>
          <w:lang w:eastAsia="en-US"/>
        </w:rPr>
        <w:t>umiejętności planowania</w:t>
      </w:r>
      <w:r w:rsidRPr="00F73A63">
        <w:rPr>
          <w:lang w:eastAsia="en-US"/>
        </w:rPr>
        <w:t xml:space="preserve"> i analiz</w:t>
      </w:r>
      <w:r>
        <w:rPr>
          <w:lang w:eastAsia="en-US"/>
        </w:rPr>
        <w:t>y</w:t>
      </w:r>
      <w:r w:rsidRPr="00F73A63">
        <w:rPr>
          <w:lang w:eastAsia="en-US"/>
        </w:rPr>
        <w:t xml:space="preserve"> ryzyka podczas operacji straży przybrzeżnych </w:t>
      </w:r>
    </w:p>
    <w:p w14:paraId="661BD63A" w14:textId="77777777" w:rsidR="00BE1B5E" w:rsidRPr="00F73A63" w:rsidRDefault="00BE1B5E" w:rsidP="00BE1B5E">
      <w:pPr>
        <w:tabs>
          <w:tab w:val="left" w:pos="1701"/>
        </w:tabs>
        <w:spacing w:after="0" w:line="240" w:lineRule="auto"/>
        <w:rPr>
          <w:lang w:eastAsia="en-US"/>
        </w:rPr>
      </w:pPr>
      <w:r w:rsidRPr="00F73A63">
        <w:rPr>
          <w:lang w:eastAsia="en-US"/>
        </w:rPr>
        <w:t>- znajomość technik abordażu i przeszukiwania statku</w:t>
      </w:r>
    </w:p>
    <w:p w14:paraId="54F65293" w14:textId="77777777" w:rsidR="00BE1B5E" w:rsidRPr="00F73A63" w:rsidRDefault="00BE1B5E" w:rsidP="00BE1B5E">
      <w:pPr>
        <w:tabs>
          <w:tab w:val="left" w:pos="1701"/>
        </w:tabs>
        <w:spacing w:after="0" w:line="240" w:lineRule="auto"/>
        <w:rPr>
          <w:lang w:eastAsia="en-US"/>
        </w:rPr>
      </w:pPr>
      <w:r w:rsidRPr="00F73A63">
        <w:rPr>
          <w:lang w:eastAsia="en-US"/>
        </w:rPr>
        <w:t>- znajomość technik interwencyjnych, zatrzymywanie i transportowanie przestępcy</w:t>
      </w:r>
    </w:p>
    <w:p w14:paraId="08CAB3A3" w14:textId="06DEB491" w:rsidR="00BE1B5E" w:rsidRDefault="00BE1B5E" w:rsidP="00BE1B5E">
      <w:pPr>
        <w:tabs>
          <w:tab w:val="left" w:pos="1701"/>
        </w:tabs>
        <w:spacing w:after="0" w:line="240" w:lineRule="auto"/>
        <w:rPr>
          <w:lang w:eastAsia="en-US"/>
        </w:rPr>
      </w:pPr>
      <w:r w:rsidRPr="00F73A63">
        <w:rPr>
          <w:lang w:eastAsia="en-US"/>
        </w:rPr>
        <w:t>- doświadczenie wprowadzeniu szkoleń w środowisku międzynarodowym</w:t>
      </w:r>
    </w:p>
    <w:p w14:paraId="635A2CB5" w14:textId="454D63A4" w:rsidR="00BE1B5E" w:rsidRPr="00F73A63" w:rsidRDefault="00510A12" w:rsidP="00BE1B5E">
      <w:pPr>
        <w:tabs>
          <w:tab w:val="left" w:pos="1701"/>
        </w:tabs>
        <w:spacing w:after="0" w:line="240" w:lineRule="auto"/>
        <w:rPr>
          <w:lang w:eastAsia="en-US"/>
        </w:rPr>
      </w:pPr>
      <w:r>
        <w:rPr>
          <w:lang w:eastAsia="en-US"/>
        </w:rPr>
        <w:t xml:space="preserve">- </w:t>
      </w:r>
      <w:r>
        <w:t>kwalifikacje językowe do prowadzenia zajęć w języku angielskim</w:t>
      </w:r>
    </w:p>
    <w:p w14:paraId="0376BF87" w14:textId="1C06E63C" w:rsidR="00C300E9" w:rsidRDefault="00C300E9" w:rsidP="00C300E9">
      <w:pPr>
        <w:spacing w:after="0" w:line="240" w:lineRule="auto"/>
        <w:ind w:left="142" w:hanging="142"/>
        <w:contextualSpacing/>
        <w:rPr>
          <w:lang w:eastAsia="en-US"/>
        </w:rPr>
      </w:pPr>
    </w:p>
    <w:p w14:paraId="014402E2" w14:textId="77777777" w:rsidR="00BE1B5E" w:rsidRPr="00F73A63" w:rsidRDefault="00BE1B5E" w:rsidP="00BE1B5E">
      <w:pPr>
        <w:tabs>
          <w:tab w:val="left" w:pos="1701"/>
        </w:tabs>
        <w:spacing w:after="0" w:line="240" w:lineRule="auto"/>
        <w:rPr>
          <w:lang w:eastAsia="en-US"/>
        </w:rPr>
      </w:pPr>
    </w:p>
    <w:p w14:paraId="292F4FC6" w14:textId="77777777" w:rsidR="00BE1B5E" w:rsidRPr="00970476" w:rsidRDefault="00BE1B5E" w:rsidP="00BE1B5E">
      <w:pPr>
        <w:tabs>
          <w:tab w:val="left" w:pos="1701"/>
        </w:tabs>
        <w:spacing w:after="0" w:line="240" w:lineRule="auto"/>
        <w:rPr>
          <w:b/>
          <w:lang w:eastAsia="en-US"/>
        </w:rPr>
      </w:pPr>
      <w:r w:rsidRPr="00F73A63">
        <w:rPr>
          <w:b/>
          <w:lang w:eastAsia="en-US"/>
        </w:rPr>
        <w:t>Pan/Pani………………………………………</w:t>
      </w:r>
      <w:r>
        <w:rPr>
          <w:b/>
          <w:lang w:eastAsia="en-US"/>
        </w:rPr>
        <w:t>posiada kwalifikacje w</w:t>
      </w:r>
      <w:r w:rsidRPr="00970476">
        <w:rPr>
          <w:b/>
          <w:lang w:eastAsia="en-US"/>
        </w:rPr>
        <w:t xml:space="preserve"> zakresie wykrywania materiałów wybuchowych, substancji psychotropowych i biologicznych</w:t>
      </w:r>
      <w:r>
        <w:rPr>
          <w:b/>
          <w:lang w:eastAsia="en-US"/>
        </w:rPr>
        <w:t xml:space="preserve"> oraz</w:t>
      </w:r>
    </w:p>
    <w:p w14:paraId="17143733" w14:textId="77777777" w:rsidR="00BE1B5E" w:rsidRPr="00F73A63" w:rsidRDefault="00BE1B5E" w:rsidP="00BE1B5E">
      <w:pPr>
        <w:tabs>
          <w:tab w:val="left" w:pos="1701"/>
        </w:tabs>
        <w:spacing w:after="0" w:line="240" w:lineRule="auto"/>
        <w:rPr>
          <w:lang w:eastAsia="en-US"/>
        </w:rPr>
      </w:pPr>
      <w:r w:rsidRPr="00F73A63">
        <w:rPr>
          <w:lang w:eastAsia="en-US"/>
        </w:rPr>
        <w:t xml:space="preserve"> </w:t>
      </w:r>
      <w:r>
        <w:rPr>
          <w:lang w:eastAsia="en-US"/>
        </w:rPr>
        <w:t>- posiada</w:t>
      </w:r>
      <w:r w:rsidRPr="00F73A63">
        <w:rPr>
          <w:lang w:eastAsia="en-US"/>
        </w:rPr>
        <w:t xml:space="preserve"> certyfikat instruktora minera – pirotechnika</w:t>
      </w:r>
    </w:p>
    <w:p w14:paraId="7D965D74" w14:textId="77777777" w:rsidR="00BE1B5E" w:rsidRPr="00F73A63" w:rsidRDefault="00BE1B5E" w:rsidP="00BE1B5E">
      <w:pPr>
        <w:tabs>
          <w:tab w:val="left" w:pos="1701"/>
        </w:tabs>
        <w:spacing w:after="0" w:line="240" w:lineRule="auto"/>
        <w:rPr>
          <w:lang w:eastAsia="en-US"/>
        </w:rPr>
      </w:pPr>
      <w:r w:rsidRPr="00F73A63">
        <w:rPr>
          <w:lang w:eastAsia="en-US"/>
        </w:rPr>
        <w:t>- służ</w:t>
      </w:r>
      <w:r>
        <w:rPr>
          <w:lang w:eastAsia="en-US"/>
        </w:rPr>
        <w:t>ył</w:t>
      </w:r>
      <w:r w:rsidRPr="00F73A63">
        <w:rPr>
          <w:lang w:eastAsia="en-US"/>
        </w:rPr>
        <w:t xml:space="preserve"> w formacji policyjnej lub wojskowej na stanowiskach związanych z wykrywaniem materiałów wybuchowych, substancji psychotropowych i biologicznych oraz zwalczania terroryzmu - min. 5 lat</w:t>
      </w:r>
    </w:p>
    <w:p w14:paraId="0C8C1CFF" w14:textId="77777777" w:rsidR="00BE1B5E" w:rsidRPr="00F73A63" w:rsidRDefault="00BE1B5E" w:rsidP="00BE1B5E">
      <w:pPr>
        <w:tabs>
          <w:tab w:val="left" w:pos="1701"/>
        </w:tabs>
        <w:spacing w:after="0" w:line="240" w:lineRule="auto"/>
        <w:rPr>
          <w:lang w:eastAsia="en-US"/>
        </w:rPr>
      </w:pPr>
      <w:r w:rsidRPr="00F73A63">
        <w:rPr>
          <w:lang w:eastAsia="en-US"/>
        </w:rPr>
        <w:t>- doświadczenie w</w:t>
      </w:r>
      <w:r>
        <w:rPr>
          <w:lang w:eastAsia="en-US"/>
        </w:rPr>
        <w:t xml:space="preserve"> </w:t>
      </w:r>
      <w:r w:rsidRPr="00F73A63">
        <w:rPr>
          <w:lang w:eastAsia="en-US"/>
        </w:rPr>
        <w:t>prowadzeniu szkoleń w środowisku międzynarodowym</w:t>
      </w:r>
    </w:p>
    <w:p w14:paraId="76412971" w14:textId="44F452E2" w:rsidR="00BE1B5E" w:rsidRDefault="00510A12" w:rsidP="00BE1B5E">
      <w:pPr>
        <w:tabs>
          <w:tab w:val="left" w:pos="1701"/>
        </w:tabs>
        <w:spacing w:after="0" w:line="240" w:lineRule="auto"/>
      </w:pPr>
      <w:r>
        <w:t>- kwalifikacje językowe do prowadzenia zajęć w języku angielskim</w:t>
      </w:r>
    </w:p>
    <w:p w14:paraId="7BE1C5AC" w14:textId="74848961" w:rsidR="00C300E9" w:rsidRDefault="00C300E9" w:rsidP="00C300E9">
      <w:pPr>
        <w:spacing w:after="0" w:line="240" w:lineRule="auto"/>
        <w:ind w:left="142" w:hanging="142"/>
        <w:contextualSpacing/>
        <w:rPr>
          <w:lang w:eastAsia="en-US"/>
        </w:rPr>
      </w:pPr>
    </w:p>
    <w:p w14:paraId="3B498B27" w14:textId="77777777" w:rsidR="00510A12" w:rsidRPr="00F73A63" w:rsidRDefault="00510A12" w:rsidP="00BE1B5E">
      <w:pPr>
        <w:tabs>
          <w:tab w:val="left" w:pos="1701"/>
        </w:tabs>
        <w:spacing w:after="0" w:line="240" w:lineRule="auto"/>
        <w:rPr>
          <w:lang w:eastAsia="en-US"/>
        </w:rPr>
      </w:pPr>
    </w:p>
    <w:p w14:paraId="3CDFC6D7" w14:textId="77777777" w:rsidR="00BE1B5E" w:rsidRPr="00970476" w:rsidRDefault="00BE1B5E" w:rsidP="00BE1B5E">
      <w:pPr>
        <w:tabs>
          <w:tab w:val="left" w:pos="1701"/>
        </w:tabs>
        <w:spacing w:after="0" w:line="240" w:lineRule="auto"/>
        <w:rPr>
          <w:b/>
          <w:lang w:eastAsia="en-US"/>
        </w:rPr>
      </w:pPr>
      <w:r w:rsidRPr="00F73A63">
        <w:rPr>
          <w:b/>
          <w:lang w:eastAsia="en-US"/>
        </w:rPr>
        <w:t>Pan/Pani………………………………………</w:t>
      </w:r>
      <w:r>
        <w:rPr>
          <w:b/>
          <w:lang w:eastAsia="en-US"/>
        </w:rPr>
        <w:t>posiada kwalifikacje w</w:t>
      </w:r>
      <w:r w:rsidRPr="00970476">
        <w:rPr>
          <w:b/>
          <w:lang w:eastAsia="en-US"/>
        </w:rPr>
        <w:t xml:space="preserve"> zakresie udzielania pierwszej pomocy medycznej </w:t>
      </w:r>
      <w:proofErr w:type="spellStart"/>
      <w:r w:rsidRPr="00970476">
        <w:rPr>
          <w:b/>
          <w:lang w:eastAsia="en-US"/>
        </w:rPr>
        <w:t>combat</w:t>
      </w:r>
      <w:proofErr w:type="spellEnd"/>
      <w:r>
        <w:rPr>
          <w:b/>
          <w:lang w:eastAsia="en-US"/>
        </w:rPr>
        <w:t>, oraz</w:t>
      </w:r>
    </w:p>
    <w:p w14:paraId="6FDC0A6F" w14:textId="48815C10" w:rsidR="00BE1B5E" w:rsidRPr="00F73A63" w:rsidRDefault="00BE1B5E" w:rsidP="00BE1B5E">
      <w:pPr>
        <w:tabs>
          <w:tab w:val="left" w:pos="1701"/>
        </w:tabs>
        <w:spacing w:after="0" w:line="240" w:lineRule="auto"/>
        <w:rPr>
          <w:lang w:eastAsia="en-US"/>
        </w:rPr>
      </w:pPr>
      <w:r w:rsidRPr="00F73A63">
        <w:rPr>
          <w:lang w:eastAsia="en-US"/>
        </w:rPr>
        <w:t>-</w:t>
      </w:r>
      <w:r>
        <w:rPr>
          <w:lang w:eastAsia="en-US"/>
        </w:rPr>
        <w:t xml:space="preserve"> pracę w</w:t>
      </w:r>
      <w:r w:rsidRPr="00F73A63">
        <w:rPr>
          <w:lang w:eastAsia="en-US"/>
        </w:rPr>
        <w:t xml:space="preserve"> zespołach ratownictwa medycznego – min. </w:t>
      </w:r>
      <w:r>
        <w:rPr>
          <w:lang w:eastAsia="en-US"/>
        </w:rPr>
        <w:t>5</w:t>
      </w:r>
      <w:r w:rsidRPr="00F73A63">
        <w:rPr>
          <w:lang w:eastAsia="en-US"/>
        </w:rPr>
        <w:t xml:space="preserve"> lat</w:t>
      </w:r>
    </w:p>
    <w:p w14:paraId="6789267A" w14:textId="77777777" w:rsidR="00BE1B5E" w:rsidRPr="00F73A63" w:rsidRDefault="00BE1B5E" w:rsidP="00BE1B5E">
      <w:pPr>
        <w:tabs>
          <w:tab w:val="left" w:pos="1701"/>
        </w:tabs>
        <w:spacing w:after="0" w:line="240" w:lineRule="auto"/>
        <w:rPr>
          <w:lang w:eastAsia="en-US"/>
        </w:rPr>
      </w:pPr>
      <w:r w:rsidRPr="00F73A63">
        <w:rPr>
          <w:lang w:eastAsia="en-US"/>
        </w:rPr>
        <w:t>- posiad certyfikatu instruktora ALS lub/i  ITLS</w:t>
      </w:r>
    </w:p>
    <w:p w14:paraId="139614BA" w14:textId="77777777" w:rsidR="00BE1B5E" w:rsidRPr="00F73A63" w:rsidRDefault="00BE1B5E" w:rsidP="00BE1B5E">
      <w:pPr>
        <w:tabs>
          <w:tab w:val="left" w:pos="1701"/>
        </w:tabs>
        <w:spacing w:after="0" w:line="240" w:lineRule="auto"/>
        <w:rPr>
          <w:lang w:eastAsia="en-US"/>
        </w:rPr>
      </w:pPr>
      <w:r w:rsidRPr="00F73A63">
        <w:rPr>
          <w:lang w:eastAsia="en-US"/>
        </w:rPr>
        <w:t>- ukończ</w:t>
      </w:r>
      <w:r>
        <w:rPr>
          <w:lang w:eastAsia="en-US"/>
        </w:rPr>
        <w:t>ył kurs</w:t>
      </w:r>
      <w:r w:rsidRPr="00F73A63">
        <w:rPr>
          <w:lang w:eastAsia="en-US"/>
        </w:rPr>
        <w:t xml:space="preserve"> NAEMT TCCC Provider</w:t>
      </w:r>
    </w:p>
    <w:p w14:paraId="7FA5E774" w14:textId="4520F925" w:rsidR="00BE1B5E" w:rsidRDefault="00BE1B5E" w:rsidP="00BE1B5E">
      <w:pPr>
        <w:tabs>
          <w:tab w:val="left" w:pos="1701"/>
        </w:tabs>
        <w:spacing w:after="0" w:line="240" w:lineRule="auto"/>
        <w:rPr>
          <w:lang w:eastAsia="en-US"/>
        </w:rPr>
      </w:pPr>
      <w:r w:rsidRPr="00F73A63">
        <w:rPr>
          <w:lang w:eastAsia="en-US"/>
        </w:rPr>
        <w:t>- doświadczenie w</w:t>
      </w:r>
      <w:r>
        <w:rPr>
          <w:lang w:eastAsia="en-US"/>
        </w:rPr>
        <w:t xml:space="preserve"> </w:t>
      </w:r>
      <w:r w:rsidRPr="00F73A63">
        <w:rPr>
          <w:lang w:eastAsia="en-US"/>
        </w:rPr>
        <w:t>prowadzeniu szkoleń w środowisku międzynarodowym</w:t>
      </w:r>
    </w:p>
    <w:p w14:paraId="2105F0C3" w14:textId="0ABF6D78" w:rsidR="00240A56" w:rsidRDefault="00510A12" w:rsidP="00AD3042">
      <w:pPr>
        <w:tabs>
          <w:tab w:val="left" w:pos="1701"/>
        </w:tabs>
        <w:spacing w:after="0" w:line="240" w:lineRule="auto"/>
        <w:rPr>
          <w:b/>
          <w:i/>
          <w:iCs/>
          <w:u w:val="single"/>
          <w:lang w:eastAsia="en-US"/>
        </w:rPr>
      </w:pPr>
      <w:r>
        <w:rPr>
          <w:lang w:eastAsia="en-US"/>
        </w:rPr>
        <w:t xml:space="preserve">- </w:t>
      </w:r>
      <w:r>
        <w:t>kwalifikacje językowe do prowadzenia zajęć w języku angielskim</w:t>
      </w:r>
    </w:p>
    <w:p w14:paraId="06ABF785" w14:textId="0BA152D6" w:rsidR="00661770" w:rsidRPr="00F27232" w:rsidRDefault="00661770" w:rsidP="00661770">
      <w:pPr>
        <w:tabs>
          <w:tab w:val="left" w:pos="1701"/>
        </w:tabs>
        <w:spacing w:after="0" w:line="240" w:lineRule="auto"/>
        <w:jc w:val="right"/>
        <w:rPr>
          <w:b/>
          <w:i/>
          <w:iCs/>
          <w:u w:val="single"/>
          <w:lang w:eastAsia="en-US"/>
        </w:rPr>
      </w:pPr>
      <w:r w:rsidRPr="00F27232">
        <w:rPr>
          <w:b/>
          <w:i/>
          <w:iCs/>
          <w:u w:val="single"/>
          <w:lang w:eastAsia="en-US"/>
        </w:rPr>
        <w:lastRenderedPageBreak/>
        <w:t>ZAŁĄCZNIK NR 15</w:t>
      </w:r>
    </w:p>
    <w:p w14:paraId="1BD9BBFF" w14:textId="5D755C5B" w:rsidR="0090530F" w:rsidRDefault="0090530F" w:rsidP="00661770">
      <w:pPr>
        <w:tabs>
          <w:tab w:val="left" w:pos="1701"/>
        </w:tabs>
        <w:spacing w:after="0" w:line="240" w:lineRule="auto"/>
        <w:jc w:val="center"/>
        <w:rPr>
          <w:b/>
          <w:lang w:eastAsia="en-US"/>
        </w:rPr>
      </w:pPr>
    </w:p>
    <w:p w14:paraId="7A64E7FF" w14:textId="77777777" w:rsidR="00727A82" w:rsidRDefault="00727A82" w:rsidP="00661770">
      <w:pPr>
        <w:tabs>
          <w:tab w:val="left" w:pos="1701"/>
        </w:tabs>
        <w:spacing w:after="0" w:line="240" w:lineRule="auto"/>
        <w:jc w:val="center"/>
        <w:rPr>
          <w:b/>
          <w:lang w:eastAsia="en-US"/>
        </w:rPr>
      </w:pPr>
    </w:p>
    <w:p w14:paraId="44CDA458"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Wykonawca:</w:t>
      </w:r>
    </w:p>
    <w:p w14:paraId="2026A873"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w:t>
      </w:r>
    </w:p>
    <w:p w14:paraId="06190D83"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w:t>
      </w:r>
    </w:p>
    <w:p w14:paraId="0A2803E1"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C298570"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w:t>
      </w:r>
    </w:p>
    <w:p w14:paraId="1FF0E418" w14:textId="77777777" w:rsidR="0090530F" w:rsidRPr="004F1428" w:rsidRDefault="0090530F" w:rsidP="0090530F">
      <w:pPr>
        <w:suppressAutoHyphens w:val="0"/>
        <w:spacing w:after="0" w:line="260" w:lineRule="atLeast"/>
        <w:jc w:val="both"/>
        <w:rPr>
          <w:rFonts w:eastAsiaTheme="minorHAnsi"/>
          <w:i/>
          <w:lang w:eastAsia="en-US"/>
        </w:rPr>
      </w:pPr>
      <w:r w:rsidRPr="004F1428">
        <w:rPr>
          <w:rFonts w:eastAsiaTheme="minorHAnsi"/>
          <w:i/>
          <w:lang w:eastAsia="en-US"/>
        </w:rPr>
        <w:t>…………………………………….</w:t>
      </w:r>
    </w:p>
    <w:p w14:paraId="776B2E5A" w14:textId="77777777" w:rsidR="0090530F" w:rsidRPr="006560CB" w:rsidRDefault="0090530F" w:rsidP="0090530F">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65DE3764" w14:textId="77777777" w:rsidR="0090530F" w:rsidRDefault="0090530F" w:rsidP="0090530F">
      <w:pPr>
        <w:spacing w:line="360" w:lineRule="auto"/>
        <w:jc w:val="both"/>
      </w:pPr>
      <w:r w:rsidRPr="006560CB">
        <w:rPr>
          <w:rFonts w:eastAsiaTheme="minorHAnsi"/>
          <w:i/>
          <w:sz w:val="18"/>
          <w:szCs w:val="18"/>
          <w:lang w:eastAsia="en-US"/>
        </w:rPr>
        <w:t>reprezentacji)</w:t>
      </w:r>
    </w:p>
    <w:p w14:paraId="2CD364C5" w14:textId="77777777" w:rsidR="0090530F" w:rsidRDefault="0090530F" w:rsidP="0090530F">
      <w:pPr>
        <w:tabs>
          <w:tab w:val="left" w:pos="1701"/>
        </w:tabs>
        <w:spacing w:after="0" w:line="240" w:lineRule="auto"/>
        <w:rPr>
          <w:b/>
          <w:lang w:eastAsia="en-US"/>
        </w:rPr>
      </w:pPr>
    </w:p>
    <w:p w14:paraId="0E43657D" w14:textId="0B0DD5E5" w:rsidR="00661770" w:rsidRPr="00175607" w:rsidRDefault="00661770" w:rsidP="00661770">
      <w:pPr>
        <w:tabs>
          <w:tab w:val="left" w:pos="1701"/>
        </w:tabs>
        <w:spacing w:after="0" w:line="240" w:lineRule="auto"/>
        <w:jc w:val="center"/>
        <w:rPr>
          <w:b/>
          <w:lang w:eastAsia="en-US"/>
        </w:rPr>
      </w:pPr>
      <w:r w:rsidRPr="00175607">
        <w:rPr>
          <w:b/>
          <w:lang w:eastAsia="en-US"/>
        </w:rPr>
        <w:t>WYKAZ OSÓB</w:t>
      </w:r>
    </w:p>
    <w:p w14:paraId="4A991A6A" w14:textId="77777777" w:rsidR="00661770" w:rsidRDefault="00661770" w:rsidP="00661770">
      <w:pPr>
        <w:tabs>
          <w:tab w:val="left" w:pos="1701"/>
        </w:tabs>
        <w:spacing w:after="0" w:line="240" w:lineRule="auto"/>
        <w:rPr>
          <w:lang w:eastAsia="en-US"/>
        </w:rPr>
      </w:pPr>
    </w:p>
    <w:p w14:paraId="0C43BA92" w14:textId="77777777" w:rsidR="0090530F" w:rsidRPr="00042A04" w:rsidRDefault="00661770" w:rsidP="0090530F">
      <w:pPr>
        <w:spacing w:after="0" w:line="240" w:lineRule="auto"/>
        <w:contextualSpacing/>
        <w:jc w:val="center"/>
      </w:pPr>
      <w:r>
        <w:rPr>
          <w:lang w:eastAsia="en-US"/>
        </w:rPr>
        <w:tab/>
        <w:t xml:space="preserve">Składając ofertę w postępowaniu na </w:t>
      </w:r>
      <w:r w:rsidR="003D19C0" w:rsidRPr="00661770">
        <w:rPr>
          <w:b/>
          <w:bCs/>
          <w:iCs/>
          <w:sz w:val="24"/>
          <w:szCs w:val="24"/>
        </w:rPr>
        <w:t>Taktyka straży przybrzeżnej” - „Taktyka działania  grupy kontrolnej straży przybrzeżnej podczas inspekcji statku – szkolenie</w:t>
      </w:r>
      <w:r w:rsidR="003D19C0">
        <w:rPr>
          <w:b/>
          <w:bCs/>
          <w:iCs/>
          <w:sz w:val="24"/>
          <w:szCs w:val="24"/>
        </w:rPr>
        <w:t xml:space="preserve"> </w:t>
      </w:r>
      <w:r w:rsidR="003D19C0" w:rsidRPr="00661770">
        <w:rPr>
          <w:b/>
          <w:bCs/>
          <w:iCs/>
          <w:sz w:val="24"/>
          <w:szCs w:val="24"/>
        </w:rPr>
        <w:t>podstawowe”</w:t>
      </w:r>
      <w:r w:rsidR="0090530F">
        <w:rPr>
          <w:b/>
          <w:bCs/>
          <w:iCs/>
          <w:sz w:val="24"/>
          <w:szCs w:val="24"/>
        </w:rPr>
        <w:t>, AMW-KANC.SZP.2712.20.2024</w:t>
      </w:r>
    </w:p>
    <w:p w14:paraId="6091AFA1" w14:textId="1D593BCC" w:rsidR="003D19C0" w:rsidRDefault="003D19C0" w:rsidP="003D19C0">
      <w:pPr>
        <w:keepLines/>
        <w:widowControl w:val="0"/>
        <w:spacing w:line="360" w:lineRule="auto"/>
        <w:ind w:right="-2"/>
        <w:jc w:val="both"/>
        <w:rPr>
          <w:b/>
          <w:bCs/>
          <w:iCs/>
          <w:sz w:val="24"/>
          <w:szCs w:val="24"/>
        </w:rPr>
      </w:pPr>
    </w:p>
    <w:p w14:paraId="6F6D3F42" w14:textId="77777777" w:rsidR="0090530F" w:rsidRPr="00B9189D" w:rsidRDefault="0090530F" w:rsidP="003D19C0">
      <w:pPr>
        <w:keepLines/>
        <w:widowControl w:val="0"/>
        <w:spacing w:line="360" w:lineRule="auto"/>
        <w:ind w:right="-2"/>
        <w:jc w:val="both"/>
        <w:rPr>
          <w:sz w:val="2"/>
          <w:szCs w:val="2"/>
        </w:rPr>
      </w:pPr>
    </w:p>
    <w:p w14:paraId="3BE1FB16" w14:textId="07B075B1" w:rsidR="00661770" w:rsidRDefault="00661770" w:rsidP="00661770">
      <w:pPr>
        <w:spacing w:after="0" w:line="240" w:lineRule="auto"/>
        <w:contextualSpacing/>
        <w:jc w:val="both"/>
        <w:rPr>
          <w:lang w:eastAsia="en-US"/>
        </w:rPr>
      </w:pPr>
      <w:r>
        <w:rPr>
          <w:lang w:eastAsia="en-US"/>
        </w:rPr>
        <w:t xml:space="preserve">oświadczamy, że spełniamy warunki udziału w postępowaniu określone przez Zamawiającego </w:t>
      </w:r>
      <w:r w:rsidR="00240A56">
        <w:rPr>
          <w:lang w:eastAsia="en-US"/>
        </w:rPr>
        <w:br/>
      </w:r>
      <w:r>
        <w:rPr>
          <w:lang w:eastAsia="en-US"/>
        </w:rPr>
        <w:t>w SWZ:</w:t>
      </w:r>
    </w:p>
    <w:p w14:paraId="676A543B" w14:textId="77777777" w:rsidR="00661770" w:rsidRDefault="00661770" w:rsidP="00661770">
      <w:pPr>
        <w:spacing w:after="0" w:line="240" w:lineRule="auto"/>
        <w:rPr>
          <w:lang w:eastAsia="en-US"/>
        </w:rPr>
      </w:pPr>
    </w:p>
    <w:p w14:paraId="752E4215" w14:textId="77777777" w:rsidR="00661770" w:rsidRDefault="00661770" w:rsidP="00661770">
      <w:pPr>
        <w:spacing w:after="0" w:line="240" w:lineRule="auto"/>
        <w:rPr>
          <w:lang w:eastAsia="en-US"/>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454"/>
        <w:gridCol w:w="1937"/>
      </w:tblGrid>
      <w:tr w:rsidR="007F44EB" w:rsidRPr="00B76E64" w14:paraId="7E09EAE7" w14:textId="77777777" w:rsidTr="007F44EB">
        <w:trPr>
          <w:trHeight w:val="667"/>
          <w:jc w:val="center"/>
        </w:trPr>
        <w:tc>
          <w:tcPr>
            <w:tcW w:w="562" w:type="dxa"/>
            <w:tcMar>
              <w:top w:w="0" w:type="dxa"/>
              <w:left w:w="70" w:type="dxa"/>
              <w:bottom w:w="0" w:type="dxa"/>
              <w:right w:w="70" w:type="dxa"/>
            </w:tcMar>
            <w:vAlign w:val="center"/>
          </w:tcPr>
          <w:p w14:paraId="0AAA19FE" w14:textId="77777777" w:rsidR="007F44EB" w:rsidRPr="00B76E64" w:rsidRDefault="007F44EB" w:rsidP="00CC13FA">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3AB3CA37" w14:textId="77777777" w:rsidR="007F44EB" w:rsidRPr="00B76E64" w:rsidRDefault="007F44EB" w:rsidP="00CC13FA">
            <w:pPr>
              <w:spacing w:after="0" w:line="240" w:lineRule="auto"/>
              <w:jc w:val="center"/>
              <w:rPr>
                <w:sz w:val="20"/>
                <w:szCs w:val="20"/>
              </w:rPr>
            </w:pPr>
            <w:r w:rsidRPr="00B76E64">
              <w:rPr>
                <w:sz w:val="20"/>
                <w:szCs w:val="20"/>
              </w:rPr>
              <w:t>Imię i Nazwisko</w:t>
            </w:r>
          </w:p>
        </w:tc>
        <w:tc>
          <w:tcPr>
            <w:tcW w:w="1401" w:type="dxa"/>
            <w:vAlign w:val="center"/>
          </w:tcPr>
          <w:p w14:paraId="1E616883" w14:textId="4B23C434" w:rsidR="007F44EB" w:rsidRPr="00B76E64" w:rsidRDefault="007F44EB" w:rsidP="00CC13FA">
            <w:pPr>
              <w:spacing w:after="0" w:line="240" w:lineRule="auto"/>
              <w:jc w:val="center"/>
              <w:rPr>
                <w:sz w:val="20"/>
                <w:szCs w:val="20"/>
              </w:rPr>
            </w:pPr>
            <w:r w:rsidRPr="00B76E64">
              <w:rPr>
                <w:sz w:val="20"/>
                <w:szCs w:val="20"/>
              </w:rPr>
              <w:t>Posiadane kwalifikacje</w:t>
            </w:r>
          </w:p>
        </w:tc>
        <w:tc>
          <w:tcPr>
            <w:tcW w:w="1454" w:type="dxa"/>
          </w:tcPr>
          <w:p w14:paraId="0016FADD" w14:textId="77777777" w:rsidR="007F44EB" w:rsidRDefault="007F44EB" w:rsidP="00CC13FA">
            <w:pPr>
              <w:spacing w:after="0" w:line="240" w:lineRule="auto"/>
              <w:jc w:val="center"/>
              <w:rPr>
                <w:sz w:val="20"/>
                <w:szCs w:val="20"/>
              </w:rPr>
            </w:pPr>
          </w:p>
          <w:p w14:paraId="0DE5769B" w14:textId="2EFECD4E" w:rsidR="007F44EB" w:rsidRPr="00B76E64" w:rsidRDefault="007F44EB" w:rsidP="00CC13FA">
            <w:pPr>
              <w:spacing w:after="0" w:line="240" w:lineRule="auto"/>
              <w:jc w:val="center"/>
              <w:rPr>
                <w:sz w:val="20"/>
                <w:szCs w:val="20"/>
              </w:rPr>
            </w:pPr>
            <w:r>
              <w:rPr>
                <w:sz w:val="20"/>
                <w:szCs w:val="20"/>
              </w:rPr>
              <w:t>Doświadczenie</w:t>
            </w:r>
          </w:p>
        </w:tc>
        <w:tc>
          <w:tcPr>
            <w:tcW w:w="1454" w:type="dxa"/>
            <w:vAlign w:val="center"/>
          </w:tcPr>
          <w:p w14:paraId="19F33CD6" w14:textId="3AA6039D" w:rsidR="007F44EB" w:rsidRPr="00B76E64" w:rsidRDefault="007F44EB" w:rsidP="00CC13FA">
            <w:pPr>
              <w:spacing w:after="0" w:line="240" w:lineRule="auto"/>
              <w:jc w:val="center"/>
              <w:rPr>
                <w:sz w:val="20"/>
                <w:szCs w:val="20"/>
              </w:rPr>
            </w:pPr>
            <w:r w:rsidRPr="00B76E64">
              <w:rPr>
                <w:sz w:val="20"/>
                <w:szCs w:val="20"/>
              </w:rPr>
              <w:t>Wykształcenie</w:t>
            </w:r>
          </w:p>
        </w:tc>
        <w:tc>
          <w:tcPr>
            <w:tcW w:w="1937" w:type="dxa"/>
            <w:vAlign w:val="center"/>
          </w:tcPr>
          <w:p w14:paraId="5B7A4DDC" w14:textId="77777777" w:rsidR="007F44EB" w:rsidRPr="00B76E64" w:rsidRDefault="007F44EB" w:rsidP="00CC13FA">
            <w:pPr>
              <w:spacing w:after="0" w:line="240" w:lineRule="auto"/>
              <w:jc w:val="center"/>
              <w:rPr>
                <w:sz w:val="20"/>
                <w:szCs w:val="20"/>
              </w:rPr>
            </w:pPr>
            <w:r w:rsidRPr="00B76E64">
              <w:rPr>
                <w:sz w:val="20"/>
                <w:szCs w:val="20"/>
              </w:rPr>
              <w:t>Podstawa do dysponowania</w:t>
            </w:r>
          </w:p>
        </w:tc>
      </w:tr>
      <w:tr w:rsidR="007F44EB" w:rsidRPr="00B76E64" w14:paraId="647B1E52" w14:textId="77777777" w:rsidTr="007F44EB">
        <w:trPr>
          <w:trHeight w:val="47"/>
          <w:jc w:val="center"/>
        </w:trPr>
        <w:tc>
          <w:tcPr>
            <w:tcW w:w="562" w:type="dxa"/>
            <w:tcMar>
              <w:top w:w="0" w:type="dxa"/>
              <w:left w:w="70" w:type="dxa"/>
              <w:bottom w:w="0" w:type="dxa"/>
              <w:right w:w="70" w:type="dxa"/>
            </w:tcMar>
          </w:tcPr>
          <w:p w14:paraId="5D859508" w14:textId="04133976" w:rsidR="007F44EB" w:rsidRPr="00C31566" w:rsidRDefault="007F44EB" w:rsidP="00CC13FA">
            <w:pPr>
              <w:rPr>
                <w:rFonts w:ascii="Times" w:hAnsi="Times" w:cs="Times"/>
              </w:rPr>
            </w:pPr>
            <w:r w:rsidRPr="00C31566">
              <w:rPr>
                <w:rFonts w:ascii="Times" w:hAnsi="Times" w:cs="Times"/>
              </w:rPr>
              <w:t>1.</w:t>
            </w:r>
          </w:p>
        </w:tc>
        <w:tc>
          <w:tcPr>
            <w:tcW w:w="1641" w:type="dxa"/>
            <w:tcMar>
              <w:top w:w="0" w:type="dxa"/>
              <w:left w:w="70" w:type="dxa"/>
              <w:bottom w:w="0" w:type="dxa"/>
              <w:right w:w="70" w:type="dxa"/>
            </w:tcMar>
          </w:tcPr>
          <w:p w14:paraId="68B32A26" w14:textId="77777777" w:rsidR="007F44EB" w:rsidRPr="00B76E64" w:rsidRDefault="007F44EB" w:rsidP="00CC13FA">
            <w:pPr>
              <w:rPr>
                <w:rFonts w:ascii="Times" w:hAnsi="Times" w:cs="Times"/>
                <w:b/>
                <w:bCs/>
                <w:sz w:val="28"/>
                <w:szCs w:val="28"/>
              </w:rPr>
            </w:pPr>
          </w:p>
        </w:tc>
        <w:tc>
          <w:tcPr>
            <w:tcW w:w="1401" w:type="dxa"/>
          </w:tcPr>
          <w:p w14:paraId="3C64D044" w14:textId="77777777" w:rsidR="007F44EB" w:rsidRPr="00B76E64" w:rsidRDefault="007F44EB" w:rsidP="00CC13FA">
            <w:pPr>
              <w:rPr>
                <w:rFonts w:ascii="Times" w:hAnsi="Times" w:cs="Times"/>
                <w:b/>
                <w:bCs/>
                <w:sz w:val="28"/>
                <w:szCs w:val="28"/>
              </w:rPr>
            </w:pPr>
          </w:p>
        </w:tc>
        <w:tc>
          <w:tcPr>
            <w:tcW w:w="1454" w:type="dxa"/>
          </w:tcPr>
          <w:p w14:paraId="29657BE8" w14:textId="77777777" w:rsidR="007F44EB" w:rsidRPr="00B76E64" w:rsidRDefault="007F44EB" w:rsidP="00CC13FA">
            <w:pPr>
              <w:rPr>
                <w:rFonts w:ascii="Times" w:hAnsi="Times" w:cs="Times"/>
                <w:b/>
                <w:bCs/>
                <w:sz w:val="28"/>
                <w:szCs w:val="28"/>
              </w:rPr>
            </w:pPr>
          </w:p>
        </w:tc>
        <w:tc>
          <w:tcPr>
            <w:tcW w:w="1454" w:type="dxa"/>
          </w:tcPr>
          <w:p w14:paraId="0296A017" w14:textId="3703D740" w:rsidR="007F44EB" w:rsidRPr="00B76E64" w:rsidRDefault="007F44EB" w:rsidP="00CC13FA">
            <w:pPr>
              <w:rPr>
                <w:rFonts w:ascii="Times" w:hAnsi="Times" w:cs="Times"/>
                <w:b/>
                <w:bCs/>
                <w:sz w:val="28"/>
                <w:szCs w:val="28"/>
              </w:rPr>
            </w:pPr>
          </w:p>
        </w:tc>
        <w:tc>
          <w:tcPr>
            <w:tcW w:w="1937" w:type="dxa"/>
          </w:tcPr>
          <w:p w14:paraId="733C1EEB" w14:textId="77777777" w:rsidR="007F44EB" w:rsidRPr="00B76E64" w:rsidRDefault="007F44EB" w:rsidP="00CC13FA">
            <w:pPr>
              <w:rPr>
                <w:rFonts w:ascii="Times" w:hAnsi="Times" w:cs="Times"/>
                <w:b/>
                <w:bCs/>
                <w:sz w:val="28"/>
                <w:szCs w:val="28"/>
              </w:rPr>
            </w:pPr>
          </w:p>
        </w:tc>
      </w:tr>
      <w:tr w:rsidR="007F44EB" w:rsidRPr="00B76E64" w14:paraId="54DB78D3" w14:textId="77777777" w:rsidTr="007F44EB">
        <w:trPr>
          <w:trHeight w:val="47"/>
          <w:jc w:val="center"/>
        </w:trPr>
        <w:tc>
          <w:tcPr>
            <w:tcW w:w="562" w:type="dxa"/>
            <w:tcMar>
              <w:top w:w="0" w:type="dxa"/>
              <w:left w:w="70" w:type="dxa"/>
              <w:bottom w:w="0" w:type="dxa"/>
              <w:right w:w="70" w:type="dxa"/>
            </w:tcMar>
          </w:tcPr>
          <w:p w14:paraId="30D60397" w14:textId="6409F592" w:rsidR="007F44EB" w:rsidRPr="00C31566" w:rsidRDefault="007F44EB" w:rsidP="00CC13FA">
            <w:pPr>
              <w:rPr>
                <w:rFonts w:ascii="Times" w:hAnsi="Times" w:cs="Times"/>
              </w:rPr>
            </w:pPr>
            <w:r w:rsidRPr="00C31566">
              <w:rPr>
                <w:rFonts w:ascii="Times" w:hAnsi="Times" w:cs="Times"/>
              </w:rPr>
              <w:t>2.</w:t>
            </w:r>
          </w:p>
        </w:tc>
        <w:tc>
          <w:tcPr>
            <w:tcW w:w="1641" w:type="dxa"/>
            <w:tcMar>
              <w:top w:w="0" w:type="dxa"/>
              <w:left w:w="70" w:type="dxa"/>
              <w:bottom w:w="0" w:type="dxa"/>
              <w:right w:w="70" w:type="dxa"/>
            </w:tcMar>
          </w:tcPr>
          <w:p w14:paraId="1D548615" w14:textId="77777777" w:rsidR="007F44EB" w:rsidRPr="00B76E64" w:rsidRDefault="007F44EB" w:rsidP="00CC13FA">
            <w:pPr>
              <w:rPr>
                <w:rFonts w:ascii="Times" w:hAnsi="Times" w:cs="Times"/>
                <w:b/>
                <w:bCs/>
                <w:sz w:val="28"/>
                <w:szCs w:val="28"/>
              </w:rPr>
            </w:pPr>
          </w:p>
        </w:tc>
        <w:tc>
          <w:tcPr>
            <w:tcW w:w="1401" w:type="dxa"/>
          </w:tcPr>
          <w:p w14:paraId="4EA89F61" w14:textId="77777777" w:rsidR="007F44EB" w:rsidRPr="00B76E64" w:rsidRDefault="007F44EB" w:rsidP="00CC13FA">
            <w:pPr>
              <w:rPr>
                <w:rFonts w:ascii="Times" w:hAnsi="Times" w:cs="Times"/>
                <w:b/>
                <w:bCs/>
                <w:sz w:val="28"/>
                <w:szCs w:val="28"/>
              </w:rPr>
            </w:pPr>
          </w:p>
        </w:tc>
        <w:tc>
          <w:tcPr>
            <w:tcW w:w="1454" w:type="dxa"/>
          </w:tcPr>
          <w:p w14:paraId="3BBC2D8D" w14:textId="77777777" w:rsidR="007F44EB" w:rsidRPr="00B76E64" w:rsidRDefault="007F44EB" w:rsidP="00CC13FA">
            <w:pPr>
              <w:rPr>
                <w:rFonts w:ascii="Times" w:hAnsi="Times" w:cs="Times"/>
                <w:b/>
                <w:bCs/>
                <w:sz w:val="28"/>
                <w:szCs w:val="28"/>
              </w:rPr>
            </w:pPr>
          </w:p>
        </w:tc>
        <w:tc>
          <w:tcPr>
            <w:tcW w:w="1454" w:type="dxa"/>
          </w:tcPr>
          <w:p w14:paraId="35F73E94" w14:textId="354F3BF6" w:rsidR="007F44EB" w:rsidRPr="00B76E64" w:rsidRDefault="007F44EB" w:rsidP="00CC13FA">
            <w:pPr>
              <w:rPr>
                <w:rFonts w:ascii="Times" w:hAnsi="Times" w:cs="Times"/>
                <w:b/>
                <w:bCs/>
                <w:sz w:val="28"/>
                <w:szCs w:val="28"/>
              </w:rPr>
            </w:pPr>
          </w:p>
        </w:tc>
        <w:tc>
          <w:tcPr>
            <w:tcW w:w="1937" w:type="dxa"/>
          </w:tcPr>
          <w:p w14:paraId="692894A5" w14:textId="77777777" w:rsidR="007F44EB" w:rsidRPr="00B76E64" w:rsidRDefault="007F44EB" w:rsidP="00CC13FA">
            <w:pPr>
              <w:rPr>
                <w:rFonts w:ascii="Times" w:hAnsi="Times" w:cs="Times"/>
                <w:b/>
                <w:bCs/>
                <w:sz w:val="28"/>
                <w:szCs w:val="28"/>
              </w:rPr>
            </w:pPr>
          </w:p>
        </w:tc>
      </w:tr>
      <w:tr w:rsidR="007F44EB" w:rsidRPr="00B76E64" w14:paraId="0BC18F92" w14:textId="77777777" w:rsidTr="007F44EB">
        <w:trPr>
          <w:trHeight w:val="47"/>
          <w:jc w:val="center"/>
        </w:trPr>
        <w:tc>
          <w:tcPr>
            <w:tcW w:w="562" w:type="dxa"/>
            <w:tcMar>
              <w:top w:w="0" w:type="dxa"/>
              <w:left w:w="70" w:type="dxa"/>
              <w:bottom w:w="0" w:type="dxa"/>
              <w:right w:w="70" w:type="dxa"/>
            </w:tcMar>
          </w:tcPr>
          <w:p w14:paraId="6CA91B53" w14:textId="528A10D6" w:rsidR="007F44EB" w:rsidRPr="00C31566" w:rsidRDefault="007F44EB" w:rsidP="00CC13FA">
            <w:pPr>
              <w:rPr>
                <w:rFonts w:ascii="Times" w:hAnsi="Times" w:cs="Times"/>
              </w:rPr>
            </w:pPr>
            <w:r w:rsidRPr="00C31566">
              <w:rPr>
                <w:rFonts w:ascii="Times" w:hAnsi="Times" w:cs="Times"/>
              </w:rPr>
              <w:t>3.</w:t>
            </w:r>
          </w:p>
        </w:tc>
        <w:tc>
          <w:tcPr>
            <w:tcW w:w="1641" w:type="dxa"/>
            <w:tcMar>
              <w:top w:w="0" w:type="dxa"/>
              <w:left w:w="70" w:type="dxa"/>
              <w:bottom w:w="0" w:type="dxa"/>
              <w:right w:w="70" w:type="dxa"/>
            </w:tcMar>
          </w:tcPr>
          <w:p w14:paraId="2E8A2A27" w14:textId="77777777" w:rsidR="007F44EB" w:rsidRPr="00B76E64" w:rsidRDefault="007F44EB" w:rsidP="00CC13FA">
            <w:pPr>
              <w:rPr>
                <w:rFonts w:ascii="Times" w:hAnsi="Times" w:cs="Times"/>
                <w:b/>
                <w:bCs/>
                <w:sz w:val="28"/>
                <w:szCs w:val="28"/>
              </w:rPr>
            </w:pPr>
          </w:p>
        </w:tc>
        <w:tc>
          <w:tcPr>
            <w:tcW w:w="1401" w:type="dxa"/>
          </w:tcPr>
          <w:p w14:paraId="057FDC55" w14:textId="77777777" w:rsidR="007F44EB" w:rsidRPr="00B76E64" w:rsidRDefault="007F44EB" w:rsidP="00CC13FA">
            <w:pPr>
              <w:rPr>
                <w:rFonts w:ascii="Times" w:hAnsi="Times" w:cs="Times"/>
                <w:b/>
                <w:bCs/>
                <w:sz w:val="28"/>
                <w:szCs w:val="28"/>
              </w:rPr>
            </w:pPr>
          </w:p>
        </w:tc>
        <w:tc>
          <w:tcPr>
            <w:tcW w:w="1454" w:type="dxa"/>
          </w:tcPr>
          <w:p w14:paraId="664336C5" w14:textId="77777777" w:rsidR="007F44EB" w:rsidRPr="00B76E64" w:rsidRDefault="007F44EB" w:rsidP="00CC13FA">
            <w:pPr>
              <w:rPr>
                <w:rFonts w:ascii="Times" w:hAnsi="Times" w:cs="Times"/>
                <w:b/>
                <w:bCs/>
                <w:sz w:val="28"/>
                <w:szCs w:val="28"/>
              </w:rPr>
            </w:pPr>
          </w:p>
        </w:tc>
        <w:tc>
          <w:tcPr>
            <w:tcW w:w="1454" w:type="dxa"/>
          </w:tcPr>
          <w:p w14:paraId="15346B45" w14:textId="3D2C4441" w:rsidR="007F44EB" w:rsidRPr="00B76E64" w:rsidRDefault="007F44EB" w:rsidP="00CC13FA">
            <w:pPr>
              <w:rPr>
                <w:rFonts w:ascii="Times" w:hAnsi="Times" w:cs="Times"/>
                <w:b/>
                <w:bCs/>
                <w:sz w:val="28"/>
                <w:szCs w:val="28"/>
              </w:rPr>
            </w:pPr>
          </w:p>
        </w:tc>
        <w:tc>
          <w:tcPr>
            <w:tcW w:w="1937" w:type="dxa"/>
          </w:tcPr>
          <w:p w14:paraId="1703E6FF" w14:textId="77777777" w:rsidR="007F44EB" w:rsidRPr="00B76E64" w:rsidRDefault="007F44EB" w:rsidP="00CC13FA">
            <w:pPr>
              <w:rPr>
                <w:rFonts w:ascii="Times" w:hAnsi="Times" w:cs="Times"/>
                <w:b/>
                <w:bCs/>
                <w:sz w:val="28"/>
                <w:szCs w:val="28"/>
              </w:rPr>
            </w:pPr>
          </w:p>
        </w:tc>
      </w:tr>
      <w:tr w:rsidR="007F44EB" w:rsidRPr="00B76E64" w14:paraId="1AC17231" w14:textId="77777777" w:rsidTr="007F44EB">
        <w:trPr>
          <w:trHeight w:val="47"/>
          <w:jc w:val="center"/>
        </w:trPr>
        <w:tc>
          <w:tcPr>
            <w:tcW w:w="562" w:type="dxa"/>
            <w:tcMar>
              <w:top w:w="0" w:type="dxa"/>
              <w:left w:w="70" w:type="dxa"/>
              <w:bottom w:w="0" w:type="dxa"/>
              <w:right w:w="70" w:type="dxa"/>
            </w:tcMar>
          </w:tcPr>
          <w:p w14:paraId="02BF4380" w14:textId="52398D0A" w:rsidR="007F44EB" w:rsidRPr="00C31566" w:rsidRDefault="007F44EB" w:rsidP="00CC13FA">
            <w:pPr>
              <w:rPr>
                <w:rFonts w:ascii="Times" w:hAnsi="Times" w:cs="Times"/>
              </w:rPr>
            </w:pPr>
            <w:r w:rsidRPr="00C31566">
              <w:rPr>
                <w:rFonts w:ascii="Times" w:hAnsi="Times" w:cs="Times"/>
              </w:rPr>
              <w:t>4.</w:t>
            </w:r>
          </w:p>
        </w:tc>
        <w:tc>
          <w:tcPr>
            <w:tcW w:w="1641" w:type="dxa"/>
            <w:tcMar>
              <w:top w:w="0" w:type="dxa"/>
              <w:left w:w="70" w:type="dxa"/>
              <w:bottom w:w="0" w:type="dxa"/>
              <w:right w:w="70" w:type="dxa"/>
            </w:tcMar>
          </w:tcPr>
          <w:p w14:paraId="7E8D4795" w14:textId="77777777" w:rsidR="007F44EB" w:rsidRPr="00B76E64" w:rsidRDefault="007F44EB" w:rsidP="00CC13FA">
            <w:pPr>
              <w:rPr>
                <w:rFonts w:ascii="Times" w:hAnsi="Times" w:cs="Times"/>
                <w:b/>
                <w:bCs/>
                <w:sz w:val="28"/>
                <w:szCs w:val="28"/>
              </w:rPr>
            </w:pPr>
          </w:p>
        </w:tc>
        <w:tc>
          <w:tcPr>
            <w:tcW w:w="1401" w:type="dxa"/>
          </w:tcPr>
          <w:p w14:paraId="0D002748" w14:textId="77777777" w:rsidR="007F44EB" w:rsidRPr="00B76E64" w:rsidRDefault="007F44EB" w:rsidP="00CC13FA">
            <w:pPr>
              <w:rPr>
                <w:rFonts w:ascii="Times" w:hAnsi="Times" w:cs="Times"/>
                <w:b/>
                <w:bCs/>
                <w:sz w:val="28"/>
                <w:szCs w:val="28"/>
              </w:rPr>
            </w:pPr>
          </w:p>
        </w:tc>
        <w:tc>
          <w:tcPr>
            <w:tcW w:w="1454" w:type="dxa"/>
          </w:tcPr>
          <w:p w14:paraId="7B014520" w14:textId="77777777" w:rsidR="007F44EB" w:rsidRPr="00B76E64" w:rsidRDefault="007F44EB" w:rsidP="00CC13FA">
            <w:pPr>
              <w:rPr>
                <w:rFonts w:ascii="Times" w:hAnsi="Times" w:cs="Times"/>
                <w:b/>
                <w:bCs/>
                <w:sz w:val="28"/>
                <w:szCs w:val="28"/>
              </w:rPr>
            </w:pPr>
          </w:p>
        </w:tc>
        <w:tc>
          <w:tcPr>
            <w:tcW w:w="1454" w:type="dxa"/>
          </w:tcPr>
          <w:p w14:paraId="59EF9AD8" w14:textId="3B991682" w:rsidR="007F44EB" w:rsidRPr="00B76E64" w:rsidRDefault="007F44EB" w:rsidP="00CC13FA">
            <w:pPr>
              <w:rPr>
                <w:rFonts w:ascii="Times" w:hAnsi="Times" w:cs="Times"/>
                <w:b/>
                <w:bCs/>
                <w:sz w:val="28"/>
                <w:szCs w:val="28"/>
              </w:rPr>
            </w:pPr>
          </w:p>
        </w:tc>
        <w:tc>
          <w:tcPr>
            <w:tcW w:w="1937" w:type="dxa"/>
          </w:tcPr>
          <w:p w14:paraId="58143851" w14:textId="77777777" w:rsidR="007F44EB" w:rsidRPr="00B76E64" w:rsidRDefault="007F44EB" w:rsidP="00CC13FA">
            <w:pPr>
              <w:rPr>
                <w:rFonts w:ascii="Times" w:hAnsi="Times" w:cs="Times"/>
                <w:b/>
                <w:bCs/>
                <w:sz w:val="28"/>
                <w:szCs w:val="28"/>
              </w:rPr>
            </w:pPr>
          </w:p>
        </w:tc>
      </w:tr>
      <w:tr w:rsidR="007F44EB" w:rsidRPr="00B76E64" w14:paraId="12BBF5F6" w14:textId="77777777" w:rsidTr="007F44EB">
        <w:trPr>
          <w:trHeight w:val="47"/>
          <w:jc w:val="center"/>
        </w:trPr>
        <w:tc>
          <w:tcPr>
            <w:tcW w:w="562" w:type="dxa"/>
            <w:tcMar>
              <w:top w:w="0" w:type="dxa"/>
              <w:left w:w="70" w:type="dxa"/>
              <w:bottom w:w="0" w:type="dxa"/>
              <w:right w:w="70" w:type="dxa"/>
            </w:tcMar>
          </w:tcPr>
          <w:p w14:paraId="6F995781" w14:textId="52F319AD" w:rsidR="007F44EB" w:rsidRPr="00C31566" w:rsidRDefault="007F44EB" w:rsidP="00CC13FA">
            <w:pPr>
              <w:rPr>
                <w:rFonts w:ascii="Times" w:hAnsi="Times" w:cs="Times"/>
              </w:rPr>
            </w:pPr>
            <w:r w:rsidRPr="00C31566">
              <w:rPr>
                <w:rFonts w:ascii="Times" w:hAnsi="Times" w:cs="Times"/>
              </w:rPr>
              <w:t>5.</w:t>
            </w:r>
          </w:p>
        </w:tc>
        <w:tc>
          <w:tcPr>
            <w:tcW w:w="1641" w:type="dxa"/>
            <w:tcMar>
              <w:top w:w="0" w:type="dxa"/>
              <w:left w:w="70" w:type="dxa"/>
              <w:bottom w:w="0" w:type="dxa"/>
              <w:right w:w="70" w:type="dxa"/>
            </w:tcMar>
          </w:tcPr>
          <w:p w14:paraId="68BEE460" w14:textId="77777777" w:rsidR="007F44EB" w:rsidRPr="00B76E64" w:rsidRDefault="007F44EB" w:rsidP="00CC13FA">
            <w:pPr>
              <w:rPr>
                <w:rFonts w:ascii="Times" w:hAnsi="Times" w:cs="Times"/>
                <w:b/>
                <w:bCs/>
                <w:sz w:val="28"/>
                <w:szCs w:val="28"/>
              </w:rPr>
            </w:pPr>
          </w:p>
        </w:tc>
        <w:tc>
          <w:tcPr>
            <w:tcW w:w="1401" w:type="dxa"/>
          </w:tcPr>
          <w:p w14:paraId="7E4C2218" w14:textId="77777777" w:rsidR="007F44EB" w:rsidRPr="00B76E64" w:rsidRDefault="007F44EB" w:rsidP="00CC13FA">
            <w:pPr>
              <w:rPr>
                <w:rFonts w:ascii="Times" w:hAnsi="Times" w:cs="Times"/>
                <w:b/>
                <w:bCs/>
                <w:sz w:val="28"/>
                <w:szCs w:val="28"/>
              </w:rPr>
            </w:pPr>
          </w:p>
        </w:tc>
        <w:tc>
          <w:tcPr>
            <w:tcW w:w="1454" w:type="dxa"/>
          </w:tcPr>
          <w:p w14:paraId="13B86290" w14:textId="77777777" w:rsidR="007F44EB" w:rsidRPr="00B76E64" w:rsidRDefault="007F44EB" w:rsidP="00CC13FA">
            <w:pPr>
              <w:rPr>
                <w:rFonts w:ascii="Times" w:hAnsi="Times" w:cs="Times"/>
                <w:b/>
                <w:bCs/>
                <w:sz w:val="28"/>
                <w:szCs w:val="28"/>
              </w:rPr>
            </w:pPr>
          </w:p>
        </w:tc>
        <w:tc>
          <w:tcPr>
            <w:tcW w:w="1454" w:type="dxa"/>
          </w:tcPr>
          <w:p w14:paraId="49C4F026" w14:textId="7AC5DCE6" w:rsidR="007F44EB" w:rsidRPr="00B76E64" w:rsidRDefault="007F44EB" w:rsidP="00CC13FA">
            <w:pPr>
              <w:rPr>
                <w:rFonts w:ascii="Times" w:hAnsi="Times" w:cs="Times"/>
                <w:b/>
                <w:bCs/>
                <w:sz w:val="28"/>
                <w:szCs w:val="28"/>
              </w:rPr>
            </w:pPr>
          </w:p>
        </w:tc>
        <w:tc>
          <w:tcPr>
            <w:tcW w:w="1937" w:type="dxa"/>
          </w:tcPr>
          <w:p w14:paraId="233DBE58" w14:textId="77777777" w:rsidR="007F44EB" w:rsidRPr="00B76E64" w:rsidRDefault="007F44EB" w:rsidP="00CC13FA">
            <w:pPr>
              <w:rPr>
                <w:rFonts w:ascii="Times" w:hAnsi="Times" w:cs="Times"/>
                <w:b/>
                <w:bCs/>
                <w:sz w:val="28"/>
                <w:szCs w:val="28"/>
              </w:rPr>
            </w:pPr>
          </w:p>
        </w:tc>
      </w:tr>
      <w:tr w:rsidR="007F44EB" w:rsidRPr="00B76E64" w14:paraId="0293F5B9" w14:textId="77777777" w:rsidTr="007F44EB">
        <w:trPr>
          <w:trHeight w:val="47"/>
          <w:jc w:val="center"/>
        </w:trPr>
        <w:tc>
          <w:tcPr>
            <w:tcW w:w="562" w:type="dxa"/>
            <w:tcMar>
              <w:top w:w="0" w:type="dxa"/>
              <w:left w:w="70" w:type="dxa"/>
              <w:bottom w:w="0" w:type="dxa"/>
              <w:right w:w="70" w:type="dxa"/>
            </w:tcMar>
          </w:tcPr>
          <w:p w14:paraId="189CCE40" w14:textId="7BACB854" w:rsidR="007F44EB" w:rsidRPr="00C31566" w:rsidRDefault="007F44EB" w:rsidP="00CC13FA">
            <w:pPr>
              <w:rPr>
                <w:rFonts w:ascii="Times" w:hAnsi="Times" w:cs="Times"/>
              </w:rPr>
            </w:pPr>
            <w:r w:rsidRPr="00C31566">
              <w:rPr>
                <w:rFonts w:ascii="Times" w:hAnsi="Times" w:cs="Times"/>
              </w:rPr>
              <w:t>6.</w:t>
            </w:r>
          </w:p>
        </w:tc>
        <w:tc>
          <w:tcPr>
            <w:tcW w:w="1641" w:type="dxa"/>
            <w:tcMar>
              <w:top w:w="0" w:type="dxa"/>
              <w:left w:w="70" w:type="dxa"/>
              <w:bottom w:w="0" w:type="dxa"/>
              <w:right w:w="70" w:type="dxa"/>
            </w:tcMar>
          </w:tcPr>
          <w:p w14:paraId="52A12FC9" w14:textId="77777777" w:rsidR="007F44EB" w:rsidRPr="00B76E64" w:rsidRDefault="007F44EB" w:rsidP="00CC13FA">
            <w:pPr>
              <w:rPr>
                <w:rFonts w:ascii="Times" w:hAnsi="Times" w:cs="Times"/>
                <w:b/>
                <w:bCs/>
                <w:sz w:val="28"/>
                <w:szCs w:val="28"/>
              </w:rPr>
            </w:pPr>
          </w:p>
        </w:tc>
        <w:tc>
          <w:tcPr>
            <w:tcW w:w="1401" w:type="dxa"/>
          </w:tcPr>
          <w:p w14:paraId="0CB31740" w14:textId="77777777" w:rsidR="007F44EB" w:rsidRPr="00B76E64" w:rsidRDefault="007F44EB" w:rsidP="00CC13FA">
            <w:pPr>
              <w:rPr>
                <w:rFonts w:ascii="Times" w:hAnsi="Times" w:cs="Times"/>
                <w:b/>
                <w:bCs/>
                <w:sz w:val="28"/>
                <w:szCs w:val="28"/>
              </w:rPr>
            </w:pPr>
          </w:p>
        </w:tc>
        <w:tc>
          <w:tcPr>
            <w:tcW w:w="1454" w:type="dxa"/>
          </w:tcPr>
          <w:p w14:paraId="469B5BD0" w14:textId="77777777" w:rsidR="007F44EB" w:rsidRPr="00B76E64" w:rsidRDefault="007F44EB" w:rsidP="00CC13FA">
            <w:pPr>
              <w:rPr>
                <w:rFonts w:ascii="Times" w:hAnsi="Times" w:cs="Times"/>
                <w:b/>
                <w:bCs/>
                <w:sz w:val="28"/>
                <w:szCs w:val="28"/>
              </w:rPr>
            </w:pPr>
          </w:p>
        </w:tc>
        <w:tc>
          <w:tcPr>
            <w:tcW w:w="1454" w:type="dxa"/>
          </w:tcPr>
          <w:p w14:paraId="4D8FB4F0" w14:textId="23A9DD4B" w:rsidR="007F44EB" w:rsidRPr="00B76E64" w:rsidRDefault="007F44EB" w:rsidP="00CC13FA">
            <w:pPr>
              <w:rPr>
                <w:rFonts w:ascii="Times" w:hAnsi="Times" w:cs="Times"/>
                <w:b/>
                <w:bCs/>
                <w:sz w:val="28"/>
                <w:szCs w:val="28"/>
              </w:rPr>
            </w:pPr>
          </w:p>
        </w:tc>
        <w:tc>
          <w:tcPr>
            <w:tcW w:w="1937" w:type="dxa"/>
          </w:tcPr>
          <w:p w14:paraId="1D1D27FE" w14:textId="77777777" w:rsidR="007F44EB" w:rsidRPr="00B76E64" w:rsidRDefault="007F44EB" w:rsidP="00CC13FA">
            <w:pPr>
              <w:rPr>
                <w:rFonts w:ascii="Times" w:hAnsi="Times" w:cs="Times"/>
                <w:b/>
                <w:bCs/>
                <w:sz w:val="28"/>
                <w:szCs w:val="28"/>
              </w:rPr>
            </w:pPr>
          </w:p>
        </w:tc>
      </w:tr>
    </w:tbl>
    <w:p w14:paraId="624720DB" w14:textId="77777777" w:rsidR="00661770" w:rsidRDefault="00661770" w:rsidP="00661770">
      <w:pPr>
        <w:tabs>
          <w:tab w:val="left" w:pos="1701"/>
        </w:tabs>
        <w:spacing w:after="0" w:line="240" w:lineRule="auto"/>
        <w:rPr>
          <w:lang w:eastAsia="en-US"/>
        </w:rPr>
      </w:pPr>
    </w:p>
    <w:p w14:paraId="5DC44F11" w14:textId="77777777" w:rsidR="00661770" w:rsidRDefault="00661770" w:rsidP="00661770">
      <w:pPr>
        <w:tabs>
          <w:tab w:val="left" w:pos="1701"/>
        </w:tabs>
        <w:spacing w:after="0" w:line="240" w:lineRule="auto"/>
        <w:rPr>
          <w:lang w:eastAsia="en-US"/>
        </w:rPr>
      </w:pPr>
    </w:p>
    <w:p w14:paraId="4F1A3364" w14:textId="77777777" w:rsidR="00661770" w:rsidRDefault="00661770" w:rsidP="00661770">
      <w:pPr>
        <w:tabs>
          <w:tab w:val="left" w:pos="1701"/>
        </w:tabs>
        <w:spacing w:after="0" w:line="240" w:lineRule="auto"/>
        <w:rPr>
          <w:lang w:eastAsia="en-US"/>
        </w:rPr>
      </w:pPr>
    </w:p>
    <w:p w14:paraId="3B32529A" w14:textId="77777777" w:rsidR="00661770" w:rsidRDefault="00661770" w:rsidP="00661770">
      <w:pPr>
        <w:tabs>
          <w:tab w:val="left" w:pos="1701"/>
        </w:tabs>
        <w:spacing w:after="0" w:line="240" w:lineRule="auto"/>
        <w:rPr>
          <w:lang w:eastAsia="en-US"/>
        </w:rPr>
      </w:pPr>
    </w:p>
    <w:p w14:paraId="1497BE88" w14:textId="77777777" w:rsidR="00661770" w:rsidRDefault="00661770" w:rsidP="00661770">
      <w:pPr>
        <w:tabs>
          <w:tab w:val="left" w:pos="1701"/>
        </w:tabs>
        <w:spacing w:after="0" w:line="240" w:lineRule="auto"/>
        <w:rPr>
          <w:lang w:eastAsia="en-US"/>
        </w:rPr>
      </w:pPr>
    </w:p>
    <w:p w14:paraId="1C75200E" w14:textId="77777777" w:rsidR="00661770" w:rsidRDefault="00661770" w:rsidP="00661770">
      <w:pPr>
        <w:tabs>
          <w:tab w:val="left" w:pos="1701"/>
        </w:tabs>
        <w:spacing w:after="0" w:line="240" w:lineRule="auto"/>
        <w:rPr>
          <w:lang w:eastAsia="en-US"/>
        </w:rPr>
      </w:pPr>
    </w:p>
    <w:p w14:paraId="545B78D9" w14:textId="77777777" w:rsidR="00661770" w:rsidRDefault="00661770" w:rsidP="00661770">
      <w:pPr>
        <w:tabs>
          <w:tab w:val="left" w:pos="1701"/>
        </w:tabs>
        <w:spacing w:after="0" w:line="240" w:lineRule="auto"/>
        <w:rPr>
          <w:lang w:eastAsia="en-US"/>
        </w:rPr>
      </w:pPr>
    </w:p>
    <w:p w14:paraId="54380CC6" w14:textId="77777777" w:rsidR="00661770" w:rsidRDefault="00661770" w:rsidP="00661770">
      <w:pPr>
        <w:tabs>
          <w:tab w:val="left" w:pos="1701"/>
        </w:tabs>
        <w:spacing w:after="0" w:line="240" w:lineRule="auto"/>
        <w:rPr>
          <w:lang w:eastAsia="en-US"/>
        </w:rPr>
      </w:pPr>
    </w:p>
    <w:p w14:paraId="054EF002" w14:textId="77777777" w:rsidR="00661770" w:rsidRDefault="00661770" w:rsidP="00661770">
      <w:pPr>
        <w:tabs>
          <w:tab w:val="left" w:pos="1701"/>
        </w:tabs>
        <w:spacing w:after="0" w:line="240" w:lineRule="auto"/>
        <w:rPr>
          <w:lang w:eastAsia="en-US"/>
        </w:rPr>
      </w:pPr>
    </w:p>
    <w:p w14:paraId="405A3BAB" w14:textId="77777777" w:rsidR="00661770" w:rsidRDefault="00661770" w:rsidP="00661770">
      <w:pPr>
        <w:tabs>
          <w:tab w:val="left" w:pos="1701"/>
        </w:tabs>
        <w:spacing w:after="0" w:line="240" w:lineRule="auto"/>
        <w:rPr>
          <w:lang w:eastAsia="en-US"/>
        </w:rPr>
      </w:pPr>
    </w:p>
    <w:p w14:paraId="60AFD8C6" w14:textId="77777777" w:rsidR="00661770" w:rsidRDefault="00661770" w:rsidP="00661770">
      <w:pPr>
        <w:tabs>
          <w:tab w:val="left" w:pos="1701"/>
        </w:tabs>
        <w:spacing w:after="0" w:line="240" w:lineRule="auto"/>
        <w:rPr>
          <w:lang w:eastAsia="en-US"/>
        </w:rPr>
      </w:pPr>
    </w:p>
    <w:p w14:paraId="551C12F9" w14:textId="77777777" w:rsidR="00661770" w:rsidRDefault="00661770" w:rsidP="00661770">
      <w:pPr>
        <w:tabs>
          <w:tab w:val="left" w:pos="1701"/>
        </w:tabs>
        <w:spacing w:after="0" w:line="240" w:lineRule="auto"/>
        <w:rPr>
          <w:lang w:eastAsia="en-US"/>
        </w:rPr>
      </w:pPr>
    </w:p>
    <w:p w14:paraId="3110BBA4" w14:textId="77777777" w:rsidR="00661770" w:rsidRDefault="00661770" w:rsidP="00661770">
      <w:pPr>
        <w:tabs>
          <w:tab w:val="left" w:pos="1701"/>
        </w:tabs>
        <w:spacing w:after="0" w:line="240" w:lineRule="auto"/>
        <w:rPr>
          <w:lang w:eastAsia="en-US"/>
        </w:rPr>
      </w:pPr>
    </w:p>
    <w:p w14:paraId="69FB4C9B" w14:textId="77777777" w:rsidR="00661770" w:rsidRDefault="00661770" w:rsidP="00661770">
      <w:pPr>
        <w:tabs>
          <w:tab w:val="left" w:pos="1701"/>
        </w:tabs>
        <w:spacing w:after="0" w:line="240" w:lineRule="auto"/>
        <w:rPr>
          <w:lang w:eastAsia="en-US"/>
        </w:rPr>
      </w:pPr>
    </w:p>
    <w:p w14:paraId="68B6C1D4" w14:textId="77777777" w:rsidR="00661770" w:rsidRDefault="00661770" w:rsidP="00661770">
      <w:pPr>
        <w:tabs>
          <w:tab w:val="left" w:pos="1701"/>
        </w:tabs>
        <w:spacing w:after="0" w:line="240" w:lineRule="auto"/>
        <w:rPr>
          <w:lang w:eastAsia="en-US"/>
        </w:rPr>
      </w:pPr>
    </w:p>
    <w:p w14:paraId="724A1DDA" w14:textId="440DF832" w:rsidR="00661770" w:rsidRPr="00F27232" w:rsidRDefault="00C31566" w:rsidP="00661770">
      <w:pPr>
        <w:tabs>
          <w:tab w:val="left" w:pos="1701"/>
        </w:tabs>
        <w:spacing w:after="0" w:line="240" w:lineRule="auto"/>
        <w:jc w:val="right"/>
        <w:rPr>
          <w:b/>
          <w:i/>
          <w:iCs/>
          <w:u w:val="single"/>
          <w:lang w:eastAsia="en-US"/>
        </w:rPr>
      </w:pPr>
      <w:r>
        <w:rPr>
          <w:b/>
          <w:i/>
          <w:iCs/>
          <w:u w:val="single"/>
          <w:lang w:eastAsia="en-US"/>
        </w:rPr>
        <w:lastRenderedPageBreak/>
        <w:t>Z</w:t>
      </w:r>
      <w:r w:rsidR="00661770" w:rsidRPr="00F27232">
        <w:rPr>
          <w:b/>
          <w:i/>
          <w:iCs/>
          <w:u w:val="single"/>
          <w:lang w:eastAsia="en-US"/>
        </w:rPr>
        <w:t>AŁĄCZNIK NR 16</w:t>
      </w:r>
    </w:p>
    <w:p w14:paraId="206818F0" w14:textId="77777777" w:rsidR="00661770" w:rsidRDefault="00661770" w:rsidP="00661770">
      <w:pPr>
        <w:tabs>
          <w:tab w:val="left" w:pos="1701"/>
        </w:tabs>
        <w:spacing w:after="0" w:line="240" w:lineRule="auto"/>
        <w:rPr>
          <w:lang w:eastAsia="en-US"/>
        </w:rPr>
      </w:pPr>
    </w:p>
    <w:p w14:paraId="54917E3C" w14:textId="77777777" w:rsidR="00661770" w:rsidRDefault="00661770" w:rsidP="00661770">
      <w:pPr>
        <w:tabs>
          <w:tab w:val="left" w:pos="1701"/>
        </w:tabs>
        <w:spacing w:after="0" w:line="240" w:lineRule="auto"/>
        <w:rPr>
          <w:lang w:eastAsia="en-US"/>
        </w:rPr>
      </w:pPr>
    </w:p>
    <w:p w14:paraId="6CA4B5D6" w14:textId="77777777" w:rsidR="00661770" w:rsidRPr="00287628" w:rsidRDefault="00661770" w:rsidP="00661770">
      <w:pPr>
        <w:tabs>
          <w:tab w:val="left" w:pos="1701"/>
        </w:tabs>
        <w:spacing w:after="0" w:line="240" w:lineRule="auto"/>
        <w:rPr>
          <w:b/>
          <w:bCs/>
          <w:lang w:eastAsia="en-US"/>
        </w:rPr>
      </w:pPr>
    </w:p>
    <w:p w14:paraId="05E0BE1E" w14:textId="77777777" w:rsidR="00661770" w:rsidRPr="00287628" w:rsidRDefault="00661770" w:rsidP="00661770">
      <w:pPr>
        <w:tabs>
          <w:tab w:val="left" w:pos="1701"/>
        </w:tabs>
        <w:spacing w:after="0" w:line="240" w:lineRule="auto"/>
        <w:jc w:val="center"/>
        <w:rPr>
          <w:b/>
          <w:lang w:eastAsia="en-US"/>
        </w:rPr>
      </w:pPr>
      <w:r w:rsidRPr="00287628">
        <w:rPr>
          <w:b/>
          <w:bCs/>
          <w:lang w:eastAsia="en-US"/>
        </w:rPr>
        <w:t>WYKAZ USŁUG</w:t>
      </w:r>
    </w:p>
    <w:p w14:paraId="19EA439E" w14:textId="77777777" w:rsidR="00661770" w:rsidRPr="00287628" w:rsidRDefault="00661770" w:rsidP="00661770">
      <w:pPr>
        <w:tabs>
          <w:tab w:val="left" w:pos="1701"/>
        </w:tabs>
        <w:spacing w:after="0" w:line="240" w:lineRule="auto"/>
        <w:rPr>
          <w:b/>
          <w:bCs/>
          <w:lang w:eastAsia="en-US"/>
        </w:rPr>
      </w:pPr>
    </w:p>
    <w:p w14:paraId="4B30B926" w14:textId="77777777" w:rsidR="00661770" w:rsidRPr="00287628" w:rsidRDefault="00661770" w:rsidP="00661770">
      <w:pPr>
        <w:tabs>
          <w:tab w:val="left" w:pos="1701"/>
        </w:tabs>
        <w:spacing w:after="0" w:line="240" w:lineRule="auto"/>
        <w:rPr>
          <w:lang w:eastAsia="en-US"/>
        </w:rPr>
      </w:pPr>
    </w:p>
    <w:p w14:paraId="124B52BB" w14:textId="634F55A8" w:rsidR="00F27232" w:rsidRDefault="00661770" w:rsidP="00F27232">
      <w:pPr>
        <w:keepLines/>
        <w:widowControl w:val="0"/>
        <w:spacing w:line="360" w:lineRule="auto"/>
        <w:ind w:right="-2"/>
        <w:jc w:val="both"/>
        <w:rPr>
          <w:b/>
          <w:bCs/>
          <w:iCs/>
          <w:sz w:val="24"/>
          <w:szCs w:val="24"/>
        </w:rPr>
      </w:pPr>
      <w:r w:rsidRPr="00287628">
        <w:rPr>
          <w:lang w:eastAsia="en-US"/>
        </w:rPr>
        <w:t xml:space="preserve">Składając ofertę w postępowaniu na </w:t>
      </w:r>
      <w:r w:rsidR="00F27232">
        <w:rPr>
          <w:lang w:eastAsia="en-US"/>
        </w:rPr>
        <w:t>„</w:t>
      </w:r>
      <w:r w:rsidR="00F27232" w:rsidRPr="00661770">
        <w:rPr>
          <w:b/>
          <w:bCs/>
          <w:iCs/>
          <w:sz w:val="24"/>
          <w:szCs w:val="24"/>
        </w:rPr>
        <w:t>Taktyka straży przybrzeżnej” - „Taktyka działania  grupy kontrolnej straży przybrzeżnej podczas inspekcji statku – szkolenie</w:t>
      </w:r>
      <w:r w:rsidR="00F27232">
        <w:rPr>
          <w:b/>
          <w:bCs/>
          <w:iCs/>
          <w:sz w:val="24"/>
          <w:szCs w:val="24"/>
        </w:rPr>
        <w:t xml:space="preserve"> </w:t>
      </w:r>
      <w:r w:rsidR="00F27232" w:rsidRPr="00661770">
        <w:rPr>
          <w:b/>
          <w:bCs/>
          <w:iCs/>
          <w:sz w:val="24"/>
          <w:szCs w:val="24"/>
        </w:rPr>
        <w:t>podstawowe”</w:t>
      </w:r>
    </w:p>
    <w:p w14:paraId="7701A060" w14:textId="77777777" w:rsidR="0090530F" w:rsidRPr="00D42547" w:rsidRDefault="0090530F" w:rsidP="0090530F">
      <w:pPr>
        <w:rPr>
          <w:sz w:val="2"/>
          <w:szCs w:val="2"/>
        </w:rPr>
      </w:pPr>
      <w:r>
        <w:t>W</w:t>
      </w:r>
      <w:r w:rsidRPr="00D42547">
        <w:t xml:space="preserve"> imieniu reprezentowanej przeze mnie firmy </w:t>
      </w:r>
      <w:r w:rsidRPr="00D42547">
        <w:rPr>
          <w:sz w:val="20"/>
          <w:szCs w:val="20"/>
        </w:rPr>
        <w:t>(nazwa firmy)</w:t>
      </w:r>
      <w:r w:rsidRPr="00D42547">
        <w:t>:</w:t>
      </w:r>
    </w:p>
    <w:p w14:paraId="14727A77" w14:textId="77777777" w:rsidR="0090530F" w:rsidRPr="00D42547" w:rsidRDefault="0090530F" w:rsidP="0090530F">
      <w:pPr>
        <w:keepLines/>
        <w:widowControl w:val="0"/>
        <w:spacing w:line="360" w:lineRule="auto"/>
        <w:ind w:right="-2"/>
        <w:jc w:val="both"/>
      </w:pPr>
      <w:r w:rsidRPr="00D42547">
        <w:t>…………………………………………………………………………………...……………….</w:t>
      </w:r>
    </w:p>
    <w:p w14:paraId="06D0D6D0" w14:textId="77777777" w:rsidR="0090530F" w:rsidRPr="00D42547" w:rsidRDefault="0090530F" w:rsidP="0090530F">
      <w:pPr>
        <w:keepLines/>
        <w:widowControl w:val="0"/>
        <w:spacing w:line="360" w:lineRule="auto"/>
        <w:ind w:right="-2"/>
        <w:jc w:val="both"/>
      </w:pPr>
      <w:r w:rsidRPr="00D42547">
        <w:t>……………………………………………….…………………………………..………………….</w:t>
      </w:r>
    </w:p>
    <w:p w14:paraId="7595F880" w14:textId="7493C36F" w:rsidR="0090530F" w:rsidRDefault="0090530F" w:rsidP="0090530F">
      <w:pPr>
        <w:keepLines/>
        <w:widowControl w:val="0"/>
        <w:spacing w:line="360" w:lineRule="auto"/>
        <w:ind w:right="-2"/>
        <w:rPr>
          <w:b/>
          <w:bCs/>
          <w:iCs/>
          <w:sz w:val="24"/>
          <w:szCs w:val="24"/>
        </w:rPr>
      </w:pPr>
      <w:r w:rsidRPr="00D42547">
        <w:t>z siedzibą w ………….……………………………………………………….………………………………….</w:t>
      </w:r>
    </w:p>
    <w:p w14:paraId="0F2F6D25" w14:textId="77777777" w:rsidR="0090530F" w:rsidRPr="00B9189D" w:rsidRDefault="0090530F" w:rsidP="00F27232">
      <w:pPr>
        <w:keepLines/>
        <w:widowControl w:val="0"/>
        <w:spacing w:line="360" w:lineRule="auto"/>
        <w:ind w:right="-2"/>
        <w:jc w:val="both"/>
        <w:rPr>
          <w:sz w:val="2"/>
          <w:szCs w:val="2"/>
        </w:rPr>
      </w:pPr>
    </w:p>
    <w:p w14:paraId="39A253E4" w14:textId="63BD6BE3" w:rsidR="00661770" w:rsidRPr="00287628" w:rsidRDefault="00661770" w:rsidP="00F27232">
      <w:pPr>
        <w:spacing w:after="0" w:line="240" w:lineRule="auto"/>
        <w:contextualSpacing/>
        <w:jc w:val="both"/>
        <w:rPr>
          <w:lang w:eastAsia="en-US"/>
        </w:rPr>
      </w:pPr>
      <w:r w:rsidRPr="00287628">
        <w:rPr>
          <w:lang w:eastAsia="en-US"/>
        </w:rPr>
        <w:t>oświadczamy, że spełniamy warunki udziału w postępowaniu określone przez Zamawiającego w SWZ:</w:t>
      </w:r>
    </w:p>
    <w:p w14:paraId="2379266D" w14:textId="77777777" w:rsidR="00661770" w:rsidRPr="00287628" w:rsidRDefault="00661770" w:rsidP="00661770">
      <w:pPr>
        <w:tabs>
          <w:tab w:val="left" w:pos="1701"/>
        </w:tabs>
        <w:spacing w:after="0" w:line="240" w:lineRule="auto"/>
        <w:rPr>
          <w:lang w:eastAsia="en-US"/>
        </w:rPr>
      </w:pPr>
    </w:p>
    <w:p w14:paraId="79C3D9D8" w14:textId="77777777" w:rsidR="00661770" w:rsidRPr="00287628" w:rsidRDefault="00661770" w:rsidP="00661770">
      <w:pPr>
        <w:tabs>
          <w:tab w:val="left" w:pos="1701"/>
        </w:tabs>
        <w:spacing w:after="0" w:line="240" w:lineRule="auto"/>
        <w:rPr>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417"/>
        <w:gridCol w:w="1559"/>
        <w:gridCol w:w="2268"/>
        <w:gridCol w:w="2552"/>
      </w:tblGrid>
      <w:tr w:rsidR="00661770" w:rsidRPr="00287628" w14:paraId="11E6EC78" w14:textId="77777777" w:rsidTr="009A3269">
        <w:trPr>
          <w:trHeight w:val="1102"/>
          <w:jc w:val="center"/>
        </w:trPr>
        <w:tc>
          <w:tcPr>
            <w:tcW w:w="704" w:type="dxa"/>
            <w:shd w:val="clear" w:color="auto" w:fill="D9D9D9"/>
            <w:vAlign w:val="center"/>
          </w:tcPr>
          <w:p w14:paraId="698920C9" w14:textId="77777777" w:rsidR="00661770" w:rsidRPr="00287628" w:rsidRDefault="00661770" w:rsidP="00CC13FA">
            <w:pPr>
              <w:tabs>
                <w:tab w:val="left" w:pos="1701"/>
              </w:tabs>
              <w:spacing w:after="0" w:line="240" w:lineRule="auto"/>
              <w:rPr>
                <w:b/>
                <w:lang w:eastAsia="en-US"/>
              </w:rPr>
            </w:pPr>
          </w:p>
          <w:p w14:paraId="4CBBBFD2" w14:textId="77777777" w:rsidR="00661770" w:rsidRPr="00287628" w:rsidRDefault="00661770" w:rsidP="00CC13FA">
            <w:pPr>
              <w:tabs>
                <w:tab w:val="left" w:pos="1701"/>
              </w:tabs>
              <w:spacing w:after="0" w:line="240" w:lineRule="auto"/>
              <w:rPr>
                <w:b/>
                <w:lang w:eastAsia="en-US"/>
              </w:rPr>
            </w:pPr>
            <w:r w:rsidRPr="00287628">
              <w:rPr>
                <w:b/>
                <w:lang w:eastAsia="en-US"/>
              </w:rPr>
              <w:t>L. p.</w:t>
            </w:r>
          </w:p>
        </w:tc>
        <w:tc>
          <w:tcPr>
            <w:tcW w:w="1418" w:type="dxa"/>
            <w:shd w:val="clear" w:color="auto" w:fill="D9D9D9"/>
            <w:vAlign w:val="center"/>
          </w:tcPr>
          <w:p w14:paraId="59BABE58" w14:textId="77777777" w:rsidR="00661770" w:rsidRPr="00287628" w:rsidRDefault="00661770" w:rsidP="00CC13FA">
            <w:pPr>
              <w:tabs>
                <w:tab w:val="left" w:pos="1701"/>
              </w:tabs>
              <w:spacing w:after="0" w:line="240" w:lineRule="auto"/>
              <w:rPr>
                <w:b/>
                <w:lang w:eastAsia="en-US"/>
              </w:rPr>
            </w:pPr>
            <w:r w:rsidRPr="00287628">
              <w:rPr>
                <w:b/>
                <w:lang w:eastAsia="en-US"/>
              </w:rPr>
              <w:t>Przedmiot/</w:t>
            </w:r>
          </w:p>
          <w:p w14:paraId="6C2514C0" w14:textId="77777777" w:rsidR="00661770" w:rsidRPr="00287628" w:rsidRDefault="00661770" w:rsidP="00CC13FA">
            <w:pPr>
              <w:tabs>
                <w:tab w:val="left" w:pos="1701"/>
              </w:tabs>
              <w:spacing w:after="0" w:line="240" w:lineRule="auto"/>
              <w:rPr>
                <w:b/>
                <w:lang w:eastAsia="en-US"/>
              </w:rPr>
            </w:pPr>
            <w:r w:rsidRPr="00287628">
              <w:rPr>
                <w:b/>
                <w:lang w:eastAsia="en-US"/>
              </w:rPr>
              <w:t>tematyka szkolenia</w:t>
            </w:r>
          </w:p>
        </w:tc>
        <w:tc>
          <w:tcPr>
            <w:tcW w:w="1417" w:type="dxa"/>
            <w:shd w:val="clear" w:color="auto" w:fill="D9D9D9"/>
            <w:vAlign w:val="center"/>
          </w:tcPr>
          <w:p w14:paraId="659A0155" w14:textId="77777777" w:rsidR="00661770" w:rsidRPr="00287628" w:rsidRDefault="00661770" w:rsidP="00CC13FA">
            <w:pPr>
              <w:tabs>
                <w:tab w:val="left" w:pos="1701"/>
              </w:tabs>
              <w:spacing w:after="0" w:line="240" w:lineRule="auto"/>
              <w:rPr>
                <w:b/>
                <w:lang w:eastAsia="en-US"/>
              </w:rPr>
            </w:pPr>
            <w:r w:rsidRPr="00287628">
              <w:rPr>
                <w:b/>
                <w:lang w:eastAsia="en-US"/>
              </w:rPr>
              <w:t>Termin</w:t>
            </w:r>
          </w:p>
          <w:p w14:paraId="6032162F" w14:textId="77777777" w:rsidR="00661770" w:rsidRPr="00287628" w:rsidRDefault="00661770" w:rsidP="00CC13FA">
            <w:pPr>
              <w:tabs>
                <w:tab w:val="left" w:pos="1701"/>
              </w:tabs>
              <w:spacing w:after="0" w:line="240" w:lineRule="auto"/>
              <w:rPr>
                <w:b/>
                <w:lang w:eastAsia="en-US"/>
              </w:rPr>
            </w:pPr>
            <w:r w:rsidRPr="00287628">
              <w:rPr>
                <w:b/>
                <w:lang w:eastAsia="en-US"/>
              </w:rPr>
              <w:t xml:space="preserve"> realizacji</w:t>
            </w:r>
          </w:p>
        </w:tc>
        <w:tc>
          <w:tcPr>
            <w:tcW w:w="1559" w:type="dxa"/>
            <w:shd w:val="clear" w:color="auto" w:fill="D9D9D9"/>
            <w:vAlign w:val="center"/>
          </w:tcPr>
          <w:p w14:paraId="63890255" w14:textId="77777777" w:rsidR="00040DA0" w:rsidRDefault="0090530F" w:rsidP="00CC13FA">
            <w:pPr>
              <w:tabs>
                <w:tab w:val="left" w:pos="1701"/>
              </w:tabs>
              <w:spacing w:after="0" w:line="240" w:lineRule="auto"/>
              <w:rPr>
                <w:b/>
                <w:lang w:eastAsia="en-US"/>
              </w:rPr>
            </w:pPr>
            <w:r>
              <w:rPr>
                <w:b/>
                <w:lang w:eastAsia="en-US"/>
              </w:rPr>
              <w:t>Wartość szkole</w:t>
            </w:r>
            <w:r w:rsidR="00727A82">
              <w:rPr>
                <w:b/>
                <w:lang w:eastAsia="en-US"/>
              </w:rPr>
              <w:t>nia</w:t>
            </w:r>
          </w:p>
          <w:p w14:paraId="7C89F006" w14:textId="506DD3D2" w:rsidR="0030569F" w:rsidRPr="00287628" w:rsidRDefault="00040DA0" w:rsidP="00040DA0">
            <w:pPr>
              <w:tabs>
                <w:tab w:val="left" w:pos="1701"/>
              </w:tabs>
              <w:spacing w:after="0" w:line="240" w:lineRule="auto"/>
              <w:jc w:val="center"/>
              <w:rPr>
                <w:b/>
                <w:lang w:eastAsia="en-US"/>
              </w:rPr>
            </w:pPr>
            <w:r w:rsidRPr="00040DA0">
              <w:rPr>
                <w:bCs/>
                <w:sz w:val="18"/>
                <w:szCs w:val="18"/>
                <w:lang w:eastAsia="en-US"/>
              </w:rPr>
              <w:t xml:space="preserve">(min. </w:t>
            </w:r>
            <w:r w:rsidR="00510A12">
              <w:rPr>
                <w:bCs/>
                <w:sz w:val="18"/>
                <w:szCs w:val="18"/>
                <w:lang w:eastAsia="en-US"/>
              </w:rPr>
              <w:t>5</w:t>
            </w:r>
            <w:r w:rsidRPr="00040DA0">
              <w:rPr>
                <w:bCs/>
                <w:sz w:val="18"/>
                <w:szCs w:val="18"/>
                <w:lang w:eastAsia="en-US"/>
              </w:rPr>
              <w:t>0.000PLN każde)</w:t>
            </w:r>
          </w:p>
        </w:tc>
        <w:tc>
          <w:tcPr>
            <w:tcW w:w="2268" w:type="dxa"/>
            <w:shd w:val="clear" w:color="auto" w:fill="D9D9D9"/>
            <w:vAlign w:val="center"/>
          </w:tcPr>
          <w:p w14:paraId="52CA060C" w14:textId="77777777" w:rsidR="00661770" w:rsidRPr="00287628" w:rsidRDefault="00661770" w:rsidP="00CC13FA">
            <w:pPr>
              <w:tabs>
                <w:tab w:val="left" w:pos="1701"/>
              </w:tabs>
              <w:spacing w:after="0" w:line="240" w:lineRule="auto"/>
              <w:rPr>
                <w:b/>
                <w:lang w:eastAsia="en-US"/>
              </w:rPr>
            </w:pPr>
            <w:r w:rsidRPr="00287628">
              <w:rPr>
                <w:b/>
                <w:lang w:eastAsia="en-US"/>
              </w:rPr>
              <w:t xml:space="preserve">Wymiar w godzinach dydaktycznych </w:t>
            </w:r>
          </w:p>
          <w:p w14:paraId="2B56DB8B" w14:textId="77777777" w:rsidR="00661770" w:rsidRPr="00287628" w:rsidRDefault="00661770" w:rsidP="00CC13FA">
            <w:pPr>
              <w:tabs>
                <w:tab w:val="left" w:pos="1701"/>
              </w:tabs>
              <w:spacing w:after="0" w:line="240" w:lineRule="auto"/>
              <w:rPr>
                <w:b/>
                <w:lang w:eastAsia="en-US"/>
              </w:rPr>
            </w:pPr>
            <w:r w:rsidRPr="00287628">
              <w:rPr>
                <w:b/>
                <w:lang w:eastAsia="en-US"/>
              </w:rPr>
              <w:t xml:space="preserve">(1 godzina dydaktyczna </w:t>
            </w:r>
          </w:p>
          <w:p w14:paraId="3E312D87" w14:textId="77777777" w:rsidR="00661770" w:rsidRPr="00287628" w:rsidRDefault="00661770" w:rsidP="00CC13FA">
            <w:pPr>
              <w:tabs>
                <w:tab w:val="left" w:pos="1701"/>
              </w:tabs>
              <w:spacing w:after="0" w:line="240" w:lineRule="auto"/>
              <w:rPr>
                <w:b/>
                <w:lang w:eastAsia="en-US"/>
              </w:rPr>
            </w:pPr>
            <w:r w:rsidRPr="00287628">
              <w:rPr>
                <w:b/>
                <w:lang w:eastAsia="en-US"/>
              </w:rPr>
              <w:t>= 45 minut)</w:t>
            </w:r>
          </w:p>
        </w:tc>
        <w:tc>
          <w:tcPr>
            <w:tcW w:w="2552" w:type="dxa"/>
            <w:shd w:val="clear" w:color="auto" w:fill="D9D9D9"/>
            <w:vAlign w:val="center"/>
          </w:tcPr>
          <w:p w14:paraId="7FAC5933" w14:textId="77777777" w:rsidR="00661770" w:rsidRPr="00287628" w:rsidRDefault="00661770" w:rsidP="00CC13FA">
            <w:pPr>
              <w:tabs>
                <w:tab w:val="left" w:pos="1701"/>
              </w:tabs>
              <w:spacing w:after="0" w:line="240" w:lineRule="auto"/>
              <w:rPr>
                <w:b/>
                <w:lang w:eastAsia="en-US"/>
              </w:rPr>
            </w:pPr>
            <w:r w:rsidRPr="00287628">
              <w:rPr>
                <w:b/>
                <w:lang w:eastAsia="en-US"/>
              </w:rPr>
              <w:t>Nazwa podmiotu, na rzecz którego szkolenia były wykonywane</w:t>
            </w:r>
          </w:p>
        </w:tc>
      </w:tr>
      <w:tr w:rsidR="00661770" w:rsidRPr="00287628" w14:paraId="79C64FA9" w14:textId="77777777" w:rsidTr="009A3269">
        <w:trPr>
          <w:trHeight w:val="436"/>
          <w:jc w:val="center"/>
        </w:trPr>
        <w:tc>
          <w:tcPr>
            <w:tcW w:w="704" w:type="dxa"/>
          </w:tcPr>
          <w:p w14:paraId="630A83A5" w14:textId="77777777" w:rsidR="00661770" w:rsidRPr="00287628" w:rsidRDefault="00661770" w:rsidP="00CC13FA">
            <w:pPr>
              <w:tabs>
                <w:tab w:val="left" w:pos="1701"/>
              </w:tabs>
              <w:spacing w:after="0" w:line="240" w:lineRule="auto"/>
              <w:rPr>
                <w:lang w:eastAsia="en-US"/>
              </w:rPr>
            </w:pPr>
            <w:r w:rsidRPr="00287628">
              <w:rPr>
                <w:lang w:eastAsia="en-US"/>
              </w:rPr>
              <w:t>1.</w:t>
            </w:r>
          </w:p>
        </w:tc>
        <w:tc>
          <w:tcPr>
            <w:tcW w:w="1418" w:type="dxa"/>
            <w:shd w:val="clear" w:color="auto" w:fill="auto"/>
          </w:tcPr>
          <w:p w14:paraId="256938CB" w14:textId="77777777" w:rsidR="00661770" w:rsidRPr="00287628" w:rsidRDefault="00661770" w:rsidP="00CC13FA">
            <w:pPr>
              <w:tabs>
                <w:tab w:val="left" w:pos="1701"/>
              </w:tabs>
              <w:spacing w:after="0" w:line="240" w:lineRule="auto"/>
              <w:rPr>
                <w:lang w:eastAsia="en-US"/>
              </w:rPr>
            </w:pPr>
          </w:p>
        </w:tc>
        <w:tc>
          <w:tcPr>
            <w:tcW w:w="1417" w:type="dxa"/>
          </w:tcPr>
          <w:p w14:paraId="50B49425" w14:textId="77777777" w:rsidR="00661770" w:rsidRPr="00287628" w:rsidRDefault="00661770" w:rsidP="00CC13FA">
            <w:pPr>
              <w:tabs>
                <w:tab w:val="left" w:pos="1701"/>
              </w:tabs>
              <w:spacing w:after="0" w:line="240" w:lineRule="auto"/>
              <w:rPr>
                <w:lang w:eastAsia="en-US"/>
              </w:rPr>
            </w:pPr>
          </w:p>
        </w:tc>
        <w:tc>
          <w:tcPr>
            <w:tcW w:w="1559" w:type="dxa"/>
          </w:tcPr>
          <w:p w14:paraId="3AA42576" w14:textId="77777777" w:rsidR="00661770" w:rsidRPr="00287628" w:rsidRDefault="00661770" w:rsidP="00CC13FA">
            <w:pPr>
              <w:tabs>
                <w:tab w:val="left" w:pos="1701"/>
              </w:tabs>
              <w:spacing w:after="0" w:line="240" w:lineRule="auto"/>
              <w:rPr>
                <w:lang w:eastAsia="en-US"/>
              </w:rPr>
            </w:pPr>
          </w:p>
        </w:tc>
        <w:tc>
          <w:tcPr>
            <w:tcW w:w="2268" w:type="dxa"/>
          </w:tcPr>
          <w:p w14:paraId="463DE76C" w14:textId="77777777" w:rsidR="00661770" w:rsidRPr="00287628" w:rsidRDefault="00661770" w:rsidP="00CC13FA">
            <w:pPr>
              <w:tabs>
                <w:tab w:val="left" w:pos="1701"/>
              </w:tabs>
              <w:spacing w:after="0" w:line="240" w:lineRule="auto"/>
              <w:rPr>
                <w:lang w:eastAsia="en-US"/>
              </w:rPr>
            </w:pPr>
          </w:p>
        </w:tc>
        <w:tc>
          <w:tcPr>
            <w:tcW w:w="2552" w:type="dxa"/>
          </w:tcPr>
          <w:p w14:paraId="4FE405FB" w14:textId="77777777" w:rsidR="00661770" w:rsidRPr="00287628" w:rsidRDefault="00661770" w:rsidP="00CC13FA">
            <w:pPr>
              <w:tabs>
                <w:tab w:val="left" w:pos="1701"/>
              </w:tabs>
              <w:spacing w:after="0" w:line="240" w:lineRule="auto"/>
              <w:rPr>
                <w:lang w:eastAsia="en-US"/>
              </w:rPr>
            </w:pPr>
          </w:p>
        </w:tc>
      </w:tr>
      <w:tr w:rsidR="00661770" w:rsidRPr="00287628" w14:paraId="68ACD60D" w14:textId="77777777" w:rsidTr="009A3269">
        <w:trPr>
          <w:trHeight w:val="488"/>
          <w:jc w:val="center"/>
        </w:trPr>
        <w:tc>
          <w:tcPr>
            <w:tcW w:w="704" w:type="dxa"/>
          </w:tcPr>
          <w:p w14:paraId="47EB12A9" w14:textId="77777777" w:rsidR="00661770" w:rsidRPr="00287628" w:rsidRDefault="00661770" w:rsidP="00CC13FA">
            <w:pPr>
              <w:tabs>
                <w:tab w:val="left" w:pos="1701"/>
              </w:tabs>
              <w:spacing w:after="0" w:line="240" w:lineRule="auto"/>
              <w:rPr>
                <w:lang w:eastAsia="en-US"/>
              </w:rPr>
            </w:pPr>
            <w:r w:rsidRPr="00287628">
              <w:rPr>
                <w:lang w:eastAsia="en-US"/>
              </w:rPr>
              <w:t>2.</w:t>
            </w:r>
          </w:p>
        </w:tc>
        <w:tc>
          <w:tcPr>
            <w:tcW w:w="1418" w:type="dxa"/>
            <w:shd w:val="clear" w:color="auto" w:fill="auto"/>
          </w:tcPr>
          <w:p w14:paraId="2037B86F" w14:textId="77777777" w:rsidR="00661770" w:rsidRPr="00287628" w:rsidRDefault="00661770" w:rsidP="00CC13FA">
            <w:pPr>
              <w:tabs>
                <w:tab w:val="left" w:pos="1701"/>
              </w:tabs>
              <w:spacing w:after="0" w:line="240" w:lineRule="auto"/>
              <w:rPr>
                <w:lang w:eastAsia="en-US"/>
              </w:rPr>
            </w:pPr>
          </w:p>
        </w:tc>
        <w:tc>
          <w:tcPr>
            <w:tcW w:w="1417" w:type="dxa"/>
          </w:tcPr>
          <w:p w14:paraId="14AB4867" w14:textId="77777777" w:rsidR="00661770" w:rsidRPr="00287628" w:rsidRDefault="00661770" w:rsidP="00CC13FA">
            <w:pPr>
              <w:tabs>
                <w:tab w:val="left" w:pos="1701"/>
              </w:tabs>
              <w:spacing w:after="0" w:line="240" w:lineRule="auto"/>
              <w:rPr>
                <w:lang w:eastAsia="en-US"/>
              </w:rPr>
            </w:pPr>
          </w:p>
        </w:tc>
        <w:tc>
          <w:tcPr>
            <w:tcW w:w="1559" w:type="dxa"/>
          </w:tcPr>
          <w:p w14:paraId="0A05553D" w14:textId="77777777" w:rsidR="00661770" w:rsidRPr="00287628" w:rsidRDefault="00661770" w:rsidP="00CC13FA">
            <w:pPr>
              <w:tabs>
                <w:tab w:val="left" w:pos="1701"/>
              </w:tabs>
              <w:spacing w:after="0" w:line="240" w:lineRule="auto"/>
              <w:rPr>
                <w:lang w:eastAsia="en-US"/>
              </w:rPr>
            </w:pPr>
          </w:p>
        </w:tc>
        <w:tc>
          <w:tcPr>
            <w:tcW w:w="2268" w:type="dxa"/>
          </w:tcPr>
          <w:p w14:paraId="09A3B305" w14:textId="77777777" w:rsidR="00661770" w:rsidRPr="00287628" w:rsidRDefault="00661770" w:rsidP="00CC13FA">
            <w:pPr>
              <w:tabs>
                <w:tab w:val="left" w:pos="1701"/>
              </w:tabs>
              <w:spacing w:after="0" w:line="240" w:lineRule="auto"/>
              <w:rPr>
                <w:lang w:eastAsia="en-US"/>
              </w:rPr>
            </w:pPr>
          </w:p>
        </w:tc>
        <w:tc>
          <w:tcPr>
            <w:tcW w:w="2552" w:type="dxa"/>
          </w:tcPr>
          <w:p w14:paraId="68178096" w14:textId="77777777" w:rsidR="00661770" w:rsidRPr="00287628" w:rsidRDefault="00661770" w:rsidP="00CC13FA">
            <w:pPr>
              <w:tabs>
                <w:tab w:val="left" w:pos="1701"/>
              </w:tabs>
              <w:spacing w:after="0" w:line="240" w:lineRule="auto"/>
              <w:rPr>
                <w:lang w:eastAsia="en-US"/>
              </w:rPr>
            </w:pPr>
          </w:p>
        </w:tc>
      </w:tr>
      <w:tr w:rsidR="00661770" w:rsidRPr="00287628" w14:paraId="4B8C5C9C" w14:textId="77777777" w:rsidTr="009A3269">
        <w:trPr>
          <w:trHeight w:val="488"/>
          <w:jc w:val="center"/>
        </w:trPr>
        <w:tc>
          <w:tcPr>
            <w:tcW w:w="704" w:type="dxa"/>
          </w:tcPr>
          <w:p w14:paraId="499CAF93" w14:textId="77777777" w:rsidR="00661770" w:rsidRPr="00287628" w:rsidRDefault="00661770" w:rsidP="00CC13FA">
            <w:pPr>
              <w:tabs>
                <w:tab w:val="left" w:pos="1701"/>
              </w:tabs>
              <w:spacing w:after="0" w:line="240" w:lineRule="auto"/>
              <w:rPr>
                <w:lang w:eastAsia="en-US"/>
              </w:rPr>
            </w:pPr>
            <w:r w:rsidRPr="00287628">
              <w:rPr>
                <w:lang w:eastAsia="en-US"/>
              </w:rPr>
              <w:t>3.</w:t>
            </w:r>
          </w:p>
        </w:tc>
        <w:tc>
          <w:tcPr>
            <w:tcW w:w="1418" w:type="dxa"/>
            <w:shd w:val="clear" w:color="auto" w:fill="auto"/>
          </w:tcPr>
          <w:p w14:paraId="1B08881A" w14:textId="77777777" w:rsidR="00661770" w:rsidRPr="00287628" w:rsidRDefault="00661770" w:rsidP="00CC13FA">
            <w:pPr>
              <w:tabs>
                <w:tab w:val="left" w:pos="1701"/>
              </w:tabs>
              <w:spacing w:after="0" w:line="240" w:lineRule="auto"/>
              <w:rPr>
                <w:lang w:eastAsia="en-US"/>
              </w:rPr>
            </w:pPr>
          </w:p>
        </w:tc>
        <w:tc>
          <w:tcPr>
            <w:tcW w:w="1417" w:type="dxa"/>
          </w:tcPr>
          <w:p w14:paraId="3159FDED" w14:textId="77777777" w:rsidR="00661770" w:rsidRPr="00287628" w:rsidRDefault="00661770" w:rsidP="00CC13FA">
            <w:pPr>
              <w:tabs>
                <w:tab w:val="left" w:pos="1701"/>
              </w:tabs>
              <w:spacing w:after="0" w:line="240" w:lineRule="auto"/>
              <w:rPr>
                <w:lang w:eastAsia="en-US"/>
              </w:rPr>
            </w:pPr>
          </w:p>
        </w:tc>
        <w:tc>
          <w:tcPr>
            <w:tcW w:w="1559" w:type="dxa"/>
          </w:tcPr>
          <w:p w14:paraId="646F3494" w14:textId="77777777" w:rsidR="00661770" w:rsidRPr="00287628" w:rsidRDefault="00661770" w:rsidP="00CC13FA">
            <w:pPr>
              <w:tabs>
                <w:tab w:val="left" w:pos="1701"/>
              </w:tabs>
              <w:spacing w:after="0" w:line="240" w:lineRule="auto"/>
              <w:rPr>
                <w:lang w:eastAsia="en-US"/>
              </w:rPr>
            </w:pPr>
          </w:p>
        </w:tc>
        <w:tc>
          <w:tcPr>
            <w:tcW w:w="2268" w:type="dxa"/>
          </w:tcPr>
          <w:p w14:paraId="1940F68C" w14:textId="77777777" w:rsidR="00661770" w:rsidRPr="00287628" w:rsidRDefault="00661770" w:rsidP="00CC13FA">
            <w:pPr>
              <w:tabs>
                <w:tab w:val="left" w:pos="1701"/>
              </w:tabs>
              <w:spacing w:after="0" w:line="240" w:lineRule="auto"/>
              <w:rPr>
                <w:lang w:eastAsia="en-US"/>
              </w:rPr>
            </w:pPr>
          </w:p>
        </w:tc>
        <w:tc>
          <w:tcPr>
            <w:tcW w:w="2552" w:type="dxa"/>
          </w:tcPr>
          <w:p w14:paraId="6C3F1819" w14:textId="77777777" w:rsidR="00661770" w:rsidRPr="00287628" w:rsidRDefault="00661770" w:rsidP="00CC13FA">
            <w:pPr>
              <w:tabs>
                <w:tab w:val="left" w:pos="1701"/>
              </w:tabs>
              <w:spacing w:after="0" w:line="240" w:lineRule="auto"/>
              <w:rPr>
                <w:lang w:eastAsia="en-US"/>
              </w:rPr>
            </w:pPr>
          </w:p>
        </w:tc>
      </w:tr>
    </w:tbl>
    <w:p w14:paraId="62C9AB4E" w14:textId="77777777" w:rsidR="00661770" w:rsidRDefault="00661770" w:rsidP="00661770">
      <w:pPr>
        <w:tabs>
          <w:tab w:val="left" w:pos="1701"/>
        </w:tabs>
        <w:spacing w:after="0" w:line="240" w:lineRule="auto"/>
        <w:rPr>
          <w:lang w:eastAsia="en-US"/>
        </w:rPr>
      </w:pPr>
    </w:p>
    <w:p w14:paraId="6DBDB8FB" w14:textId="77777777" w:rsidR="00661770" w:rsidRDefault="00661770" w:rsidP="00661770">
      <w:pPr>
        <w:tabs>
          <w:tab w:val="left" w:pos="1701"/>
        </w:tabs>
        <w:spacing w:after="0" w:line="240" w:lineRule="auto"/>
        <w:rPr>
          <w:lang w:eastAsia="en-US"/>
        </w:rPr>
      </w:pPr>
    </w:p>
    <w:p w14:paraId="226E79BC" w14:textId="77777777" w:rsidR="00661770" w:rsidRDefault="00661770" w:rsidP="00661770">
      <w:pPr>
        <w:tabs>
          <w:tab w:val="left" w:pos="1701"/>
        </w:tabs>
        <w:spacing w:after="0" w:line="240" w:lineRule="auto"/>
        <w:rPr>
          <w:lang w:eastAsia="en-US"/>
        </w:rPr>
      </w:pPr>
    </w:p>
    <w:p w14:paraId="0340E137" w14:textId="77777777" w:rsidR="00661770" w:rsidRDefault="00661770" w:rsidP="00661770">
      <w:pPr>
        <w:tabs>
          <w:tab w:val="left" w:pos="1701"/>
        </w:tabs>
        <w:spacing w:after="0" w:line="240" w:lineRule="auto"/>
        <w:rPr>
          <w:lang w:eastAsia="en-US"/>
        </w:rPr>
      </w:pPr>
    </w:p>
    <w:p w14:paraId="6B0CAC22" w14:textId="77777777" w:rsidR="00661770" w:rsidRDefault="00661770" w:rsidP="00661770">
      <w:pPr>
        <w:tabs>
          <w:tab w:val="left" w:pos="1701"/>
        </w:tabs>
        <w:spacing w:after="0" w:line="240" w:lineRule="auto"/>
        <w:rPr>
          <w:lang w:eastAsia="en-US"/>
        </w:rPr>
      </w:pPr>
    </w:p>
    <w:p w14:paraId="60347430" w14:textId="77777777" w:rsidR="00661770" w:rsidRDefault="00661770" w:rsidP="00661770">
      <w:pPr>
        <w:tabs>
          <w:tab w:val="left" w:pos="1701"/>
        </w:tabs>
        <w:spacing w:after="0" w:line="240" w:lineRule="auto"/>
        <w:rPr>
          <w:lang w:eastAsia="en-US"/>
        </w:rPr>
      </w:pPr>
    </w:p>
    <w:p w14:paraId="575A2C21" w14:textId="77777777" w:rsidR="00661770" w:rsidRDefault="00661770" w:rsidP="00661770">
      <w:pPr>
        <w:tabs>
          <w:tab w:val="left" w:pos="1701"/>
        </w:tabs>
        <w:spacing w:after="0" w:line="240" w:lineRule="auto"/>
        <w:rPr>
          <w:lang w:eastAsia="en-US"/>
        </w:rPr>
      </w:pPr>
    </w:p>
    <w:p w14:paraId="77A3CB0C" w14:textId="77777777" w:rsidR="0090530F" w:rsidRPr="00C31069" w:rsidRDefault="0090530F" w:rsidP="0090530F">
      <w:pPr>
        <w:widowControl w:val="0"/>
        <w:autoSpaceDE w:val="0"/>
        <w:autoSpaceDN w:val="0"/>
        <w:adjustRightInd w:val="0"/>
        <w:ind w:left="-142"/>
        <w:rPr>
          <w:b/>
        </w:rPr>
      </w:pPr>
      <w:r w:rsidRPr="00C31069">
        <w:rPr>
          <w:b/>
        </w:rPr>
        <w:t>UWAGA!!!</w:t>
      </w:r>
    </w:p>
    <w:p w14:paraId="08674EB1" w14:textId="333D0A09" w:rsidR="00661770" w:rsidRDefault="0090530F" w:rsidP="0090530F">
      <w:pPr>
        <w:ind w:left="-142"/>
        <w:rPr>
          <w:lang w:eastAsia="en-US"/>
        </w:rPr>
      </w:pPr>
      <w:r w:rsidRPr="00C31069">
        <w:rPr>
          <w:bCs/>
          <w:sz w:val="20"/>
          <w:szCs w:val="20"/>
        </w:rPr>
        <w:t xml:space="preserve">W załączeniu dokumenty potwierdzające należyte wykonanie </w:t>
      </w:r>
      <w:r>
        <w:rPr>
          <w:bCs/>
          <w:sz w:val="20"/>
          <w:szCs w:val="20"/>
        </w:rPr>
        <w:t xml:space="preserve">usług </w:t>
      </w:r>
      <w:r w:rsidRPr="00C31069">
        <w:rPr>
          <w:bCs/>
          <w:sz w:val="20"/>
          <w:szCs w:val="20"/>
        </w:rPr>
        <w:t>wyszczególnione w powyższym wykazie</w:t>
      </w:r>
    </w:p>
    <w:p w14:paraId="7E4292B2" w14:textId="77777777" w:rsidR="00661770" w:rsidRDefault="00661770" w:rsidP="00661770">
      <w:pPr>
        <w:tabs>
          <w:tab w:val="left" w:pos="1701"/>
        </w:tabs>
        <w:spacing w:after="0" w:line="240" w:lineRule="auto"/>
        <w:rPr>
          <w:lang w:eastAsia="en-US"/>
        </w:rPr>
      </w:pPr>
    </w:p>
    <w:p w14:paraId="5B02B1EB" w14:textId="77777777" w:rsidR="00661770" w:rsidRDefault="00661770" w:rsidP="00661770">
      <w:pPr>
        <w:tabs>
          <w:tab w:val="left" w:pos="1701"/>
        </w:tabs>
        <w:spacing w:after="0" w:line="240" w:lineRule="auto"/>
        <w:rPr>
          <w:lang w:eastAsia="en-US"/>
        </w:rPr>
      </w:pPr>
    </w:p>
    <w:p w14:paraId="11707CEF" w14:textId="77777777" w:rsidR="00661770" w:rsidRDefault="00661770" w:rsidP="00661770">
      <w:pPr>
        <w:tabs>
          <w:tab w:val="left" w:pos="1701"/>
        </w:tabs>
        <w:spacing w:after="0" w:line="240" w:lineRule="auto"/>
        <w:rPr>
          <w:lang w:eastAsia="en-US"/>
        </w:rPr>
      </w:pPr>
    </w:p>
    <w:p w14:paraId="5F0CDF5F" w14:textId="77777777" w:rsidR="001854A6" w:rsidRDefault="001854A6" w:rsidP="001854A6">
      <w:pPr>
        <w:spacing w:after="0" w:line="240" w:lineRule="auto"/>
        <w:jc w:val="both"/>
        <w:rPr>
          <w:b/>
          <w:i/>
          <w:u w:val="single"/>
        </w:rPr>
      </w:pPr>
    </w:p>
    <w:p w14:paraId="7E746686" w14:textId="77777777" w:rsidR="001854A6" w:rsidRDefault="001854A6" w:rsidP="001854A6">
      <w:pPr>
        <w:spacing w:after="0" w:line="240" w:lineRule="auto"/>
        <w:jc w:val="both"/>
        <w:rPr>
          <w:b/>
          <w:i/>
          <w:u w:val="single"/>
        </w:rPr>
      </w:pPr>
    </w:p>
    <w:p w14:paraId="320DE793" w14:textId="77777777" w:rsidR="001854A6" w:rsidRDefault="001854A6" w:rsidP="001854A6">
      <w:pPr>
        <w:spacing w:after="0" w:line="240" w:lineRule="auto"/>
        <w:jc w:val="both"/>
        <w:rPr>
          <w:b/>
          <w:i/>
          <w:u w:val="single"/>
        </w:rPr>
      </w:pPr>
    </w:p>
    <w:p w14:paraId="0E8BCD77" w14:textId="77777777" w:rsidR="001854A6" w:rsidRDefault="001854A6" w:rsidP="001854A6">
      <w:pPr>
        <w:spacing w:after="0" w:line="240" w:lineRule="auto"/>
        <w:jc w:val="both"/>
        <w:rPr>
          <w:b/>
          <w:i/>
          <w:u w:val="single"/>
        </w:rPr>
      </w:pPr>
    </w:p>
    <w:p w14:paraId="12F6A9A5" w14:textId="77777777" w:rsidR="001854A6" w:rsidRDefault="001854A6" w:rsidP="001854A6">
      <w:pPr>
        <w:spacing w:after="0" w:line="240" w:lineRule="auto"/>
        <w:jc w:val="both"/>
        <w:rPr>
          <w:b/>
          <w:i/>
          <w:u w:val="single"/>
        </w:rPr>
      </w:pPr>
    </w:p>
    <w:p w14:paraId="1B6743A4" w14:textId="77777777" w:rsidR="001854A6" w:rsidRDefault="001854A6" w:rsidP="001854A6">
      <w:pPr>
        <w:spacing w:after="0" w:line="240" w:lineRule="auto"/>
        <w:jc w:val="both"/>
        <w:rPr>
          <w:b/>
          <w:i/>
          <w:u w:val="single"/>
        </w:rPr>
      </w:pPr>
    </w:p>
    <w:p w14:paraId="62ED59EB" w14:textId="771BC130" w:rsidR="001854A6" w:rsidRDefault="001854A6" w:rsidP="001854A6">
      <w:pPr>
        <w:spacing w:after="0" w:line="240" w:lineRule="auto"/>
        <w:jc w:val="right"/>
        <w:rPr>
          <w:b/>
          <w:i/>
          <w:u w:val="single"/>
        </w:rPr>
      </w:pPr>
      <w:r w:rsidRPr="00310A35">
        <w:rPr>
          <w:b/>
          <w:i/>
          <w:u w:val="single"/>
        </w:rPr>
        <w:lastRenderedPageBreak/>
        <w:t>ZAŁĄCZNIK NR 1</w:t>
      </w:r>
      <w:r>
        <w:rPr>
          <w:b/>
          <w:i/>
          <w:u w:val="single"/>
        </w:rPr>
        <w:t>7</w:t>
      </w:r>
    </w:p>
    <w:p w14:paraId="7ECF3FCD" w14:textId="5A50E1BB" w:rsidR="001854A6" w:rsidRPr="001854A6" w:rsidRDefault="001854A6" w:rsidP="001854A6">
      <w:pPr>
        <w:spacing w:after="0" w:line="240" w:lineRule="auto"/>
        <w:jc w:val="right"/>
        <w:rPr>
          <w:b/>
          <w:i/>
          <w:sz w:val="20"/>
          <w:szCs w:val="20"/>
          <w:u w:val="single"/>
        </w:rPr>
      </w:pPr>
      <w:r w:rsidRPr="001854A6">
        <w:rPr>
          <w:b/>
          <w:i/>
          <w:sz w:val="20"/>
          <w:szCs w:val="20"/>
          <w:u w:val="single"/>
        </w:rPr>
        <w:t>(dołączyć do oferty)</w:t>
      </w:r>
    </w:p>
    <w:p w14:paraId="469F854E" w14:textId="77777777" w:rsidR="001854A6" w:rsidRPr="00310A35" w:rsidRDefault="001854A6" w:rsidP="001854A6">
      <w:pPr>
        <w:spacing w:after="0" w:line="240" w:lineRule="auto"/>
        <w:rPr>
          <w:b/>
          <w:i/>
          <w:u w:val="single"/>
        </w:rPr>
      </w:pPr>
      <w:r w:rsidRPr="00310A35">
        <w:rPr>
          <w:i/>
        </w:rPr>
        <w:tab/>
      </w:r>
      <w:r w:rsidRPr="00310A35">
        <w:rPr>
          <w:i/>
        </w:rPr>
        <w:tab/>
      </w:r>
    </w:p>
    <w:p w14:paraId="068DCC80" w14:textId="77777777" w:rsidR="001854A6" w:rsidRDefault="001854A6" w:rsidP="001854A6">
      <w:pPr>
        <w:spacing w:after="0" w:line="240" w:lineRule="auto"/>
        <w:jc w:val="both"/>
        <w:rPr>
          <w:i/>
        </w:rPr>
      </w:pPr>
      <w:r>
        <w:rPr>
          <w:i/>
        </w:rPr>
        <w:t>Wykonawca:</w:t>
      </w:r>
    </w:p>
    <w:p w14:paraId="3CF850A5" w14:textId="77777777" w:rsidR="001854A6" w:rsidRDefault="001854A6" w:rsidP="001854A6">
      <w:pPr>
        <w:spacing w:after="0" w:line="240" w:lineRule="auto"/>
        <w:jc w:val="both"/>
        <w:rPr>
          <w:i/>
        </w:rPr>
      </w:pPr>
    </w:p>
    <w:p w14:paraId="70C9E19E" w14:textId="08EB1103" w:rsidR="001854A6" w:rsidRPr="00310A35" w:rsidRDefault="001854A6" w:rsidP="001854A6">
      <w:pPr>
        <w:spacing w:after="0" w:line="240" w:lineRule="auto"/>
        <w:jc w:val="both"/>
        <w:rPr>
          <w:i/>
        </w:rPr>
      </w:pPr>
      <w:r w:rsidRPr="00310A35">
        <w:rPr>
          <w:i/>
        </w:rPr>
        <w:t>…………………………………..</w:t>
      </w:r>
    </w:p>
    <w:p w14:paraId="0BE153E7" w14:textId="77777777" w:rsidR="001854A6" w:rsidRPr="00310A35" w:rsidRDefault="001854A6" w:rsidP="001854A6">
      <w:pPr>
        <w:spacing w:after="0" w:line="240" w:lineRule="auto"/>
        <w:jc w:val="both"/>
        <w:rPr>
          <w:i/>
        </w:rPr>
      </w:pPr>
      <w:r w:rsidRPr="00310A35">
        <w:rPr>
          <w:i/>
        </w:rPr>
        <w:t>reprezentowany przez:</w:t>
      </w:r>
    </w:p>
    <w:p w14:paraId="5E5C6ECD" w14:textId="77777777" w:rsidR="001854A6" w:rsidRPr="00310A35" w:rsidRDefault="001854A6" w:rsidP="001854A6">
      <w:pPr>
        <w:spacing w:after="0" w:line="240" w:lineRule="auto"/>
        <w:jc w:val="both"/>
        <w:rPr>
          <w:i/>
        </w:rPr>
      </w:pPr>
      <w:r w:rsidRPr="00310A35">
        <w:rPr>
          <w:i/>
        </w:rPr>
        <w:t>…………………………………….</w:t>
      </w:r>
    </w:p>
    <w:p w14:paraId="1B139CEB" w14:textId="77777777" w:rsidR="001854A6" w:rsidRPr="00310A35" w:rsidRDefault="001854A6" w:rsidP="001854A6">
      <w:pPr>
        <w:spacing w:after="0" w:line="240" w:lineRule="auto"/>
        <w:jc w:val="both"/>
        <w:rPr>
          <w:i/>
          <w:sz w:val="18"/>
          <w:szCs w:val="18"/>
        </w:rPr>
      </w:pPr>
      <w:r w:rsidRPr="00310A35">
        <w:rPr>
          <w:i/>
          <w:sz w:val="18"/>
          <w:szCs w:val="18"/>
        </w:rPr>
        <w:t xml:space="preserve">(imię, nazwisko, stanowisko/podstawa do  </w:t>
      </w:r>
    </w:p>
    <w:p w14:paraId="5A77B32B" w14:textId="77777777" w:rsidR="001854A6" w:rsidRPr="00310A35" w:rsidRDefault="001854A6" w:rsidP="001854A6">
      <w:pPr>
        <w:spacing w:after="0" w:line="240" w:lineRule="auto"/>
        <w:jc w:val="both"/>
        <w:rPr>
          <w:i/>
          <w:sz w:val="18"/>
          <w:szCs w:val="18"/>
        </w:rPr>
      </w:pPr>
      <w:r w:rsidRPr="00310A35">
        <w:rPr>
          <w:i/>
          <w:sz w:val="18"/>
          <w:szCs w:val="18"/>
        </w:rPr>
        <w:t>reprezentacji)</w:t>
      </w:r>
    </w:p>
    <w:p w14:paraId="3D21639F" w14:textId="77777777" w:rsidR="001854A6" w:rsidRPr="00310A35" w:rsidRDefault="001854A6" w:rsidP="001854A6">
      <w:pPr>
        <w:tabs>
          <w:tab w:val="left" w:pos="5121"/>
        </w:tabs>
        <w:rPr>
          <w:rFonts w:eastAsia="Times New Roman"/>
          <w:lang w:eastAsia="pl-PL"/>
        </w:rPr>
      </w:pPr>
    </w:p>
    <w:p w14:paraId="44F78CEC" w14:textId="77777777" w:rsidR="001854A6" w:rsidRPr="00310A35" w:rsidRDefault="001854A6" w:rsidP="001854A6">
      <w:pPr>
        <w:tabs>
          <w:tab w:val="left" w:pos="5121"/>
        </w:tabs>
        <w:rPr>
          <w:rFonts w:eastAsia="Times New Roman"/>
          <w:lang w:eastAsia="pl-PL"/>
        </w:rPr>
      </w:pPr>
    </w:p>
    <w:p w14:paraId="67E6227B" w14:textId="32AE1009" w:rsidR="001854A6" w:rsidRPr="00310A35" w:rsidRDefault="001854A6" w:rsidP="001854A6">
      <w:pPr>
        <w:spacing w:after="0" w:line="240" w:lineRule="auto"/>
        <w:jc w:val="center"/>
        <w:rPr>
          <w:rFonts w:eastAsia="Times New Roman"/>
          <w:b/>
          <w:sz w:val="28"/>
          <w:szCs w:val="28"/>
        </w:rPr>
      </w:pPr>
      <w:bookmarkStart w:id="14" w:name="_Hlk98333517"/>
      <w:r w:rsidRPr="00310A35">
        <w:rPr>
          <w:rFonts w:eastAsia="Times New Roman"/>
          <w:b/>
          <w:sz w:val="28"/>
          <w:szCs w:val="28"/>
        </w:rPr>
        <w:t xml:space="preserve">Kryterium: DOŚWIADCZENIE </w:t>
      </w:r>
      <w:bookmarkEnd w:id="14"/>
      <w:r>
        <w:rPr>
          <w:rFonts w:eastAsia="Times New Roman"/>
          <w:b/>
          <w:sz w:val="28"/>
          <w:szCs w:val="28"/>
        </w:rPr>
        <w:t>INSTRUKTORA-KOORDYNATORA</w:t>
      </w:r>
      <w:r w:rsidRPr="00310A35">
        <w:rPr>
          <w:rFonts w:eastAsia="Times New Roman"/>
          <w:b/>
          <w:sz w:val="28"/>
          <w:szCs w:val="28"/>
        </w:rPr>
        <w:t xml:space="preserve"> </w:t>
      </w:r>
    </w:p>
    <w:p w14:paraId="02C5C658" w14:textId="2B1AF5B1" w:rsidR="001854A6" w:rsidRPr="00310A35" w:rsidRDefault="001854A6" w:rsidP="001854A6">
      <w:pPr>
        <w:rPr>
          <w:rFonts w:eastAsia="Times New Roman"/>
          <w:lang w:eastAsia="pl-PL"/>
        </w:rPr>
      </w:pPr>
      <w:r>
        <w:rPr>
          <w:sz w:val="24"/>
          <w:szCs w:val="24"/>
        </w:rPr>
        <w:t xml:space="preserve">Szkolenia </w:t>
      </w:r>
      <w:r w:rsidRPr="00AC700C">
        <w:rPr>
          <w:sz w:val="24"/>
          <w:szCs w:val="24"/>
        </w:rPr>
        <w:t>w obszarze pracy zawodowej</w:t>
      </w:r>
      <w:r>
        <w:rPr>
          <w:sz w:val="24"/>
          <w:szCs w:val="24"/>
        </w:rPr>
        <w:t xml:space="preserve"> w</w:t>
      </w:r>
      <w:r w:rsidRPr="00AC700C">
        <w:rPr>
          <w:sz w:val="24"/>
          <w:szCs w:val="24"/>
        </w:rPr>
        <w:t xml:space="preserve"> prowadzeniu operacji specjalnych</w:t>
      </w:r>
      <w:r>
        <w:rPr>
          <w:sz w:val="24"/>
          <w:szCs w:val="24"/>
        </w:rPr>
        <w:t>/medycyny ratunkowej</w:t>
      </w:r>
    </w:p>
    <w:p w14:paraId="3371CDD3" w14:textId="4277B5DA" w:rsidR="001854A6" w:rsidRPr="00310A35" w:rsidRDefault="001854A6" w:rsidP="001854A6">
      <w:pPr>
        <w:tabs>
          <w:tab w:val="left" w:pos="-180"/>
          <w:tab w:val="left" w:pos="3060"/>
          <w:tab w:val="left" w:leader="dot" w:pos="7740"/>
        </w:tabs>
        <w:spacing w:before="120" w:after="120" w:line="360" w:lineRule="auto"/>
        <w:jc w:val="both"/>
        <w:rPr>
          <w:rFonts w:eastAsia="Times New Roman"/>
          <w:lang w:eastAsia="pl-PL"/>
        </w:rPr>
      </w:pPr>
      <w:r w:rsidRPr="00310A35">
        <w:rPr>
          <w:rFonts w:eastAsia="Times New Roman"/>
          <w:b/>
          <w:bCs/>
          <w:sz w:val="24"/>
          <w:szCs w:val="24"/>
          <w:lang w:eastAsia="pl-PL"/>
        </w:rPr>
        <w:t xml:space="preserve">Oświadczam, że </w:t>
      </w:r>
      <w:r w:rsidRPr="00310A35">
        <w:rPr>
          <w:rFonts w:eastAsia="Times New Roman"/>
          <w:sz w:val="24"/>
          <w:szCs w:val="24"/>
        </w:rPr>
        <w:t xml:space="preserve">osoba, która będzie </w:t>
      </w:r>
      <w:r>
        <w:rPr>
          <w:rFonts w:eastAsia="Times New Roman"/>
          <w:sz w:val="24"/>
          <w:szCs w:val="24"/>
        </w:rPr>
        <w:t>pełniła funkcję instruktora-koordynatora szkolenia</w:t>
      </w:r>
      <w:r w:rsidR="003220CE">
        <w:rPr>
          <w:rFonts w:eastAsia="Times New Roman"/>
          <w:sz w:val="24"/>
          <w:szCs w:val="24"/>
        </w:rPr>
        <w:t xml:space="preserve"> posiada</w:t>
      </w:r>
      <w:r>
        <w:rPr>
          <w:rFonts w:eastAsia="Times New Roman"/>
          <w:sz w:val="24"/>
          <w:szCs w:val="24"/>
        </w:rPr>
        <w:t>:</w:t>
      </w:r>
    </w:p>
    <w:tbl>
      <w:tblPr>
        <w:tblW w:w="7933" w:type="dxa"/>
        <w:jc w:val="center"/>
        <w:tblLayout w:type="fixed"/>
        <w:tblCellMar>
          <w:left w:w="70" w:type="dxa"/>
          <w:right w:w="70" w:type="dxa"/>
        </w:tblCellMar>
        <w:tblLook w:val="0000" w:firstRow="0" w:lastRow="0" w:firstColumn="0" w:lastColumn="0" w:noHBand="0" w:noVBand="0"/>
      </w:tblPr>
      <w:tblGrid>
        <w:gridCol w:w="567"/>
        <w:gridCol w:w="1838"/>
        <w:gridCol w:w="3119"/>
        <w:gridCol w:w="2409"/>
      </w:tblGrid>
      <w:tr w:rsidR="001854A6" w:rsidRPr="00310A35" w14:paraId="7C23BCC5" w14:textId="77777777" w:rsidTr="0053707A">
        <w:trPr>
          <w:trHeight w:val="45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Pr>
          <w:p w14:paraId="2FF1F025" w14:textId="77777777" w:rsidR="001854A6" w:rsidRPr="00310A35" w:rsidRDefault="001854A6" w:rsidP="00AC0CD0">
            <w:pPr>
              <w:widowControl w:val="0"/>
              <w:spacing w:after="0" w:line="240" w:lineRule="auto"/>
              <w:jc w:val="center"/>
              <w:rPr>
                <w:rFonts w:eastAsia="Times New Roman"/>
                <w:bCs/>
                <w:sz w:val="24"/>
                <w:szCs w:val="24"/>
              </w:rPr>
            </w:pPr>
            <w:r w:rsidRPr="00310A35">
              <w:rPr>
                <w:rFonts w:eastAsia="Times New Roman"/>
                <w:bCs/>
                <w:sz w:val="24"/>
                <w:szCs w:val="24"/>
              </w:rPr>
              <w:t>doświadczenie na stanowisku:</w:t>
            </w:r>
          </w:p>
          <w:p w14:paraId="6F9682C5" w14:textId="1DAA45FE" w:rsidR="001854A6" w:rsidRPr="00310A35" w:rsidRDefault="001854A6" w:rsidP="00AC0CD0">
            <w:pPr>
              <w:widowControl w:val="0"/>
              <w:spacing w:after="0" w:line="240" w:lineRule="auto"/>
              <w:jc w:val="center"/>
              <w:rPr>
                <w:rFonts w:eastAsia="Times New Roman"/>
                <w:b/>
                <w:bCs/>
                <w:sz w:val="36"/>
                <w:szCs w:val="36"/>
              </w:rPr>
            </w:pPr>
            <w:r>
              <w:rPr>
                <w:rFonts w:eastAsia="Times New Roman"/>
                <w:b/>
                <w:sz w:val="28"/>
                <w:szCs w:val="28"/>
              </w:rPr>
              <w:t>INSTRUKTORA-KOORDYNATORA</w:t>
            </w:r>
          </w:p>
        </w:tc>
      </w:tr>
      <w:tr w:rsidR="001854A6" w:rsidRPr="00310A35" w14:paraId="666DA419" w14:textId="77777777" w:rsidTr="0053707A">
        <w:trPr>
          <w:trHeight w:val="614"/>
          <w:jc w:val="center"/>
        </w:trPr>
        <w:tc>
          <w:tcPr>
            <w:tcW w:w="2405" w:type="dxa"/>
            <w:gridSpan w:val="2"/>
            <w:tcBorders>
              <w:top w:val="single" w:sz="4" w:space="0" w:color="000000"/>
              <w:left w:val="single" w:sz="4" w:space="0" w:color="000000"/>
            </w:tcBorders>
            <w:shd w:val="clear" w:color="auto" w:fill="auto"/>
          </w:tcPr>
          <w:p w14:paraId="020DBF7E" w14:textId="16819B03" w:rsidR="001854A6" w:rsidRPr="00310A35" w:rsidRDefault="001854A6" w:rsidP="00AC0CD0">
            <w:pPr>
              <w:widowControl w:val="0"/>
              <w:spacing w:after="0" w:line="240" w:lineRule="auto"/>
              <w:rPr>
                <w:rFonts w:eastAsia="Times New Roman"/>
              </w:rPr>
            </w:pPr>
            <w:r w:rsidRPr="00310A35">
              <w:rPr>
                <w:rFonts w:eastAsia="Times New Roman"/>
                <w:b/>
                <w:bCs/>
              </w:rPr>
              <w:t>Imię i nazwisko</w:t>
            </w:r>
            <w:r>
              <w:rPr>
                <w:rFonts w:eastAsia="Times New Roman"/>
              </w:rPr>
              <w:t>:</w:t>
            </w:r>
            <w:r w:rsidRPr="00310A35">
              <w:rPr>
                <w:rFonts w:eastAsia="Times New Roman"/>
              </w:rPr>
              <w:t xml:space="preserve"> </w:t>
            </w:r>
          </w:p>
        </w:tc>
        <w:tc>
          <w:tcPr>
            <w:tcW w:w="5528" w:type="dxa"/>
            <w:gridSpan w:val="2"/>
            <w:tcBorders>
              <w:top w:val="single" w:sz="4" w:space="0" w:color="000000"/>
              <w:left w:val="single" w:sz="4" w:space="0" w:color="000000"/>
              <w:right w:val="single" w:sz="4" w:space="0" w:color="000000"/>
            </w:tcBorders>
            <w:shd w:val="clear" w:color="auto" w:fill="auto"/>
            <w:vAlign w:val="center"/>
          </w:tcPr>
          <w:p w14:paraId="6477E3DE" w14:textId="77777777" w:rsidR="001854A6" w:rsidRPr="00310A35" w:rsidRDefault="001854A6" w:rsidP="00AC0CD0">
            <w:pPr>
              <w:widowControl w:val="0"/>
              <w:snapToGrid w:val="0"/>
              <w:spacing w:after="0" w:line="240" w:lineRule="auto"/>
              <w:rPr>
                <w:rFonts w:eastAsia="Times New Roman"/>
                <w:b/>
                <w:bCs/>
                <w:sz w:val="16"/>
                <w:szCs w:val="16"/>
              </w:rPr>
            </w:pPr>
          </w:p>
        </w:tc>
      </w:tr>
      <w:tr w:rsidR="0053707A" w:rsidRPr="00310A35" w14:paraId="5E664441"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73D4BDF" w14:textId="77777777" w:rsidR="0053707A" w:rsidRPr="00310A35" w:rsidRDefault="0053707A" w:rsidP="00AC0CD0">
            <w:pPr>
              <w:spacing w:after="0" w:line="240" w:lineRule="auto"/>
              <w:rPr>
                <w:rFonts w:eastAsia="Times New Roman"/>
                <w:sz w:val="24"/>
                <w:szCs w:val="24"/>
              </w:rPr>
            </w:pPr>
            <w:r w:rsidRPr="00310A35">
              <w:rPr>
                <w:rFonts w:eastAsia="Times New Roman"/>
                <w:b/>
                <w:sz w:val="16"/>
                <w:szCs w:val="16"/>
              </w:rPr>
              <w:t>Lp.</w:t>
            </w:r>
          </w:p>
        </w:tc>
        <w:tc>
          <w:tcPr>
            <w:tcW w:w="1838" w:type="dxa"/>
            <w:tcBorders>
              <w:top w:val="single" w:sz="4" w:space="0" w:color="000000"/>
              <w:left w:val="single" w:sz="4" w:space="0" w:color="000000"/>
              <w:bottom w:val="single" w:sz="4" w:space="0" w:color="000000"/>
            </w:tcBorders>
            <w:shd w:val="clear" w:color="auto" w:fill="auto"/>
            <w:vAlign w:val="center"/>
          </w:tcPr>
          <w:p w14:paraId="259455FF" w14:textId="5B738B4C" w:rsidR="0053707A" w:rsidRPr="00310A35" w:rsidRDefault="0053707A" w:rsidP="00AC0CD0">
            <w:pPr>
              <w:widowControl w:val="0"/>
              <w:spacing w:after="0" w:line="240" w:lineRule="auto"/>
              <w:jc w:val="center"/>
              <w:rPr>
                <w:rFonts w:eastAsia="Times New Roman"/>
                <w:sz w:val="24"/>
                <w:szCs w:val="24"/>
              </w:rPr>
            </w:pPr>
            <w:r w:rsidRPr="00310A35">
              <w:rPr>
                <w:rFonts w:eastAsia="Times New Roman"/>
                <w:b/>
                <w:sz w:val="16"/>
                <w:szCs w:val="16"/>
              </w:rPr>
              <w:t xml:space="preserve">Miejsce wykonania </w:t>
            </w:r>
            <w:r>
              <w:rPr>
                <w:rFonts w:eastAsia="Times New Roman"/>
                <w:b/>
                <w:sz w:val="16"/>
                <w:szCs w:val="16"/>
              </w:rPr>
              <w:t>szkolenia</w:t>
            </w:r>
          </w:p>
          <w:p w14:paraId="46B3E304" w14:textId="77777777" w:rsidR="0053707A" w:rsidRPr="00310A35" w:rsidRDefault="0053707A" w:rsidP="00AC0CD0">
            <w:pPr>
              <w:widowControl w:val="0"/>
              <w:spacing w:after="0" w:line="240" w:lineRule="auto"/>
              <w:jc w:val="center"/>
              <w:rPr>
                <w:rFonts w:eastAsia="Times New Roman"/>
                <w:bCs/>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7E18DFF3" w14:textId="77777777" w:rsidR="0053707A" w:rsidRPr="00310A35" w:rsidRDefault="0053707A" w:rsidP="00AC0CD0">
            <w:pPr>
              <w:spacing w:after="0" w:line="240" w:lineRule="auto"/>
              <w:jc w:val="center"/>
              <w:rPr>
                <w:rFonts w:eastAsia="Times New Roman"/>
                <w:sz w:val="24"/>
                <w:szCs w:val="24"/>
              </w:rPr>
            </w:pPr>
            <w:r w:rsidRPr="00310A35">
              <w:rPr>
                <w:rFonts w:eastAsia="Times New Roman"/>
                <w:b/>
                <w:sz w:val="16"/>
                <w:szCs w:val="16"/>
              </w:rPr>
              <w:t>Zamawiający/Zleceniodawca/Podmiot na rzecz którego świadczona była usługa</w:t>
            </w:r>
          </w:p>
          <w:p w14:paraId="1B5462C4" w14:textId="77777777" w:rsidR="0053707A" w:rsidRPr="00310A35" w:rsidRDefault="0053707A" w:rsidP="00AC0CD0">
            <w:pPr>
              <w:spacing w:after="0" w:line="240" w:lineRule="auto"/>
              <w:jc w:val="center"/>
              <w:rPr>
                <w:rFonts w:eastAsia="Times New Roman"/>
                <w:sz w:val="24"/>
                <w:szCs w:val="24"/>
              </w:rPr>
            </w:pPr>
            <w:r w:rsidRPr="00310A35">
              <w:rPr>
                <w:rFonts w:eastAsia="Times New Roman"/>
                <w:b/>
                <w:sz w:val="16"/>
                <w:szCs w:val="16"/>
              </w:rPr>
              <w:t>(nazwa, adres)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7383" w14:textId="77777777" w:rsidR="0053707A" w:rsidRPr="00310A35" w:rsidRDefault="0053707A" w:rsidP="00AC0CD0">
            <w:pPr>
              <w:spacing w:after="0" w:line="240" w:lineRule="auto"/>
              <w:jc w:val="center"/>
              <w:rPr>
                <w:rFonts w:eastAsia="Times New Roman"/>
                <w:sz w:val="24"/>
                <w:szCs w:val="24"/>
              </w:rPr>
            </w:pPr>
            <w:r w:rsidRPr="00310A35">
              <w:rPr>
                <w:rFonts w:eastAsia="Times New Roman"/>
                <w:b/>
                <w:sz w:val="16"/>
                <w:szCs w:val="16"/>
              </w:rPr>
              <w:t>Termin wykonania</w:t>
            </w:r>
          </w:p>
          <w:p w14:paraId="2955DF5A" w14:textId="5D523923" w:rsidR="0053707A" w:rsidRPr="00310A35" w:rsidRDefault="0053707A" w:rsidP="0053707A">
            <w:pPr>
              <w:spacing w:after="0" w:line="240" w:lineRule="auto"/>
              <w:jc w:val="center"/>
              <w:rPr>
                <w:rFonts w:eastAsia="Times New Roman"/>
                <w:sz w:val="24"/>
                <w:szCs w:val="24"/>
              </w:rPr>
            </w:pPr>
            <w:r>
              <w:rPr>
                <w:rFonts w:eastAsia="Times New Roman"/>
                <w:b/>
                <w:sz w:val="16"/>
                <w:szCs w:val="16"/>
              </w:rPr>
              <w:t>szklenia</w:t>
            </w:r>
          </w:p>
        </w:tc>
      </w:tr>
      <w:tr w:rsidR="0053707A" w:rsidRPr="00310A35" w14:paraId="31B8EAC3"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455532C" w14:textId="77777777" w:rsidR="0053707A" w:rsidRPr="00310A35" w:rsidRDefault="0053707A" w:rsidP="00AC0CD0">
            <w:pPr>
              <w:spacing w:after="0" w:line="240" w:lineRule="auto"/>
              <w:jc w:val="center"/>
              <w:rPr>
                <w:rFonts w:eastAsia="Times New Roman"/>
                <w:b/>
                <w:sz w:val="16"/>
                <w:szCs w:val="16"/>
              </w:rPr>
            </w:pPr>
            <w:r w:rsidRPr="00310A35">
              <w:rPr>
                <w:rFonts w:eastAsia="Times New Roman"/>
                <w:b/>
                <w:sz w:val="16"/>
                <w:szCs w:val="16"/>
              </w:rPr>
              <w:t>1.</w:t>
            </w:r>
          </w:p>
        </w:tc>
        <w:tc>
          <w:tcPr>
            <w:tcW w:w="1838" w:type="dxa"/>
            <w:tcBorders>
              <w:top w:val="single" w:sz="4" w:space="0" w:color="000000"/>
              <w:left w:val="single" w:sz="4" w:space="0" w:color="000000"/>
              <w:bottom w:val="single" w:sz="4" w:space="0" w:color="000000"/>
            </w:tcBorders>
            <w:shd w:val="clear" w:color="auto" w:fill="auto"/>
            <w:vAlign w:val="center"/>
          </w:tcPr>
          <w:p w14:paraId="2864857E" w14:textId="77777777" w:rsidR="0053707A" w:rsidRPr="00310A35" w:rsidRDefault="0053707A" w:rsidP="00AC0CD0">
            <w:pPr>
              <w:widowControl w:val="0"/>
              <w:spacing w:after="0" w:line="240" w:lineRule="auto"/>
              <w:jc w:val="center"/>
              <w:rPr>
                <w:rFonts w:eastAsia="Times New Roman"/>
                <w:b/>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336209B1" w14:textId="77777777" w:rsidR="0053707A" w:rsidRPr="00310A35" w:rsidRDefault="0053707A" w:rsidP="00AC0CD0">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3B68" w14:textId="77777777" w:rsidR="0053707A" w:rsidRPr="00310A35" w:rsidRDefault="0053707A" w:rsidP="00AC0CD0">
            <w:pPr>
              <w:spacing w:after="0" w:line="240" w:lineRule="auto"/>
              <w:jc w:val="center"/>
              <w:rPr>
                <w:rFonts w:eastAsia="Times New Roman"/>
                <w:b/>
                <w:sz w:val="16"/>
                <w:szCs w:val="16"/>
              </w:rPr>
            </w:pPr>
          </w:p>
        </w:tc>
      </w:tr>
      <w:tr w:rsidR="0053707A" w:rsidRPr="00310A35" w14:paraId="7B7E8ECB"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E12F67C" w14:textId="77777777" w:rsidR="0053707A" w:rsidRPr="00310A35" w:rsidRDefault="0053707A" w:rsidP="00AC0CD0">
            <w:pPr>
              <w:spacing w:after="0" w:line="240" w:lineRule="auto"/>
              <w:jc w:val="center"/>
              <w:rPr>
                <w:rFonts w:eastAsia="Times New Roman"/>
                <w:b/>
                <w:sz w:val="16"/>
                <w:szCs w:val="16"/>
              </w:rPr>
            </w:pPr>
            <w:r w:rsidRPr="00310A35">
              <w:rPr>
                <w:rFonts w:eastAsia="Times New Roman"/>
                <w:b/>
                <w:sz w:val="16"/>
                <w:szCs w:val="16"/>
              </w:rPr>
              <w:t>2.</w:t>
            </w:r>
          </w:p>
        </w:tc>
        <w:tc>
          <w:tcPr>
            <w:tcW w:w="1838" w:type="dxa"/>
            <w:tcBorders>
              <w:top w:val="single" w:sz="4" w:space="0" w:color="000000"/>
              <w:left w:val="single" w:sz="4" w:space="0" w:color="000000"/>
              <w:bottom w:val="single" w:sz="4" w:space="0" w:color="000000"/>
            </w:tcBorders>
            <w:shd w:val="clear" w:color="auto" w:fill="auto"/>
            <w:vAlign w:val="center"/>
          </w:tcPr>
          <w:p w14:paraId="5886BD00" w14:textId="77777777" w:rsidR="0053707A" w:rsidRPr="00310A35" w:rsidRDefault="0053707A" w:rsidP="00AC0CD0">
            <w:pPr>
              <w:widowControl w:val="0"/>
              <w:spacing w:after="0" w:line="240" w:lineRule="auto"/>
              <w:jc w:val="center"/>
              <w:rPr>
                <w:rFonts w:eastAsia="Times New Roman"/>
                <w:b/>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440D8D8E" w14:textId="77777777" w:rsidR="0053707A" w:rsidRPr="00310A35" w:rsidRDefault="0053707A" w:rsidP="00AC0CD0">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290D" w14:textId="77777777" w:rsidR="0053707A" w:rsidRPr="00310A35" w:rsidRDefault="0053707A" w:rsidP="00AC0CD0">
            <w:pPr>
              <w:spacing w:after="0" w:line="240" w:lineRule="auto"/>
              <w:jc w:val="center"/>
              <w:rPr>
                <w:rFonts w:eastAsia="Times New Roman"/>
                <w:b/>
                <w:sz w:val="16"/>
                <w:szCs w:val="16"/>
              </w:rPr>
            </w:pPr>
          </w:p>
        </w:tc>
      </w:tr>
      <w:tr w:rsidR="0053707A" w:rsidRPr="00310A35" w14:paraId="22ECC661"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138EEFE" w14:textId="77777777" w:rsidR="0053707A" w:rsidRPr="00310A35" w:rsidRDefault="0053707A" w:rsidP="00AC0CD0">
            <w:pPr>
              <w:spacing w:after="0" w:line="240" w:lineRule="auto"/>
              <w:jc w:val="center"/>
              <w:rPr>
                <w:rFonts w:eastAsia="Times New Roman"/>
                <w:b/>
                <w:sz w:val="16"/>
                <w:szCs w:val="16"/>
              </w:rPr>
            </w:pPr>
            <w:r w:rsidRPr="00310A35">
              <w:rPr>
                <w:rFonts w:eastAsia="Times New Roman"/>
                <w:b/>
                <w:sz w:val="16"/>
                <w:szCs w:val="16"/>
              </w:rPr>
              <w:t>3.</w:t>
            </w:r>
          </w:p>
        </w:tc>
        <w:tc>
          <w:tcPr>
            <w:tcW w:w="1838" w:type="dxa"/>
            <w:tcBorders>
              <w:top w:val="single" w:sz="4" w:space="0" w:color="000000"/>
              <w:left w:val="single" w:sz="4" w:space="0" w:color="000000"/>
              <w:bottom w:val="single" w:sz="4" w:space="0" w:color="000000"/>
            </w:tcBorders>
            <w:shd w:val="clear" w:color="auto" w:fill="auto"/>
            <w:vAlign w:val="center"/>
          </w:tcPr>
          <w:p w14:paraId="403559D2" w14:textId="77777777" w:rsidR="0053707A" w:rsidRPr="00310A35" w:rsidRDefault="0053707A" w:rsidP="00AC0CD0">
            <w:pPr>
              <w:widowControl w:val="0"/>
              <w:spacing w:after="0" w:line="240" w:lineRule="auto"/>
              <w:jc w:val="center"/>
              <w:rPr>
                <w:rFonts w:eastAsia="Times New Roman"/>
                <w:b/>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59C39512" w14:textId="77777777" w:rsidR="0053707A" w:rsidRPr="00310A35" w:rsidRDefault="0053707A" w:rsidP="00AC0CD0">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7322" w14:textId="77777777" w:rsidR="0053707A" w:rsidRPr="00310A35" w:rsidRDefault="0053707A" w:rsidP="00AC0CD0">
            <w:pPr>
              <w:spacing w:after="0" w:line="240" w:lineRule="auto"/>
              <w:jc w:val="center"/>
              <w:rPr>
                <w:rFonts w:eastAsia="Times New Roman"/>
                <w:b/>
                <w:sz w:val="16"/>
                <w:szCs w:val="16"/>
              </w:rPr>
            </w:pPr>
          </w:p>
        </w:tc>
      </w:tr>
      <w:tr w:rsidR="0053707A" w:rsidRPr="00310A35" w14:paraId="3DB4C34F"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708347B5" w14:textId="77777777" w:rsidR="0053707A" w:rsidRPr="00310A35" w:rsidRDefault="0053707A" w:rsidP="00AC0CD0">
            <w:pPr>
              <w:spacing w:after="0" w:line="240" w:lineRule="auto"/>
              <w:jc w:val="center"/>
              <w:rPr>
                <w:rFonts w:eastAsia="Times New Roman"/>
                <w:b/>
                <w:sz w:val="16"/>
                <w:szCs w:val="16"/>
              </w:rPr>
            </w:pPr>
            <w:r w:rsidRPr="00310A35">
              <w:rPr>
                <w:rFonts w:eastAsia="Times New Roman"/>
                <w:b/>
                <w:sz w:val="16"/>
                <w:szCs w:val="16"/>
              </w:rPr>
              <w:t>4.</w:t>
            </w:r>
          </w:p>
        </w:tc>
        <w:tc>
          <w:tcPr>
            <w:tcW w:w="1838" w:type="dxa"/>
            <w:tcBorders>
              <w:top w:val="single" w:sz="4" w:space="0" w:color="000000"/>
              <w:left w:val="single" w:sz="4" w:space="0" w:color="000000"/>
              <w:bottom w:val="single" w:sz="4" w:space="0" w:color="000000"/>
            </w:tcBorders>
            <w:shd w:val="clear" w:color="auto" w:fill="auto"/>
            <w:vAlign w:val="center"/>
          </w:tcPr>
          <w:p w14:paraId="7762EE1A" w14:textId="77777777" w:rsidR="0053707A" w:rsidRPr="00310A35" w:rsidRDefault="0053707A" w:rsidP="00AC0CD0">
            <w:pPr>
              <w:widowControl w:val="0"/>
              <w:spacing w:after="0" w:line="240" w:lineRule="auto"/>
              <w:jc w:val="center"/>
              <w:rPr>
                <w:rFonts w:eastAsia="Times New Roman"/>
                <w:b/>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29554552" w14:textId="77777777" w:rsidR="0053707A" w:rsidRPr="00310A35" w:rsidRDefault="0053707A" w:rsidP="00AC0CD0">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ACAB" w14:textId="77777777" w:rsidR="0053707A" w:rsidRPr="00310A35" w:rsidRDefault="0053707A" w:rsidP="00AC0CD0">
            <w:pPr>
              <w:spacing w:after="0" w:line="240" w:lineRule="auto"/>
              <w:jc w:val="center"/>
              <w:rPr>
                <w:rFonts w:eastAsia="Times New Roman"/>
                <w:b/>
                <w:sz w:val="16"/>
                <w:szCs w:val="16"/>
              </w:rPr>
            </w:pPr>
          </w:p>
        </w:tc>
      </w:tr>
      <w:tr w:rsidR="0053707A" w:rsidRPr="00310A35" w14:paraId="0A1710D0" w14:textId="77777777" w:rsidTr="0053707A">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5AB58776" w14:textId="77777777" w:rsidR="0053707A" w:rsidRPr="00310A35" w:rsidRDefault="0053707A" w:rsidP="00AC0CD0">
            <w:pPr>
              <w:spacing w:after="0" w:line="240" w:lineRule="auto"/>
              <w:jc w:val="center"/>
              <w:rPr>
                <w:rFonts w:eastAsia="Times New Roman"/>
                <w:b/>
                <w:sz w:val="16"/>
                <w:szCs w:val="16"/>
              </w:rPr>
            </w:pPr>
            <w:r w:rsidRPr="00310A35">
              <w:rPr>
                <w:rFonts w:eastAsia="Times New Roman"/>
                <w:b/>
                <w:sz w:val="16"/>
                <w:szCs w:val="16"/>
              </w:rPr>
              <w:t>5.</w:t>
            </w:r>
          </w:p>
        </w:tc>
        <w:tc>
          <w:tcPr>
            <w:tcW w:w="1838" w:type="dxa"/>
            <w:tcBorders>
              <w:top w:val="single" w:sz="4" w:space="0" w:color="000000"/>
              <w:left w:val="single" w:sz="4" w:space="0" w:color="000000"/>
              <w:bottom w:val="single" w:sz="4" w:space="0" w:color="000000"/>
            </w:tcBorders>
            <w:shd w:val="clear" w:color="auto" w:fill="auto"/>
            <w:vAlign w:val="center"/>
          </w:tcPr>
          <w:p w14:paraId="011AAAF0" w14:textId="77777777" w:rsidR="0053707A" w:rsidRPr="00310A35" w:rsidRDefault="0053707A" w:rsidP="00AC0CD0">
            <w:pPr>
              <w:widowControl w:val="0"/>
              <w:spacing w:after="0" w:line="240" w:lineRule="auto"/>
              <w:jc w:val="center"/>
              <w:rPr>
                <w:rFonts w:eastAsia="Times New Roman"/>
                <w:b/>
                <w:sz w:val="16"/>
                <w:szCs w:val="16"/>
              </w:rPr>
            </w:pPr>
          </w:p>
        </w:tc>
        <w:tc>
          <w:tcPr>
            <w:tcW w:w="3119" w:type="dxa"/>
            <w:tcBorders>
              <w:top w:val="single" w:sz="4" w:space="0" w:color="000000"/>
              <w:left w:val="single" w:sz="4" w:space="0" w:color="000000"/>
              <w:bottom w:val="single" w:sz="4" w:space="0" w:color="000000"/>
            </w:tcBorders>
            <w:shd w:val="clear" w:color="auto" w:fill="auto"/>
            <w:vAlign w:val="center"/>
          </w:tcPr>
          <w:p w14:paraId="771C7055" w14:textId="77777777" w:rsidR="0053707A" w:rsidRPr="00310A35" w:rsidRDefault="0053707A" w:rsidP="00AC0CD0">
            <w:pPr>
              <w:spacing w:after="0" w:line="240" w:lineRule="auto"/>
              <w:jc w:val="center"/>
              <w:rPr>
                <w:rFonts w:eastAsia="Times New Roman"/>
                <w:b/>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B09B" w14:textId="77777777" w:rsidR="0053707A" w:rsidRPr="00310A35" w:rsidRDefault="0053707A" w:rsidP="00AC0CD0">
            <w:pPr>
              <w:spacing w:after="0" w:line="240" w:lineRule="auto"/>
              <w:jc w:val="center"/>
              <w:rPr>
                <w:rFonts w:eastAsia="Times New Roman"/>
                <w:b/>
                <w:sz w:val="16"/>
                <w:szCs w:val="16"/>
              </w:rPr>
            </w:pPr>
          </w:p>
        </w:tc>
      </w:tr>
    </w:tbl>
    <w:p w14:paraId="31ECC19F" w14:textId="77777777" w:rsidR="001854A6" w:rsidRPr="00310A35" w:rsidRDefault="001854A6" w:rsidP="001854A6">
      <w:pPr>
        <w:rPr>
          <w:rFonts w:eastAsia="Times New Roman"/>
          <w:lang w:eastAsia="pl-PL"/>
        </w:rPr>
      </w:pPr>
    </w:p>
    <w:p w14:paraId="23759A44" w14:textId="19C83AC1" w:rsidR="00661770" w:rsidRDefault="00661770" w:rsidP="00661770">
      <w:pPr>
        <w:tabs>
          <w:tab w:val="left" w:pos="1701"/>
        </w:tabs>
        <w:spacing w:after="0" w:line="240" w:lineRule="auto"/>
        <w:rPr>
          <w:lang w:eastAsia="en-US"/>
        </w:rPr>
      </w:pPr>
    </w:p>
    <w:p w14:paraId="3182BACE" w14:textId="7F454F9E" w:rsidR="00C77716" w:rsidRDefault="00C77716" w:rsidP="00661770">
      <w:pPr>
        <w:tabs>
          <w:tab w:val="left" w:pos="1701"/>
        </w:tabs>
        <w:spacing w:after="0" w:line="240" w:lineRule="auto"/>
        <w:rPr>
          <w:lang w:eastAsia="en-US"/>
        </w:rPr>
      </w:pPr>
    </w:p>
    <w:p w14:paraId="210C57FC" w14:textId="7198347D" w:rsidR="00C77716" w:rsidRDefault="00C77716" w:rsidP="00661770">
      <w:pPr>
        <w:tabs>
          <w:tab w:val="left" w:pos="1701"/>
        </w:tabs>
        <w:spacing w:after="0" w:line="240" w:lineRule="auto"/>
        <w:rPr>
          <w:lang w:eastAsia="en-US"/>
        </w:rPr>
      </w:pPr>
    </w:p>
    <w:p w14:paraId="7722865C" w14:textId="02896772" w:rsidR="00C77716" w:rsidRDefault="00C77716" w:rsidP="00661770">
      <w:pPr>
        <w:tabs>
          <w:tab w:val="left" w:pos="1701"/>
        </w:tabs>
        <w:spacing w:after="0" w:line="240" w:lineRule="auto"/>
        <w:rPr>
          <w:lang w:eastAsia="en-US"/>
        </w:rPr>
      </w:pPr>
    </w:p>
    <w:p w14:paraId="6C5222CE" w14:textId="260E20FE" w:rsidR="00C77716" w:rsidRDefault="00C77716" w:rsidP="00661770">
      <w:pPr>
        <w:tabs>
          <w:tab w:val="left" w:pos="1701"/>
        </w:tabs>
        <w:spacing w:after="0" w:line="240" w:lineRule="auto"/>
        <w:rPr>
          <w:lang w:eastAsia="en-US"/>
        </w:rPr>
      </w:pPr>
    </w:p>
    <w:p w14:paraId="071466E6" w14:textId="77777777" w:rsidR="00C77716" w:rsidRDefault="00C77716" w:rsidP="00661770">
      <w:pPr>
        <w:tabs>
          <w:tab w:val="left" w:pos="1701"/>
        </w:tabs>
        <w:spacing w:after="0" w:line="240" w:lineRule="auto"/>
        <w:rPr>
          <w:lang w:eastAsia="en-US"/>
        </w:rPr>
      </w:pPr>
    </w:p>
    <w:sectPr w:rsidR="00C77716"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CC13FA" w:rsidRDefault="00CC13FA">
      <w:pPr>
        <w:spacing w:after="0" w:line="240" w:lineRule="auto"/>
      </w:pPr>
      <w:r>
        <w:separator/>
      </w:r>
    </w:p>
  </w:endnote>
  <w:endnote w:type="continuationSeparator" w:id="0">
    <w:p w14:paraId="13DA70D2" w14:textId="77777777" w:rsidR="00CC13FA" w:rsidRDefault="00CC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4781B84F" w:rsidR="00CC13FA" w:rsidRDefault="00CC13FA"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3707A">
      <w:rPr>
        <w:rStyle w:val="Numerstron"/>
        <w:noProof/>
        <w:sz w:val="18"/>
        <w:szCs w:val="18"/>
      </w:rPr>
      <w:t>39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3707A">
      <w:rPr>
        <w:rStyle w:val="Numerstron"/>
        <w:noProof/>
        <w:sz w:val="18"/>
        <w:szCs w:val="18"/>
      </w:rPr>
      <w:t>41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CC13FA" w:rsidRDefault="00CC13FA">
      <w:pPr>
        <w:rPr>
          <w:sz w:val="12"/>
        </w:rPr>
      </w:pPr>
      <w:r>
        <w:separator/>
      </w:r>
    </w:p>
  </w:footnote>
  <w:footnote w:type="continuationSeparator" w:id="0">
    <w:p w14:paraId="0C5DCF83" w14:textId="77777777" w:rsidR="00CC13FA" w:rsidRDefault="00CC13FA">
      <w:pPr>
        <w:rPr>
          <w:sz w:val="12"/>
        </w:rPr>
      </w:pPr>
      <w:r>
        <w:continuationSeparator/>
      </w:r>
    </w:p>
  </w:footnote>
  <w:footnote w:id="1">
    <w:p w14:paraId="41249283" w14:textId="77777777" w:rsidR="00CC13FA" w:rsidRPr="00E84272" w:rsidRDefault="00CC13F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CC13FA" w:rsidRDefault="00CC13FA"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CC13FA" w:rsidRPr="00393791" w:rsidRDefault="00CC13FA"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CC13FA" w:rsidRPr="008D3D8E" w:rsidRDefault="00CC13FA"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CC13FA" w:rsidRPr="00B303AD" w:rsidRDefault="00CC13FA"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3BB30507" w14:textId="77777777" w:rsidR="00CC13FA" w:rsidRPr="00B303AD" w:rsidRDefault="00CC13FA"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CC13FA" w:rsidRPr="00B303AD" w:rsidRDefault="00CC13FA"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CC13FA" w:rsidRPr="00B303AD" w:rsidRDefault="00CC13FA"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31BB838D" w14:textId="77777777" w:rsidR="00CC13FA" w:rsidRPr="00301ABE" w:rsidRDefault="00CC13FA" w:rsidP="00661770">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01B277D7" w14:textId="77777777" w:rsidR="00CC13FA" w:rsidRPr="00B40023" w:rsidRDefault="00CC13FA" w:rsidP="00661770">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AC2EC0" w14:textId="77777777" w:rsidR="00CC13FA" w:rsidRPr="00B40023" w:rsidRDefault="00CC13FA" w:rsidP="00661770">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8A45B6" w14:textId="77777777" w:rsidR="00CC13FA" w:rsidRPr="00B40023" w:rsidRDefault="00CC13FA" w:rsidP="00661770">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A105F4" w14:textId="77777777" w:rsidR="00CC13FA" w:rsidRPr="00896587" w:rsidRDefault="00CC13FA" w:rsidP="0066177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CC13FA" w:rsidRDefault="00CC13FA" w:rsidP="008676A6">
    <w:pPr>
      <w:pStyle w:val="Nagwek"/>
      <w:jc w:val="center"/>
      <w:rPr>
        <w:sz w:val="18"/>
        <w:szCs w:val="18"/>
      </w:rPr>
    </w:pPr>
  </w:p>
  <w:p w14:paraId="50DA71D0" w14:textId="77777777" w:rsidR="00CC13FA" w:rsidRDefault="00CC13FA" w:rsidP="008676A6">
    <w:pPr>
      <w:pStyle w:val="Nagwek"/>
      <w:jc w:val="center"/>
      <w:rPr>
        <w:sz w:val="18"/>
        <w:szCs w:val="18"/>
      </w:rPr>
    </w:pPr>
  </w:p>
  <w:p w14:paraId="674D28E1" w14:textId="77777777" w:rsidR="00CC13FA" w:rsidRDefault="00CC13FA" w:rsidP="008676A6">
    <w:pPr>
      <w:pStyle w:val="Nagwek"/>
      <w:jc w:val="center"/>
      <w:rPr>
        <w:sz w:val="18"/>
        <w:szCs w:val="18"/>
      </w:rPr>
    </w:pPr>
  </w:p>
  <w:p w14:paraId="1626244C" w14:textId="3B8302BD" w:rsidR="00CC13FA" w:rsidRDefault="00CC13FA"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20</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8695F"/>
    <w:multiLevelType w:val="multilevel"/>
    <w:tmpl w:val="79C29846"/>
    <w:styleLink w:val="Numery7"/>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06CC7461"/>
    <w:multiLevelType w:val="hybridMultilevel"/>
    <w:tmpl w:val="35A6A5FE"/>
    <w:lvl w:ilvl="0" w:tplc="8BC2FB64">
      <w:start w:val="1"/>
      <w:numFmt w:val="lowerLetter"/>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1"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0F5E34F8"/>
    <w:multiLevelType w:val="hybridMultilevel"/>
    <w:tmpl w:val="F048C3E6"/>
    <w:lvl w:ilvl="0" w:tplc="613A6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3AB3041"/>
    <w:multiLevelType w:val="hybridMultilevel"/>
    <w:tmpl w:val="39D63DAC"/>
    <w:numStyleLink w:val="Zaimportowanystyl144"/>
  </w:abstractNum>
  <w:abstractNum w:abstractNumId="7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16E87A59"/>
    <w:multiLevelType w:val="hybridMultilevel"/>
    <w:tmpl w:val="0550301C"/>
    <w:styleLink w:val="Zaimportowanystyl86"/>
    <w:lvl w:ilvl="0" w:tplc="2AF20A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A21E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84D20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0626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0BA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C1652">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2835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A41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48BB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ACC350F"/>
    <w:multiLevelType w:val="multilevel"/>
    <w:tmpl w:val="F6665A8E"/>
    <w:numStyleLink w:val="Zaimportowanystyl710"/>
  </w:abstractNum>
  <w:abstractNum w:abstractNumId="90"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E93133F"/>
    <w:multiLevelType w:val="hybridMultilevel"/>
    <w:tmpl w:val="913E9DEA"/>
    <w:numStyleLink w:val="Zaimportowanystyl134"/>
  </w:abstractNum>
  <w:abstractNum w:abstractNumId="9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12"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3"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6"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18"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1"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3"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4"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E3C70E1"/>
    <w:multiLevelType w:val="hybridMultilevel"/>
    <w:tmpl w:val="4E743936"/>
    <w:styleLink w:val="Zaimportowanystyl69"/>
    <w:lvl w:ilvl="0" w:tplc="4356BD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647A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DA1B8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86F5C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6D38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EA04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3ACFA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8717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C499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2EDD099D"/>
    <w:multiLevelType w:val="multilevel"/>
    <w:tmpl w:val="C15A2AF6"/>
    <w:lvl w:ilvl="0">
      <w:start w:val="2"/>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8"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31176E5A"/>
    <w:multiLevelType w:val="hybridMultilevel"/>
    <w:tmpl w:val="35623C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31415090"/>
    <w:multiLevelType w:val="hybridMultilevel"/>
    <w:tmpl w:val="CA5E06E8"/>
    <w:styleLink w:val="Zaimportowanystyl154"/>
    <w:lvl w:ilvl="0" w:tplc="645C7D3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99A10A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C2744A">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DCA4D3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1CE091E">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2EF5FA">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6A08A8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10750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572CC14">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57C21C3"/>
    <w:multiLevelType w:val="multilevel"/>
    <w:tmpl w:val="F6665A8E"/>
    <w:styleLink w:val="Zaimportowanystyl7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56"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63" w15:restartNumberingAfterBreak="0">
    <w:nsid w:val="39DA2970"/>
    <w:multiLevelType w:val="hybridMultilevel"/>
    <w:tmpl w:val="F822CEF6"/>
    <w:lvl w:ilvl="0" w:tplc="49780D1A">
      <w:start w:val="1"/>
      <w:numFmt w:val="lowerLetter"/>
      <w:lvlText w:val="%1)"/>
      <w:lvlJc w:val="left"/>
      <w:pPr>
        <w:ind w:left="928" w:hanging="360"/>
      </w:pPr>
      <w:rPr>
        <w:rFonts w:ascii="Times New Roman" w:hAnsi="Times New Roman" w:cs="Times New Roman" w:hint="default"/>
        <w:b w:val="0"/>
        <w:sz w:val="24"/>
        <w:szCs w:val="24"/>
      </w:rPr>
    </w:lvl>
    <w:lvl w:ilvl="1" w:tplc="F3E2BCFC" w:tentative="1">
      <w:start w:val="1"/>
      <w:numFmt w:val="lowerLetter"/>
      <w:lvlText w:val="%2."/>
      <w:lvlJc w:val="left"/>
      <w:pPr>
        <w:ind w:left="1440" w:hanging="360"/>
      </w:pPr>
    </w:lvl>
    <w:lvl w:ilvl="2" w:tplc="B492D61A" w:tentative="1">
      <w:start w:val="1"/>
      <w:numFmt w:val="lowerRoman"/>
      <w:lvlText w:val="%3."/>
      <w:lvlJc w:val="right"/>
      <w:pPr>
        <w:ind w:left="2160" w:hanging="180"/>
      </w:pPr>
    </w:lvl>
    <w:lvl w:ilvl="3" w:tplc="43CE98BC" w:tentative="1">
      <w:start w:val="1"/>
      <w:numFmt w:val="decimal"/>
      <w:lvlText w:val="%4."/>
      <w:lvlJc w:val="left"/>
      <w:pPr>
        <w:ind w:left="2880" w:hanging="360"/>
      </w:pPr>
    </w:lvl>
    <w:lvl w:ilvl="4" w:tplc="149C14CE" w:tentative="1">
      <w:start w:val="1"/>
      <w:numFmt w:val="lowerLetter"/>
      <w:lvlText w:val="%5."/>
      <w:lvlJc w:val="left"/>
      <w:pPr>
        <w:ind w:left="3600" w:hanging="360"/>
      </w:pPr>
    </w:lvl>
    <w:lvl w:ilvl="5" w:tplc="A0DED83C" w:tentative="1">
      <w:start w:val="1"/>
      <w:numFmt w:val="lowerRoman"/>
      <w:lvlText w:val="%6."/>
      <w:lvlJc w:val="right"/>
      <w:pPr>
        <w:ind w:left="4320" w:hanging="180"/>
      </w:pPr>
    </w:lvl>
    <w:lvl w:ilvl="6" w:tplc="0180DCC2" w:tentative="1">
      <w:start w:val="1"/>
      <w:numFmt w:val="decimal"/>
      <w:lvlText w:val="%7."/>
      <w:lvlJc w:val="left"/>
      <w:pPr>
        <w:ind w:left="5040" w:hanging="360"/>
      </w:pPr>
    </w:lvl>
    <w:lvl w:ilvl="7" w:tplc="8C82DFCC" w:tentative="1">
      <w:start w:val="1"/>
      <w:numFmt w:val="lowerLetter"/>
      <w:lvlText w:val="%8."/>
      <w:lvlJc w:val="left"/>
      <w:pPr>
        <w:ind w:left="5760" w:hanging="360"/>
      </w:pPr>
    </w:lvl>
    <w:lvl w:ilvl="8" w:tplc="32CE9924" w:tentative="1">
      <w:start w:val="1"/>
      <w:numFmt w:val="lowerRoman"/>
      <w:lvlText w:val="%9."/>
      <w:lvlJc w:val="right"/>
      <w:pPr>
        <w:ind w:left="6480" w:hanging="180"/>
      </w:pPr>
    </w:lvl>
  </w:abstractNum>
  <w:abstractNum w:abstractNumId="164" w15:restartNumberingAfterBreak="0">
    <w:nsid w:val="3AA74FE4"/>
    <w:multiLevelType w:val="hybridMultilevel"/>
    <w:tmpl w:val="5D863EC4"/>
    <w:styleLink w:val="Zaimportowanystyl193"/>
    <w:lvl w:ilvl="0" w:tplc="8BC2FB64">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6" w15:restartNumberingAfterBreak="0">
    <w:nsid w:val="3B1024F4"/>
    <w:multiLevelType w:val="hybridMultilevel"/>
    <w:tmpl w:val="D8FCCF3A"/>
    <w:styleLink w:val="Zaimportowanystyl113"/>
    <w:lvl w:ilvl="0" w:tplc="FC8E80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8AD8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6741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8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0C4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4C3BB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48E4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881AF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5ACAD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BD40351"/>
    <w:multiLevelType w:val="hybridMultilevel"/>
    <w:tmpl w:val="EB687790"/>
    <w:styleLink w:val="Zaimportowanystyl231"/>
    <w:lvl w:ilvl="0" w:tplc="BBCAE03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E6F60E3E">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4140622">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04C64C">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868D0B6">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486DAA">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5009B8">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FC5D42">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156517A">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0"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3" w15:restartNumberingAfterBreak="0">
    <w:nsid w:val="3E447C69"/>
    <w:multiLevelType w:val="hybridMultilevel"/>
    <w:tmpl w:val="1C6A6714"/>
    <w:styleLink w:val="Zaimportowanystyl79"/>
    <w:lvl w:ilvl="0" w:tplc="AE7C74A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DA26B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5EDA4C">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0854D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A2BE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28145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EE0748">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4671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BCE3AA">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F60046D"/>
    <w:multiLevelType w:val="hybridMultilevel"/>
    <w:tmpl w:val="CE1828EE"/>
    <w:styleLink w:val="Zaimportowanystyl214"/>
    <w:lvl w:ilvl="0" w:tplc="AB3CA0D4">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D8E36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C606FE">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86E7B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5E9622">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A71F0">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A05B38">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26D2">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FAC424">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8" w15:restartNumberingAfterBreak="0">
    <w:nsid w:val="40704928"/>
    <w:multiLevelType w:val="hybridMultilevel"/>
    <w:tmpl w:val="A27ACD60"/>
    <w:styleLink w:val="Numery4"/>
    <w:lvl w:ilvl="0" w:tplc="62C490A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E6CD2B2">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140F1F8">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A24B2A6">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61EB0D8">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F405050">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8304276">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41A9A02">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8F610D0">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0DB4BA2"/>
    <w:multiLevelType w:val="hybridMultilevel"/>
    <w:tmpl w:val="8078F2C6"/>
    <w:styleLink w:val="Zaimportowanystyl28"/>
    <w:lvl w:ilvl="0" w:tplc="812AC0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6D1F8">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29540">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C7312">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2B614">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04A86">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6FC0C">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AE17C">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E7C5E">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41411806"/>
    <w:multiLevelType w:val="hybridMultilevel"/>
    <w:tmpl w:val="BEAC52A6"/>
    <w:styleLink w:val="Zaimportowanystyl56"/>
    <w:lvl w:ilvl="0" w:tplc="B6767E7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26318">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286E50">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EF946">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414AE">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B5A8">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A2034">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83BA6">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CF12C">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1D13792"/>
    <w:multiLevelType w:val="hybridMultilevel"/>
    <w:tmpl w:val="4E987036"/>
    <w:styleLink w:val="Zaimportowanystyl125"/>
    <w:lvl w:ilvl="0" w:tplc="1DC4436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4CDBE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689E8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B845F0">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4EC2D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50614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0C241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3585B1D"/>
    <w:multiLevelType w:val="hybridMultilevel"/>
    <w:tmpl w:val="6D888B0E"/>
    <w:styleLink w:val="Zaimportowanystyl191"/>
    <w:lvl w:ilvl="0" w:tplc="FB70B46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18BF26">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C60C94">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4AC9C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0081EC">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4EDC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8279BA">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0895B4">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506590">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4" w15:restartNumberingAfterBreak="0">
    <w:nsid w:val="44216961"/>
    <w:multiLevelType w:val="hybridMultilevel"/>
    <w:tmpl w:val="040C997E"/>
    <w:styleLink w:val="Zaimportowanystyl164"/>
    <w:lvl w:ilvl="0" w:tplc="04150001">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4BD3895"/>
    <w:multiLevelType w:val="hybridMultilevel"/>
    <w:tmpl w:val="E2B02420"/>
    <w:styleLink w:val="Zaimportowanystyl107"/>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53B3A43"/>
    <w:multiLevelType w:val="hybridMultilevel"/>
    <w:tmpl w:val="4E743936"/>
    <w:numStyleLink w:val="Zaimportowanystyl69"/>
  </w:abstractNum>
  <w:abstractNum w:abstractNumId="187"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9" w15:restartNumberingAfterBreak="0">
    <w:nsid w:val="4625373F"/>
    <w:multiLevelType w:val="hybridMultilevel"/>
    <w:tmpl w:val="5978B542"/>
    <w:styleLink w:val="Zaimportowanystyl223"/>
    <w:lvl w:ilvl="0" w:tplc="F01AAF72">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7CB240">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A23AC6">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EF7D0">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9E8660">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88A318">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0A449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20FF4">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BCA9B0">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66C6589"/>
    <w:multiLevelType w:val="hybridMultilevel"/>
    <w:tmpl w:val="F9D4D678"/>
    <w:styleLink w:val="Zaimportowanystyl232"/>
    <w:lvl w:ilvl="0" w:tplc="50E02B88">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C68DB6">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344212">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8E97CA">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822A88">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E81A8">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A9488">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5E6A76">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6686428">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67B0DAE"/>
    <w:multiLevelType w:val="hybridMultilevel"/>
    <w:tmpl w:val="00647D2C"/>
    <w:styleLink w:val="Zaimportowanystyl1441"/>
    <w:lvl w:ilvl="0" w:tplc="F304A1B4">
      <w:start w:val="1"/>
      <w:numFmt w:val="decimal"/>
      <w:lvlText w:val="%1)"/>
      <w:lvlJc w:val="left"/>
      <w:pPr>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946964">
      <w:start w:val="1"/>
      <w:numFmt w:val="lowerLetter"/>
      <w:lvlText w:val="%2."/>
      <w:lvlJc w:val="left"/>
      <w:pPr>
        <w:ind w:left="24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F0EA0A">
      <w:start w:val="1"/>
      <w:numFmt w:val="lowerRoman"/>
      <w:lvlText w:val="%3."/>
      <w:lvlJc w:val="left"/>
      <w:pPr>
        <w:ind w:left="321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20E01C">
      <w:start w:val="1"/>
      <w:numFmt w:val="decimal"/>
      <w:lvlText w:val="%4."/>
      <w:lvlJc w:val="left"/>
      <w:pPr>
        <w:ind w:left="39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A8586">
      <w:start w:val="1"/>
      <w:numFmt w:val="lowerLetter"/>
      <w:lvlText w:val="%5."/>
      <w:lvlJc w:val="left"/>
      <w:pPr>
        <w:ind w:left="46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83D2">
      <w:start w:val="1"/>
      <w:numFmt w:val="lowerRoman"/>
      <w:lvlText w:val="%6."/>
      <w:lvlJc w:val="left"/>
      <w:pPr>
        <w:ind w:left="537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32A83C">
      <w:start w:val="1"/>
      <w:numFmt w:val="decimal"/>
      <w:lvlText w:val="%7."/>
      <w:lvlJc w:val="left"/>
      <w:pPr>
        <w:ind w:left="60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28C58">
      <w:start w:val="1"/>
      <w:numFmt w:val="lowerLetter"/>
      <w:lvlText w:val="%8."/>
      <w:lvlJc w:val="left"/>
      <w:pPr>
        <w:ind w:left="68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E64A4">
      <w:start w:val="1"/>
      <w:numFmt w:val="lowerRoman"/>
      <w:lvlText w:val="%9."/>
      <w:lvlJc w:val="left"/>
      <w:pPr>
        <w:ind w:left="753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6D35BC1"/>
    <w:multiLevelType w:val="hybridMultilevel"/>
    <w:tmpl w:val="76F2A84E"/>
    <w:styleLink w:val="Zaimportowanystyl55"/>
    <w:lvl w:ilvl="0" w:tplc="991AE6F0">
      <w:start w:val="1"/>
      <w:numFmt w:val="decimal"/>
      <w:lvlText w:val="%1)"/>
      <w:lvlJc w:val="left"/>
      <w:pPr>
        <w:tabs>
          <w:tab w:val="left" w:pos="426"/>
        </w:tabs>
        <w:ind w:left="360" w:hanging="360"/>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09705EA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2E7A6">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7A9C9E">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DCE3F2">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1A46C2">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8A845E">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F4D15E">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888A4">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5" w15:restartNumberingAfterBreak="0">
    <w:nsid w:val="479E2A86"/>
    <w:multiLevelType w:val="hybridMultilevel"/>
    <w:tmpl w:val="3E0E17F8"/>
    <w:styleLink w:val="Zaimportowanystyl71"/>
    <w:lvl w:ilvl="0" w:tplc="4D309D64">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4EECBA">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5E1A2A">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0ACB8E">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903A9E">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62A62E">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1CE6D2">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E068C6">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489FF2">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80B05CB"/>
    <w:multiLevelType w:val="hybridMultilevel"/>
    <w:tmpl w:val="EDE02C36"/>
    <w:styleLink w:val="Zaimportowanystyl35"/>
    <w:lvl w:ilvl="0" w:tplc="597076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88AB0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0006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F00E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D744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E96CE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F5C33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ACCF7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A28B8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7" w15:restartNumberingAfterBreak="0">
    <w:nsid w:val="48662CF3"/>
    <w:multiLevelType w:val="hybridMultilevel"/>
    <w:tmpl w:val="F370C25E"/>
    <w:lvl w:ilvl="0" w:tplc="FC7CCE78">
      <w:start w:val="1"/>
      <w:numFmt w:val="decimal"/>
      <w:lvlText w:val="%1."/>
      <w:lvlJc w:val="left"/>
      <w:pPr>
        <w:ind w:left="360" w:hanging="360"/>
      </w:pPr>
      <w:rPr>
        <w:rFonts w:hint="default"/>
        <w:b w:val="0"/>
        <w:i w:val="0"/>
      </w:rPr>
    </w:lvl>
    <w:lvl w:ilvl="1" w:tplc="7D8853CE" w:tentative="1">
      <w:start w:val="1"/>
      <w:numFmt w:val="lowerLetter"/>
      <w:lvlText w:val="%2."/>
      <w:lvlJc w:val="left"/>
      <w:pPr>
        <w:ind w:left="1080" w:hanging="360"/>
      </w:pPr>
    </w:lvl>
    <w:lvl w:ilvl="2" w:tplc="9FCA98F8" w:tentative="1">
      <w:start w:val="1"/>
      <w:numFmt w:val="lowerRoman"/>
      <w:lvlText w:val="%3."/>
      <w:lvlJc w:val="right"/>
      <w:pPr>
        <w:ind w:left="1800" w:hanging="180"/>
      </w:pPr>
    </w:lvl>
    <w:lvl w:ilvl="3" w:tplc="EEF83A8A" w:tentative="1">
      <w:start w:val="1"/>
      <w:numFmt w:val="decimal"/>
      <w:lvlText w:val="%4."/>
      <w:lvlJc w:val="left"/>
      <w:pPr>
        <w:ind w:left="2520" w:hanging="360"/>
      </w:pPr>
    </w:lvl>
    <w:lvl w:ilvl="4" w:tplc="4112DB98" w:tentative="1">
      <w:start w:val="1"/>
      <w:numFmt w:val="lowerLetter"/>
      <w:lvlText w:val="%5."/>
      <w:lvlJc w:val="left"/>
      <w:pPr>
        <w:ind w:left="3240" w:hanging="360"/>
      </w:pPr>
    </w:lvl>
    <w:lvl w:ilvl="5" w:tplc="F56CD756" w:tentative="1">
      <w:start w:val="1"/>
      <w:numFmt w:val="lowerRoman"/>
      <w:lvlText w:val="%6."/>
      <w:lvlJc w:val="right"/>
      <w:pPr>
        <w:ind w:left="3960" w:hanging="180"/>
      </w:pPr>
    </w:lvl>
    <w:lvl w:ilvl="6" w:tplc="81868DDC">
      <w:start w:val="1"/>
      <w:numFmt w:val="decimal"/>
      <w:lvlText w:val="%7."/>
      <w:lvlJc w:val="left"/>
      <w:pPr>
        <w:ind w:left="4680" w:hanging="360"/>
      </w:pPr>
    </w:lvl>
    <w:lvl w:ilvl="7" w:tplc="B098551E" w:tentative="1">
      <w:start w:val="1"/>
      <w:numFmt w:val="lowerLetter"/>
      <w:lvlText w:val="%8."/>
      <w:lvlJc w:val="left"/>
      <w:pPr>
        <w:ind w:left="5400" w:hanging="360"/>
      </w:pPr>
    </w:lvl>
    <w:lvl w:ilvl="8" w:tplc="B8E6E5DA" w:tentative="1">
      <w:start w:val="1"/>
      <w:numFmt w:val="lowerRoman"/>
      <w:lvlText w:val="%9."/>
      <w:lvlJc w:val="right"/>
      <w:pPr>
        <w:ind w:left="6120" w:hanging="180"/>
      </w:pPr>
    </w:lvl>
  </w:abstractNum>
  <w:abstractNum w:abstractNumId="19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AC359BD"/>
    <w:multiLevelType w:val="singleLevel"/>
    <w:tmpl w:val="0415000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B3029D8"/>
    <w:multiLevelType w:val="hybridMultilevel"/>
    <w:tmpl w:val="F0F0A8E8"/>
    <w:styleLink w:val="Zaimportowanystyl23"/>
    <w:lvl w:ilvl="0" w:tplc="6DD60F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4A0EB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ED6EAF6">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28CA19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6BA7C2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430CCF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E2603F5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F8A4F4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E70485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B3864B7"/>
    <w:multiLevelType w:val="hybridMultilevel"/>
    <w:tmpl w:val="040C9C32"/>
    <w:styleLink w:val="Zaimportowanystyl17"/>
    <w:lvl w:ilvl="0" w:tplc="0CDE1B6E">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8FC4C63A">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36BAE7CA">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B7F23B4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859662D4">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C0DEB8A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819E1862">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B08C5802">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D2F471F8">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B58299C"/>
    <w:multiLevelType w:val="hybridMultilevel"/>
    <w:tmpl w:val="0C208896"/>
    <w:styleLink w:val="Zaimportowanystyl74"/>
    <w:lvl w:ilvl="0" w:tplc="7D0820A0">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CAB6CC">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9CE1FA">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DDAA4D5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296F7B0">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C885718">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6C2B7F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C0EB144">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1E287F0">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C860405"/>
    <w:multiLevelType w:val="multilevel"/>
    <w:tmpl w:val="DB9C7C56"/>
    <w:styleLink w:val="Zaimportowanystyl315"/>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D44700A"/>
    <w:multiLevelType w:val="hybridMultilevel"/>
    <w:tmpl w:val="F7121976"/>
    <w:styleLink w:val="Zaimportowanystyl64"/>
    <w:lvl w:ilvl="0" w:tplc="1894689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228D220">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5AC30DC">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DB2CE74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2B83366">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4C48EB8">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CC402788">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41A828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75EF4AA">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1A31B82"/>
    <w:multiLevelType w:val="hybridMultilevel"/>
    <w:tmpl w:val="E0329B0A"/>
    <w:styleLink w:val="Numery0"/>
    <w:lvl w:ilvl="0" w:tplc="93D02B6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9272C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4C6AC">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0AA14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2993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A8038">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2C6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FC3C6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087B6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4045A47"/>
    <w:multiLevelType w:val="hybridMultilevel"/>
    <w:tmpl w:val="040C997E"/>
    <w:numStyleLink w:val="Zaimportowanystyl164"/>
  </w:abstractNum>
  <w:abstractNum w:abstractNumId="213" w15:restartNumberingAfterBreak="0">
    <w:nsid w:val="55556ACA"/>
    <w:multiLevelType w:val="hybridMultilevel"/>
    <w:tmpl w:val="18DAA272"/>
    <w:styleLink w:val="Zaimportowanystyl25"/>
    <w:lvl w:ilvl="0" w:tplc="04150001">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5CE76A0"/>
    <w:multiLevelType w:val="hybridMultilevel"/>
    <w:tmpl w:val="5ABA2D7C"/>
    <w:styleLink w:val="Zaimportowanystyl172"/>
    <w:lvl w:ilvl="0" w:tplc="E338763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574E0BD5"/>
    <w:multiLevelType w:val="hybridMultilevel"/>
    <w:tmpl w:val="175C72BA"/>
    <w:styleLink w:val="Zaimportowanystyl111"/>
    <w:lvl w:ilvl="0" w:tplc="A014BB16">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A0320E">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625BBE">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CA7C20">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D08516">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04A52A">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EAD0A4">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9824B6">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C2D7CE">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7B879E5"/>
    <w:multiLevelType w:val="hybridMultilevel"/>
    <w:tmpl w:val="4808ABBA"/>
    <w:styleLink w:val="Zaimportowanystyl182"/>
    <w:lvl w:ilvl="0" w:tplc="AD122B7A">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80E6BF2"/>
    <w:multiLevelType w:val="hybridMultilevel"/>
    <w:tmpl w:val="F9F26D2C"/>
    <w:styleLink w:val="Zaimportowanystyl40"/>
    <w:lvl w:ilvl="0" w:tplc="84C876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3149416">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D8275D2">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E4A64DE">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7424E3E">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E8C516E">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5B42521A">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1CF6C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BDE2EFE">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82E1ECB"/>
    <w:multiLevelType w:val="hybridMultilevel"/>
    <w:tmpl w:val="348AFBC4"/>
    <w:styleLink w:val="Zaimportowanystyl151"/>
    <w:lvl w:ilvl="0" w:tplc="CA3CEC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A45B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54F1AE">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66F92">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C04CE">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8FD24">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2FC1A">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C87D0">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AF0C4">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59734F1B"/>
    <w:multiLevelType w:val="hybridMultilevel"/>
    <w:tmpl w:val="0FD0DA9A"/>
    <w:styleLink w:val="Zaimportowanystyl75"/>
    <w:lvl w:ilvl="0" w:tplc="E13E85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BAA210">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06B838">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2482BC">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D6EF3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08998A">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AED538">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E9BB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CE13F8">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4"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25" w15:restartNumberingAfterBreak="0">
    <w:nsid w:val="5B6B723B"/>
    <w:multiLevelType w:val="hybridMultilevel"/>
    <w:tmpl w:val="27E02540"/>
    <w:styleLink w:val="Zaimportowanystyl98"/>
    <w:lvl w:ilvl="0" w:tplc="8A043472">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A87E54">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A4C976">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6E0C46">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E4D996">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D6A1BC">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D8BCD2">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4781218">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C83CB6">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0"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E373296"/>
    <w:multiLevelType w:val="hybridMultilevel"/>
    <w:tmpl w:val="C0F2BC0C"/>
    <w:styleLink w:val="Zaimportowanystyl65"/>
    <w:lvl w:ilvl="0" w:tplc="A086E01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2A0630">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4F47B0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D40074">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8ED870">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20655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5A45C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DCC45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22A3C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33" w15:restartNumberingAfterBreak="0">
    <w:nsid w:val="5FF578BA"/>
    <w:multiLevelType w:val="hybridMultilevel"/>
    <w:tmpl w:val="5DD42C66"/>
    <w:lvl w:ilvl="0" w:tplc="7BC24670">
      <w:start w:val="1"/>
      <w:numFmt w:val="decimal"/>
      <w:lvlText w:val="%1."/>
      <w:lvlJc w:val="left"/>
      <w:pPr>
        <w:ind w:left="720" w:hanging="360"/>
      </w:pPr>
      <w:rPr>
        <w:rFonts w:ascii="Times New Roman" w:hAnsi="Times New Roman" w:cs="Times New Roman" w:hint="default"/>
        <w:b w:val="0"/>
      </w:rPr>
    </w:lvl>
    <w:lvl w:ilvl="1" w:tplc="BABC48CA" w:tentative="1">
      <w:start w:val="1"/>
      <w:numFmt w:val="lowerLetter"/>
      <w:lvlText w:val="%2."/>
      <w:lvlJc w:val="left"/>
      <w:pPr>
        <w:ind w:left="1440" w:hanging="360"/>
      </w:pPr>
    </w:lvl>
    <w:lvl w:ilvl="2" w:tplc="BD1E9E0A" w:tentative="1">
      <w:start w:val="1"/>
      <w:numFmt w:val="lowerRoman"/>
      <w:lvlText w:val="%3."/>
      <w:lvlJc w:val="right"/>
      <w:pPr>
        <w:ind w:left="2160" w:hanging="180"/>
      </w:pPr>
    </w:lvl>
    <w:lvl w:ilvl="3" w:tplc="599C3784" w:tentative="1">
      <w:start w:val="1"/>
      <w:numFmt w:val="decimal"/>
      <w:lvlText w:val="%4."/>
      <w:lvlJc w:val="left"/>
      <w:pPr>
        <w:ind w:left="2880" w:hanging="360"/>
      </w:pPr>
    </w:lvl>
    <w:lvl w:ilvl="4" w:tplc="17D24E22" w:tentative="1">
      <w:start w:val="1"/>
      <w:numFmt w:val="lowerLetter"/>
      <w:lvlText w:val="%5."/>
      <w:lvlJc w:val="left"/>
      <w:pPr>
        <w:ind w:left="3600" w:hanging="360"/>
      </w:pPr>
    </w:lvl>
    <w:lvl w:ilvl="5" w:tplc="023058E2" w:tentative="1">
      <w:start w:val="1"/>
      <w:numFmt w:val="lowerRoman"/>
      <w:lvlText w:val="%6."/>
      <w:lvlJc w:val="right"/>
      <w:pPr>
        <w:ind w:left="4320" w:hanging="180"/>
      </w:pPr>
    </w:lvl>
    <w:lvl w:ilvl="6" w:tplc="45D2DB74" w:tentative="1">
      <w:start w:val="1"/>
      <w:numFmt w:val="decimal"/>
      <w:lvlText w:val="%7."/>
      <w:lvlJc w:val="left"/>
      <w:pPr>
        <w:ind w:left="5040" w:hanging="360"/>
      </w:pPr>
    </w:lvl>
    <w:lvl w:ilvl="7" w:tplc="95660D42" w:tentative="1">
      <w:start w:val="1"/>
      <w:numFmt w:val="lowerLetter"/>
      <w:lvlText w:val="%8."/>
      <w:lvlJc w:val="left"/>
      <w:pPr>
        <w:ind w:left="5760" w:hanging="360"/>
      </w:pPr>
    </w:lvl>
    <w:lvl w:ilvl="8" w:tplc="D7D8345C" w:tentative="1">
      <w:start w:val="1"/>
      <w:numFmt w:val="lowerRoman"/>
      <w:lvlText w:val="%9."/>
      <w:lvlJc w:val="right"/>
      <w:pPr>
        <w:ind w:left="6480" w:hanging="180"/>
      </w:pPr>
    </w:lvl>
  </w:abstractNum>
  <w:abstractNum w:abstractNumId="234" w15:restartNumberingAfterBreak="0">
    <w:nsid w:val="60346394"/>
    <w:multiLevelType w:val="hybridMultilevel"/>
    <w:tmpl w:val="E81C2432"/>
    <w:styleLink w:val="Zaimportowanystyl44"/>
    <w:lvl w:ilvl="0" w:tplc="3E18756E">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912">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A2771E">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62F10">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6844A0">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066B8">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A85A8">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26B70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FEAA">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5" w15:restartNumberingAfterBreak="0">
    <w:nsid w:val="60D9360F"/>
    <w:multiLevelType w:val="hybridMultilevel"/>
    <w:tmpl w:val="AC3E6BFA"/>
    <w:lvl w:ilvl="0" w:tplc="E2DA5830">
      <w:start w:val="1"/>
      <w:numFmt w:val="decimal"/>
      <w:lvlText w:val="%1)"/>
      <w:lvlJc w:val="left"/>
      <w:pPr>
        <w:tabs>
          <w:tab w:val="num" w:pos="1260"/>
        </w:tabs>
        <w:ind w:left="1260" w:hanging="360"/>
      </w:pPr>
      <w:rPr>
        <w:rFonts w:hint="default"/>
      </w:rPr>
    </w:lvl>
    <w:lvl w:ilvl="1" w:tplc="9F121CBE" w:tentative="1">
      <w:start w:val="1"/>
      <w:numFmt w:val="lowerLetter"/>
      <w:lvlText w:val="%2."/>
      <w:lvlJc w:val="left"/>
      <w:pPr>
        <w:tabs>
          <w:tab w:val="num" w:pos="1440"/>
        </w:tabs>
        <w:ind w:left="1440" w:hanging="360"/>
      </w:pPr>
    </w:lvl>
    <w:lvl w:ilvl="2" w:tplc="168E887A" w:tentative="1">
      <w:start w:val="1"/>
      <w:numFmt w:val="lowerRoman"/>
      <w:lvlText w:val="%3."/>
      <w:lvlJc w:val="right"/>
      <w:pPr>
        <w:tabs>
          <w:tab w:val="num" w:pos="2160"/>
        </w:tabs>
        <w:ind w:left="2160" w:hanging="180"/>
      </w:pPr>
    </w:lvl>
    <w:lvl w:ilvl="3" w:tplc="2DAC76A0" w:tentative="1">
      <w:start w:val="1"/>
      <w:numFmt w:val="decimal"/>
      <w:lvlText w:val="%4."/>
      <w:lvlJc w:val="left"/>
      <w:pPr>
        <w:tabs>
          <w:tab w:val="num" w:pos="2880"/>
        </w:tabs>
        <w:ind w:left="2880" w:hanging="360"/>
      </w:pPr>
    </w:lvl>
    <w:lvl w:ilvl="4" w:tplc="4B02F2A4" w:tentative="1">
      <w:start w:val="1"/>
      <w:numFmt w:val="lowerLetter"/>
      <w:lvlText w:val="%5."/>
      <w:lvlJc w:val="left"/>
      <w:pPr>
        <w:tabs>
          <w:tab w:val="num" w:pos="3600"/>
        </w:tabs>
        <w:ind w:left="3600" w:hanging="360"/>
      </w:pPr>
    </w:lvl>
    <w:lvl w:ilvl="5" w:tplc="0206E622" w:tentative="1">
      <w:start w:val="1"/>
      <w:numFmt w:val="lowerRoman"/>
      <w:lvlText w:val="%6."/>
      <w:lvlJc w:val="right"/>
      <w:pPr>
        <w:tabs>
          <w:tab w:val="num" w:pos="4320"/>
        </w:tabs>
        <w:ind w:left="4320" w:hanging="180"/>
      </w:pPr>
    </w:lvl>
    <w:lvl w:ilvl="6" w:tplc="4DA41118" w:tentative="1">
      <w:start w:val="1"/>
      <w:numFmt w:val="decimal"/>
      <w:lvlText w:val="%7."/>
      <w:lvlJc w:val="left"/>
      <w:pPr>
        <w:tabs>
          <w:tab w:val="num" w:pos="5040"/>
        </w:tabs>
        <w:ind w:left="5040" w:hanging="360"/>
      </w:pPr>
    </w:lvl>
    <w:lvl w:ilvl="7" w:tplc="12BE7520" w:tentative="1">
      <w:start w:val="1"/>
      <w:numFmt w:val="lowerLetter"/>
      <w:lvlText w:val="%8."/>
      <w:lvlJc w:val="left"/>
      <w:pPr>
        <w:tabs>
          <w:tab w:val="num" w:pos="5760"/>
        </w:tabs>
        <w:ind w:left="5760" w:hanging="360"/>
      </w:pPr>
    </w:lvl>
    <w:lvl w:ilvl="8" w:tplc="E7D2E1DA" w:tentative="1">
      <w:start w:val="1"/>
      <w:numFmt w:val="lowerRoman"/>
      <w:lvlText w:val="%9."/>
      <w:lvlJc w:val="right"/>
      <w:pPr>
        <w:tabs>
          <w:tab w:val="num" w:pos="6480"/>
        </w:tabs>
        <w:ind w:left="6480" w:hanging="180"/>
      </w:pPr>
    </w:lvl>
  </w:abstractNum>
  <w:abstractNum w:abstractNumId="236" w15:restartNumberingAfterBreak="0">
    <w:nsid w:val="61136F04"/>
    <w:multiLevelType w:val="hybridMultilevel"/>
    <w:tmpl w:val="846471E4"/>
    <w:styleLink w:val="Zaimportowanystyl133"/>
    <w:lvl w:ilvl="0" w:tplc="0276A2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611D683C"/>
    <w:multiLevelType w:val="hybridMultilevel"/>
    <w:tmpl w:val="09AC4872"/>
    <w:styleLink w:val="Zaimportowanystyl203"/>
    <w:lvl w:ilvl="0" w:tplc="C21E8002">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61471A1D"/>
    <w:multiLevelType w:val="hybridMultilevel"/>
    <w:tmpl w:val="24BCCB92"/>
    <w:styleLink w:val="Zaimportowanystyl123"/>
    <w:lvl w:ilvl="0" w:tplc="03529DE8">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616E7B06"/>
    <w:multiLevelType w:val="hybridMultilevel"/>
    <w:tmpl w:val="F4BC6738"/>
    <w:styleLink w:val="Zaimportowanystyl136"/>
    <w:lvl w:ilvl="0" w:tplc="0276A29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15000F">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61751BF4"/>
    <w:multiLevelType w:val="hybridMultilevel"/>
    <w:tmpl w:val="2CAAC95A"/>
    <w:styleLink w:val="Zaimportowanystyl1341"/>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31E47D1"/>
    <w:multiLevelType w:val="hybridMultilevel"/>
    <w:tmpl w:val="DFEAD16E"/>
    <w:styleLink w:val="Zaimportowanystyl104"/>
    <w:lvl w:ilvl="0" w:tplc="6B5C4A9E">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4A2889A">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297A4">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70BE5C">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EE485E">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A997C">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0145C">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E49F9E">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B8AFFC">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3433AB6"/>
    <w:multiLevelType w:val="hybridMultilevel"/>
    <w:tmpl w:val="265AA6EE"/>
    <w:styleLink w:val="Zaimportowanystyl36"/>
    <w:lvl w:ilvl="0" w:tplc="1012001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12805C">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E0F00">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E89D6">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9E8">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03692">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D68204">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A4DE">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20368">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63F867DC"/>
    <w:multiLevelType w:val="hybridMultilevel"/>
    <w:tmpl w:val="49409B0A"/>
    <w:styleLink w:val="Zaimportowanystyl53"/>
    <w:lvl w:ilvl="0" w:tplc="0415000F">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4514730"/>
    <w:multiLevelType w:val="hybridMultilevel"/>
    <w:tmpl w:val="83B08D0A"/>
    <w:styleLink w:val="Zaimportowanystyl143"/>
    <w:lvl w:ilvl="0" w:tplc="4B4406E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1C5CF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A23906">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EBDA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805E9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D0B25A">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8757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024500">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0EE2EA">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4542839"/>
    <w:multiLevelType w:val="hybridMultilevel"/>
    <w:tmpl w:val="B4E43D82"/>
    <w:styleLink w:val="Zaimportowanystyl16"/>
    <w:lvl w:ilvl="0" w:tplc="86F2628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A076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E8AA6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9898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96A0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0A03A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2C402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3244D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542E3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64A26B86"/>
    <w:multiLevelType w:val="hybridMultilevel"/>
    <w:tmpl w:val="74045784"/>
    <w:styleLink w:val="Zaimportowanystyl68"/>
    <w:lvl w:ilvl="0" w:tplc="AD122B7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50003">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50005">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50001">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50003">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50005">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3" w15:restartNumberingAfterBreak="0">
    <w:nsid w:val="667D092A"/>
    <w:multiLevelType w:val="hybridMultilevel"/>
    <w:tmpl w:val="6F8A9B60"/>
    <w:lvl w:ilvl="0" w:tplc="DEBA4150">
      <w:start w:val="1"/>
      <w:numFmt w:val="decimal"/>
      <w:lvlText w:val="%1)"/>
      <w:lvlJc w:val="left"/>
      <w:pPr>
        <w:ind w:left="720" w:hanging="360"/>
      </w:pPr>
      <w:rPr>
        <w:b w:val="0"/>
      </w:rPr>
    </w:lvl>
    <w:lvl w:ilvl="1" w:tplc="1C901496" w:tentative="1">
      <w:start w:val="1"/>
      <w:numFmt w:val="lowerLetter"/>
      <w:lvlText w:val="%2."/>
      <w:lvlJc w:val="left"/>
      <w:pPr>
        <w:ind w:left="1440" w:hanging="360"/>
      </w:pPr>
    </w:lvl>
    <w:lvl w:ilvl="2" w:tplc="3BA0B9C4" w:tentative="1">
      <w:start w:val="1"/>
      <w:numFmt w:val="lowerRoman"/>
      <w:lvlText w:val="%3."/>
      <w:lvlJc w:val="right"/>
      <w:pPr>
        <w:ind w:left="2160" w:hanging="180"/>
      </w:pPr>
    </w:lvl>
    <w:lvl w:ilvl="3" w:tplc="3EA235F6" w:tentative="1">
      <w:start w:val="1"/>
      <w:numFmt w:val="decimal"/>
      <w:lvlText w:val="%4."/>
      <w:lvlJc w:val="left"/>
      <w:pPr>
        <w:ind w:left="2880" w:hanging="360"/>
      </w:pPr>
    </w:lvl>
    <w:lvl w:ilvl="4" w:tplc="72C8C19A" w:tentative="1">
      <w:start w:val="1"/>
      <w:numFmt w:val="lowerLetter"/>
      <w:lvlText w:val="%5."/>
      <w:lvlJc w:val="left"/>
      <w:pPr>
        <w:ind w:left="3600" w:hanging="360"/>
      </w:pPr>
    </w:lvl>
    <w:lvl w:ilvl="5" w:tplc="E06AFF2A" w:tentative="1">
      <w:start w:val="1"/>
      <w:numFmt w:val="lowerRoman"/>
      <w:lvlText w:val="%6."/>
      <w:lvlJc w:val="right"/>
      <w:pPr>
        <w:ind w:left="4320" w:hanging="180"/>
      </w:pPr>
    </w:lvl>
    <w:lvl w:ilvl="6" w:tplc="AA82B8A0" w:tentative="1">
      <w:start w:val="1"/>
      <w:numFmt w:val="decimal"/>
      <w:lvlText w:val="%7."/>
      <w:lvlJc w:val="left"/>
      <w:pPr>
        <w:ind w:left="5040" w:hanging="360"/>
      </w:pPr>
    </w:lvl>
    <w:lvl w:ilvl="7" w:tplc="5412AC2C" w:tentative="1">
      <w:start w:val="1"/>
      <w:numFmt w:val="lowerLetter"/>
      <w:lvlText w:val="%8."/>
      <w:lvlJc w:val="left"/>
      <w:pPr>
        <w:ind w:left="5760" w:hanging="360"/>
      </w:pPr>
    </w:lvl>
    <w:lvl w:ilvl="8" w:tplc="B15A3904" w:tentative="1">
      <w:start w:val="1"/>
      <w:numFmt w:val="lowerRoman"/>
      <w:lvlText w:val="%9."/>
      <w:lvlJc w:val="right"/>
      <w:pPr>
        <w:ind w:left="6480" w:hanging="180"/>
      </w:pPr>
    </w:lvl>
  </w:abstractNum>
  <w:abstractNum w:abstractNumId="254" w15:restartNumberingAfterBreak="0">
    <w:nsid w:val="66995A40"/>
    <w:multiLevelType w:val="hybridMultilevel"/>
    <w:tmpl w:val="0CB4A67C"/>
    <w:styleLink w:val="Zaimportowanystyl78"/>
    <w:lvl w:ilvl="0" w:tplc="F1C4878A">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22D182">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423E2C">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601FBC">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AC3F16">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6CF76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F4EDFE">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9EF73E">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6A09B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5"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6" w15:restartNumberingAfterBreak="0">
    <w:nsid w:val="675C1080"/>
    <w:multiLevelType w:val="hybridMultilevel"/>
    <w:tmpl w:val="40683F3E"/>
    <w:styleLink w:val="Zaimportowanystyl80"/>
    <w:lvl w:ilvl="0" w:tplc="18EA2C1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9B2E08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2AD2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8C7E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880F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8295D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254552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7AC77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7E9F0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7B566F4"/>
    <w:multiLevelType w:val="multilevel"/>
    <w:tmpl w:val="EACC5282"/>
    <w:styleLink w:val="Zaimportowanystyl1641"/>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9" w15:restartNumberingAfterBreak="0">
    <w:nsid w:val="69622A18"/>
    <w:multiLevelType w:val="hybridMultilevel"/>
    <w:tmpl w:val="04C6808C"/>
    <w:styleLink w:val="Zaimportowanystyl119"/>
    <w:lvl w:ilvl="0" w:tplc="061481D6">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AEA1DE">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EE38B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0C2C30">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C9768">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44D4E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70A01C0">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78970E">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301968">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69C50ADC"/>
    <w:multiLevelType w:val="hybridMultilevel"/>
    <w:tmpl w:val="091835FC"/>
    <w:lvl w:ilvl="0" w:tplc="3F786D4E">
      <w:start w:val="1"/>
      <w:numFmt w:val="bullet"/>
      <w:lvlText w:val=""/>
      <w:lvlJc w:val="left"/>
      <w:pPr>
        <w:ind w:left="928" w:hanging="360"/>
      </w:pPr>
      <w:rPr>
        <w:rFonts w:ascii="Symbol" w:hAnsi="Symbol" w:hint="default"/>
      </w:rPr>
    </w:lvl>
    <w:lvl w:ilvl="1" w:tplc="EA0A4308">
      <w:start w:val="3"/>
      <w:numFmt w:val="bullet"/>
      <w:lvlText w:val="•"/>
      <w:lvlJc w:val="left"/>
      <w:pPr>
        <w:ind w:left="1648" w:hanging="360"/>
      </w:pPr>
      <w:rPr>
        <w:rFonts w:ascii="Times New Roman" w:eastAsia="Times New Roman" w:hAnsi="Times New Roman" w:cs="Times New Roman" w:hint="default"/>
      </w:rPr>
    </w:lvl>
    <w:lvl w:ilvl="2" w:tplc="D4F678F0" w:tentative="1">
      <w:start w:val="1"/>
      <w:numFmt w:val="bullet"/>
      <w:lvlText w:val=""/>
      <w:lvlJc w:val="left"/>
      <w:pPr>
        <w:ind w:left="2368" w:hanging="360"/>
      </w:pPr>
      <w:rPr>
        <w:rFonts w:ascii="Wingdings" w:hAnsi="Wingdings" w:hint="default"/>
      </w:rPr>
    </w:lvl>
    <w:lvl w:ilvl="3" w:tplc="02B8C342" w:tentative="1">
      <w:start w:val="1"/>
      <w:numFmt w:val="bullet"/>
      <w:lvlText w:val=""/>
      <w:lvlJc w:val="left"/>
      <w:pPr>
        <w:ind w:left="3088" w:hanging="360"/>
      </w:pPr>
      <w:rPr>
        <w:rFonts w:ascii="Symbol" w:hAnsi="Symbol" w:hint="default"/>
      </w:rPr>
    </w:lvl>
    <w:lvl w:ilvl="4" w:tplc="37448958" w:tentative="1">
      <w:start w:val="1"/>
      <w:numFmt w:val="bullet"/>
      <w:lvlText w:val="o"/>
      <w:lvlJc w:val="left"/>
      <w:pPr>
        <w:ind w:left="3808" w:hanging="360"/>
      </w:pPr>
      <w:rPr>
        <w:rFonts w:ascii="Courier New" w:hAnsi="Courier New" w:cs="Courier New" w:hint="default"/>
      </w:rPr>
    </w:lvl>
    <w:lvl w:ilvl="5" w:tplc="987A2102" w:tentative="1">
      <w:start w:val="1"/>
      <w:numFmt w:val="bullet"/>
      <w:lvlText w:val=""/>
      <w:lvlJc w:val="left"/>
      <w:pPr>
        <w:ind w:left="4528" w:hanging="360"/>
      </w:pPr>
      <w:rPr>
        <w:rFonts w:ascii="Wingdings" w:hAnsi="Wingdings" w:hint="default"/>
      </w:rPr>
    </w:lvl>
    <w:lvl w:ilvl="6" w:tplc="A650E084" w:tentative="1">
      <w:start w:val="1"/>
      <w:numFmt w:val="bullet"/>
      <w:lvlText w:val=""/>
      <w:lvlJc w:val="left"/>
      <w:pPr>
        <w:ind w:left="5248" w:hanging="360"/>
      </w:pPr>
      <w:rPr>
        <w:rFonts w:ascii="Symbol" w:hAnsi="Symbol" w:hint="default"/>
      </w:rPr>
    </w:lvl>
    <w:lvl w:ilvl="7" w:tplc="B1AA4670" w:tentative="1">
      <w:start w:val="1"/>
      <w:numFmt w:val="bullet"/>
      <w:lvlText w:val="o"/>
      <w:lvlJc w:val="left"/>
      <w:pPr>
        <w:ind w:left="5968" w:hanging="360"/>
      </w:pPr>
      <w:rPr>
        <w:rFonts w:ascii="Courier New" w:hAnsi="Courier New" w:cs="Courier New" w:hint="default"/>
      </w:rPr>
    </w:lvl>
    <w:lvl w:ilvl="8" w:tplc="B8120D02" w:tentative="1">
      <w:start w:val="1"/>
      <w:numFmt w:val="bullet"/>
      <w:lvlText w:val=""/>
      <w:lvlJc w:val="left"/>
      <w:pPr>
        <w:ind w:left="6688" w:hanging="360"/>
      </w:pPr>
      <w:rPr>
        <w:rFonts w:ascii="Wingdings" w:hAnsi="Wingdings" w:hint="default"/>
      </w:rPr>
    </w:lvl>
  </w:abstractNum>
  <w:abstractNum w:abstractNumId="262" w15:restartNumberingAfterBreak="0">
    <w:nsid w:val="6A7C6C91"/>
    <w:multiLevelType w:val="hybridMultilevel"/>
    <w:tmpl w:val="72C2EC90"/>
    <w:styleLink w:val="Zaimportowanystyl14"/>
    <w:lvl w:ilvl="0" w:tplc="B5E0F918">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E65D40">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A008E">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3A670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C245CE">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8F3EC">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EC99F6">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D8DB8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5A0E16">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AB27447"/>
    <w:multiLevelType w:val="hybridMultilevel"/>
    <w:tmpl w:val="B27CDD82"/>
    <w:lvl w:ilvl="0" w:tplc="2A58D20E">
      <w:start w:val="1"/>
      <w:numFmt w:val="lowerLetter"/>
      <w:lvlText w:val="%1)"/>
      <w:lvlJc w:val="left"/>
      <w:pPr>
        <w:ind w:left="644" w:hanging="360"/>
      </w:pPr>
      <w:rPr>
        <w:rFonts w:ascii="Times New Roman" w:hAnsi="Times New Roman" w:cs="Times New Roman" w:hint="default"/>
        <w:b w:val="0"/>
        <w:sz w:val="24"/>
        <w:szCs w:val="24"/>
      </w:rPr>
    </w:lvl>
    <w:lvl w:ilvl="1" w:tplc="FBA81A38" w:tentative="1">
      <w:start w:val="1"/>
      <w:numFmt w:val="lowerLetter"/>
      <w:lvlText w:val="%2."/>
      <w:lvlJc w:val="left"/>
      <w:pPr>
        <w:ind w:left="1440" w:hanging="360"/>
      </w:pPr>
    </w:lvl>
    <w:lvl w:ilvl="2" w:tplc="149E6FC6" w:tentative="1">
      <w:start w:val="1"/>
      <w:numFmt w:val="lowerRoman"/>
      <w:lvlText w:val="%3."/>
      <w:lvlJc w:val="right"/>
      <w:pPr>
        <w:ind w:left="2160" w:hanging="180"/>
      </w:pPr>
    </w:lvl>
    <w:lvl w:ilvl="3" w:tplc="891A137C" w:tentative="1">
      <w:start w:val="1"/>
      <w:numFmt w:val="decimal"/>
      <w:lvlText w:val="%4."/>
      <w:lvlJc w:val="left"/>
      <w:pPr>
        <w:ind w:left="2880" w:hanging="360"/>
      </w:pPr>
    </w:lvl>
    <w:lvl w:ilvl="4" w:tplc="C7BAD4BA" w:tentative="1">
      <w:start w:val="1"/>
      <w:numFmt w:val="lowerLetter"/>
      <w:lvlText w:val="%5."/>
      <w:lvlJc w:val="left"/>
      <w:pPr>
        <w:ind w:left="3600" w:hanging="360"/>
      </w:pPr>
    </w:lvl>
    <w:lvl w:ilvl="5" w:tplc="A3FCA11C" w:tentative="1">
      <w:start w:val="1"/>
      <w:numFmt w:val="lowerRoman"/>
      <w:lvlText w:val="%6."/>
      <w:lvlJc w:val="right"/>
      <w:pPr>
        <w:ind w:left="4320" w:hanging="180"/>
      </w:pPr>
    </w:lvl>
    <w:lvl w:ilvl="6" w:tplc="238E7884" w:tentative="1">
      <w:start w:val="1"/>
      <w:numFmt w:val="decimal"/>
      <w:lvlText w:val="%7."/>
      <w:lvlJc w:val="left"/>
      <w:pPr>
        <w:ind w:left="5040" w:hanging="360"/>
      </w:pPr>
    </w:lvl>
    <w:lvl w:ilvl="7" w:tplc="DF1CB838" w:tentative="1">
      <w:start w:val="1"/>
      <w:numFmt w:val="lowerLetter"/>
      <w:lvlText w:val="%8."/>
      <w:lvlJc w:val="left"/>
      <w:pPr>
        <w:ind w:left="5760" w:hanging="360"/>
      </w:pPr>
    </w:lvl>
    <w:lvl w:ilvl="8" w:tplc="D9FA0E62" w:tentative="1">
      <w:start w:val="1"/>
      <w:numFmt w:val="lowerRoman"/>
      <w:lvlText w:val="%9."/>
      <w:lvlJc w:val="right"/>
      <w:pPr>
        <w:ind w:left="6480" w:hanging="180"/>
      </w:pPr>
    </w:lvl>
  </w:abstractNum>
  <w:abstractNum w:abstractNumId="264"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6" w15:restartNumberingAfterBreak="0">
    <w:nsid w:val="6B0A2478"/>
    <w:multiLevelType w:val="hybridMultilevel"/>
    <w:tmpl w:val="A77A67BC"/>
    <w:styleLink w:val="Zaimportowanystyl103"/>
    <w:lvl w:ilvl="0" w:tplc="599AF882">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C5CE1EE">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E08FF6">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CE8BF8">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5CD72C">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4AAA4C8">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8A9802">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847DC6">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7AF9AE">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8" w15:restartNumberingAfterBreak="0">
    <w:nsid w:val="6B9B6244"/>
    <w:multiLevelType w:val="multilevel"/>
    <w:tmpl w:val="1410EE14"/>
    <w:numStyleLink w:val="Zaimportowanystyl174"/>
  </w:abstractNum>
  <w:abstractNum w:abstractNumId="269"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BC35578"/>
    <w:multiLevelType w:val="hybridMultilevel"/>
    <w:tmpl w:val="6B2E567A"/>
    <w:lvl w:ilvl="0" w:tplc="4594C9DA">
      <w:start w:val="1"/>
      <w:numFmt w:val="decimal"/>
      <w:lvlText w:val="%1."/>
      <w:lvlJc w:val="left"/>
      <w:pPr>
        <w:ind w:left="1146" w:hanging="360"/>
      </w:pPr>
    </w:lvl>
    <w:lvl w:ilvl="1" w:tplc="4C84E1E0" w:tentative="1">
      <w:start w:val="1"/>
      <w:numFmt w:val="lowerLetter"/>
      <w:lvlText w:val="%2."/>
      <w:lvlJc w:val="left"/>
      <w:pPr>
        <w:ind w:left="1866" w:hanging="360"/>
      </w:pPr>
    </w:lvl>
    <w:lvl w:ilvl="2" w:tplc="06DA2A88" w:tentative="1">
      <w:start w:val="1"/>
      <w:numFmt w:val="lowerRoman"/>
      <w:lvlText w:val="%3."/>
      <w:lvlJc w:val="right"/>
      <w:pPr>
        <w:ind w:left="2586" w:hanging="180"/>
      </w:pPr>
    </w:lvl>
    <w:lvl w:ilvl="3" w:tplc="2390B188">
      <w:start w:val="1"/>
      <w:numFmt w:val="decimal"/>
      <w:lvlText w:val="%4."/>
      <w:lvlJc w:val="left"/>
      <w:pPr>
        <w:ind w:left="3306" w:hanging="360"/>
      </w:pPr>
    </w:lvl>
    <w:lvl w:ilvl="4" w:tplc="2D10343E" w:tentative="1">
      <w:start w:val="1"/>
      <w:numFmt w:val="lowerLetter"/>
      <w:lvlText w:val="%5."/>
      <w:lvlJc w:val="left"/>
      <w:pPr>
        <w:ind w:left="4026" w:hanging="360"/>
      </w:pPr>
    </w:lvl>
    <w:lvl w:ilvl="5" w:tplc="9DC070FE" w:tentative="1">
      <w:start w:val="1"/>
      <w:numFmt w:val="lowerRoman"/>
      <w:lvlText w:val="%6."/>
      <w:lvlJc w:val="right"/>
      <w:pPr>
        <w:ind w:left="4746" w:hanging="180"/>
      </w:pPr>
    </w:lvl>
    <w:lvl w:ilvl="6" w:tplc="5C34ADD0" w:tentative="1">
      <w:start w:val="1"/>
      <w:numFmt w:val="decimal"/>
      <w:lvlText w:val="%7."/>
      <w:lvlJc w:val="left"/>
      <w:pPr>
        <w:ind w:left="5466" w:hanging="360"/>
      </w:pPr>
    </w:lvl>
    <w:lvl w:ilvl="7" w:tplc="8038647A" w:tentative="1">
      <w:start w:val="1"/>
      <w:numFmt w:val="lowerLetter"/>
      <w:lvlText w:val="%8."/>
      <w:lvlJc w:val="left"/>
      <w:pPr>
        <w:ind w:left="6186" w:hanging="360"/>
      </w:pPr>
    </w:lvl>
    <w:lvl w:ilvl="8" w:tplc="FB8CCBD2" w:tentative="1">
      <w:start w:val="1"/>
      <w:numFmt w:val="lowerRoman"/>
      <w:lvlText w:val="%9."/>
      <w:lvlJc w:val="right"/>
      <w:pPr>
        <w:ind w:left="6906" w:hanging="180"/>
      </w:pPr>
    </w:lvl>
  </w:abstractNum>
  <w:abstractNum w:abstractNumId="271" w15:restartNumberingAfterBreak="0">
    <w:nsid w:val="6BE87B35"/>
    <w:multiLevelType w:val="hybridMultilevel"/>
    <w:tmpl w:val="029A11B8"/>
    <w:styleLink w:val="Zaimportowanystyl120"/>
    <w:lvl w:ilvl="0" w:tplc="351A8890">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4A4EDC">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44E0E">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3E716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121C16">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EA210C">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72BE08">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CCEB4">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B8726A">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6DA9404B"/>
    <w:multiLevelType w:val="hybridMultilevel"/>
    <w:tmpl w:val="0550301C"/>
    <w:numStyleLink w:val="Zaimportowanystyl86"/>
  </w:abstractNum>
  <w:abstractNum w:abstractNumId="2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5"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6" w15:restartNumberingAfterBreak="0">
    <w:nsid w:val="6F932D17"/>
    <w:multiLevelType w:val="hybridMultilevel"/>
    <w:tmpl w:val="263A01EC"/>
    <w:styleLink w:val="Zaimportowanystyl19"/>
    <w:lvl w:ilvl="0" w:tplc="08667FD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6620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DC66EFE">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6FA6C8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BAA843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69EFF02">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3C057D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44EC41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6607EE0">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70B06076"/>
    <w:multiLevelType w:val="hybridMultilevel"/>
    <w:tmpl w:val="79C29846"/>
    <w:numStyleLink w:val="Numery7"/>
  </w:abstractNum>
  <w:abstractNum w:abstractNumId="278"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9"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71E10C44"/>
    <w:multiLevelType w:val="hybridMultilevel"/>
    <w:tmpl w:val="A8FC408C"/>
    <w:lvl w:ilvl="0" w:tplc="008EC6BA">
      <w:start w:val="1"/>
      <w:numFmt w:val="decimal"/>
      <w:lvlText w:val="%1."/>
      <w:lvlJc w:val="left"/>
      <w:pPr>
        <w:ind w:left="720" w:hanging="360"/>
      </w:pPr>
      <w:rPr>
        <w:rFonts w:hint="default"/>
        <w:b/>
        <w:sz w:val="21"/>
        <w:szCs w:val="21"/>
      </w:rPr>
    </w:lvl>
    <w:lvl w:ilvl="1" w:tplc="6E229224" w:tentative="1">
      <w:start w:val="1"/>
      <w:numFmt w:val="lowerLetter"/>
      <w:lvlText w:val="%2."/>
      <w:lvlJc w:val="left"/>
      <w:pPr>
        <w:ind w:left="1440" w:hanging="360"/>
      </w:pPr>
    </w:lvl>
    <w:lvl w:ilvl="2" w:tplc="F4700EC2" w:tentative="1">
      <w:start w:val="1"/>
      <w:numFmt w:val="lowerRoman"/>
      <w:lvlText w:val="%3."/>
      <w:lvlJc w:val="right"/>
      <w:pPr>
        <w:ind w:left="2160" w:hanging="180"/>
      </w:pPr>
    </w:lvl>
    <w:lvl w:ilvl="3" w:tplc="A85686E8" w:tentative="1">
      <w:start w:val="1"/>
      <w:numFmt w:val="decimal"/>
      <w:lvlText w:val="%4."/>
      <w:lvlJc w:val="left"/>
      <w:pPr>
        <w:ind w:left="2880" w:hanging="360"/>
      </w:pPr>
    </w:lvl>
    <w:lvl w:ilvl="4" w:tplc="DE90E99C" w:tentative="1">
      <w:start w:val="1"/>
      <w:numFmt w:val="lowerLetter"/>
      <w:lvlText w:val="%5."/>
      <w:lvlJc w:val="left"/>
      <w:pPr>
        <w:ind w:left="3600" w:hanging="360"/>
      </w:pPr>
    </w:lvl>
    <w:lvl w:ilvl="5" w:tplc="A406EBE8" w:tentative="1">
      <w:start w:val="1"/>
      <w:numFmt w:val="lowerRoman"/>
      <w:lvlText w:val="%6."/>
      <w:lvlJc w:val="right"/>
      <w:pPr>
        <w:ind w:left="4320" w:hanging="180"/>
      </w:pPr>
    </w:lvl>
    <w:lvl w:ilvl="6" w:tplc="D360B896" w:tentative="1">
      <w:start w:val="1"/>
      <w:numFmt w:val="decimal"/>
      <w:lvlText w:val="%7."/>
      <w:lvlJc w:val="left"/>
      <w:pPr>
        <w:ind w:left="5040" w:hanging="360"/>
      </w:pPr>
    </w:lvl>
    <w:lvl w:ilvl="7" w:tplc="03FA0A9E" w:tentative="1">
      <w:start w:val="1"/>
      <w:numFmt w:val="lowerLetter"/>
      <w:lvlText w:val="%8."/>
      <w:lvlJc w:val="left"/>
      <w:pPr>
        <w:ind w:left="5760" w:hanging="360"/>
      </w:pPr>
    </w:lvl>
    <w:lvl w:ilvl="8" w:tplc="D27A1CC6" w:tentative="1">
      <w:start w:val="1"/>
      <w:numFmt w:val="lowerRoman"/>
      <w:lvlText w:val="%9."/>
      <w:lvlJc w:val="right"/>
      <w:pPr>
        <w:ind w:left="6480" w:hanging="180"/>
      </w:pPr>
    </w:lvl>
  </w:abstractNum>
  <w:abstractNum w:abstractNumId="282" w15:restartNumberingAfterBreak="0">
    <w:nsid w:val="72FC01AB"/>
    <w:multiLevelType w:val="hybridMultilevel"/>
    <w:tmpl w:val="7584D684"/>
    <w:styleLink w:val="Zaimportowanystyl66"/>
    <w:lvl w:ilvl="0" w:tplc="5EDE0874">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F21EFC">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24CDA">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B05528">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84BEAE">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060812">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EDDB2">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2CE676">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33D0">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4"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6" w15:restartNumberingAfterBreak="0">
    <w:nsid w:val="77E302AF"/>
    <w:multiLevelType w:val="hybridMultilevel"/>
    <w:tmpl w:val="2F66B266"/>
    <w:styleLink w:val="Zaimportowanystyl1741"/>
    <w:lvl w:ilvl="0" w:tplc="CD46A13E">
      <w:start w:val="1"/>
      <w:numFmt w:val="decimal"/>
      <w:lvlText w:val="%1)"/>
      <w:lvlJc w:val="left"/>
      <w:pPr>
        <w:ind w:left="927" w:hanging="36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C20EE">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E4ACE">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E5456">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22DBE">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475D2">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6BD26">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C265A">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8BAC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7"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9" w15:restartNumberingAfterBreak="0">
    <w:nsid w:val="79157BA9"/>
    <w:multiLevelType w:val="hybridMultilevel"/>
    <w:tmpl w:val="0B7016F0"/>
    <w:lvl w:ilvl="0" w:tplc="5E16CDC6">
      <w:start w:val="1"/>
      <w:numFmt w:val="decimal"/>
      <w:lvlText w:val="%1."/>
      <w:lvlJc w:val="left"/>
      <w:pPr>
        <w:ind w:left="720" w:hanging="360"/>
      </w:pPr>
      <w:rPr>
        <w:b/>
        <w:bCs/>
      </w:rPr>
    </w:lvl>
    <w:lvl w:ilvl="1" w:tplc="C242E678" w:tentative="1">
      <w:start w:val="1"/>
      <w:numFmt w:val="lowerLetter"/>
      <w:lvlText w:val="%2."/>
      <w:lvlJc w:val="left"/>
      <w:pPr>
        <w:ind w:left="1440" w:hanging="360"/>
      </w:pPr>
    </w:lvl>
    <w:lvl w:ilvl="2" w:tplc="44EA2C8C" w:tentative="1">
      <w:start w:val="1"/>
      <w:numFmt w:val="lowerRoman"/>
      <w:lvlText w:val="%3."/>
      <w:lvlJc w:val="right"/>
      <w:pPr>
        <w:ind w:left="2160" w:hanging="180"/>
      </w:pPr>
    </w:lvl>
    <w:lvl w:ilvl="3" w:tplc="46301E30" w:tentative="1">
      <w:start w:val="1"/>
      <w:numFmt w:val="decimal"/>
      <w:lvlText w:val="%4."/>
      <w:lvlJc w:val="left"/>
      <w:pPr>
        <w:ind w:left="2880" w:hanging="360"/>
      </w:pPr>
    </w:lvl>
    <w:lvl w:ilvl="4" w:tplc="698458FC" w:tentative="1">
      <w:start w:val="1"/>
      <w:numFmt w:val="lowerLetter"/>
      <w:lvlText w:val="%5."/>
      <w:lvlJc w:val="left"/>
      <w:pPr>
        <w:ind w:left="3600" w:hanging="360"/>
      </w:pPr>
    </w:lvl>
    <w:lvl w:ilvl="5" w:tplc="3D3EEC1A" w:tentative="1">
      <w:start w:val="1"/>
      <w:numFmt w:val="lowerRoman"/>
      <w:lvlText w:val="%6."/>
      <w:lvlJc w:val="right"/>
      <w:pPr>
        <w:ind w:left="4320" w:hanging="180"/>
      </w:pPr>
    </w:lvl>
    <w:lvl w:ilvl="6" w:tplc="4B84775A" w:tentative="1">
      <w:start w:val="1"/>
      <w:numFmt w:val="decimal"/>
      <w:lvlText w:val="%7."/>
      <w:lvlJc w:val="left"/>
      <w:pPr>
        <w:ind w:left="5040" w:hanging="360"/>
      </w:pPr>
    </w:lvl>
    <w:lvl w:ilvl="7" w:tplc="144E46C8" w:tentative="1">
      <w:start w:val="1"/>
      <w:numFmt w:val="lowerLetter"/>
      <w:lvlText w:val="%8."/>
      <w:lvlJc w:val="left"/>
      <w:pPr>
        <w:ind w:left="5760" w:hanging="360"/>
      </w:pPr>
    </w:lvl>
    <w:lvl w:ilvl="8" w:tplc="F6746440" w:tentative="1">
      <w:start w:val="1"/>
      <w:numFmt w:val="lowerRoman"/>
      <w:lvlText w:val="%9."/>
      <w:lvlJc w:val="right"/>
      <w:pPr>
        <w:ind w:left="6480" w:hanging="180"/>
      </w:pPr>
    </w:lvl>
  </w:abstractNum>
  <w:abstractNum w:abstractNumId="290"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D033278"/>
    <w:multiLevelType w:val="hybridMultilevel"/>
    <w:tmpl w:val="B41C4D06"/>
    <w:styleLink w:val="Zaimportowanystyl211"/>
    <w:lvl w:ilvl="0" w:tplc="FFFFFFFF">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7"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7EE85C45"/>
    <w:multiLevelType w:val="hybridMultilevel"/>
    <w:tmpl w:val="F8FA3F8E"/>
    <w:styleLink w:val="Zaimportowanystyl37"/>
    <w:lvl w:ilvl="0" w:tplc="23B89586">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426FC">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C73A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8ACE2">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1EE35C">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81060">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23C24">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21FC8">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287862">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EEF743D"/>
    <w:multiLevelType w:val="hybridMultilevel"/>
    <w:tmpl w:val="28965CAE"/>
    <w:styleLink w:val="Zaimportowanystyl175"/>
    <w:lvl w:ilvl="0" w:tplc="4FEC77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547AA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706420">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28FDC">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BC8076">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DA09D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DCD970">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B21266">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C0BD9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204"/>
  </w:num>
  <w:num w:numId="3">
    <w:abstractNumId w:val="151"/>
  </w:num>
  <w:num w:numId="4">
    <w:abstractNumId w:val="177"/>
  </w:num>
  <w:num w:numId="5">
    <w:abstractNumId w:val="207"/>
  </w:num>
  <w:num w:numId="6">
    <w:abstractNumId w:val="56"/>
  </w:num>
  <w:num w:numId="7">
    <w:abstractNumId w:val="226"/>
  </w:num>
  <w:num w:numId="8">
    <w:abstractNumId w:val="133"/>
  </w:num>
  <w:num w:numId="9">
    <w:abstractNumId w:val="30"/>
  </w:num>
  <w:num w:numId="10">
    <w:abstractNumId w:val="128"/>
  </w:num>
  <w:num w:numId="11">
    <w:abstractNumId w:val="46"/>
  </w:num>
  <w:num w:numId="12">
    <w:abstractNumId w:val="211"/>
  </w:num>
  <w:num w:numId="13">
    <w:abstractNumId w:val="32"/>
  </w:num>
  <w:num w:numId="14">
    <w:abstractNumId w:val="77"/>
  </w:num>
  <w:num w:numId="15">
    <w:abstractNumId w:val="257"/>
  </w:num>
  <w:num w:numId="16">
    <w:abstractNumId w:val="199"/>
  </w:num>
  <w:num w:numId="17">
    <w:abstractNumId w:val="51"/>
  </w:num>
  <w:num w:numId="18">
    <w:abstractNumId w:val="274"/>
  </w:num>
  <w:num w:numId="19">
    <w:abstractNumId w:val="48"/>
  </w:num>
  <w:num w:numId="20">
    <w:abstractNumId w:val="99"/>
  </w:num>
  <w:num w:numId="21">
    <w:abstractNumId w:val="155"/>
  </w:num>
  <w:num w:numId="22">
    <w:abstractNumId w:val="295"/>
  </w:num>
  <w:num w:numId="23">
    <w:abstractNumId w:val="157"/>
  </w:num>
  <w:num w:numId="24">
    <w:abstractNumId w:val="205"/>
  </w:num>
  <w:num w:numId="25">
    <w:abstractNumId w:val="171"/>
  </w:num>
  <w:num w:numId="26">
    <w:abstractNumId w:val="288"/>
  </w:num>
  <w:num w:numId="27">
    <w:abstractNumId w:val="252"/>
  </w:num>
  <w:num w:numId="28">
    <w:abstractNumId w:val="233"/>
  </w:num>
  <w:num w:numId="29">
    <w:abstractNumId w:val="44"/>
  </w:num>
  <w:num w:numId="30">
    <w:abstractNumId w:val="38"/>
  </w:num>
  <w:num w:numId="31">
    <w:abstractNumId w:val="253"/>
  </w:num>
  <w:num w:numId="32">
    <w:abstractNumId w:val="35"/>
  </w:num>
  <w:num w:numId="33">
    <w:abstractNumId w:val="109"/>
  </w:num>
  <w:num w:numId="34">
    <w:abstractNumId w:val="107"/>
  </w:num>
  <w:num w:numId="35">
    <w:abstractNumId w:val="105"/>
  </w:num>
  <w:num w:numId="36">
    <w:abstractNumId w:val="127"/>
  </w:num>
  <w:num w:numId="37">
    <w:abstractNumId w:val="138"/>
  </w:num>
  <w:num w:numId="38">
    <w:abstractNumId w:val="293"/>
  </w:num>
  <w:num w:numId="39">
    <w:abstractNumId w:val="45"/>
  </w:num>
  <w:num w:numId="40">
    <w:abstractNumId w:val="76"/>
  </w:num>
  <w:num w:numId="41">
    <w:abstractNumId w:val="215"/>
  </w:num>
  <w:num w:numId="42">
    <w:abstractNumId w:val="198"/>
  </w:num>
  <w:num w:numId="43">
    <w:abstractNumId w:val="167"/>
  </w:num>
  <w:num w:numId="44">
    <w:abstractNumId w:val="33"/>
  </w:num>
  <w:num w:numId="45">
    <w:abstractNumId w:val="227"/>
  </w:num>
  <w:num w:numId="46">
    <w:abstractNumId w:val="74"/>
  </w:num>
  <w:num w:numId="47">
    <w:abstractNumId w:val="53"/>
  </w:num>
  <w:num w:numId="48">
    <w:abstractNumId w:val="251"/>
  </w:num>
  <w:num w:numId="49">
    <w:abstractNumId w:val="66"/>
  </w:num>
  <w:num w:numId="50">
    <w:abstractNumId w:val="104"/>
  </w:num>
  <w:num w:numId="51">
    <w:abstractNumId w:val="175"/>
  </w:num>
  <w:num w:numId="52">
    <w:abstractNumId w:val="202"/>
  </w:num>
  <w:num w:numId="53">
    <w:abstractNumId w:val="58"/>
  </w:num>
  <w:num w:numId="54">
    <w:abstractNumId w:val="159"/>
  </w:num>
  <w:num w:numId="55">
    <w:abstractNumId w:val="106"/>
  </w:num>
  <w:num w:numId="56">
    <w:abstractNumId w:val="94"/>
  </w:num>
  <w:num w:numId="57">
    <w:abstractNumId w:val="260"/>
  </w:num>
  <w:num w:numId="58">
    <w:abstractNumId w:val="100"/>
  </w:num>
  <w:num w:numId="59">
    <w:abstractNumId w:val="101"/>
  </w:num>
  <w:num w:numId="60">
    <w:abstractNumId w:val="250"/>
  </w:num>
  <w:num w:numId="61">
    <w:abstractNumId w:val="216"/>
  </w:num>
  <w:num w:numId="62">
    <w:abstractNumId w:val="95"/>
  </w:num>
  <w:num w:numId="63">
    <w:abstractNumId w:val="291"/>
  </w:num>
  <w:num w:numId="64">
    <w:abstractNumId w:val="176"/>
  </w:num>
  <w:num w:numId="65">
    <w:abstractNumId w:val="143"/>
  </w:num>
  <w:num w:numId="66">
    <w:abstractNumId w:val="103"/>
  </w:num>
  <w:num w:numId="67">
    <w:abstractNumId w:val="280"/>
  </w:num>
  <w:num w:numId="68">
    <w:abstractNumId w:val="150"/>
  </w:num>
  <w:num w:numId="69">
    <w:abstractNumId w:val="218"/>
  </w:num>
  <w:num w:numId="70">
    <w:abstractNumId w:val="92"/>
  </w:num>
  <w:num w:numId="71">
    <w:abstractNumId w:val="269"/>
  </w:num>
  <w:num w:numId="72">
    <w:abstractNumId w:val="62"/>
  </w:num>
  <w:num w:numId="73">
    <w:abstractNumId w:val="149"/>
  </w:num>
  <w:num w:numId="74">
    <w:abstractNumId w:val="192"/>
  </w:num>
  <w:num w:numId="75">
    <w:abstractNumId w:val="214"/>
  </w:num>
  <w:num w:numId="76">
    <w:abstractNumId w:val="0"/>
  </w:num>
  <w:num w:numId="77">
    <w:abstractNumId w:val="262"/>
  </w:num>
  <w:num w:numId="78">
    <w:abstractNumId w:val="248"/>
  </w:num>
  <w:num w:numId="79">
    <w:abstractNumId w:val="67"/>
  </w:num>
  <w:num w:numId="80">
    <w:abstractNumId w:val="276"/>
  </w:num>
  <w:num w:numId="81">
    <w:abstractNumId w:val="57"/>
  </w:num>
  <w:num w:numId="82">
    <w:abstractNumId w:val="31"/>
  </w:num>
  <w:num w:numId="83">
    <w:abstractNumId w:val="201"/>
  </w:num>
  <w:num w:numId="84">
    <w:abstractNumId w:val="223"/>
  </w:num>
  <w:num w:numId="85">
    <w:abstractNumId w:val="213"/>
  </w:num>
  <w:num w:numId="86">
    <w:abstractNumId w:val="125"/>
  </w:num>
  <w:num w:numId="87">
    <w:abstractNumId w:val="246"/>
  </w:num>
  <w:num w:numId="88">
    <w:abstractNumId w:val="83"/>
  </w:num>
  <w:num w:numId="89">
    <w:abstractNumId w:val="65"/>
  </w:num>
  <w:num w:numId="90">
    <w:abstractNumId w:val="102"/>
  </w:num>
  <w:num w:numId="91">
    <w:abstractNumId w:val="266"/>
  </w:num>
  <w:num w:numId="92">
    <w:abstractNumId w:val="54"/>
  </w:num>
  <w:num w:numId="93">
    <w:abstractNumId w:val="37"/>
  </w:num>
  <w:num w:numId="94">
    <w:abstractNumId w:val="156"/>
  </w:num>
  <w:num w:numId="95">
    <w:abstractNumId w:val="68"/>
  </w:num>
  <w:num w:numId="96">
    <w:abstractNumId w:val="91"/>
  </w:num>
  <w:num w:numId="97">
    <w:abstractNumId w:val="206"/>
  </w:num>
  <w:num w:numId="98">
    <w:abstractNumId w:val="203"/>
  </w:num>
  <w:num w:numId="99">
    <w:abstractNumId w:val="161"/>
  </w:num>
  <w:num w:numId="100">
    <w:abstractNumId w:val="243"/>
  </w:num>
  <w:num w:numId="101">
    <w:abstractNumId w:val="178"/>
  </w:num>
  <w:num w:numId="102">
    <w:abstractNumId w:val="112"/>
  </w:num>
  <w:num w:numId="103">
    <w:abstractNumId w:val="152"/>
  </w:num>
  <w:num w:numId="104">
    <w:abstractNumId w:val="119"/>
  </w:num>
  <w:num w:numId="105">
    <w:abstractNumId w:val="196"/>
  </w:num>
  <w:num w:numId="106">
    <w:abstractNumId w:val="93"/>
  </w:num>
  <w:num w:numId="107">
    <w:abstractNumId w:val="193"/>
  </w:num>
  <w:num w:numId="108">
    <w:abstractNumId w:val="231"/>
  </w:num>
  <w:num w:numId="109">
    <w:abstractNumId w:val="222"/>
  </w:num>
  <w:num w:numId="110">
    <w:abstractNumId w:val="154"/>
  </w:num>
  <w:num w:numId="111">
    <w:abstractNumId w:val="166"/>
  </w:num>
  <w:num w:numId="112">
    <w:abstractNumId w:val="244"/>
  </w:num>
  <w:num w:numId="113">
    <w:abstractNumId w:val="236"/>
  </w:num>
  <w:num w:numId="114">
    <w:abstractNumId w:val="130"/>
  </w:num>
  <w:num w:numId="115">
    <w:abstractNumId w:val="238"/>
  </w:num>
  <w:num w:numId="116">
    <w:abstractNumId w:val="209"/>
  </w:num>
  <w:num w:numId="117">
    <w:abstractNumId w:val="282"/>
  </w:num>
  <w:num w:numId="118">
    <w:abstractNumId w:val="234"/>
  </w:num>
  <w:num w:numId="119">
    <w:abstractNumId w:val="135"/>
  </w:num>
  <w:num w:numId="120">
    <w:abstractNumId w:val="181"/>
  </w:num>
  <w:num w:numId="121">
    <w:abstractNumId w:val="52"/>
  </w:num>
  <w:num w:numId="122">
    <w:abstractNumId w:val="281"/>
  </w:num>
  <w:num w:numId="123">
    <w:abstractNumId w:val="81"/>
  </w:num>
  <w:num w:numId="124">
    <w:abstractNumId w:val="180"/>
  </w:num>
  <w:num w:numId="125">
    <w:abstractNumId w:val="298"/>
  </w:num>
  <w:num w:numId="126">
    <w:abstractNumId w:val="153"/>
  </w:num>
  <w:num w:numId="127">
    <w:abstractNumId w:val="72"/>
  </w:num>
  <w:num w:numId="128">
    <w:abstractNumId w:val="136"/>
  </w:num>
  <w:num w:numId="129">
    <w:abstractNumId w:val="34"/>
  </w:num>
  <w:num w:numId="130">
    <w:abstractNumId w:val="275"/>
  </w:num>
  <w:num w:numId="131">
    <w:abstractNumId w:val="75"/>
  </w:num>
  <w:num w:numId="132">
    <w:abstractNumId w:val="36"/>
  </w:num>
  <w:num w:numId="133">
    <w:abstractNumId w:val="49"/>
  </w:num>
  <w:num w:numId="134">
    <w:abstractNumId w:val="220"/>
  </w:num>
  <w:num w:numId="135">
    <w:abstractNumId w:val="145"/>
  </w:num>
  <w:num w:numId="136">
    <w:abstractNumId w:val="61"/>
  </w:num>
  <w:num w:numId="137">
    <w:abstractNumId w:val="124"/>
  </w:num>
  <w:num w:numId="138">
    <w:abstractNumId w:val="261"/>
  </w:num>
  <w:num w:numId="139">
    <w:abstractNumId w:val="96"/>
  </w:num>
  <w:num w:numId="140">
    <w:abstractNumId w:val="163"/>
  </w:num>
  <w:num w:numId="141">
    <w:abstractNumId w:val="296"/>
  </w:num>
  <w:num w:numId="142">
    <w:abstractNumId w:val="256"/>
  </w:num>
  <w:num w:numId="143">
    <w:abstractNumId w:val="195"/>
  </w:num>
  <w:num w:numId="144">
    <w:abstractNumId w:val="271"/>
  </w:num>
  <w:num w:numId="145">
    <w:abstractNumId w:val="183"/>
  </w:num>
  <w:num w:numId="146">
    <w:abstractNumId w:val="50"/>
  </w:num>
  <w:num w:numId="147">
    <w:abstractNumId w:val="219"/>
  </w:num>
  <w:num w:numId="148">
    <w:abstractNumId w:val="146"/>
  </w:num>
  <w:num w:numId="149">
    <w:abstractNumId w:val="179"/>
  </w:num>
  <w:num w:numId="150">
    <w:abstractNumId w:val="300"/>
  </w:num>
  <w:num w:numId="151">
    <w:abstractNumId w:val="134"/>
  </w:num>
  <w:num w:numId="152">
    <w:abstractNumId w:val="126"/>
  </w:num>
  <w:num w:numId="153">
    <w:abstractNumId w:val="254"/>
  </w:num>
  <w:num w:numId="154">
    <w:abstractNumId w:val="147"/>
  </w:num>
  <w:num w:numId="155">
    <w:abstractNumId w:val="73"/>
  </w:num>
  <w:num w:numId="156">
    <w:abstractNumId w:val="114"/>
  </w:num>
  <w:num w:numId="157">
    <w:abstractNumId w:val="139"/>
  </w:num>
  <w:num w:numId="158">
    <w:abstractNumId w:val="210"/>
  </w:num>
  <w:num w:numId="159">
    <w:abstractNumId w:val="40"/>
  </w:num>
  <w:num w:numId="160">
    <w:abstractNumId w:val="69"/>
  </w:num>
  <w:num w:numId="161">
    <w:abstractNumId w:val="290"/>
  </w:num>
  <w:num w:numId="162">
    <w:abstractNumId w:val="59"/>
  </w:num>
  <w:num w:numId="163">
    <w:abstractNumId w:val="64"/>
  </w:num>
  <w:num w:numId="164">
    <w:abstractNumId w:val="230"/>
  </w:num>
  <w:num w:numId="165">
    <w:abstractNumId w:val="228"/>
  </w:num>
  <w:num w:numId="166">
    <w:abstractNumId w:val="297"/>
  </w:num>
  <w:num w:numId="167">
    <w:abstractNumId w:val="87"/>
  </w:num>
  <w:num w:numId="168">
    <w:abstractNumId w:val="140"/>
  </w:num>
  <w:num w:numId="169">
    <w:abstractNumId w:val="168"/>
  </w:num>
  <w:num w:numId="170">
    <w:abstractNumId w:val="90"/>
  </w:num>
  <w:num w:numId="171">
    <w:abstractNumId w:val="148"/>
  </w:num>
  <w:num w:numId="172">
    <w:abstractNumId w:val="108"/>
  </w:num>
  <w:num w:numId="173">
    <w:abstractNumId w:val="42"/>
  </w:num>
  <w:num w:numId="174">
    <w:abstractNumId w:val="84"/>
  </w:num>
  <w:num w:numId="175">
    <w:abstractNumId w:val="118"/>
  </w:num>
  <w:num w:numId="176">
    <w:abstractNumId w:val="241"/>
  </w:num>
  <w:num w:numId="177">
    <w:abstractNumId w:val="116"/>
  </w:num>
  <w:num w:numId="178">
    <w:abstractNumId w:val="144"/>
  </w:num>
  <w:num w:numId="179">
    <w:abstractNumId w:val="208"/>
  </w:num>
  <w:num w:numId="180">
    <w:abstractNumId w:val="86"/>
  </w:num>
  <w:num w:numId="181">
    <w:abstractNumId w:val="39"/>
  </w:num>
  <w:num w:numId="182">
    <w:abstractNumId w:val="41"/>
  </w:num>
  <w:num w:numId="183">
    <w:abstractNumId w:val="249"/>
  </w:num>
  <w:num w:numId="184">
    <w:abstractNumId w:val="173"/>
  </w:num>
  <w:num w:numId="185">
    <w:abstractNumId w:val="160"/>
  </w:num>
  <w:num w:numId="186">
    <w:abstractNumId w:val="225"/>
  </w:num>
  <w:num w:numId="187">
    <w:abstractNumId w:val="185"/>
  </w:num>
  <w:num w:numId="188">
    <w:abstractNumId w:val="259"/>
  </w:num>
  <w:num w:numId="189">
    <w:abstractNumId w:val="182"/>
  </w:num>
  <w:num w:numId="190">
    <w:abstractNumId w:val="239"/>
  </w:num>
  <w:num w:numId="191">
    <w:abstractNumId w:val="247"/>
  </w:num>
  <w:num w:numId="192">
    <w:abstractNumId w:val="113"/>
  </w:num>
  <w:num w:numId="193">
    <w:abstractNumId w:val="85"/>
  </w:num>
  <w:num w:numId="194">
    <w:abstractNumId w:val="299"/>
  </w:num>
  <w:num w:numId="195">
    <w:abstractNumId w:val="217"/>
  </w:num>
  <w:num w:numId="196">
    <w:abstractNumId w:val="164"/>
  </w:num>
  <w:num w:numId="197">
    <w:abstractNumId w:val="237"/>
  </w:num>
  <w:num w:numId="198">
    <w:abstractNumId w:val="174"/>
  </w:num>
  <w:num w:numId="199">
    <w:abstractNumId w:val="189"/>
  </w:num>
  <w:num w:numId="200">
    <w:abstractNumId w:val="190"/>
  </w:num>
  <w:num w:numId="201">
    <w:abstractNumId w:val="132"/>
  </w:num>
  <w:num w:numId="202">
    <w:abstractNumId w:val="97"/>
  </w:num>
  <w:num w:numId="203">
    <w:abstractNumId w:val="270"/>
  </w:num>
  <w:num w:numId="204">
    <w:abstractNumId w:val="188"/>
  </w:num>
  <w:num w:numId="205">
    <w:abstractNumId w:val="232"/>
  </w:num>
  <w:num w:numId="206">
    <w:abstractNumId w:val="82"/>
  </w:num>
  <w:num w:numId="207">
    <w:abstractNumId w:val="284"/>
  </w:num>
  <w:num w:numId="208">
    <w:abstractNumId w:val="117"/>
  </w:num>
  <w:num w:numId="209">
    <w:abstractNumId w:val="137"/>
  </w:num>
  <w:num w:numId="210">
    <w:abstractNumId w:val="242"/>
  </w:num>
  <w:num w:numId="211">
    <w:abstractNumId w:val="292"/>
  </w:num>
  <w:num w:numId="212">
    <w:abstractNumId w:val="272"/>
  </w:num>
  <w:num w:numId="213">
    <w:abstractNumId w:val="70"/>
  </w:num>
  <w:num w:numId="214">
    <w:abstractNumId w:val="221"/>
  </w:num>
  <w:num w:numId="215">
    <w:abstractNumId w:val="264"/>
  </w:num>
  <w:num w:numId="216">
    <w:abstractNumId w:val="47"/>
  </w:num>
  <w:num w:numId="217">
    <w:abstractNumId w:val="294"/>
  </w:num>
  <w:num w:numId="218">
    <w:abstractNumId w:val="245"/>
  </w:num>
  <w:num w:numId="219">
    <w:abstractNumId w:val="121"/>
  </w:num>
  <w:num w:numId="220">
    <w:abstractNumId w:val="115"/>
  </w:num>
  <w:num w:numId="221">
    <w:abstractNumId w:val="194"/>
  </w:num>
  <w:num w:numId="222">
    <w:abstractNumId w:val="165"/>
  </w:num>
  <w:num w:numId="223">
    <w:abstractNumId w:val="122"/>
  </w:num>
  <w:num w:numId="224">
    <w:abstractNumId w:val="265"/>
  </w:num>
  <w:num w:numId="225">
    <w:abstractNumId w:val="170"/>
  </w:num>
  <w:num w:numId="226">
    <w:abstractNumId w:val="110"/>
  </w:num>
  <w:num w:numId="227">
    <w:abstractNumId w:val="162"/>
  </w:num>
  <w:num w:numId="228">
    <w:abstractNumId w:val="224"/>
  </w:num>
  <w:num w:numId="229">
    <w:abstractNumId w:val="258"/>
  </w:num>
  <w:num w:numId="230">
    <w:abstractNumId w:val="123"/>
  </w:num>
  <w:num w:numId="231">
    <w:abstractNumId w:val="283"/>
  </w:num>
  <w:num w:numId="232">
    <w:abstractNumId w:val="120"/>
  </w:num>
  <w:num w:numId="233">
    <w:abstractNumId w:val="79"/>
  </w:num>
  <w:num w:numId="234">
    <w:abstractNumId w:val="255"/>
  </w:num>
  <w:num w:numId="235">
    <w:abstractNumId w:val="278"/>
  </w:num>
  <w:num w:numId="236">
    <w:abstractNumId w:val="287"/>
  </w:num>
  <w:num w:numId="237">
    <w:abstractNumId w:val="55"/>
  </w:num>
  <w:num w:numId="238">
    <w:abstractNumId w:val="285"/>
  </w:num>
  <w:num w:numId="239">
    <w:abstractNumId w:val="229"/>
  </w:num>
  <w:num w:numId="240">
    <w:abstractNumId w:val="267"/>
  </w:num>
  <w:num w:numId="241">
    <w:abstractNumId w:val="187"/>
  </w:num>
  <w:num w:numId="242">
    <w:abstractNumId w:val="60"/>
  </w:num>
  <w:num w:numId="243">
    <w:abstractNumId w:val="158"/>
  </w:num>
  <w:num w:numId="244">
    <w:abstractNumId w:val="172"/>
  </w:num>
  <w:num w:numId="245">
    <w:abstractNumId w:val="279"/>
  </w:num>
  <w:num w:numId="246">
    <w:abstractNumId w:val="169"/>
  </w:num>
  <w:num w:numId="247">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248">
    <w:abstractNumId w:val="88"/>
  </w:num>
  <w:num w:numId="249">
    <w:abstractNumId w:val="98"/>
  </w:num>
  <w:num w:numId="250">
    <w:abstractNumId w:val="71"/>
  </w:num>
  <w:num w:numId="251">
    <w:abstractNumId w:val="98"/>
    <w:lvlOverride w:ilvl="0">
      <w:startOverride w:val="2"/>
    </w:lvlOverride>
  </w:num>
  <w:num w:numId="252">
    <w:abstractNumId w:val="142"/>
  </w:num>
  <w:num w:numId="253">
    <w:abstractNumId w:val="184"/>
  </w:num>
  <w:num w:numId="254">
    <w:abstractNumId w:val="212"/>
  </w:num>
  <w:num w:numId="255">
    <w:abstractNumId w:val="268"/>
  </w:num>
  <w:num w:numId="256">
    <w:abstractNumId w:val="131"/>
  </w:num>
  <w:num w:numId="257">
    <w:abstractNumId w:val="289"/>
  </w:num>
  <w:num w:numId="258">
    <w:abstractNumId w:val="78"/>
  </w:num>
  <w:num w:numId="259">
    <w:abstractNumId w:val="235"/>
  </w:num>
  <w:num w:numId="260">
    <w:abstractNumId w:val="197"/>
  </w:num>
  <w:num w:numId="261">
    <w:abstractNumId w:val="263"/>
  </w:num>
  <w:num w:numId="262">
    <w:abstractNumId w:val="277"/>
    <w:lvlOverride w:ilvl="0">
      <w:startOverride w:val="1"/>
      <w:lvl w:ilvl="0" w:tplc="67A6CC60">
        <w:start w:val="1"/>
        <w:numFmt w:val="decimal"/>
        <w:lvlText w:val="%1."/>
        <w:lvlJc w:val="left"/>
        <w:pPr>
          <w:ind w:left="253" w:hanging="253"/>
        </w:pPr>
        <w:rPr>
          <w:rFonts w:ascii="Times New Roman" w:eastAsia="Calibri"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14D9B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CA8AC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A06D4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12F3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028DD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E03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DA917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48A3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abstractNumId w:val="200"/>
  </w:num>
  <w:num w:numId="264">
    <w:abstractNumId w:val="200"/>
    <w:lvlOverride w:ilvl="0">
      <w:startOverride w:val="2"/>
    </w:lvlOverride>
  </w:num>
  <w:num w:numId="265">
    <w:abstractNumId w:val="89"/>
  </w:num>
  <w:num w:numId="266">
    <w:abstractNumId w:val="80"/>
  </w:num>
  <w:num w:numId="267">
    <w:abstractNumId w:val="273"/>
  </w:num>
  <w:num w:numId="268">
    <w:abstractNumId w:val="89"/>
    <w:lvlOverride w:ilvl="0">
      <w:startOverride w:val="2"/>
    </w:lvlOverride>
  </w:num>
  <w:num w:numId="269">
    <w:abstractNumId w:val="129"/>
  </w:num>
  <w:num w:numId="270">
    <w:abstractNumId w:val="186"/>
  </w:num>
  <w:num w:numId="271">
    <w:abstractNumId w:val="286"/>
  </w:num>
  <w:num w:numId="272">
    <w:abstractNumId w:val="240"/>
  </w:num>
  <w:num w:numId="273">
    <w:abstractNumId w:val="191"/>
  </w:num>
  <w:num w:numId="274">
    <w:abstractNumId w:val="141"/>
  </w:num>
  <w:num w:numId="275">
    <w:abstractNumId w:val="63"/>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1B6E"/>
    <w:rsid w:val="00012212"/>
    <w:rsid w:val="00015425"/>
    <w:rsid w:val="000173F8"/>
    <w:rsid w:val="00020244"/>
    <w:rsid w:val="00020BE1"/>
    <w:rsid w:val="000258BA"/>
    <w:rsid w:val="00026691"/>
    <w:rsid w:val="000266E7"/>
    <w:rsid w:val="0003122A"/>
    <w:rsid w:val="000342F1"/>
    <w:rsid w:val="0003454B"/>
    <w:rsid w:val="00037C5F"/>
    <w:rsid w:val="0004012C"/>
    <w:rsid w:val="00040DA0"/>
    <w:rsid w:val="00041AF2"/>
    <w:rsid w:val="000424AC"/>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85EF1"/>
    <w:rsid w:val="00090DB5"/>
    <w:rsid w:val="00091E68"/>
    <w:rsid w:val="00096649"/>
    <w:rsid w:val="000971CE"/>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1C1E"/>
    <w:rsid w:val="001021AE"/>
    <w:rsid w:val="00103341"/>
    <w:rsid w:val="001035F7"/>
    <w:rsid w:val="00103BD8"/>
    <w:rsid w:val="00106FC0"/>
    <w:rsid w:val="0011059B"/>
    <w:rsid w:val="001108D2"/>
    <w:rsid w:val="00113194"/>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1E1A"/>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4A6"/>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2DB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0A56"/>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6543"/>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225"/>
    <w:rsid w:val="00293919"/>
    <w:rsid w:val="00294DB1"/>
    <w:rsid w:val="002958A7"/>
    <w:rsid w:val="00296DBE"/>
    <w:rsid w:val="002A183E"/>
    <w:rsid w:val="002A311A"/>
    <w:rsid w:val="002A36A8"/>
    <w:rsid w:val="002A3879"/>
    <w:rsid w:val="002B1C8B"/>
    <w:rsid w:val="002B23D5"/>
    <w:rsid w:val="002B2F6D"/>
    <w:rsid w:val="002B5904"/>
    <w:rsid w:val="002B62A0"/>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569F"/>
    <w:rsid w:val="00306A0F"/>
    <w:rsid w:val="00306A6E"/>
    <w:rsid w:val="00311EB4"/>
    <w:rsid w:val="00312D00"/>
    <w:rsid w:val="00313230"/>
    <w:rsid w:val="0031442E"/>
    <w:rsid w:val="00314A92"/>
    <w:rsid w:val="00314FC2"/>
    <w:rsid w:val="00320183"/>
    <w:rsid w:val="003207EB"/>
    <w:rsid w:val="00321A69"/>
    <w:rsid w:val="003220CE"/>
    <w:rsid w:val="00322166"/>
    <w:rsid w:val="00330724"/>
    <w:rsid w:val="00331448"/>
    <w:rsid w:val="0033240C"/>
    <w:rsid w:val="00336EBF"/>
    <w:rsid w:val="003434E1"/>
    <w:rsid w:val="00343677"/>
    <w:rsid w:val="00343962"/>
    <w:rsid w:val="00345FCD"/>
    <w:rsid w:val="00351C42"/>
    <w:rsid w:val="00356BD9"/>
    <w:rsid w:val="0035740C"/>
    <w:rsid w:val="00357B6C"/>
    <w:rsid w:val="00360281"/>
    <w:rsid w:val="0036339A"/>
    <w:rsid w:val="0036365A"/>
    <w:rsid w:val="00367E23"/>
    <w:rsid w:val="003712E1"/>
    <w:rsid w:val="00372BCA"/>
    <w:rsid w:val="00380FF0"/>
    <w:rsid w:val="003813D0"/>
    <w:rsid w:val="003818C5"/>
    <w:rsid w:val="0038358A"/>
    <w:rsid w:val="003868BA"/>
    <w:rsid w:val="00387072"/>
    <w:rsid w:val="00387356"/>
    <w:rsid w:val="00387C8B"/>
    <w:rsid w:val="00387F79"/>
    <w:rsid w:val="003901F5"/>
    <w:rsid w:val="00392223"/>
    <w:rsid w:val="00394A06"/>
    <w:rsid w:val="00396EAC"/>
    <w:rsid w:val="003A1612"/>
    <w:rsid w:val="003A1C1D"/>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19C0"/>
    <w:rsid w:val="003D26F9"/>
    <w:rsid w:val="003D54B5"/>
    <w:rsid w:val="003D6A7E"/>
    <w:rsid w:val="003D6F27"/>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D34"/>
    <w:rsid w:val="00420EA1"/>
    <w:rsid w:val="004218C4"/>
    <w:rsid w:val="00424A27"/>
    <w:rsid w:val="00425757"/>
    <w:rsid w:val="00435112"/>
    <w:rsid w:val="004353BD"/>
    <w:rsid w:val="00436243"/>
    <w:rsid w:val="004367A1"/>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5418"/>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308A"/>
    <w:rsid w:val="004F53DA"/>
    <w:rsid w:val="004F5ACA"/>
    <w:rsid w:val="004F6E80"/>
    <w:rsid w:val="00500096"/>
    <w:rsid w:val="00503845"/>
    <w:rsid w:val="00503F2D"/>
    <w:rsid w:val="00510A12"/>
    <w:rsid w:val="00510CEE"/>
    <w:rsid w:val="00512079"/>
    <w:rsid w:val="00512475"/>
    <w:rsid w:val="00513711"/>
    <w:rsid w:val="00514C74"/>
    <w:rsid w:val="005208C7"/>
    <w:rsid w:val="00521343"/>
    <w:rsid w:val="00521DA7"/>
    <w:rsid w:val="005228CC"/>
    <w:rsid w:val="00522FB6"/>
    <w:rsid w:val="0052524D"/>
    <w:rsid w:val="00526064"/>
    <w:rsid w:val="00530232"/>
    <w:rsid w:val="00532493"/>
    <w:rsid w:val="00536548"/>
    <w:rsid w:val="0053707A"/>
    <w:rsid w:val="00540504"/>
    <w:rsid w:val="00540C3F"/>
    <w:rsid w:val="0055054E"/>
    <w:rsid w:val="00550AAF"/>
    <w:rsid w:val="00551172"/>
    <w:rsid w:val="005545E1"/>
    <w:rsid w:val="00554EF5"/>
    <w:rsid w:val="00555BDA"/>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A7835"/>
    <w:rsid w:val="005B063B"/>
    <w:rsid w:val="005B0DDD"/>
    <w:rsid w:val="005B5207"/>
    <w:rsid w:val="005B5AEF"/>
    <w:rsid w:val="005B66AB"/>
    <w:rsid w:val="005C1561"/>
    <w:rsid w:val="005C1901"/>
    <w:rsid w:val="005D1ED0"/>
    <w:rsid w:val="005D2FD8"/>
    <w:rsid w:val="005D5431"/>
    <w:rsid w:val="005D552B"/>
    <w:rsid w:val="005D5CC7"/>
    <w:rsid w:val="005E5335"/>
    <w:rsid w:val="005E5B07"/>
    <w:rsid w:val="005E61C6"/>
    <w:rsid w:val="005E7870"/>
    <w:rsid w:val="005F2CF3"/>
    <w:rsid w:val="005F312D"/>
    <w:rsid w:val="005F3C62"/>
    <w:rsid w:val="005F4661"/>
    <w:rsid w:val="005F5991"/>
    <w:rsid w:val="005F7217"/>
    <w:rsid w:val="005F7C37"/>
    <w:rsid w:val="005F7F27"/>
    <w:rsid w:val="00600B1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04B"/>
    <w:rsid w:val="0065766D"/>
    <w:rsid w:val="00657AF6"/>
    <w:rsid w:val="00661770"/>
    <w:rsid w:val="00662A1A"/>
    <w:rsid w:val="00671D7D"/>
    <w:rsid w:val="006733BD"/>
    <w:rsid w:val="006754E4"/>
    <w:rsid w:val="00676F43"/>
    <w:rsid w:val="00677643"/>
    <w:rsid w:val="00680E26"/>
    <w:rsid w:val="0068259E"/>
    <w:rsid w:val="00683C15"/>
    <w:rsid w:val="00684263"/>
    <w:rsid w:val="006846A5"/>
    <w:rsid w:val="00684D4C"/>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A82"/>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C76"/>
    <w:rsid w:val="007A1DED"/>
    <w:rsid w:val="007A22B3"/>
    <w:rsid w:val="007A42A6"/>
    <w:rsid w:val="007A5DF6"/>
    <w:rsid w:val="007B21F5"/>
    <w:rsid w:val="007B6EBB"/>
    <w:rsid w:val="007C02A9"/>
    <w:rsid w:val="007C2280"/>
    <w:rsid w:val="007C2AAA"/>
    <w:rsid w:val="007C68C3"/>
    <w:rsid w:val="007C6CC6"/>
    <w:rsid w:val="007C79F1"/>
    <w:rsid w:val="007D00B0"/>
    <w:rsid w:val="007D0BBF"/>
    <w:rsid w:val="007D10C8"/>
    <w:rsid w:val="007D1605"/>
    <w:rsid w:val="007D2D72"/>
    <w:rsid w:val="007D372C"/>
    <w:rsid w:val="007D383A"/>
    <w:rsid w:val="007D7F0B"/>
    <w:rsid w:val="007E081D"/>
    <w:rsid w:val="007E5D49"/>
    <w:rsid w:val="007E7607"/>
    <w:rsid w:val="007F047D"/>
    <w:rsid w:val="007F3715"/>
    <w:rsid w:val="007F44EB"/>
    <w:rsid w:val="007F46B0"/>
    <w:rsid w:val="007F6EBA"/>
    <w:rsid w:val="007F6F50"/>
    <w:rsid w:val="00800DE7"/>
    <w:rsid w:val="0080428D"/>
    <w:rsid w:val="0080467D"/>
    <w:rsid w:val="00806C50"/>
    <w:rsid w:val="00810058"/>
    <w:rsid w:val="00812065"/>
    <w:rsid w:val="00812F8F"/>
    <w:rsid w:val="008161B9"/>
    <w:rsid w:val="0081632F"/>
    <w:rsid w:val="00820EFE"/>
    <w:rsid w:val="008233CC"/>
    <w:rsid w:val="00825480"/>
    <w:rsid w:val="008272BC"/>
    <w:rsid w:val="00830799"/>
    <w:rsid w:val="008308A6"/>
    <w:rsid w:val="00831B08"/>
    <w:rsid w:val="00832A19"/>
    <w:rsid w:val="00834807"/>
    <w:rsid w:val="00840028"/>
    <w:rsid w:val="00840098"/>
    <w:rsid w:val="008423C8"/>
    <w:rsid w:val="008438B5"/>
    <w:rsid w:val="00844689"/>
    <w:rsid w:val="00844AFE"/>
    <w:rsid w:val="008513C3"/>
    <w:rsid w:val="00851F01"/>
    <w:rsid w:val="008520C3"/>
    <w:rsid w:val="00852C51"/>
    <w:rsid w:val="00853C5C"/>
    <w:rsid w:val="008544C9"/>
    <w:rsid w:val="008546C2"/>
    <w:rsid w:val="008554EB"/>
    <w:rsid w:val="00856F49"/>
    <w:rsid w:val="00857A03"/>
    <w:rsid w:val="0086084A"/>
    <w:rsid w:val="00860991"/>
    <w:rsid w:val="008613DB"/>
    <w:rsid w:val="00862C1A"/>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A3D3B"/>
    <w:rsid w:val="008B1F49"/>
    <w:rsid w:val="008B2969"/>
    <w:rsid w:val="008B72A3"/>
    <w:rsid w:val="008B7FD4"/>
    <w:rsid w:val="008C04E2"/>
    <w:rsid w:val="008C37A1"/>
    <w:rsid w:val="008C42AE"/>
    <w:rsid w:val="008C4895"/>
    <w:rsid w:val="008C4C84"/>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470"/>
    <w:rsid w:val="009049A1"/>
    <w:rsid w:val="00904B36"/>
    <w:rsid w:val="0090530F"/>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3269"/>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1684C"/>
    <w:rsid w:val="00A20240"/>
    <w:rsid w:val="00A2034D"/>
    <w:rsid w:val="00A211D5"/>
    <w:rsid w:val="00A26334"/>
    <w:rsid w:val="00A26C90"/>
    <w:rsid w:val="00A3049C"/>
    <w:rsid w:val="00A3098F"/>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5B7"/>
    <w:rsid w:val="00AB0831"/>
    <w:rsid w:val="00AB2743"/>
    <w:rsid w:val="00AB2A84"/>
    <w:rsid w:val="00AB47BD"/>
    <w:rsid w:val="00AB4C69"/>
    <w:rsid w:val="00AB5BF9"/>
    <w:rsid w:val="00AB5F36"/>
    <w:rsid w:val="00AC1113"/>
    <w:rsid w:val="00AC2B99"/>
    <w:rsid w:val="00AC63B2"/>
    <w:rsid w:val="00AD17A9"/>
    <w:rsid w:val="00AD3042"/>
    <w:rsid w:val="00AD6653"/>
    <w:rsid w:val="00AE2FF2"/>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21B1D"/>
    <w:rsid w:val="00B30972"/>
    <w:rsid w:val="00B30B77"/>
    <w:rsid w:val="00B31CFC"/>
    <w:rsid w:val="00B31DAA"/>
    <w:rsid w:val="00B3237C"/>
    <w:rsid w:val="00B45571"/>
    <w:rsid w:val="00B46A83"/>
    <w:rsid w:val="00B46B55"/>
    <w:rsid w:val="00B50E84"/>
    <w:rsid w:val="00B53312"/>
    <w:rsid w:val="00B53D35"/>
    <w:rsid w:val="00B54BB1"/>
    <w:rsid w:val="00B54E78"/>
    <w:rsid w:val="00B565D4"/>
    <w:rsid w:val="00B61E73"/>
    <w:rsid w:val="00B64D92"/>
    <w:rsid w:val="00B65852"/>
    <w:rsid w:val="00B65E49"/>
    <w:rsid w:val="00B66231"/>
    <w:rsid w:val="00B66E68"/>
    <w:rsid w:val="00B70083"/>
    <w:rsid w:val="00B70ED1"/>
    <w:rsid w:val="00B711DC"/>
    <w:rsid w:val="00B73062"/>
    <w:rsid w:val="00B738E6"/>
    <w:rsid w:val="00B77998"/>
    <w:rsid w:val="00B77CF6"/>
    <w:rsid w:val="00B80FB6"/>
    <w:rsid w:val="00B81CDA"/>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1B5E"/>
    <w:rsid w:val="00BE33CD"/>
    <w:rsid w:val="00BE55A7"/>
    <w:rsid w:val="00BF0EF1"/>
    <w:rsid w:val="00BF180A"/>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2B8"/>
    <w:rsid w:val="00C16CAE"/>
    <w:rsid w:val="00C21D97"/>
    <w:rsid w:val="00C25500"/>
    <w:rsid w:val="00C264B1"/>
    <w:rsid w:val="00C300E9"/>
    <w:rsid w:val="00C30921"/>
    <w:rsid w:val="00C30D6F"/>
    <w:rsid w:val="00C31566"/>
    <w:rsid w:val="00C3361D"/>
    <w:rsid w:val="00C3570A"/>
    <w:rsid w:val="00C40F1E"/>
    <w:rsid w:val="00C427FD"/>
    <w:rsid w:val="00C435A2"/>
    <w:rsid w:val="00C43A09"/>
    <w:rsid w:val="00C43F1E"/>
    <w:rsid w:val="00C458CE"/>
    <w:rsid w:val="00C512BD"/>
    <w:rsid w:val="00C52082"/>
    <w:rsid w:val="00C52976"/>
    <w:rsid w:val="00C60358"/>
    <w:rsid w:val="00C6652B"/>
    <w:rsid w:val="00C66737"/>
    <w:rsid w:val="00C6727E"/>
    <w:rsid w:val="00C72849"/>
    <w:rsid w:val="00C72984"/>
    <w:rsid w:val="00C72A71"/>
    <w:rsid w:val="00C73434"/>
    <w:rsid w:val="00C7348D"/>
    <w:rsid w:val="00C7434A"/>
    <w:rsid w:val="00C74764"/>
    <w:rsid w:val="00C75CA5"/>
    <w:rsid w:val="00C767D9"/>
    <w:rsid w:val="00C77716"/>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13FA"/>
    <w:rsid w:val="00CC3A3D"/>
    <w:rsid w:val="00CC5995"/>
    <w:rsid w:val="00CC71DE"/>
    <w:rsid w:val="00CD047E"/>
    <w:rsid w:val="00CD0506"/>
    <w:rsid w:val="00CD367C"/>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4FE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031"/>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3526"/>
    <w:rsid w:val="00E959A8"/>
    <w:rsid w:val="00EA0CF6"/>
    <w:rsid w:val="00EA1E1C"/>
    <w:rsid w:val="00EA3108"/>
    <w:rsid w:val="00EA3460"/>
    <w:rsid w:val="00EA36BE"/>
    <w:rsid w:val="00EA4B4A"/>
    <w:rsid w:val="00EA54CE"/>
    <w:rsid w:val="00EA7C95"/>
    <w:rsid w:val="00EB1EA2"/>
    <w:rsid w:val="00EB31A4"/>
    <w:rsid w:val="00EB4237"/>
    <w:rsid w:val="00EB63BA"/>
    <w:rsid w:val="00EB7516"/>
    <w:rsid w:val="00EC45FC"/>
    <w:rsid w:val="00EC7DE6"/>
    <w:rsid w:val="00EC7FB9"/>
    <w:rsid w:val="00ED0522"/>
    <w:rsid w:val="00ED09DC"/>
    <w:rsid w:val="00ED0F58"/>
    <w:rsid w:val="00ED1350"/>
    <w:rsid w:val="00ED193A"/>
    <w:rsid w:val="00ED2B9B"/>
    <w:rsid w:val="00ED2E81"/>
    <w:rsid w:val="00ED4315"/>
    <w:rsid w:val="00ED61A3"/>
    <w:rsid w:val="00ED6973"/>
    <w:rsid w:val="00ED75CD"/>
    <w:rsid w:val="00EE3C77"/>
    <w:rsid w:val="00EE5F3E"/>
    <w:rsid w:val="00EE76A4"/>
    <w:rsid w:val="00EF0EFB"/>
    <w:rsid w:val="00EF270A"/>
    <w:rsid w:val="00EF375B"/>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27232"/>
    <w:rsid w:val="00F3396F"/>
    <w:rsid w:val="00F3489A"/>
    <w:rsid w:val="00F3795A"/>
    <w:rsid w:val="00F37DC1"/>
    <w:rsid w:val="00F40C0F"/>
    <w:rsid w:val="00F410B2"/>
    <w:rsid w:val="00F41318"/>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255C"/>
    <w:rsid w:val="00F83F6B"/>
    <w:rsid w:val="00F854AE"/>
    <w:rsid w:val="00F934E4"/>
    <w:rsid w:val="00F944C2"/>
    <w:rsid w:val="00F97287"/>
    <w:rsid w:val="00F97BC5"/>
    <w:rsid w:val="00FA025C"/>
    <w:rsid w:val="00FA2D91"/>
    <w:rsid w:val="00FA68C0"/>
    <w:rsid w:val="00FA72BB"/>
    <w:rsid w:val="00FB1657"/>
    <w:rsid w:val="00FB289C"/>
    <w:rsid w:val="00FB3284"/>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39F0"/>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3"/>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1"/>
      </w:numPr>
    </w:pPr>
  </w:style>
  <w:style w:type="numbering" w:customStyle="1" w:styleId="Zaimportowanystyl80">
    <w:name w:val="Zaimportowany styl 8.0"/>
    <w:rsid w:val="00D624F5"/>
    <w:pPr>
      <w:numPr>
        <w:numId w:val="142"/>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4"/>
      </w:numPr>
    </w:pPr>
  </w:style>
  <w:style w:type="numbering" w:customStyle="1" w:styleId="Zaimportowanystyl191">
    <w:name w:val="Zaimportowany styl 191"/>
    <w:rsid w:val="00D624F5"/>
    <w:pPr>
      <w:numPr>
        <w:numId w:val="145"/>
      </w:numPr>
    </w:pPr>
  </w:style>
  <w:style w:type="numbering" w:customStyle="1" w:styleId="Zaimportowanystyl38">
    <w:name w:val="Zaimportowany styl 38"/>
    <w:rsid w:val="00D624F5"/>
    <w:pPr>
      <w:numPr>
        <w:numId w:val="146"/>
      </w:numPr>
    </w:pPr>
  </w:style>
  <w:style w:type="numbering" w:customStyle="1" w:styleId="Zaimportowanystyl40">
    <w:name w:val="Zaimportowany styl 40"/>
    <w:rsid w:val="00D624F5"/>
    <w:pPr>
      <w:numPr>
        <w:numId w:val="147"/>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48"/>
      </w:numPr>
    </w:pPr>
  </w:style>
  <w:style w:type="numbering" w:customStyle="1" w:styleId="Zaimportowanystyl39">
    <w:name w:val="Zaimportowany styl 39"/>
    <w:rsid w:val="00927B9C"/>
    <w:pPr>
      <w:numPr>
        <w:numId w:val="149"/>
      </w:numPr>
    </w:pPr>
  </w:style>
  <w:style w:type="numbering" w:customStyle="1" w:styleId="Zaimportowanystyl46">
    <w:name w:val="Zaimportowany styl 46"/>
    <w:rsid w:val="00927B9C"/>
    <w:pPr>
      <w:numPr>
        <w:numId w:val="150"/>
      </w:numPr>
    </w:pPr>
  </w:style>
  <w:style w:type="numbering" w:customStyle="1" w:styleId="Zaimportowanystyl58">
    <w:name w:val="Zaimportowany styl 58"/>
    <w:rsid w:val="00927B9C"/>
    <w:pPr>
      <w:numPr>
        <w:numId w:val="151"/>
      </w:numPr>
    </w:pPr>
  </w:style>
  <w:style w:type="numbering" w:customStyle="1" w:styleId="Zaimportowanystyl67">
    <w:name w:val="Zaimportowany styl 67"/>
    <w:rsid w:val="00927B9C"/>
    <w:pPr>
      <w:numPr>
        <w:numId w:val="152"/>
      </w:numPr>
    </w:pPr>
  </w:style>
  <w:style w:type="numbering" w:customStyle="1" w:styleId="Zaimportowanystyl78">
    <w:name w:val="Zaimportowany styl 78"/>
    <w:rsid w:val="00927B9C"/>
    <w:pPr>
      <w:numPr>
        <w:numId w:val="153"/>
      </w:numPr>
    </w:pPr>
  </w:style>
  <w:style w:type="numbering" w:customStyle="1" w:styleId="Zaimportowanystyl84">
    <w:name w:val="Zaimportowany styl 84"/>
    <w:rsid w:val="00927B9C"/>
    <w:pPr>
      <w:numPr>
        <w:numId w:val="154"/>
      </w:numPr>
    </w:pPr>
  </w:style>
  <w:style w:type="numbering" w:customStyle="1" w:styleId="Zaimportowanystyl97">
    <w:name w:val="Zaimportowany styl 97"/>
    <w:rsid w:val="00927B9C"/>
    <w:pPr>
      <w:numPr>
        <w:numId w:val="155"/>
      </w:numPr>
    </w:pPr>
  </w:style>
  <w:style w:type="numbering" w:customStyle="1" w:styleId="Zaimportowanystyl106">
    <w:name w:val="Zaimportowany styl 106"/>
    <w:rsid w:val="00927B9C"/>
    <w:pPr>
      <w:numPr>
        <w:numId w:val="156"/>
      </w:numPr>
    </w:pPr>
  </w:style>
  <w:style w:type="numbering" w:customStyle="1" w:styleId="Zaimportowanystyl117">
    <w:name w:val="Zaimportowany styl 117"/>
    <w:rsid w:val="00927B9C"/>
    <w:pPr>
      <w:numPr>
        <w:numId w:val="157"/>
      </w:numPr>
    </w:pPr>
  </w:style>
  <w:style w:type="numbering" w:customStyle="1" w:styleId="Zaimportowanystyl124">
    <w:name w:val="Zaimportowany styl 124"/>
    <w:rsid w:val="00927B9C"/>
    <w:pPr>
      <w:numPr>
        <w:numId w:val="158"/>
      </w:numPr>
    </w:pPr>
  </w:style>
  <w:style w:type="numbering" w:customStyle="1" w:styleId="Zaimportowanystyl135">
    <w:name w:val="Zaimportowany styl 135"/>
    <w:rsid w:val="00927B9C"/>
    <w:pPr>
      <w:numPr>
        <w:numId w:val="159"/>
      </w:numPr>
    </w:pPr>
  </w:style>
  <w:style w:type="numbering" w:customStyle="1" w:styleId="Zaimportowanystyl142">
    <w:name w:val="Zaimportowany styl 142"/>
    <w:rsid w:val="00927B9C"/>
    <w:pPr>
      <w:numPr>
        <w:numId w:val="160"/>
      </w:numPr>
    </w:pPr>
  </w:style>
  <w:style w:type="numbering" w:customStyle="1" w:styleId="Zaimportowanystyl152">
    <w:name w:val="Zaimportowany styl 152"/>
    <w:rsid w:val="00927B9C"/>
    <w:pPr>
      <w:numPr>
        <w:numId w:val="161"/>
      </w:numPr>
    </w:pPr>
  </w:style>
  <w:style w:type="numbering" w:customStyle="1" w:styleId="Zaimportowanystyl162">
    <w:name w:val="Zaimportowany styl 162"/>
    <w:rsid w:val="00927B9C"/>
    <w:pPr>
      <w:numPr>
        <w:numId w:val="162"/>
      </w:numPr>
    </w:pPr>
  </w:style>
  <w:style w:type="numbering" w:customStyle="1" w:styleId="Zaimportowanystyl174">
    <w:name w:val="Zaimportowany styl 174"/>
    <w:rsid w:val="00927B9C"/>
    <w:pPr>
      <w:numPr>
        <w:numId w:val="163"/>
      </w:numPr>
    </w:pPr>
  </w:style>
  <w:style w:type="numbering" w:customStyle="1" w:styleId="Zaimportowanystyl181">
    <w:name w:val="Zaimportowany styl 181"/>
    <w:rsid w:val="00927B9C"/>
    <w:pPr>
      <w:numPr>
        <w:numId w:val="164"/>
      </w:numPr>
    </w:pPr>
  </w:style>
  <w:style w:type="numbering" w:customStyle="1" w:styleId="Zaimportowanystyl192">
    <w:name w:val="Zaimportowany styl 192"/>
    <w:rsid w:val="00927B9C"/>
    <w:pPr>
      <w:numPr>
        <w:numId w:val="165"/>
      </w:numPr>
    </w:pPr>
  </w:style>
  <w:style w:type="numbering" w:customStyle="1" w:styleId="Zaimportowanystyl201">
    <w:name w:val="Zaimportowany styl 201"/>
    <w:rsid w:val="00927B9C"/>
    <w:pPr>
      <w:numPr>
        <w:numId w:val="166"/>
      </w:numPr>
    </w:pPr>
  </w:style>
  <w:style w:type="numbering" w:customStyle="1" w:styleId="Zaimportowanystyl212">
    <w:name w:val="Zaimportowany styl 212"/>
    <w:rsid w:val="00927B9C"/>
    <w:pPr>
      <w:numPr>
        <w:numId w:val="167"/>
      </w:numPr>
    </w:pPr>
  </w:style>
  <w:style w:type="numbering" w:customStyle="1" w:styleId="Zaimportowanystyl221">
    <w:name w:val="Zaimportowany styl 221"/>
    <w:rsid w:val="00927B9C"/>
    <w:pPr>
      <w:numPr>
        <w:numId w:val="168"/>
      </w:numPr>
    </w:pPr>
  </w:style>
  <w:style w:type="numbering" w:customStyle="1" w:styleId="Zaimportowanystyl231">
    <w:name w:val="Zaimportowany styl 231"/>
    <w:rsid w:val="00927B9C"/>
    <w:pPr>
      <w:numPr>
        <w:numId w:val="169"/>
      </w:numPr>
    </w:pPr>
  </w:style>
  <w:style w:type="numbering" w:customStyle="1" w:styleId="Zaimportowanystyl241">
    <w:name w:val="Zaimportowany styl 241"/>
    <w:rsid w:val="00927B9C"/>
    <w:pPr>
      <w:numPr>
        <w:numId w:val="170"/>
      </w:numPr>
    </w:pPr>
  </w:style>
  <w:style w:type="numbering" w:customStyle="1" w:styleId="Zaimportowanystyl251">
    <w:name w:val="Zaimportowany styl 251"/>
    <w:rsid w:val="00927B9C"/>
    <w:pPr>
      <w:numPr>
        <w:numId w:val="171"/>
      </w:numPr>
    </w:pPr>
  </w:style>
  <w:style w:type="numbering" w:customStyle="1" w:styleId="Zaimportowanystyl271">
    <w:name w:val="Zaimportowany styl 271"/>
    <w:rsid w:val="00927B9C"/>
    <w:pPr>
      <w:numPr>
        <w:numId w:val="172"/>
      </w:numPr>
    </w:pPr>
  </w:style>
  <w:style w:type="numbering" w:customStyle="1" w:styleId="Zaimportowanystyl281">
    <w:name w:val="Zaimportowany styl 281"/>
    <w:rsid w:val="00927B9C"/>
    <w:pPr>
      <w:numPr>
        <w:numId w:val="173"/>
      </w:numPr>
    </w:pPr>
  </w:style>
  <w:style w:type="numbering" w:customStyle="1" w:styleId="Zaimportowanystyl291">
    <w:name w:val="Zaimportowany styl 291"/>
    <w:rsid w:val="00927B9C"/>
    <w:pPr>
      <w:numPr>
        <w:numId w:val="174"/>
      </w:numPr>
    </w:pPr>
  </w:style>
  <w:style w:type="numbering" w:customStyle="1" w:styleId="Zaimportowanystyl30">
    <w:name w:val="Zaimportowany styl 30"/>
    <w:rsid w:val="00927B9C"/>
    <w:pPr>
      <w:numPr>
        <w:numId w:val="175"/>
      </w:numPr>
    </w:pPr>
  </w:style>
  <w:style w:type="numbering" w:customStyle="1" w:styleId="Zaimportowanystyl311">
    <w:name w:val="Zaimportowany styl 311"/>
    <w:rsid w:val="00927B9C"/>
    <w:pPr>
      <w:numPr>
        <w:numId w:val="176"/>
      </w:numPr>
    </w:pPr>
  </w:style>
  <w:style w:type="numbering" w:customStyle="1" w:styleId="Zaimportowanystyl1101">
    <w:name w:val="Zaimportowany styl 1101"/>
    <w:rsid w:val="00927B9C"/>
    <w:pPr>
      <w:numPr>
        <w:numId w:val="177"/>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78"/>
      </w:numPr>
    </w:pPr>
  </w:style>
  <w:style w:type="numbering" w:customStyle="1" w:styleId="Zaimportowanystyl210">
    <w:name w:val="Zaimportowany styl 210"/>
    <w:rsid w:val="000B189C"/>
    <w:pPr>
      <w:numPr>
        <w:numId w:val="179"/>
      </w:numPr>
    </w:pPr>
  </w:style>
  <w:style w:type="numbering" w:customStyle="1" w:styleId="Zaimportowanystyl310">
    <w:name w:val="Zaimportowany styl 310"/>
    <w:rsid w:val="000B189C"/>
    <w:pPr>
      <w:numPr>
        <w:numId w:val="180"/>
      </w:numPr>
    </w:pPr>
  </w:style>
  <w:style w:type="numbering" w:customStyle="1" w:styleId="Zaimportowanystyl47">
    <w:name w:val="Zaimportowany styl 47"/>
    <w:rsid w:val="000B189C"/>
    <w:pPr>
      <w:numPr>
        <w:numId w:val="181"/>
      </w:numPr>
    </w:pPr>
  </w:style>
  <w:style w:type="numbering" w:customStyle="1" w:styleId="Zaimportowanystyl59">
    <w:name w:val="Zaimportowany styl 59"/>
    <w:rsid w:val="000B189C"/>
    <w:pPr>
      <w:numPr>
        <w:numId w:val="182"/>
      </w:numPr>
    </w:pPr>
  </w:style>
  <w:style w:type="numbering" w:customStyle="1" w:styleId="Zaimportowanystyl68">
    <w:name w:val="Zaimportowany styl 68"/>
    <w:rsid w:val="000B189C"/>
    <w:pPr>
      <w:numPr>
        <w:numId w:val="183"/>
      </w:numPr>
    </w:pPr>
  </w:style>
  <w:style w:type="numbering" w:customStyle="1" w:styleId="Zaimportowanystyl79">
    <w:name w:val="Zaimportowany styl 79"/>
    <w:rsid w:val="000B189C"/>
    <w:pPr>
      <w:numPr>
        <w:numId w:val="184"/>
      </w:numPr>
    </w:pPr>
  </w:style>
  <w:style w:type="numbering" w:customStyle="1" w:styleId="Zaimportowanystyl85">
    <w:name w:val="Zaimportowany styl 85"/>
    <w:rsid w:val="000B189C"/>
    <w:pPr>
      <w:numPr>
        <w:numId w:val="185"/>
      </w:numPr>
    </w:pPr>
  </w:style>
  <w:style w:type="numbering" w:customStyle="1" w:styleId="Zaimportowanystyl98">
    <w:name w:val="Zaimportowany styl 98"/>
    <w:rsid w:val="000B189C"/>
    <w:pPr>
      <w:numPr>
        <w:numId w:val="186"/>
      </w:numPr>
    </w:pPr>
  </w:style>
  <w:style w:type="numbering" w:customStyle="1" w:styleId="Zaimportowanystyl107">
    <w:name w:val="Zaimportowany styl 107"/>
    <w:rsid w:val="000B189C"/>
    <w:pPr>
      <w:numPr>
        <w:numId w:val="187"/>
      </w:numPr>
    </w:pPr>
  </w:style>
  <w:style w:type="numbering" w:customStyle="1" w:styleId="Zaimportowanystyl119">
    <w:name w:val="Zaimportowany styl 119"/>
    <w:rsid w:val="000B189C"/>
    <w:pPr>
      <w:numPr>
        <w:numId w:val="188"/>
      </w:numPr>
    </w:pPr>
  </w:style>
  <w:style w:type="numbering" w:customStyle="1" w:styleId="Zaimportowanystyl125">
    <w:name w:val="Zaimportowany styl 125"/>
    <w:rsid w:val="000B189C"/>
    <w:pPr>
      <w:numPr>
        <w:numId w:val="189"/>
      </w:numPr>
    </w:pPr>
  </w:style>
  <w:style w:type="numbering" w:customStyle="1" w:styleId="Zaimportowanystyl136">
    <w:name w:val="Zaimportowany styl 136"/>
    <w:rsid w:val="000B189C"/>
    <w:pPr>
      <w:numPr>
        <w:numId w:val="190"/>
      </w:numPr>
    </w:pPr>
  </w:style>
  <w:style w:type="numbering" w:customStyle="1" w:styleId="Zaimportowanystyl143">
    <w:name w:val="Zaimportowany styl 143"/>
    <w:rsid w:val="000B189C"/>
    <w:pPr>
      <w:numPr>
        <w:numId w:val="191"/>
      </w:numPr>
    </w:pPr>
  </w:style>
  <w:style w:type="numbering" w:customStyle="1" w:styleId="Zaimportowanystyl153">
    <w:name w:val="Zaimportowany styl 153"/>
    <w:rsid w:val="000B189C"/>
    <w:pPr>
      <w:numPr>
        <w:numId w:val="192"/>
      </w:numPr>
    </w:pPr>
  </w:style>
  <w:style w:type="numbering" w:customStyle="1" w:styleId="Zaimportowanystyl163">
    <w:name w:val="Zaimportowany styl 163"/>
    <w:rsid w:val="000B189C"/>
    <w:pPr>
      <w:numPr>
        <w:numId w:val="193"/>
      </w:numPr>
    </w:pPr>
  </w:style>
  <w:style w:type="numbering" w:customStyle="1" w:styleId="Zaimportowanystyl175">
    <w:name w:val="Zaimportowany styl 175"/>
    <w:rsid w:val="000B189C"/>
    <w:pPr>
      <w:numPr>
        <w:numId w:val="194"/>
      </w:numPr>
    </w:pPr>
  </w:style>
  <w:style w:type="numbering" w:customStyle="1" w:styleId="Zaimportowanystyl182">
    <w:name w:val="Zaimportowany styl 182"/>
    <w:rsid w:val="000B189C"/>
    <w:pPr>
      <w:numPr>
        <w:numId w:val="195"/>
      </w:numPr>
    </w:pPr>
  </w:style>
  <w:style w:type="numbering" w:customStyle="1" w:styleId="Zaimportowanystyl193">
    <w:name w:val="Zaimportowany styl 193"/>
    <w:rsid w:val="000B189C"/>
    <w:pPr>
      <w:numPr>
        <w:numId w:val="196"/>
      </w:numPr>
    </w:pPr>
  </w:style>
  <w:style w:type="numbering" w:customStyle="1" w:styleId="Zaimportowanystyl203">
    <w:name w:val="Zaimportowany styl 203"/>
    <w:rsid w:val="000B189C"/>
    <w:pPr>
      <w:numPr>
        <w:numId w:val="197"/>
      </w:numPr>
    </w:pPr>
  </w:style>
  <w:style w:type="numbering" w:customStyle="1" w:styleId="Zaimportowanystyl214">
    <w:name w:val="Zaimportowany styl 214"/>
    <w:rsid w:val="000B189C"/>
    <w:pPr>
      <w:numPr>
        <w:numId w:val="198"/>
      </w:numPr>
    </w:pPr>
  </w:style>
  <w:style w:type="numbering" w:customStyle="1" w:styleId="Zaimportowanystyl223">
    <w:name w:val="Zaimportowany styl 223"/>
    <w:rsid w:val="000B189C"/>
    <w:pPr>
      <w:numPr>
        <w:numId w:val="199"/>
      </w:numPr>
    </w:pPr>
  </w:style>
  <w:style w:type="numbering" w:customStyle="1" w:styleId="Zaimportowanystyl232">
    <w:name w:val="Zaimportowany styl 232"/>
    <w:rsid w:val="000B189C"/>
    <w:pPr>
      <w:numPr>
        <w:numId w:val="200"/>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2"/>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1"/>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4"/>
      </w:numPr>
    </w:pPr>
  </w:style>
  <w:style w:type="numbering" w:customStyle="1" w:styleId="WWNum2">
    <w:name w:val="WWNum2"/>
    <w:basedOn w:val="Bezlisty"/>
    <w:rsid w:val="00463BF1"/>
    <w:pPr>
      <w:numPr>
        <w:numId w:val="205"/>
      </w:numPr>
    </w:pPr>
  </w:style>
  <w:style w:type="numbering" w:customStyle="1" w:styleId="WWNum3">
    <w:name w:val="WWNum3"/>
    <w:basedOn w:val="Bezlisty"/>
    <w:rsid w:val="00463BF1"/>
    <w:pPr>
      <w:numPr>
        <w:numId w:val="206"/>
      </w:numPr>
    </w:pPr>
  </w:style>
  <w:style w:type="numbering" w:customStyle="1" w:styleId="WWNum4">
    <w:name w:val="WWNum4"/>
    <w:basedOn w:val="Bezlisty"/>
    <w:rsid w:val="00463BF1"/>
    <w:pPr>
      <w:numPr>
        <w:numId w:val="207"/>
      </w:numPr>
    </w:pPr>
  </w:style>
  <w:style w:type="numbering" w:customStyle="1" w:styleId="WWNum5">
    <w:name w:val="WWNum5"/>
    <w:basedOn w:val="Bezlisty"/>
    <w:rsid w:val="00463BF1"/>
    <w:pPr>
      <w:numPr>
        <w:numId w:val="208"/>
      </w:numPr>
    </w:pPr>
  </w:style>
  <w:style w:type="numbering" w:customStyle="1" w:styleId="WWNum6">
    <w:name w:val="WWNum6"/>
    <w:basedOn w:val="Bezlisty"/>
    <w:rsid w:val="00463BF1"/>
    <w:pPr>
      <w:numPr>
        <w:numId w:val="209"/>
      </w:numPr>
    </w:pPr>
  </w:style>
  <w:style w:type="numbering" w:customStyle="1" w:styleId="WWNum7">
    <w:name w:val="WWNum7"/>
    <w:basedOn w:val="Bezlisty"/>
    <w:rsid w:val="00463BF1"/>
    <w:pPr>
      <w:numPr>
        <w:numId w:val="210"/>
      </w:numPr>
    </w:pPr>
  </w:style>
  <w:style w:type="numbering" w:customStyle="1" w:styleId="WWNum8">
    <w:name w:val="WWNum8"/>
    <w:basedOn w:val="Bezlisty"/>
    <w:rsid w:val="00463BF1"/>
    <w:pPr>
      <w:numPr>
        <w:numId w:val="211"/>
      </w:numPr>
    </w:pPr>
  </w:style>
  <w:style w:type="numbering" w:customStyle="1" w:styleId="WWNum9">
    <w:name w:val="WWNum9"/>
    <w:basedOn w:val="Bezlisty"/>
    <w:rsid w:val="00463BF1"/>
    <w:pPr>
      <w:numPr>
        <w:numId w:val="212"/>
      </w:numPr>
    </w:pPr>
  </w:style>
  <w:style w:type="numbering" w:customStyle="1" w:styleId="WWNum10">
    <w:name w:val="WWNum10"/>
    <w:basedOn w:val="Bezlisty"/>
    <w:rsid w:val="00463BF1"/>
    <w:pPr>
      <w:numPr>
        <w:numId w:val="213"/>
      </w:numPr>
    </w:pPr>
  </w:style>
  <w:style w:type="numbering" w:customStyle="1" w:styleId="WWNum11">
    <w:name w:val="WWNum11"/>
    <w:basedOn w:val="Bezlisty"/>
    <w:rsid w:val="00463BF1"/>
    <w:pPr>
      <w:numPr>
        <w:numId w:val="214"/>
      </w:numPr>
    </w:pPr>
  </w:style>
  <w:style w:type="numbering" w:customStyle="1" w:styleId="WWNum12">
    <w:name w:val="WWNum12"/>
    <w:basedOn w:val="Bezlisty"/>
    <w:rsid w:val="00463BF1"/>
    <w:pPr>
      <w:numPr>
        <w:numId w:val="215"/>
      </w:numPr>
    </w:pPr>
  </w:style>
  <w:style w:type="numbering" w:customStyle="1" w:styleId="WWNum13">
    <w:name w:val="WWNum13"/>
    <w:basedOn w:val="Bezlisty"/>
    <w:rsid w:val="00463BF1"/>
    <w:pPr>
      <w:numPr>
        <w:numId w:val="216"/>
      </w:numPr>
    </w:pPr>
  </w:style>
  <w:style w:type="numbering" w:customStyle="1" w:styleId="WWNum14">
    <w:name w:val="WWNum14"/>
    <w:basedOn w:val="Bezlisty"/>
    <w:rsid w:val="00463BF1"/>
    <w:pPr>
      <w:numPr>
        <w:numId w:val="217"/>
      </w:numPr>
    </w:pPr>
  </w:style>
  <w:style w:type="numbering" w:customStyle="1" w:styleId="WWNum15">
    <w:name w:val="WWNum15"/>
    <w:basedOn w:val="Bezlisty"/>
    <w:rsid w:val="00463BF1"/>
    <w:pPr>
      <w:numPr>
        <w:numId w:val="218"/>
      </w:numPr>
    </w:pPr>
  </w:style>
  <w:style w:type="numbering" w:customStyle="1" w:styleId="WWNum16">
    <w:name w:val="WWNum16"/>
    <w:basedOn w:val="Bezlisty"/>
    <w:rsid w:val="00463BF1"/>
    <w:pPr>
      <w:numPr>
        <w:numId w:val="219"/>
      </w:numPr>
    </w:pPr>
  </w:style>
  <w:style w:type="numbering" w:customStyle="1" w:styleId="WWNum17">
    <w:name w:val="WWNum17"/>
    <w:basedOn w:val="Bezlisty"/>
    <w:rsid w:val="00463BF1"/>
    <w:pPr>
      <w:numPr>
        <w:numId w:val="220"/>
      </w:numPr>
    </w:pPr>
  </w:style>
  <w:style w:type="numbering" w:customStyle="1" w:styleId="WWNum18">
    <w:name w:val="WWNum18"/>
    <w:basedOn w:val="Bezlisty"/>
    <w:rsid w:val="00463BF1"/>
    <w:pPr>
      <w:numPr>
        <w:numId w:val="221"/>
      </w:numPr>
    </w:pPr>
  </w:style>
  <w:style w:type="numbering" w:customStyle="1" w:styleId="WWNum19">
    <w:name w:val="WWNum19"/>
    <w:basedOn w:val="Bezlisty"/>
    <w:rsid w:val="00463BF1"/>
    <w:pPr>
      <w:numPr>
        <w:numId w:val="222"/>
      </w:numPr>
    </w:pPr>
  </w:style>
  <w:style w:type="numbering" w:customStyle="1" w:styleId="WWNum20">
    <w:name w:val="WWNum20"/>
    <w:basedOn w:val="Bezlisty"/>
    <w:rsid w:val="00463BF1"/>
    <w:pPr>
      <w:numPr>
        <w:numId w:val="223"/>
      </w:numPr>
    </w:pPr>
  </w:style>
  <w:style w:type="numbering" w:customStyle="1" w:styleId="WWNum21">
    <w:name w:val="WWNum21"/>
    <w:basedOn w:val="Bezlisty"/>
    <w:rsid w:val="00463BF1"/>
    <w:pPr>
      <w:numPr>
        <w:numId w:val="224"/>
      </w:numPr>
    </w:pPr>
  </w:style>
  <w:style w:type="numbering" w:customStyle="1" w:styleId="WWNum22">
    <w:name w:val="WWNum22"/>
    <w:basedOn w:val="Bezlisty"/>
    <w:rsid w:val="00463BF1"/>
    <w:pPr>
      <w:numPr>
        <w:numId w:val="225"/>
      </w:numPr>
    </w:pPr>
  </w:style>
  <w:style w:type="numbering" w:customStyle="1" w:styleId="WWNum23">
    <w:name w:val="WWNum23"/>
    <w:basedOn w:val="Bezlisty"/>
    <w:rsid w:val="00463BF1"/>
    <w:pPr>
      <w:numPr>
        <w:numId w:val="226"/>
      </w:numPr>
    </w:pPr>
  </w:style>
  <w:style w:type="numbering" w:customStyle="1" w:styleId="WWNum24">
    <w:name w:val="WWNum24"/>
    <w:basedOn w:val="Bezlisty"/>
    <w:rsid w:val="00463BF1"/>
    <w:pPr>
      <w:numPr>
        <w:numId w:val="227"/>
      </w:numPr>
    </w:pPr>
  </w:style>
  <w:style w:type="numbering" w:customStyle="1" w:styleId="WWNum25">
    <w:name w:val="WWNum25"/>
    <w:basedOn w:val="Bezlisty"/>
    <w:rsid w:val="00463BF1"/>
    <w:pPr>
      <w:numPr>
        <w:numId w:val="228"/>
      </w:numPr>
    </w:pPr>
  </w:style>
  <w:style w:type="numbering" w:customStyle="1" w:styleId="WWNum26">
    <w:name w:val="WWNum26"/>
    <w:basedOn w:val="Bezlisty"/>
    <w:rsid w:val="00463BF1"/>
    <w:pPr>
      <w:numPr>
        <w:numId w:val="229"/>
      </w:numPr>
    </w:pPr>
  </w:style>
  <w:style w:type="numbering" w:customStyle="1" w:styleId="WWNum27">
    <w:name w:val="WWNum27"/>
    <w:basedOn w:val="Bezlisty"/>
    <w:rsid w:val="00463BF1"/>
    <w:pPr>
      <w:numPr>
        <w:numId w:val="230"/>
      </w:numPr>
    </w:pPr>
  </w:style>
  <w:style w:type="numbering" w:customStyle="1" w:styleId="WWNum28">
    <w:name w:val="WWNum28"/>
    <w:basedOn w:val="Bezlisty"/>
    <w:rsid w:val="00463BF1"/>
    <w:pPr>
      <w:numPr>
        <w:numId w:val="231"/>
      </w:numPr>
    </w:pPr>
  </w:style>
  <w:style w:type="numbering" w:customStyle="1" w:styleId="WWNum29">
    <w:name w:val="WWNum29"/>
    <w:basedOn w:val="Bezlisty"/>
    <w:rsid w:val="00463BF1"/>
    <w:pPr>
      <w:numPr>
        <w:numId w:val="232"/>
      </w:numPr>
    </w:pPr>
  </w:style>
  <w:style w:type="numbering" w:customStyle="1" w:styleId="WWNum30">
    <w:name w:val="WWNum30"/>
    <w:basedOn w:val="Bezlisty"/>
    <w:rsid w:val="00463BF1"/>
    <w:pPr>
      <w:numPr>
        <w:numId w:val="233"/>
      </w:numPr>
    </w:pPr>
  </w:style>
  <w:style w:type="numbering" w:customStyle="1" w:styleId="WWNum31">
    <w:name w:val="WWNum31"/>
    <w:basedOn w:val="Bezlisty"/>
    <w:rsid w:val="00463BF1"/>
    <w:pPr>
      <w:numPr>
        <w:numId w:val="234"/>
      </w:numPr>
    </w:pPr>
  </w:style>
  <w:style w:type="numbering" w:customStyle="1" w:styleId="WWNum32">
    <w:name w:val="WWNum32"/>
    <w:basedOn w:val="Bezlisty"/>
    <w:rsid w:val="00463BF1"/>
    <w:pPr>
      <w:numPr>
        <w:numId w:val="235"/>
      </w:numPr>
    </w:pPr>
  </w:style>
  <w:style w:type="numbering" w:customStyle="1" w:styleId="WWNum33">
    <w:name w:val="WWNum33"/>
    <w:basedOn w:val="Bezlisty"/>
    <w:rsid w:val="00463BF1"/>
    <w:pPr>
      <w:numPr>
        <w:numId w:val="236"/>
      </w:numPr>
    </w:pPr>
  </w:style>
  <w:style w:type="numbering" w:customStyle="1" w:styleId="WWNum34">
    <w:name w:val="WWNum34"/>
    <w:basedOn w:val="Bezlisty"/>
    <w:rsid w:val="00463BF1"/>
    <w:pPr>
      <w:numPr>
        <w:numId w:val="237"/>
      </w:numPr>
    </w:pPr>
  </w:style>
  <w:style w:type="numbering" w:customStyle="1" w:styleId="WWNum35">
    <w:name w:val="WWNum35"/>
    <w:basedOn w:val="Bezlisty"/>
    <w:rsid w:val="00463BF1"/>
    <w:pPr>
      <w:numPr>
        <w:numId w:val="238"/>
      </w:numPr>
    </w:pPr>
  </w:style>
  <w:style w:type="numbering" w:customStyle="1" w:styleId="WWNum36">
    <w:name w:val="WWNum36"/>
    <w:basedOn w:val="Bezlisty"/>
    <w:rsid w:val="00463BF1"/>
    <w:pPr>
      <w:numPr>
        <w:numId w:val="239"/>
      </w:numPr>
    </w:pPr>
  </w:style>
  <w:style w:type="numbering" w:customStyle="1" w:styleId="WWNum37">
    <w:name w:val="WWNum37"/>
    <w:basedOn w:val="Bezlisty"/>
    <w:rsid w:val="00463BF1"/>
    <w:pPr>
      <w:numPr>
        <w:numId w:val="240"/>
      </w:numPr>
    </w:pPr>
  </w:style>
  <w:style w:type="numbering" w:customStyle="1" w:styleId="WWNum38">
    <w:name w:val="WWNum38"/>
    <w:basedOn w:val="Bezlisty"/>
    <w:rsid w:val="00463BF1"/>
    <w:pPr>
      <w:numPr>
        <w:numId w:val="241"/>
      </w:numPr>
    </w:pPr>
  </w:style>
  <w:style w:type="numbering" w:customStyle="1" w:styleId="WWNum39">
    <w:name w:val="WWNum39"/>
    <w:basedOn w:val="Bezlisty"/>
    <w:rsid w:val="00463BF1"/>
    <w:pPr>
      <w:numPr>
        <w:numId w:val="242"/>
      </w:numPr>
    </w:pPr>
  </w:style>
  <w:style w:type="numbering" w:customStyle="1" w:styleId="WWNum40">
    <w:name w:val="WWNum40"/>
    <w:basedOn w:val="Bezlisty"/>
    <w:rsid w:val="00463BF1"/>
    <w:pPr>
      <w:numPr>
        <w:numId w:val="243"/>
      </w:numPr>
    </w:pPr>
  </w:style>
  <w:style w:type="numbering" w:customStyle="1" w:styleId="WWNum41">
    <w:name w:val="WWNum41"/>
    <w:basedOn w:val="Bezlisty"/>
    <w:rsid w:val="00463BF1"/>
    <w:pPr>
      <w:numPr>
        <w:numId w:val="244"/>
      </w:numPr>
    </w:pPr>
  </w:style>
  <w:style w:type="numbering" w:customStyle="1" w:styleId="WWNum42">
    <w:name w:val="WWNum42"/>
    <w:basedOn w:val="Bezlisty"/>
    <w:rsid w:val="00463BF1"/>
    <w:pPr>
      <w:numPr>
        <w:numId w:val="245"/>
      </w:numPr>
    </w:pPr>
  </w:style>
  <w:style w:type="numbering" w:customStyle="1" w:styleId="WWNum43">
    <w:name w:val="WWNum43"/>
    <w:basedOn w:val="Bezlisty"/>
    <w:rsid w:val="00463BF1"/>
    <w:pPr>
      <w:numPr>
        <w:numId w:val="246"/>
      </w:numPr>
    </w:pPr>
  </w:style>
  <w:style w:type="numbering" w:customStyle="1" w:styleId="Zaimportowanystyl216">
    <w:name w:val="Zaimportowany styl 216"/>
    <w:rsid w:val="0036339A"/>
  </w:style>
  <w:style w:type="numbering" w:customStyle="1" w:styleId="Zaimportowanystyl314">
    <w:name w:val="Zaimportowany styl 314"/>
    <w:rsid w:val="0036339A"/>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48"/>
      </w:numPr>
    </w:pPr>
  </w:style>
  <w:style w:type="numbering" w:customStyle="1" w:styleId="Zaimportowanystyl154">
    <w:name w:val="Zaimportowany styl 154"/>
    <w:rsid w:val="00101C1E"/>
    <w:pPr>
      <w:numPr>
        <w:numId w:val="252"/>
      </w:numPr>
    </w:pPr>
  </w:style>
  <w:style w:type="numbering" w:customStyle="1" w:styleId="Zaimportowanystyl164">
    <w:name w:val="Zaimportowany styl 164"/>
    <w:rsid w:val="00101C1E"/>
    <w:pPr>
      <w:numPr>
        <w:numId w:val="253"/>
      </w:numPr>
    </w:pPr>
  </w:style>
  <w:style w:type="numbering" w:customStyle="1" w:styleId="Numery7">
    <w:name w:val="Numery7"/>
    <w:rsid w:val="007C79F1"/>
    <w:pPr>
      <w:numPr>
        <w:numId w:val="1"/>
      </w:numPr>
    </w:pPr>
  </w:style>
  <w:style w:type="numbering" w:customStyle="1" w:styleId="Zaimportowanystyl315">
    <w:name w:val="Zaimportowany styl 315"/>
    <w:rsid w:val="007C79F1"/>
    <w:pPr>
      <w:numPr>
        <w:numId w:val="2"/>
      </w:numPr>
    </w:pPr>
  </w:style>
  <w:style w:type="numbering" w:customStyle="1" w:styleId="Zaimportowanystyl69">
    <w:name w:val="Zaimportowany styl 69"/>
    <w:rsid w:val="007C79F1"/>
    <w:pPr>
      <w:numPr>
        <w:numId w:val="269"/>
      </w:numPr>
    </w:pPr>
  </w:style>
  <w:style w:type="numbering" w:customStyle="1" w:styleId="Zaimportowanystyl710">
    <w:name w:val="Zaimportowany styl 710"/>
    <w:rsid w:val="007C79F1"/>
    <w:pPr>
      <w:numPr>
        <w:numId w:val="3"/>
      </w:numPr>
    </w:pPr>
  </w:style>
  <w:style w:type="numbering" w:customStyle="1" w:styleId="Zaimportowanystyl86">
    <w:name w:val="Zaimportowany styl 86"/>
    <w:rsid w:val="007C79F1"/>
    <w:pPr>
      <w:numPr>
        <w:numId w:val="266"/>
      </w:numPr>
    </w:pPr>
  </w:style>
  <w:style w:type="table" w:customStyle="1" w:styleId="TableNormal3">
    <w:name w:val="Table Normal3"/>
    <w:rsid w:val="007C79F1"/>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641">
    <w:name w:val="Zaimportowany styl 1641"/>
    <w:rsid w:val="007C79F1"/>
    <w:pPr>
      <w:numPr>
        <w:numId w:val="15"/>
      </w:numPr>
    </w:pPr>
  </w:style>
  <w:style w:type="numbering" w:customStyle="1" w:styleId="Zaimportowanystyl1741">
    <w:name w:val="Zaimportowany styl 1741"/>
    <w:rsid w:val="007C79F1"/>
    <w:pPr>
      <w:numPr>
        <w:numId w:val="271"/>
      </w:numPr>
    </w:pPr>
  </w:style>
  <w:style w:type="numbering" w:customStyle="1" w:styleId="Zaimportowanystyl1341">
    <w:name w:val="Zaimportowany styl 1341"/>
    <w:rsid w:val="007C79F1"/>
    <w:pPr>
      <w:numPr>
        <w:numId w:val="272"/>
      </w:numPr>
    </w:pPr>
  </w:style>
  <w:style w:type="numbering" w:customStyle="1" w:styleId="Zaimportowanystyl1441">
    <w:name w:val="Zaimportowany styl 1441"/>
    <w:rsid w:val="007C79F1"/>
    <w:pPr>
      <w:numPr>
        <w:numId w:val="2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F340-C338-4D6C-98EA-E8D658BA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41</Pages>
  <Words>14071</Words>
  <Characters>84431</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19</cp:revision>
  <cp:lastPrinted>2024-06-25T09:17:00Z</cp:lastPrinted>
  <dcterms:created xsi:type="dcterms:W3CDTF">2024-06-17T12:25:00Z</dcterms:created>
  <dcterms:modified xsi:type="dcterms:W3CDTF">2024-06-25T09:18:00Z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