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P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Pr="00E749BE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19F358C0" w14:textId="0DB0904A" w:rsidR="00EE14BD" w:rsidRPr="00C827C0" w:rsidRDefault="00EE14BD" w:rsidP="00EE14B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C827C0">
        <w:rPr>
          <w:b/>
          <w:bCs/>
          <w:sz w:val="24"/>
          <w:szCs w:val="24"/>
        </w:rPr>
        <w:t>Pełnienie nadzoru inwestorskiego nad robotami budowlanymi wraz z kontrolą rozliczenia zadania pn.</w:t>
      </w:r>
      <w:r w:rsidRPr="00C827C0">
        <w:rPr>
          <w:b/>
          <w:bCs/>
          <w:sz w:val="24"/>
          <w:szCs w:val="24"/>
          <w:lang w:eastAsia="en-US"/>
        </w:rPr>
        <w:t xml:space="preserve"> </w:t>
      </w:r>
      <w:r w:rsidR="00FC328A" w:rsidRPr="003F7EEF">
        <w:rPr>
          <w:b/>
          <w:bCs/>
          <w:sz w:val="24"/>
          <w:szCs w:val="24"/>
        </w:rPr>
        <w:t>Przebudowa mostu na rzece Liwie w ciągu drogi wojewódzkiej nr 525 w km 4+028 w miejscowości Jarzębina</w:t>
      </w:r>
    </w:p>
    <w:p w14:paraId="2A77411E" w14:textId="77777777" w:rsidR="00E87492" w:rsidRPr="00CC40BC" w:rsidRDefault="00E87492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5BE6F996" w14:textId="785A29CA" w:rsidR="00646ACC" w:rsidRPr="00646ACC" w:rsidRDefault="00616B87" w:rsidP="00646ACC">
      <w:pPr>
        <w:shd w:val="clear" w:color="auto" w:fill="FFFFFF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C827C0">
        <w:rPr>
          <w:b/>
          <w:bCs/>
          <w:sz w:val="24"/>
          <w:szCs w:val="24"/>
        </w:rPr>
        <w:t>Pełnienie nadzoru inwestorskiego nad robotami budowlanymi wraz z kontrolą rozliczenia zadania pn.</w:t>
      </w:r>
      <w:r w:rsidRPr="00C827C0">
        <w:rPr>
          <w:b/>
          <w:bCs/>
          <w:sz w:val="24"/>
          <w:szCs w:val="24"/>
          <w:lang w:eastAsia="en-US"/>
        </w:rPr>
        <w:t xml:space="preserve"> </w:t>
      </w:r>
      <w:r w:rsidRPr="003F7EEF">
        <w:rPr>
          <w:b/>
          <w:bCs/>
          <w:sz w:val="24"/>
          <w:szCs w:val="24"/>
        </w:rPr>
        <w:t>Przebudowa mostu na rzece Liwie w ciągu drogi wojewódzkiej nr 525 w km 4+028 w miejscowości Jarzębina</w:t>
      </w:r>
    </w:p>
    <w:p w14:paraId="045F7DD9" w14:textId="14EE415F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7566947E" w14:textId="13FEAFA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330"/>
        <w:gridCol w:w="4638"/>
      </w:tblGrid>
      <w:tr w:rsidR="0064447B" w14:paraId="0DBA2DF7" w14:textId="77777777" w:rsidTr="007538D0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752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330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638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7538D0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330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638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64447B" w14:paraId="7272F89A" w14:textId="77777777" w:rsidTr="007538D0">
        <w:trPr>
          <w:trHeight w:val="1215"/>
        </w:trPr>
        <w:tc>
          <w:tcPr>
            <w:tcW w:w="511" w:type="dxa"/>
          </w:tcPr>
          <w:p w14:paraId="31E347DB" w14:textId="628FEF90" w:rsidR="0064447B" w:rsidRPr="007538D0" w:rsidRDefault="007538D0" w:rsidP="007538D0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14:paraId="77486F6D" w14:textId="42DFE27F" w:rsidR="0064447B" w:rsidRPr="007538D0" w:rsidRDefault="007538D0" w:rsidP="0091037A">
            <w:pPr>
              <w:jc w:val="both"/>
              <w:rPr>
                <w:iCs/>
                <w:sz w:val="22"/>
                <w:szCs w:val="22"/>
              </w:rPr>
            </w:pPr>
            <w:r w:rsidRPr="007538D0">
              <w:rPr>
                <w:sz w:val="22"/>
                <w:szCs w:val="22"/>
              </w:rPr>
              <w:t>Inspektor nadzoru inwestorskiego – branża mostowa</w:t>
            </w:r>
          </w:p>
        </w:tc>
        <w:tc>
          <w:tcPr>
            <w:tcW w:w="2330" w:type="dxa"/>
          </w:tcPr>
          <w:p w14:paraId="30E7A4C1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38" w:type="dxa"/>
          </w:tcPr>
          <w:p w14:paraId="41A85934" w14:textId="77777777" w:rsidR="0064447B" w:rsidRPr="007538D0" w:rsidRDefault="0064447B" w:rsidP="0091037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25842470" w14:textId="77777777" w:rsidR="007D5BBC" w:rsidRDefault="007D5BBC" w:rsidP="00892267">
      <w:pPr>
        <w:spacing w:line="276" w:lineRule="auto"/>
      </w:pPr>
    </w:p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3A4EFD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sectPr w:rsidR="0064447B" w:rsidRPr="003A4EF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427A50"/>
    <w:rsid w:val="004447ED"/>
    <w:rsid w:val="0046557C"/>
    <w:rsid w:val="004676F7"/>
    <w:rsid w:val="004B194C"/>
    <w:rsid w:val="004D4259"/>
    <w:rsid w:val="004D4706"/>
    <w:rsid w:val="004D517B"/>
    <w:rsid w:val="004D56A8"/>
    <w:rsid w:val="005026F7"/>
    <w:rsid w:val="00504261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851DD"/>
    <w:rsid w:val="00DB0665"/>
    <w:rsid w:val="00DC1330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4AC4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Zuzanna Kandziora</cp:lastModifiedBy>
  <cp:revision>32</cp:revision>
  <cp:lastPrinted>2023-04-13T10:23:00Z</cp:lastPrinted>
  <dcterms:created xsi:type="dcterms:W3CDTF">2020-05-14T09:22:00Z</dcterms:created>
  <dcterms:modified xsi:type="dcterms:W3CDTF">2023-04-13T11:01:00Z</dcterms:modified>
</cp:coreProperties>
</file>