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BB5" w:rsidRDefault="00030BB5" w:rsidP="001A79C4">
      <w:pPr>
        <w:spacing w:line="240" w:lineRule="auto"/>
        <w:rPr>
          <w:rFonts w:asciiTheme="minorHAnsi" w:hAnsiTheme="minorHAnsi" w:cstheme="minorHAnsi"/>
          <w:b/>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p>
    <w:tbl>
      <w:tblPr>
        <w:tblStyle w:val="Tabela-Siatka"/>
        <w:tblW w:w="5000" w:type="pct"/>
        <w:tblCellMar>
          <w:top w:w="28" w:type="dxa"/>
          <w:bottom w:w="28" w:type="dxa"/>
        </w:tblCellMar>
        <w:tblLook w:val="04A0" w:firstRow="1" w:lastRow="0" w:firstColumn="1" w:lastColumn="0" w:noHBand="0" w:noVBand="1"/>
        <w:tblCaption w:val="Informacje o dokumencie"/>
      </w:tblPr>
      <w:tblGrid>
        <w:gridCol w:w="3504"/>
        <w:gridCol w:w="5556"/>
      </w:tblGrid>
      <w:tr w:rsidR="009C6DA7" w:rsidRPr="00FE57F7" w:rsidTr="004455F0">
        <w:trPr>
          <w:cantSplit/>
        </w:trPr>
        <w:tc>
          <w:tcPr>
            <w:tcW w:w="3504" w:type="dxa"/>
            <w:shd w:val="clear" w:color="auto" w:fill="auto"/>
          </w:tcPr>
          <w:p w:rsidR="009C6DA7" w:rsidRPr="002B5975" w:rsidRDefault="009C6DA7" w:rsidP="004455F0">
            <w:pPr>
              <w:rPr>
                <w:b/>
              </w:rPr>
            </w:pPr>
            <w:bookmarkStart w:id="8" w:name="_Hlk134519156"/>
            <w:r w:rsidRPr="002B5975">
              <w:rPr>
                <w:b/>
              </w:rPr>
              <w:t>Tytuł dokumentu</w:t>
            </w:r>
          </w:p>
        </w:tc>
        <w:tc>
          <w:tcPr>
            <w:tcW w:w="5556" w:type="dxa"/>
            <w:shd w:val="clear" w:color="auto" w:fill="auto"/>
          </w:tcPr>
          <w:p w:rsidR="009C6DA7" w:rsidRPr="00710E91" w:rsidRDefault="00E80201" w:rsidP="004455F0">
            <w:pPr>
              <w:rPr>
                <w:b/>
                <w:sz w:val="36"/>
                <w:szCs w:val="36"/>
              </w:rPr>
            </w:pPr>
            <w:r w:rsidRPr="00E80201">
              <w:rPr>
                <w:b/>
                <w:sz w:val="36"/>
                <w:szCs w:val="36"/>
              </w:rPr>
              <w:t>Dokumentacja eksploatacyjna aplikacji</w:t>
            </w:r>
            <w:r w:rsidR="009A4679">
              <w:rPr>
                <w:b/>
                <w:sz w:val="36"/>
                <w:szCs w:val="36"/>
              </w:rPr>
              <w:t xml:space="preserve"> &lt;nazwa aplikacji&gt;</w:t>
            </w:r>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rPr>
              <w:t>Wersja dokumentu</w:t>
            </w:r>
          </w:p>
        </w:tc>
        <w:tc>
          <w:tcPr>
            <w:tcW w:w="5556" w:type="dxa"/>
            <w:shd w:val="clear" w:color="auto" w:fill="auto"/>
          </w:tcPr>
          <w:p w:rsidR="009C6DA7" w:rsidRPr="002B5975" w:rsidRDefault="009C6DA7" w:rsidP="004455F0">
            <w:pPr>
              <w:rPr>
                <w:sz w:val="36"/>
                <w:szCs w:val="36"/>
              </w:rPr>
            </w:pPr>
            <w:r w:rsidRPr="002B5975">
              <w:t>1.0</w:t>
            </w:r>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noProof/>
              </w:rPr>
              <w:t>Nazwa jednostki organizacyjnej</w:t>
            </w:r>
          </w:p>
        </w:tc>
        <w:tc>
          <w:tcPr>
            <w:tcW w:w="5556" w:type="dxa"/>
            <w:shd w:val="clear" w:color="auto" w:fill="auto"/>
          </w:tcPr>
          <w:p w:rsidR="00FA7DDF" w:rsidRPr="002B5975" w:rsidRDefault="009C6DA7" w:rsidP="004455F0">
            <w:r w:rsidRPr="002B5975">
              <w:t>Centrum Informatyki Resortu Finansów</w:t>
            </w:r>
            <w:bookmarkStart w:id="9" w:name="_GoBack"/>
            <w:bookmarkEnd w:id="9"/>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rPr>
              <w:t>Właściciel dokumentu</w:t>
            </w:r>
          </w:p>
        </w:tc>
        <w:tc>
          <w:tcPr>
            <w:tcW w:w="5556" w:type="dxa"/>
            <w:shd w:val="clear" w:color="auto" w:fill="auto"/>
          </w:tcPr>
          <w:p w:rsidR="009C6DA7" w:rsidRPr="002B5975" w:rsidRDefault="009C6DA7" w:rsidP="004455F0">
            <w:pPr>
              <w:pStyle w:val="Instrukcja"/>
            </w:pPr>
            <w:r w:rsidRPr="002B5975">
              <w:rPr>
                <w:b/>
                <w:bCs/>
              </w:rPr>
              <w:t>Instrukcja:</w:t>
            </w:r>
            <w:r w:rsidRPr="002B5975">
              <w:t xml:space="preserve"> Komórka organizacyjna wiodąca w opracowaniu dokumentu</w:t>
            </w:r>
          </w:p>
          <w:p w:rsidR="009C6DA7" w:rsidRPr="002B5975" w:rsidRDefault="009C6DA7" w:rsidP="004455F0">
            <w:r w:rsidRPr="002B5975">
              <w:t>[komórka]</w:t>
            </w:r>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rPr>
              <w:t>Autor/Autorzy</w:t>
            </w:r>
          </w:p>
        </w:tc>
        <w:tc>
          <w:tcPr>
            <w:tcW w:w="5556" w:type="dxa"/>
            <w:shd w:val="clear" w:color="auto" w:fill="auto"/>
          </w:tcPr>
          <w:p w:rsidR="009C6DA7" w:rsidRPr="002B5975" w:rsidRDefault="009C6DA7" w:rsidP="004455F0">
            <w:pPr>
              <w:pStyle w:val="Instrukcja"/>
            </w:pPr>
            <w:r w:rsidRPr="002B5975">
              <w:rPr>
                <w:b/>
                <w:bCs/>
              </w:rPr>
              <w:t>Instrukcja:</w:t>
            </w:r>
            <w:r w:rsidRPr="002B5975">
              <w:t xml:space="preserve"> Imię i nazwisko autor</w:t>
            </w:r>
            <w:r>
              <w:t>a/</w:t>
            </w:r>
            <w:r w:rsidRPr="002B5975">
              <w:t>ów dokument</w:t>
            </w:r>
            <w:r>
              <w:t>u</w:t>
            </w:r>
            <w:r w:rsidRPr="002B5975">
              <w:t xml:space="preserve"> lub link do załącznika z listą autorów</w:t>
            </w:r>
          </w:p>
          <w:p w:rsidR="009C6DA7" w:rsidRPr="002B5975" w:rsidRDefault="009C6DA7" w:rsidP="004455F0">
            <w:r w:rsidRPr="002B5975">
              <w:t>[imię i nazwisko]</w:t>
            </w:r>
          </w:p>
          <w:p w:rsidR="009C6DA7" w:rsidRPr="002B5975" w:rsidRDefault="009C6DA7" w:rsidP="004455F0">
            <w:r w:rsidRPr="002B5975">
              <w:t>[imię i nazwisko]</w:t>
            </w:r>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rPr>
              <w:t>Dokument wytworzony w ramach projektu</w:t>
            </w:r>
          </w:p>
        </w:tc>
        <w:tc>
          <w:tcPr>
            <w:tcW w:w="5556" w:type="dxa"/>
            <w:shd w:val="clear" w:color="auto" w:fill="auto"/>
          </w:tcPr>
          <w:p w:rsidR="009C6DA7" w:rsidRPr="002B5975" w:rsidRDefault="009C6DA7" w:rsidP="004455F0">
            <w:pPr>
              <w:pStyle w:val="Instrukcja"/>
            </w:pPr>
            <w:r w:rsidRPr="002B5975">
              <w:rPr>
                <w:b/>
                <w:bCs/>
              </w:rPr>
              <w:t>Instrukcja:</w:t>
            </w:r>
            <w:r w:rsidRPr="002B5975">
              <w:t xml:space="preserve"> Nazwa projektu</w:t>
            </w:r>
          </w:p>
          <w:p w:rsidR="009C6DA7" w:rsidRPr="002B5975" w:rsidRDefault="009C6DA7" w:rsidP="004455F0">
            <w:r w:rsidRPr="002B5975">
              <w:t>[nazwa projektu]</w:t>
            </w:r>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rPr>
              <w:t xml:space="preserve">Akceptacja </w:t>
            </w:r>
          </w:p>
        </w:tc>
        <w:tc>
          <w:tcPr>
            <w:tcW w:w="5556" w:type="dxa"/>
            <w:shd w:val="clear" w:color="auto" w:fill="auto"/>
          </w:tcPr>
          <w:p w:rsidR="009C6DA7" w:rsidRDefault="009C6DA7" w:rsidP="004455F0">
            <w:pPr>
              <w:pStyle w:val="Instrukcja"/>
            </w:pPr>
            <w:r w:rsidRPr="002B5975">
              <w:rPr>
                <w:b/>
                <w:bCs/>
              </w:rPr>
              <w:t>Instrukcja:</w:t>
            </w:r>
            <w:r w:rsidRPr="002B5975">
              <w:t xml:space="preserve"> Imię i nazwisko kierownika technicznego lub kierownika projektu lub dyrektora komórki organizacyjnej</w:t>
            </w:r>
          </w:p>
          <w:p w:rsidR="009C6DA7" w:rsidRPr="002B5975" w:rsidRDefault="009C6DA7" w:rsidP="004455F0">
            <w:r w:rsidRPr="002B5975">
              <w:t>[imię i nazwisko]</w:t>
            </w:r>
          </w:p>
        </w:tc>
      </w:tr>
      <w:tr w:rsidR="009C6DA7" w:rsidRPr="00FE57F7" w:rsidTr="004455F0">
        <w:trPr>
          <w:cantSplit/>
        </w:trPr>
        <w:tc>
          <w:tcPr>
            <w:tcW w:w="3504" w:type="dxa"/>
            <w:shd w:val="clear" w:color="auto" w:fill="auto"/>
          </w:tcPr>
          <w:p w:rsidR="009C6DA7" w:rsidRPr="002B5975" w:rsidRDefault="009C6DA7" w:rsidP="004455F0">
            <w:pPr>
              <w:rPr>
                <w:b/>
              </w:rPr>
            </w:pPr>
            <w:r w:rsidRPr="002B5975">
              <w:rPr>
                <w:b/>
              </w:rPr>
              <w:t>Data akceptacji</w:t>
            </w:r>
          </w:p>
        </w:tc>
        <w:tc>
          <w:tcPr>
            <w:tcW w:w="5556" w:type="dxa"/>
            <w:shd w:val="clear" w:color="auto" w:fill="auto"/>
          </w:tcPr>
          <w:p w:rsidR="009C6DA7" w:rsidRPr="002B5975" w:rsidRDefault="009C6DA7" w:rsidP="004455F0">
            <w:pPr>
              <w:pStyle w:val="Instrukcja"/>
            </w:pPr>
            <w:r w:rsidRPr="002B5975">
              <w:rPr>
                <w:b/>
                <w:bCs/>
              </w:rPr>
              <w:t>Instrukcja:</w:t>
            </w:r>
            <w:r w:rsidRPr="002B5975">
              <w:t xml:space="preserve"> data w formacie </w:t>
            </w:r>
            <w:proofErr w:type="spellStart"/>
            <w:r w:rsidRPr="002B5975">
              <w:t>dd.mm.rrrr</w:t>
            </w:r>
            <w:proofErr w:type="spellEnd"/>
            <w:r w:rsidRPr="002B5975">
              <w:t xml:space="preserve"> </w:t>
            </w:r>
          </w:p>
          <w:p w:rsidR="009C6DA7" w:rsidRPr="002B5975" w:rsidRDefault="009C6DA7" w:rsidP="004455F0">
            <w:pPr>
              <w:rPr>
                <w:bCs/>
              </w:rPr>
            </w:pPr>
            <w:r w:rsidRPr="002B5975">
              <w:t>[data]</w:t>
            </w:r>
          </w:p>
        </w:tc>
      </w:tr>
      <w:bookmarkEnd w:id="8"/>
    </w:tbl>
    <w:p w:rsidR="009C6DA7" w:rsidRDefault="009C6DA7" w:rsidP="001A79C4">
      <w:pPr>
        <w:spacing w:line="240" w:lineRule="auto"/>
        <w:rPr>
          <w:rFonts w:asciiTheme="minorHAnsi" w:hAnsiTheme="minorHAnsi" w:cstheme="minorHAnsi"/>
          <w:b/>
        </w:rPr>
      </w:pPr>
    </w:p>
    <w:p w:rsidR="009C6DA7" w:rsidRDefault="009C6DA7" w:rsidP="001A79C4">
      <w:pPr>
        <w:spacing w:line="240" w:lineRule="auto"/>
        <w:rPr>
          <w:rFonts w:asciiTheme="minorHAnsi" w:hAnsiTheme="minorHAnsi" w:cstheme="minorHAnsi"/>
          <w:b/>
        </w:rPr>
      </w:pPr>
    </w:p>
    <w:p w:rsidR="00011FA8" w:rsidRDefault="00011FA8" w:rsidP="001A79C4">
      <w:pPr>
        <w:spacing w:line="240" w:lineRule="auto"/>
        <w:rPr>
          <w:rFonts w:asciiTheme="minorHAnsi" w:hAnsiTheme="minorHAnsi" w:cstheme="minorHAnsi"/>
          <w:b/>
        </w:rPr>
      </w:pPr>
    </w:p>
    <w:p w:rsidR="00BA7CCC" w:rsidRDefault="00BA7CCC">
      <w:pPr>
        <w:spacing w:line="240" w:lineRule="auto"/>
        <w:rPr>
          <w:rFonts w:asciiTheme="minorHAnsi" w:hAnsiTheme="minorHAnsi" w:cstheme="minorHAnsi"/>
          <w:b/>
        </w:rPr>
      </w:pPr>
      <w:r>
        <w:rPr>
          <w:rFonts w:asciiTheme="minorHAnsi" w:hAnsiTheme="minorHAnsi" w:cstheme="minorHAnsi"/>
        </w:rPr>
        <w:br w:type="page"/>
      </w:r>
    </w:p>
    <w:p w:rsidR="002A6BE5" w:rsidRPr="00102A2B" w:rsidRDefault="00BD0B55" w:rsidP="001A79C4">
      <w:pPr>
        <w:pStyle w:val="Spistreci"/>
        <w:spacing w:line="25" w:lineRule="atLeast"/>
        <w:rPr>
          <w:rFonts w:asciiTheme="minorHAnsi" w:hAnsiTheme="minorHAnsi" w:cstheme="minorHAnsi"/>
        </w:rPr>
      </w:pPr>
      <w:r w:rsidRPr="00102A2B">
        <w:rPr>
          <w:rFonts w:asciiTheme="minorHAnsi" w:hAnsiTheme="minorHAnsi" w:cstheme="minorHAnsi"/>
        </w:rPr>
        <w:lastRenderedPageBreak/>
        <w:t>Spis treści</w:t>
      </w:r>
      <w:bookmarkEnd w:id="0"/>
      <w:bookmarkEnd w:id="1"/>
      <w:bookmarkEnd w:id="2"/>
      <w:bookmarkEnd w:id="3"/>
      <w:bookmarkEnd w:id="4"/>
      <w:bookmarkEnd w:id="5"/>
      <w:bookmarkEnd w:id="6"/>
    </w:p>
    <w:bookmarkStart w:id="10" w:name="_Hlk134516232"/>
    <w:p w:rsidR="005D2D04" w:rsidRDefault="00220649">
      <w:pPr>
        <w:pStyle w:val="Spistreci1"/>
        <w:rPr>
          <w:rFonts w:asciiTheme="minorHAnsi" w:eastAsiaTheme="minorEastAsia" w:hAnsiTheme="minorHAnsi" w:cstheme="minorBidi"/>
          <w:noProof/>
          <w:sz w:val="22"/>
          <w:szCs w:val="22"/>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hyperlink w:anchor="_Toc137036635" w:history="1">
        <w:r w:rsidR="005D2D04" w:rsidRPr="000A451A">
          <w:rPr>
            <w:rStyle w:val="Hipercze"/>
            <w:noProof/>
          </w:rPr>
          <w:t>1.</w:t>
        </w:r>
        <w:r w:rsidR="005D2D04">
          <w:rPr>
            <w:rFonts w:asciiTheme="minorHAnsi" w:eastAsiaTheme="minorEastAsia" w:hAnsiTheme="minorHAnsi" w:cstheme="minorBidi"/>
            <w:noProof/>
            <w:sz w:val="22"/>
            <w:szCs w:val="22"/>
          </w:rPr>
          <w:tab/>
        </w:r>
        <w:r w:rsidR="005D2D04" w:rsidRPr="000A451A">
          <w:rPr>
            <w:rStyle w:val="Hipercze"/>
            <w:noProof/>
          </w:rPr>
          <w:t>Wstęp</w:t>
        </w:r>
        <w:r w:rsidR="005D2D04">
          <w:rPr>
            <w:noProof/>
            <w:webHidden/>
          </w:rPr>
          <w:tab/>
        </w:r>
        <w:r w:rsidR="005D2D04">
          <w:rPr>
            <w:noProof/>
            <w:webHidden/>
          </w:rPr>
          <w:fldChar w:fldCharType="begin"/>
        </w:r>
        <w:r w:rsidR="005D2D04">
          <w:rPr>
            <w:noProof/>
            <w:webHidden/>
          </w:rPr>
          <w:instrText xml:space="preserve"> PAGEREF _Toc137036635 \h </w:instrText>
        </w:r>
        <w:r w:rsidR="005D2D04">
          <w:rPr>
            <w:noProof/>
            <w:webHidden/>
          </w:rPr>
        </w:r>
        <w:r w:rsidR="005D2D04">
          <w:rPr>
            <w:noProof/>
            <w:webHidden/>
          </w:rPr>
          <w:fldChar w:fldCharType="separate"/>
        </w:r>
        <w:r w:rsidR="005D2D04">
          <w:rPr>
            <w:noProof/>
            <w:webHidden/>
          </w:rPr>
          <w:t>4</w:t>
        </w:r>
        <w:r w:rsidR="005D2D04">
          <w:rPr>
            <w:noProof/>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36" w:history="1">
        <w:r w:rsidR="005D2D04" w:rsidRPr="000A451A">
          <w:rPr>
            <w:rStyle w:val="Hipercze"/>
            <w:noProof/>
          </w:rPr>
          <w:t>2.</w:t>
        </w:r>
        <w:r w:rsidR="005D2D04">
          <w:rPr>
            <w:rFonts w:asciiTheme="minorHAnsi" w:eastAsiaTheme="minorEastAsia" w:hAnsiTheme="minorHAnsi" w:cstheme="minorBidi"/>
            <w:noProof/>
            <w:sz w:val="22"/>
            <w:szCs w:val="22"/>
          </w:rPr>
          <w:tab/>
        </w:r>
        <w:r w:rsidR="005D2D04" w:rsidRPr="000A451A">
          <w:rPr>
            <w:rStyle w:val="Hipercze"/>
            <w:noProof/>
          </w:rPr>
          <w:t>Opis techniczny – architektura aplikacji</w:t>
        </w:r>
        <w:r w:rsidR="005D2D04">
          <w:rPr>
            <w:noProof/>
            <w:webHidden/>
          </w:rPr>
          <w:tab/>
        </w:r>
        <w:r w:rsidR="005D2D04">
          <w:rPr>
            <w:noProof/>
            <w:webHidden/>
          </w:rPr>
          <w:fldChar w:fldCharType="begin"/>
        </w:r>
        <w:r w:rsidR="005D2D04">
          <w:rPr>
            <w:noProof/>
            <w:webHidden/>
          </w:rPr>
          <w:instrText xml:space="preserve"> PAGEREF _Toc137036636 \h </w:instrText>
        </w:r>
        <w:r w:rsidR="005D2D04">
          <w:rPr>
            <w:noProof/>
            <w:webHidden/>
          </w:rPr>
        </w:r>
        <w:r w:rsidR="005D2D04">
          <w:rPr>
            <w:noProof/>
            <w:webHidden/>
          </w:rPr>
          <w:fldChar w:fldCharType="separate"/>
        </w:r>
        <w:r w:rsidR="005D2D04">
          <w:rPr>
            <w:noProof/>
            <w:webHidden/>
          </w:rPr>
          <w:t>5</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37" w:history="1">
        <w:r w:rsidR="005D2D04" w:rsidRPr="000A451A">
          <w:rPr>
            <w:rStyle w:val="Hipercze"/>
          </w:rPr>
          <w:t>2.1</w:t>
        </w:r>
        <w:r w:rsidR="005D2D04">
          <w:rPr>
            <w:rFonts w:asciiTheme="minorHAnsi" w:eastAsiaTheme="minorEastAsia" w:hAnsiTheme="minorHAnsi" w:cstheme="minorBidi"/>
            <w:sz w:val="22"/>
            <w:szCs w:val="22"/>
          </w:rPr>
          <w:tab/>
        </w:r>
        <w:r w:rsidR="005D2D04" w:rsidRPr="000A451A">
          <w:rPr>
            <w:rStyle w:val="Hipercze"/>
          </w:rPr>
          <w:t>Powiązania między komponentami</w:t>
        </w:r>
        <w:r w:rsidR="005D2D04">
          <w:rPr>
            <w:webHidden/>
          </w:rPr>
          <w:tab/>
        </w:r>
        <w:r w:rsidR="005D2D04">
          <w:rPr>
            <w:webHidden/>
          </w:rPr>
          <w:fldChar w:fldCharType="begin"/>
        </w:r>
        <w:r w:rsidR="005D2D04">
          <w:rPr>
            <w:webHidden/>
          </w:rPr>
          <w:instrText xml:space="preserve"> PAGEREF _Toc137036637 \h </w:instrText>
        </w:r>
        <w:r w:rsidR="005D2D04">
          <w:rPr>
            <w:webHidden/>
          </w:rPr>
        </w:r>
        <w:r w:rsidR="005D2D04">
          <w:rPr>
            <w:webHidden/>
          </w:rPr>
          <w:fldChar w:fldCharType="separate"/>
        </w:r>
        <w:r w:rsidR="005D2D04">
          <w:rPr>
            <w:webHidden/>
          </w:rPr>
          <w:t>5</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38" w:history="1">
        <w:r w:rsidR="005D2D04" w:rsidRPr="000A451A">
          <w:rPr>
            <w:rStyle w:val="Hipercze"/>
          </w:rPr>
          <w:t>2.2</w:t>
        </w:r>
        <w:r w:rsidR="005D2D04">
          <w:rPr>
            <w:rFonts w:asciiTheme="minorHAnsi" w:eastAsiaTheme="minorEastAsia" w:hAnsiTheme="minorHAnsi" w:cstheme="minorBidi"/>
            <w:sz w:val="22"/>
            <w:szCs w:val="22"/>
          </w:rPr>
          <w:tab/>
        </w:r>
        <w:r w:rsidR="005D2D04" w:rsidRPr="000A451A">
          <w:rPr>
            <w:rStyle w:val="Hipercze"/>
          </w:rPr>
          <w:t>Komunikacja</w:t>
        </w:r>
        <w:r w:rsidR="005D2D04">
          <w:rPr>
            <w:webHidden/>
          </w:rPr>
          <w:tab/>
        </w:r>
        <w:r w:rsidR="005D2D04">
          <w:rPr>
            <w:webHidden/>
          </w:rPr>
          <w:fldChar w:fldCharType="begin"/>
        </w:r>
        <w:r w:rsidR="005D2D04">
          <w:rPr>
            <w:webHidden/>
          </w:rPr>
          <w:instrText xml:space="preserve"> PAGEREF _Toc137036638 \h </w:instrText>
        </w:r>
        <w:r w:rsidR="005D2D04">
          <w:rPr>
            <w:webHidden/>
          </w:rPr>
        </w:r>
        <w:r w:rsidR="005D2D04">
          <w:rPr>
            <w:webHidden/>
          </w:rPr>
          <w:fldChar w:fldCharType="separate"/>
        </w:r>
        <w:r w:rsidR="005D2D04">
          <w:rPr>
            <w:webHidden/>
          </w:rPr>
          <w:t>5</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39" w:history="1">
        <w:r w:rsidR="005D2D04" w:rsidRPr="000A451A">
          <w:rPr>
            <w:rStyle w:val="Hipercze"/>
          </w:rPr>
          <w:t>2.3</w:t>
        </w:r>
        <w:r w:rsidR="005D2D04">
          <w:rPr>
            <w:rFonts w:asciiTheme="minorHAnsi" w:eastAsiaTheme="minorEastAsia" w:hAnsiTheme="minorHAnsi" w:cstheme="minorBidi"/>
            <w:sz w:val="22"/>
            <w:szCs w:val="22"/>
          </w:rPr>
          <w:tab/>
        </w:r>
        <w:r w:rsidR="005D2D04" w:rsidRPr="000A451A">
          <w:rPr>
            <w:rStyle w:val="Hipercze"/>
          </w:rPr>
          <w:t>Mechanizm bezpieczeństwa i autoryzacji</w:t>
        </w:r>
        <w:r w:rsidR="005D2D04">
          <w:rPr>
            <w:webHidden/>
          </w:rPr>
          <w:tab/>
        </w:r>
        <w:r w:rsidR="005D2D04">
          <w:rPr>
            <w:webHidden/>
          </w:rPr>
          <w:fldChar w:fldCharType="begin"/>
        </w:r>
        <w:r w:rsidR="005D2D04">
          <w:rPr>
            <w:webHidden/>
          </w:rPr>
          <w:instrText xml:space="preserve"> PAGEREF _Toc137036639 \h </w:instrText>
        </w:r>
        <w:r w:rsidR="005D2D04">
          <w:rPr>
            <w:webHidden/>
          </w:rPr>
        </w:r>
        <w:r w:rsidR="005D2D04">
          <w:rPr>
            <w:webHidden/>
          </w:rPr>
          <w:fldChar w:fldCharType="separate"/>
        </w:r>
        <w:r w:rsidR="005D2D04">
          <w:rPr>
            <w:webHidden/>
          </w:rPr>
          <w:t>5</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40" w:history="1">
        <w:r w:rsidR="005D2D04" w:rsidRPr="000A451A">
          <w:rPr>
            <w:rStyle w:val="Hipercze"/>
          </w:rPr>
          <w:t>2.4</w:t>
        </w:r>
        <w:r w:rsidR="005D2D04">
          <w:rPr>
            <w:rFonts w:asciiTheme="minorHAnsi" w:eastAsiaTheme="minorEastAsia" w:hAnsiTheme="minorHAnsi" w:cstheme="minorBidi"/>
            <w:sz w:val="22"/>
            <w:szCs w:val="22"/>
          </w:rPr>
          <w:tab/>
        </w:r>
        <w:r w:rsidR="005D2D04" w:rsidRPr="000A451A">
          <w:rPr>
            <w:rStyle w:val="Hipercze"/>
          </w:rPr>
          <w:t>Inne</w:t>
        </w:r>
        <w:r w:rsidR="005D2D04">
          <w:rPr>
            <w:webHidden/>
          </w:rPr>
          <w:tab/>
        </w:r>
        <w:r w:rsidR="005D2D04">
          <w:rPr>
            <w:webHidden/>
          </w:rPr>
          <w:fldChar w:fldCharType="begin"/>
        </w:r>
        <w:r w:rsidR="005D2D04">
          <w:rPr>
            <w:webHidden/>
          </w:rPr>
          <w:instrText xml:space="preserve"> PAGEREF _Toc137036640 \h </w:instrText>
        </w:r>
        <w:r w:rsidR="005D2D04">
          <w:rPr>
            <w:webHidden/>
          </w:rPr>
        </w:r>
        <w:r w:rsidR="005D2D04">
          <w:rPr>
            <w:webHidden/>
          </w:rPr>
          <w:fldChar w:fldCharType="separate"/>
        </w:r>
        <w:r w:rsidR="005D2D04">
          <w:rPr>
            <w:webHidden/>
          </w:rPr>
          <w:t>5</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41" w:history="1">
        <w:r w:rsidR="005D2D04" w:rsidRPr="000A451A">
          <w:rPr>
            <w:rStyle w:val="Hipercze"/>
            <w:noProof/>
          </w:rPr>
          <w:t>3.</w:t>
        </w:r>
        <w:r w:rsidR="005D2D04">
          <w:rPr>
            <w:rFonts w:asciiTheme="minorHAnsi" w:eastAsiaTheme="minorEastAsia" w:hAnsiTheme="minorHAnsi" w:cstheme="minorBidi"/>
            <w:noProof/>
            <w:sz w:val="22"/>
            <w:szCs w:val="22"/>
          </w:rPr>
          <w:tab/>
        </w:r>
        <w:r w:rsidR="005D2D04" w:rsidRPr="000A451A">
          <w:rPr>
            <w:rStyle w:val="Hipercze"/>
            <w:noProof/>
          </w:rPr>
          <w:t>Monitoring</w:t>
        </w:r>
        <w:r w:rsidR="005D2D04">
          <w:rPr>
            <w:noProof/>
            <w:webHidden/>
          </w:rPr>
          <w:tab/>
        </w:r>
        <w:r w:rsidR="005D2D04">
          <w:rPr>
            <w:noProof/>
            <w:webHidden/>
          </w:rPr>
          <w:fldChar w:fldCharType="begin"/>
        </w:r>
        <w:r w:rsidR="005D2D04">
          <w:rPr>
            <w:noProof/>
            <w:webHidden/>
          </w:rPr>
          <w:instrText xml:space="preserve"> PAGEREF _Toc137036641 \h </w:instrText>
        </w:r>
        <w:r w:rsidR="005D2D04">
          <w:rPr>
            <w:noProof/>
            <w:webHidden/>
          </w:rPr>
        </w:r>
        <w:r w:rsidR="005D2D04">
          <w:rPr>
            <w:noProof/>
            <w:webHidden/>
          </w:rPr>
          <w:fldChar w:fldCharType="separate"/>
        </w:r>
        <w:r w:rsidR="005D2D04">
          <w:rPr>
            <w:noProof/>
            <w:webHidden/>
          </w:rPr>
          <w:t>5</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42" w:history="1">
        <w:r w:rsidR="005D2D04" w:rsidRPr="000A451A">
          <w:rPr>
            <w:rStyle w:val="Hipercze"/>
          </w:rPr>
          <w:t>3.1</w:t>
        </w:r>
        <w:r w:rsidR="005D2D04">
          <w:rPr>
            <w:rFonts w:asciiTheme="minorHAnsi" w:eastAsiaTheme="minorEastAsia" w:hAnsiTheme="minorHAnsi" w:cstheme="minorBidi"/>
            <w:sz w:val="22"/>
            <w:szCs w:val="22"/>
          </w:rPr>
          <w:tab/>
        </w:r>
        <w:r w:rsidR="005D2D04" w:rsidRPr="000A451A">
          <w:rPr>
            <w:rStyle w:val="Hipercze"/>
          </w:rPr>
          <w:t>Monitoring biznesowy systemu/komponentów oprogramowania</w:t>
        </w:r>
        <w:r w:rsidR="005D2D04">
          <w:rPr>
            <w:webHidden/>
          </w:rPr>
          <w:tab/>
        </w:r>
        <w:r w:rsidR="005D2D04">
          <w:rPr>
            <w:webHidden/>
          </w:rPr>
          <w:fldChar w:fldCharType="begin"/>
        </w:r>
        <w:r w:rsidR="005D2D04">
          <w:rPr>
            <w:webHidden/>
          </w:rPr>
          <w:instrText xml:space="preserve"> PAGEREF _Toc137036642 \h </w:instrText>
        </w:r>
        <w:r w:rsidR="005D2D04">
          <w:rPr>
            <w:webHidden/>
          </w:rPr>
        </w:r>
        <w:r w:rsidR="005D2D04">
          <w:rPr>
            <w:webHidden/>
          </w:rPr>
          <w:fldChar w:fldCharType="separate"/>
        </w:r>
        <w:r w:rsidR="005D2D04">
          <w:rPr>
            <w:webHidden/>
          </w:rPr>
          <w:t>5</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43" w:history="1">
        <w:r w:rsidR="005D2D04" w:rsidRPr="000A451A">
          <w:rPr>
            <w:rStyle w:val="Hipercze"/>
          </w:rPr>
          <w:t>3.2</w:t>
        </w:r>
        <w:r w:rsidR="005D2D04">
          <w:rPr>
            <w:rFonts w:asciiTheme="minorHAnsi" w:eastAsiaTheme="minorEastAsia" w:hAnsiTheme="minorHAnsi" w:cstheme="minorBidi"/>
            <w:sz w:val="22"/>
            <w:szCs w:val="22"/>
          </w:rPr>
          <w:tab/>
        </w:r>
        <w:r w:rsidR="005D2D04" w:rsidRPr="000A451A">
          <w:rPr>
            <w:rStyle w:val="Hipercze"/>
          </w:rPr>
          <w:t>Monitoring infrastrukturalny</w:t>
        </w:r>
        <w:r w:rsidR="005D2D04">
          <w:rPr>
            <w:webHidden/>
          </w:rPr>
          <w:tab/>
        </w:r>
        <w:r w:rsidR="005D2D04">
          <w:rPr>
            <w:webHidden/>
          </w:rPr>
          <w:fldChar w:fldCharType="begin"/>
        </w:r>
        <w:r w:rsidR="005D2D04">
          <w:rPr>
            <w:webHidden/>
          </w:rPr>
          <w:instrText xml:space="preserve"> PAGEREF _Toc137036643 \h </w:instrText>
        </w:r>
        <w:r w:rsidR="005D2D04">
          <w:rPr>
            <w:webHidden/>
          </w:rPr>
        </w:r>
        <w:r w:rsidR="005D2D04">
          <w:rPr>
            <w:webHidden/>
          </w:rPr>
          <w:fldChar w:fldCharType="separate"/>
        </w:r>
        <w:r w:rsidR="005D2D04">
          <w:rPr>
            <w:webHidden/>
          </w:rPr>
          <w:t>5</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44" w:history="1">
        <w:r w:rsidR="005D2D04" w:rsidRPr="000A451A">
          <w:rPr>
            <w:rStyle w:val="Hipercze"/>
          </w:rPr>
          <w:t>3.3</w:t>
        </w:r>
        <w:r w:rsidR="005D2D04">
          <w:rPr>
            <w:rFonts w:asciiTheme="minorHAnsi" w:eastAsiaTheme="minorEastAsia" w:hAnsiTheme="minorHAnsi" w:cstheme="minorBidi"/>
            <w:sz w:val="22"/>
            <w:szCs w:val="22"/>
          </w:rPr>
          <w:tab/>
        </w:r>
        <w:r w:rsidR="005D2D04" w:rsidRPr="000A451A">
          <w:rPr>
            <w:rStyle w:val="Hipercze"/>
          </w:rPr>
          <w:t>Logi, opis sytuacji błędnych</w:t>
        </w:r>
        <w:r w:rsidR="005D2D04">
          <w:rPr>
            <w:webHidden/>
          </w:rPr>
          <w:tab/>
        </w:r>
        <w:r w:rsidR="005D2D04">
          <w:rPr>
            <w:webHidden/>
          </w:rPr>
          <w:fldChar w:fldCharType="begin"/>
        </w:r>
        <w:r w:rsidR="005D2D04">
          <w:rPr>
            <w:webHidden/>
          </w:rPr>
          <w:instrText xml:space="preserve"> PAGEREF _Toc137036644 \h </w:instrText>
        </w:r>
        <w:r w:rsidR="005D2D04">
          <w:rPr>
            <w:webHidden/>
          </w:rPr>
        </w:r>
        <w:r w:rsidR="005D2D04">
          <w:rPr>
            <w:webHidden/>
          </w:rPr>
          <w:fldChar w:fldCharType="separate"/>
        </w:r>
        <w:r w:rsidR="005D2D04">
          <w:rPr>
            <w:webHidden/>
          </w:rPr>
          <w:t>6</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45" w:history="1">
        <w:r w:rsidR="005D2D04" w:rsidRPr="000A451A">
          <w:rPr>
            <w:rStyle w:val="Hipercze"/>
            <w:noProof/>
          </w:rPr>
          <w:t>4.</w:t>
        </w:r>
        <w:r w:rsidR="005D2D04">
          <w:rPr>
            <w:rFonts w:asciiTheme="minorHAnsi" w:eastAsiaTheme="minorEastAsia" w:hAnsiTheme="minorHAnsi" w:cstheme="minorBidi"/>
            <w:noProof/>
            <w:sz w:val="22"/>
            <w:szCs w:val="22"/>
          </w:rPr>
          <w:tab/>
        </w:r>
        <w:r w:rsidR="005D2D04" w:rsidRPr="000A451A">
          <w:rPr>
            <w:rStyle w:val="Hipercze"/>
            <w:noProof/>
          </w:rPr>
          <w:t>Obsługa</w:t>
        </w:r>
        <w:r w:rsidR="005D2D04">
          <w:rPr>
            <w:noProof/>
            <w:webHidden/>
          </w:rPr>
          <w:tab/>
        </w:r>
        <w:r w:rsidR="005D2D04">
          <w:rPr>
            <w:noProof/>
            <w:webHidden/>
          </w:rPr>
          <w:fldChar w:fldCharType="begin"/>
        </w:r>
        <w:r w:rsidR="005D2D04">
          <w:rPr>
            <w:noProof/>
            <w:webHidden/>
          </w:rPr>
          <w:instrText xml:space="preserve"> PAGEREF _Toc137036645 \h </w:instrText>
        </w:r>
        <w:r w:rsidR="005D2D04">
          <w:rPr>
            <w:noProof/>
            <w:webHidden/>
          </w:rPr>
        </w:r>
        <w:r w:rsidR="005D2D04">
          <w:rPr>
            <w:noProof/>
            <w:webHidden/>
          </w:rPr>
          <w:fldChar w:fldCharType="separate"/>
        </w:r>
        <w:r w:rsidR="005D2D04">
          <w:rPr>
            <w:noProof/>
            <w:webHidden/>
          </w:rPr>
          <w:t>6</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46" w:history="1">
        <w:r w:rsidR="005D2D04" w:rsidRPr="000A451A">
          <w:rPr>
            <w:rStyle w:val="Hipercze"/>
          </w:rPr>
          <w:t>4.1</w:t>
        </w:r>
        <w:r w:rsidR="005D2D04">
          <w:rPr>
            <w:rFonts w:asciiTheme="minorHAnsi" w:eastAsiaTheme="minorEastAsia" w:hAnsiTheme="minorHAnsi" w:cstheme="minorBidi"/>
            <w:sz w:val="22"/>
            <w:szCs w:val="22"/>
          </w:rPr>
          <w:tab/>
        </w:r>
        <w:r w:rsidR="005D2D04" w:rsidRPr="000A451A">
          <w:rPr>
            <w:rStyle w:val="Hipercze"/>
          </w:rPr>
          <w:t>Specyfikacja działań operatorskich</w:t>
        </w:r>
        <w:r w:rsidR="005D2D04">
          <w:rPr>
            <w:webHidden/>
          </w:rPr>
          <w:tab/>
        </w:r>
        <w:r w:rsidR="005D2D04">
          <w:rPr>
            <w:webHidden/>
          </w:rPr>
          <w:fldChar w:fldCharType="begin"/>
        </w:r>
        <w:r w:rsidR="005D2D04">
          <w:rPr>
            <w:webHidden/>
          </w:rPr>
          <w:instrText xml:space="preserve"> PAGEREF _Toc137036646 \h </w:instrText>
        </w:r>
        <w:r w:rsidR="005D2D04">
          <w:rPr>
            <w:webHidden/>
          </w:rPr>
        </w:r>
        <w:r w:rsidR="005D2D04">
          <w:rPr>
            <w:webHidden/>
          </w:rPr>
          <w:fldChar w:fldCharType="separate"/>
        </w:r>
        <w:r w:rsidR="005D2D04">
          <w:rPr>
            <w:webHidden/>
          </w:rPr>
          <w:t>6</w:t>
        </w:r>
        <w:r w:rsidR="005D2D04">
          <w:rPr>
            <w:webHidden/>
          </w:rPr>
          <w:fldChar w:fldCharType="end"/>
        </w:r>
      </w:hyperlink>
    </w:p>
    <w:p w:rsidR="005D2D04" w:rsidRDefault="0054419F">
      <w:pPr>
        <w:pStyle w:val="Spistreci3"/>
        <w:tabs>
          <w:tab w:val="left" w:pos="1320"/>
          <w:tab w:val="right" w:leader="dot" w:pos="9060"/>
        </w:tabs>
        <w:rPr>
          <w:rFonts w:asciiTheme="minorHAnsi" w:eastAsiaTheme="minorEastAsia" w:hAnsiTheme="minorHAnsi" w:cstheme="minorBidi"/>
          <w:noProof/>
          <w:sz w:val="22"/>
          <w:szCs w:val="22"/>
        </w:rPr>
      </w:pPr>
      <w:hyperlink w:anchor="_Toc137036647" w:history="1">
        <w:r w:rsidR="005D2D04" w:rsidRPr="000A451A">
          <w:rPr>
            <w:rStyle w:val="Hipercze"/>
            <w:noProof/>
          </w:rPr>
          <w:t>4.1.1</w:t>
        </w:r>
        <w:r w:rsidR="005D2D04">
          <w:rPr>
            <w:rFonts w:asciiTheme="minorHAnsi" w:eastAsiaTheme="minorEastAsia" w:hAnsiTheme="minorHAnsi" w:cstheme="minorBidi"/>
            <w:noProof/>
            <w:sz w:val="22"/>
            <w:szCs w:val="22"/>
          </w:rPr>
          <w:tab/>
        </w:r>
        <w:r w:rsidR="005D2D04" w:rsidRPr="000A451A">
          <w:rPr>
            <w:rStyle w:val="Hipercze"/>
            <w:noProof/>
          </w:rPr>
          <w:t>Czynności wykonywane regularnie</w:t>
        </w:r>
        <w:r w:rsidR="005D2D04">
          <w:rPr>
            <w:noProof/>
            <w:webHidden/>
          </w:rPr>
          <w:tab/>
        </w:r>
        <w:r w:rsidR="005D2D04">
          <w:rPr>
            <w:noProof/>
            <w:webHidden/>
          </w:rPr>
          <w:fldChar w:fldCharType="begin"/>
        </w:r>
        <w:r w:rsidR="005D2D04">
          <w:rPr>
            <w:noProof/>
            <w:webHidden/>
          </w:rPr>
          <w:instrText xml:space="preserve"> PAGEREF _Toc137036647 \h </w:instrText>
        </w:r>
        <w:r w:rsidR="005D2D04">
          <w:rPr>
            <w:noProof/>
            <w:webHidden/>
          </w:rPr>
        </w:r>
        <w:r w:rsidR="005D2D04">
          <w:rPr>
            <w:noProof/>
            <w:webHidden/>
          </w:rPr>
          <w:fldChar w:fldCharType="separate"/>
        </w:r>
        <w:r w:rsidR="005D2D04">
          <w:rPr>
            <w:noProof/>
            <w:webHidden/>
          </w:rPr>
          <w:t>6</w:t>
        </w:r>
        <w:r w:rsidR="005D2D04">
          <w:rPr>
            <w:noProof/>
            <w:webHidden/>
          </w:rPr>
          <w:fldChar w:fldCharType="end"/>
        </w:r>
      </w:hyperlink>
    </w:p>
    <w:p w:rsidR="005D2D04" w:rsidRDefault="0054419F">
      <w:pPr>
        <w:pStyle w:val="Spistreci3"/>
        <w:tabs>
          <w:tab w:val="left" w:pos="1320"/>
          <w:tab w:val="right" w:leader="dot" w:pos="9060"/>
        </w:tabs>
        <w:rPr>
          <w:rFonts w:asciiTheme="minorHAnsi" w:eastAsiaTheme="minorEastAsia" w:hAnsiTheme="minorHAnsi" w:cstheme="minorBidi"/>
          <w:noProof/>
          <w:sz w:val="22"/>
          <w:szCs w:val="22"/>
        </w:rPr>
      </w:pPr>
      <w:hyperlink w:anchor="_Toc137036648" w:history="1">
        <w:r w:rsidR="005D2D04" w:rsidRPr="000A451A">
          <w:rPr>
            <w:rStyle w:val="Hipercze"/>
            <w:noProof/>
          </w:rPr>
          <w:t>4.1.2</w:t>
        </w:r>
        <w:r w:rsidR="005D2D04">
          <w:rPr>
            <w:rFonts w:asciiTheme="minorHAnsi" w:eastAsiaTheme="minorEastAsia" w:hAnsiTheme="minorHAnsi" w:cstheme="minorBidi"/>
            <w:noProof/>
            <w:sz w:val="22"/>
            <w:szCs w:val="22"/>
          </w:rPr>
          <w:tab/>
        </w:r>
        <w:r w:rsidR="005D2D04" w:rsidRPr="000A451A">
          <w:rPr>
            <w:rStyle w:val="Hipercze"/>
            <w:noProof/>
          </w:rPr>
          <w:t>Czynności wykonywane w sytuacjach awaryjnych</w:t>
        </w:r>
        <w:r w:rsidR="005D2D04">
          <w:rPr>
            <w:noProof/>
            <w:webHidden/>
          </w:rPr>
          <w:tab/>
        </w:r>
        <w:r w:rsidR="005D2D04">
          <w:rPr>
            <w:noProof/>
            <w:webHidden/>
          </w:rPr>
          <w:fldChar w:fldCharType="begin"/>
        </w:r>
        <w:r w:rsidR="005D2D04">
          <w:rPr>
            <w:noProof/>
            <w:webHidden/>
          </w:rPr>
          <w:instrText xml:space="preserve"> PAGEREF _Toc137036648 \h </w:instrText>
        </w:r>
        <w:r w:rsidR="005D2D04">
          <w:rPr>
            <w:noProof/>
            <w:webHidden/>
          </w:rPr>
        </w:r>
        <w:r w:rsidR="005D2D04">
          <w:rPr>
            <w:noProof/>
            <w:webHidden/>
          </w:rPr>
          <w:fldChar w:fldCharType="separate"/>
        </w:r>
        <w:r w:rsidR="005D2D04">
          <w:rPr>
            <w:noProof/>
            <w:webHidden/>
          </w:rPr>
          <w:t>6</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49" w:history="1">
        <w:r w:rsidR="005D2D04" w:rsidRPr="000A451A">
          <w:rPr>
            <w:rStyle w:val="Hipercze"/>
          </w:rPr>
          <w:t>4.2</w:t>
        </w:r>
        <w:r w:rsidR="005D2D04">
          <w:rPr>
            <w:rFonts w:asciiTheme="minorHAnsi" w:eastAsiaTheme="minorEastAsia" w:hAnsiTheme="minorHAnsi" w:cstheme="minorBidi"/>
            <w:sz w:val="22"/>
            <w:szCs w:val="22"/>
          </w:rPr>
          <w:tab/>
        </w:r>
        <w:r w:rsidR="005D2D04" w:rsidRPr="000A451A">
          <w:rPr>
            <w:rStyle w:val="Hipercze"/>
          </w:rPr>
          <w:t>Specyfikacja działań administratorskich</w:t>
        </w:r>
        <w:r w:rsidR="005D2D04">
          <w:rPr>
            <w:webHidden/>
          </w:rPr>
          <w:tab/>
        </w:r>
        <w:r w:rsidR="005D2D04">
          <w:rPr>
            <w:webHidden/>
          </w:rPr>
          <w:fldChar w:fldCharType="begin"/>
        </w:r>
        <w:r w:rsidR="005D2D04">
          <w:rPr>
            <w:webHidden/>
          </w:rPr>
          <w:instrText xml:space="preserve"> PAGEREF _Toc137036649 \h </w:instrText>
        </w:r>
        <w:r w:rsidR="005D2D04">
          <w:rPr>
            <w:webHidden/>
          </w:rPr>
        </w:r>
        <w:r w:rsidR="005D2D04">
          <w:rPr>
            <w:webHidden/>
          </w:rPr>
          <w:fldChar w:fldCharType="separate"/>
        </w:r>
        <w:r w:rsidR="005D2D04">
          <w:rPr>
            <w:webHidden/>
          </w:rPr>
          <w:t>6</w:t>
        </w:r>
        <w:r w:rsidR="005D2D04">
          <w:rPr>
            <w:webHidden/>
          </w:rPr>
          <w:fldChar w:fldCharType="end"/>
        </w:r>
      </w:hyperlink>
    </w:p>
    <w:p w:rsidR="005D2D04" w:rsidRDefault="0054419F">
      <w:pPr>
        <w:pStyle w:val="Spistreci3"/>
        <w:tabs>
          <w:tab w:val="left" w:pos="1320"/>
          <w:tab w:val="right" w:leader="dot" w:pos="9060"/>
        </w:tabs>
        <w:rPr>
          <w:rFonts w:asciiTheme="minorHAnsi" w:eastAsiaTheme="minorEastAsia" w:hAnsiTheme="minorHAnsi" w:cstheme="minorBidi"/>
          <w:noProof/>
          <w:sz w:val="22"/>
          <w:szCs w:val="22"/>
        </w:rPr>
      </w:pPr>
      <w:hyperlink w:anchor="_Toc137036650" w:history="1">
        <w:r w:rsidR="005D2D04" w:rsidRPr="000A451A">
          <w:rPr>
            <w:rStyle w:val="Hipercze"/>
            <w:noProof/>
          </w:rPr>
          <w:t>4.2.1</w:t>
        </w:r>
        <w:r w:rsidR="005D2D04">
          <w:rPr>
            <w:rFonts w:asciiTheme="minorHAnsi" w:eastAsiaTheme="minorEastAsia" w:hAnsiTheme="minorHAnsi" w:cstheme="minorBidi"/>
            <w:noProof/>
            <w:sz w:val="22"/>
            <w:szCs w:val="22"/>
          </w:rPr>
          <w:tab/>
        </w:r>
        <w:r w:rsidR="005D2D04" w:rsidRPr="000A451A">
          <w:rPr>
            <w:rStyle w:val="Hipercze"/>
            <w:noProof/>
          </w:rPr>
          <w:t>Czynności wykonywane regularnie</w:t>
        </w:r>
        <w:r w:rsidR="005D2D04">
          <w:rPr>
            <w:noProof/>
            <w:webHidden/>
          </w:rPr>
          <w:tab/>
        </w:r>
        <w:r w:rsidR="005D2D04">
          <w:rPr>
            <w:noProof/>
            <w:webHidden/>
          </w:rPr>
          <w:fldChar w:fldCharType="begin"/>
        </w:r>
        <w:r w:rsidR="005D2D04">
          <w:rPr>
            <w:noProof/>
            <w:webHidden/>
          </w:rPr>
          <w:instrText xml:space="preserve"> PAGEREF _Toc137036650 \h </w:instrText>
        </w:r>
        <w:r w:rsidR="005D2D04">
          <w:rPr>
            <w:noProof/>
            <w:webHidden/>
          </w:rPr>
        </w:r>
        <w:r w:rsidR="005D2D04">
          <w:rPr>
            <w:noProof/>
            <w:webHidden/>
          </w:rPr>
          <w:fldChar w:fldCharType="separate"/>
        </w:r>
        <w:r w:rsidR="005D2D04">
          <w:rPr>
            <w:noProof/>
            <w:webHidden/>
          </w:rPr>
          <w:t>6</w:t>
        </w:r>
        <w:r w:rsidR="005D2D04">
          <w:rPr>
            <w:noProof/>
            <w:webHidden/>
          </w:rPr>
          <w:fldChar w:fldCharType="end"/>
        </w:r>
      </w:hyperlink>
    </w:p>
    <w:p w:rsidR="005D2D04" w:rsidRDefault="0054419F">
      <w:pPr>
        <w:pStyle w:val="Spistreci3"/>
        <w:tabs>
          <w:tab w:val="left" w:pos="1320"/>
          <w:tab w:val="right" w:leader="dot" w:pos="9060"/>
        </w:tabs>
        <w:rPr>
          <w:rFonts w:asciiTheme="minorHAnsi" w:eastAsiaTheme="minorEastAsia" w:hAnsiTheme="minorHAnsi" w:cstheme="minorBidi"/>
          <w:noProof/>
          <w:sz w:val="22"/>
          <w:szCs w:val="22"/>
        </w:rPr>
      </w:pPr>
      <w:hyperlink w:anchor="_Toc137036651" w:history="1">
        <w:r w:rsidR="005D2D04" w:rsidRPr="000A451A">
          <w:rPr>
            <w:rStyle w:val="Hipercze"/>
            <w:noProof/>
          </w:rPr>
          <w:t>4.2.2</w:t>
        </w:r>
        <w:r w:rsidR="005D2D04">
          <w:rPr>
            <w:rFonts w:asciiTheme="minorHAnsi" w:eastAsiaTheme="minorEastAsia" w:hAnsiTheme="minorHAnsi" w:cstheme="minorBidi"/>
            <w:noProof/>
            <w:sz w:val="22"/>
            <w:szCs w:val="22"/>
          </w:rPr>
          <w:tab/>
        </w:r>
        <w:r w:rsidR="005D2D04" w:rsidRPr="000A451A">
          <w:rPr>
            <w:rStyle w:val="Hipercze"/>
            <w:noProof/>
          </w:rPr>
          <w:t>Czynności wykonywane w sytuacjach awaryjnych</w:t>
        </w:r>
        <w:r w:rsidR="005D2D04">
          <w:rPr>
            <w:noProof/>
            <w:webHidden/>
          </w:rPr>
          <w:tab/>
        </w:r>
        <w:r w:rsidR="005D2D04">
          <w:rPr>
            <w:noProof/>
            <w:webHidden/>
          </w:rPr>
          <w:fldChar w:fldCharType="begin"/>
        </w:r>
        <w:r w:rsidR="005D2D04">
          <w:rPr>
            <w:noProof/>
            <w:webHidden/>
          </w:rPr>
          <w:instrText xml:space="preserve"> PAGEREF _Toc137036651 \h </w:instrText>
        </w:r>
        <w:r w:rsidR="005D2D04">
          <w:rPr>
            <w:noProof/>
            <w:webHidden/>
          </w:rPr>
        </w:r>
        <w:r w:rsidR="005D2D04">
          <w:rPr>
            <w:noProof/>
            <w:webHidden/>
          </w:rPr>
          <w:fldChar w:fldCharType="separate"/>
        </w:r>
        <w:r w:rsidR="005D2D04">
          <w:rPr>
            <w:noProof/>
            <w:webHidden/>
          </w:rPr>
          <w:t>7</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52" w:history="1">
        <w:r w:rsidR="005D2D04" w:rsidRPr="000A451A">
          <w:rPr>
            <w:rStyle w:val="Hipercze"/>
          </w:rPr>
          <w:t>4.3</w:t>
        </w:r>
        <w:r w:rsidR="005D2D04">
          <w:rPr>
            <w:rFonts w:asciiTheme="minorHAnsi" w:eastAsiaTheme="minorEastAsia" w:hAnsiTheme="minorHAnsi" w:cstheme="minorBidi"/>
            <w:sz w:val="22"/>
            <w:szCs w:val="22"/>
          </w:rPr>
          <w:tab/>
        </w:r>
        <w:r w:rsidR="005D2D04" w:rsidRPr="000A451A">
          <w:rPr>
            <w:rStyle w:val="Hipercze"/>
          </w:rPr>
          <w:t>Startowanie i restartowanie systemu</w:t>
        </w:r>
        <w:r w:rsidR="005D2D04">
          <w:rPr>
            <w:webHidden/>
          </w:rPr>
          <w:tab/>
        </w:r>
        <w:r w:rsidR="005D2D04">
          <w:rPr>
            <w:webHidden/>
          </w:rPr>
          <w:fldChar w:fldCharType="begin"/>
        </w:r>
        <w:r w:rsidR="005D2D04">
          <w:rPr>
            <w:webHidden/>
          </w:rPr>
          <w:instrText xml:space="preserve"> PAGEREF _Toc137036652 \h </w:instrText>
        </w:r>
        <w:r w:rsidR="005D2D04">
          <w:rPr>
            <w:webHidden/>
          </w:rPr>
        </w:r>
        <w:r w:rsidR="005D2D04">
          <w:rPr>
            <w:webHidden/>
          </w:rPr>
          <w:fldChar w:fldCharType="separate"/>
        </w:r>
        <w:r w:rsidR="005D2D04">
          <w:rPr>
            <w:webHidden/>
          </w:rPr>
          <w:t>7</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53" w:history="1">
        <w:r w:rsidR="005D2D04" w:rsidRPr="000A451A">
          <w:rPr>
            <w:rStyle w:val="Hipercze"/>
          </w:rPr>
          <w:t>4.4</w:t>
        </w:r>
        <w:r w:rsidR="005D2D04">
          <w:rPr>
            <w:rFonts w:asciiTheme="minorHAnsi" w:eastAsiaTheme="minorEastAsia" w:hAnsiTheme="minorHAnsi" w:cstheme="minorBidi"/>
            <w:sz w:val="22"/>
            <w:szCs w:val="22"/>
          </w:rPr>
          <w:tab/>
        </w:r>
        <w:r w:rsidR="005D2D04" w:rsidRPr="000A451A">
          <w:rPr>
            <w:rStyle w:val="Hipercze"/>
          </w:rPr>
          <w:t>Procedury wykonawcze operatorów/administratorów (wskazanie miejsca składowania procedur)</w:t>
        </w:r>
        <w:r w:rsidR="005D2D04">
          <w:rPr>
            <w:webHidden/>
          </w:rPr>
          <w:tab/>
        </w:r>
        <w:r w:rsidR="005D2D04">
          <w:rPr>
            <w:webHidden/>
          </w:rPr>
          <w:fldChar w:fldCharType="begin"/>
        </w:r>
        <w:r w:rsidR="005D2D04">
          <w:rPr>
            <w:webHidden/>
          </w:rPr>
          <w:instrText xml:space="preserve"> PAGEREF _Toc137036653 \h </w:instrText>
        </w:r>
        <w:r w:rsidR="005D2D04">
          <w:rPr>
            <w:webHidden/>
          </w:rPr>
        </w:r>
        <w:r w:rsidR="005D2D04">
          <w:rPr>
            <w:webHidden/>
          </w:rPr>
          <w:fldChar w:fldCharType="separate"/>
        </w:r>
        <w:r w:rsidR="005D2D04">
          <w:rPr>
            <w:webHidden/>
          </w:rPr>
          <w:t>7</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54" w:history="1">
        <w:r w:rsidR="005D2D04" w:rsidRPr="000A451A">
          <w:rPr>
            <w:rStyle w:val="Hipercze"/>
            <w:noProof/>
          </w:rPr>
          <w:t>5.</w:t>
        </w:r>
        <w:r w:rsidR="005D2D04">
          <w:rPr>
            <w:rFonts w:asciiTheme="minorHAnsi" w:eastAsiaTheme="minorEastAsia" w:hAnsiTheme="minorHAnsi" w:cstheme="minorBidi"/>
            <w:noProof/>
            <w:sz w:val="22"/>
            <w:szCs w:val="22"/>
          </w:rPr>
          <w:tab/>
        </w:r>
        <w:r w:rsidR="005D2D04" w:rsidRPr="000A451A">
          <w:rPr>
            <w:rStyle w:val="Hipercze"/>
            <w:noProof/>
          </w:rPr>
          <w:t>Rozwiązanie awaryjne</w:t>
        </w:r>
        <w:r w:rsidR="005D2D04">
          <w:rPr>
            <w:noProof/>
            <w:webHidden/>
          </w:rPr>
          <w:tab/>
        </w:r>
        <w:r w:rsidR="005D2D04">
          <w:rPr>
            <w:noProof/>
            <w:webHidden/>
          </w:rPr>
          <w:fldChar w:fldCharType="begin"/>
        </w:r>
        <w:r w:rsidR="005D2D04">
          <w:rPr>
            <w:noProof/>
            <w:webHidden/>
          </w:rPr>
          <w:instrText xml:space="preserve"> PAGEREF _Toc137036654 \h </w:instrText>
        </w:r>
        <w:r w:rsidR="005D2D04">
          <w:rPr>
            <w:noProof/>
            <w:webHidden/>
          </w:rPr>
        </w:r>
        <w:r w:rsidR="005D2D04">
          <w:rPr>
            <w:noProof/>
            <w:webHidden/>
          </w:rPr>
          <w:fldChar w:fldCharType="separate"/>
        </w:r>
        <w:r w:rsidR="005D2D04">
          <w:rPr>
            <w:noProof/>
            <w:webHidden/>
          </w:rPr>
          <w:t>7</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55" w:history="1">
        <w:r w:rsidR="005D2D04" w:rsidRPr="000A451A">
          <w:rPr>
            <w:rStyle w:val="Hipercze"/>
          </w:rPr>
          <w:t>5.1</w:t>
        </w:r>
        <w:r w:rsidR="005D2D04">
          <w:rPr>
            <w:rFonts w:asciiTheme="minorHAnsi" w:eastAsiaTheme="minorEastAsia" w:hAnsiTheme="minorHAnsi" w:cstheme="minorBidi"/>
            <w:sz w:val="22"/>
            <w:szCs w:val="22"/>
          </w:rPr>
          <w:tab/>
        </w:r>
        <w:r w:rsidR="005D2D04" w:rsidRPr="000A451A">
          <w:rPr>
            <w:rStyle w:val="Hipercze"/>
          </w:rPr>
          <w:t>Proponowane rozwiązania przełączania komponentów systemu / redundancji</w:t>
        </w:r>
        <w:r w:rsidR="005D2D04">
          <w:rPr>
            <w:webHidden/>
          </w:rPr>
          <w:tab/>
        </w:r>
        <w:r w:rsidR="005D2D04">
          <w:rPr>
            <w:webHidden/>
          </w:rPr>
          <w:fldChar w:fldCharType="begin"/>
        </w:r>
        <w:r w:rsidR="005D2D04">
          <w:rPr>
            <w:webHidden/>
          </w:rPr>
          <w:instrText xml:space="preserve"> PAGEREF _Toc137036655 \h </w:instrText>
        </w:r>
        <w:r w:rsidR="005D2D04">
          <w:rPr>
            <w:webHidden/>
          </w:rPr>
        </w:r>
        <w:r w:rsidR="005D2D04">
          <w:rPr>
            <w:webHidden/>
          </w:rPr>
          <w:fldChar w:fldCharType="separate"/>
        </w:r>
        <w:r w:rsidR="005D2D04">
          <w:rPr>
            <w:webHidden/>
          </w:rPr>
          <w:t>7</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56" w:history="1">
        <w:r w:rsidR="005D2D04" w:rsidRPr="000A451A">
          <w:rPr>
            <w:rStyle w:val="Hipercze"/>
          </w:rPr>
          <w:t>5.2</w:t>
        </w:r>
        <w:r w:rsidR="005D2D04">
          <w:rPr>
            <w:rFonts w:asciiTheme="minorHAnsi" w:eastAsiaTheme="minorEastAsia" w:hAnsiTheme="minorHAnsi" w:cstheme="minorBidi"/>
            <w:sz w:val="22"/>
            <w:szCs w:val="22"/>
          </w:rPr>
          <w:tab/>
        </w:r>
        <w:r w:rsidR="005D2D04" w:rsidRPr="000A451A">
          <w:rPr>
            <w:rStyle w:val="Hipercze"/>
          </w:rPr>
          <w:t>Rozwiązanie awaryjne na poziomie środowiska systemu</w:t>
        </w:r>
        <w:r w:rsidR="005D2D04">
          <w:rPr>
            <w:webHidden/>
          </w:rPr>
          <w:tab/>
        </w:r>
        <w:r w:rsidR="005D2D04">
          <w:rPr>
            <w:webHidden/>
          </w:rPr>
          <w:fldChar w:fldCharType="begin"/>
        </w:r>
        <w:r w:rsidR="005D2D04">
          <w:rPr>
            <w:webHidden/>
          </w:rPr>
          <w:instrText xml:space="preserve"> PAGEREF _Toc137036656 \h </w:instrText>
        </w:r>
        <w:r w:rsidR="005D2D04">
          <w:rPr>
            <w:webHidden/>
          </w:rPr>
        </w:r>
        <w:r w:rsidR="005D2D04">
          <w:rPr>
            <w:webHidden/>
          </w:rPr>
          <w:fldChar w:fldCharType="separate"/>
        </w:r>
        <w:r w:rsidR="005D2D04">
          <w:rPr>
            <w:webHidden/>
          </w:rPr>
          <w:t>7</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57" w:history="1">
        <w:r w:rsidR="005D2D04" w:rsidRPr="000A451A">
          <w:rPr>
            <w:rStyle w:val="Hipercze"/>
          </w:rPr>
          <w:t>5.3</w:t>
        </w:r>
        <w:r w:rsidR="005D2D04">
          <w:rPr>
            <w:rFonts w:asciiTheme="minorHAnsi" w:eastAsiaTheme="minorEastAsia" w:hAnsiTheme="minorHAnsi" w:cstheme="minorBidi"/>
            <w:sz w:val="22"/>
            <w:szCs w:val="22"/>
          </w:rPr>
          <w:tab/>
        </w:r>
        <w:r w:rsidR="005D2D04" w:rsidRPr="000A451A">
          <w:rPr>
            <w:rStyle w:val="Hipercze"/>
          </w:rPr>
          <w:t>Opis znanych błędów / FAQ</w:t>
        </w:r>
        <w:r w:rsidR="005D2D04">
          <w:rPr>
            <w:webHidden/>
          </w:rPr>
          <w:tab/>
        </w:r>
        <w:r w:rsidR="005D2D04">
          <w:rPr>
            <w:webHidden/>
          </w:rPr>
          <w:fldChar w:fldCharType="begin"/>
        </w:r>
        <w:r w:rsidR="005D2D04">
          <w:rPr>
            <w:webHidden/>
          </w:rPr>
          <w:instrText xml:space="preserve"> PAGEREF _Toc137036657 \h </w:instrText>
        </w:r>
        <w:r w:rsidR="005D2D04">
          <w:rPr>
            <w:webHidden/>
          </w:rPr>
        </w:r>
        <w:r w:rsidR="005D2D04">
          <w:rPr>
            <w:webHidden/>
          </w:rPr>
          <w:fldChar w:fldCharType="separate"/>
        </w:r>
        <w:r w:rsidR="005D2D04">
          <w:rPr>
            <w:webHidden/>
          </w:rPr>
          <w:t>7</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58" w:history="1">
        <w:r w:rsidR="005D2D04" w:rsidRPr="000A451A">
          <w:rPr>
            <w:rStyle w:val="Hipercze"/>
            <w:noProof/>
          </w:rPr>
          <w:t>6.</w:t>
        </w:r>
        <w:r w:rsidR="005D2D04">
          <w:rPr>
            <w:rFonts w:asciiTheme="minorHAnsi" w:eastAsiaTheme="minorEastAsia" w:hAnsiTheme="minorHAnsi" w:cstheme="minorBidi"/>
            <w:noProof/>
            <w:sz w:val="22"/>
            <w:szCs w:val="22"/>
          </w:rPr>
          <w:tab/>
        </w:r>
        <w:r w:rsidR="005D2D04" w:rsidRPr="000A451A">
          <w:rPr>
            <w:rStyle w:val="Hipercze"/>
            <w:noProof/>
          </w:rPr>
          <w:t>Oprogramowanie</w:t>
        </w:r>
        <w:r w:rsidR="005D2D04">
          <w:rPr>
            <w:noProof/>
            <w:webHidden/>
          </w:rPr>
          <w:tab/>
        </w:r>
        <w:r w:rsidR="005D2D04">
          <w:rPr>
            <w:noProof/>
            <w:webHidden/>
          </w:rPr>
          <w:fldChar w:fldCharType="begin"/>
        </w:r>
        <w:r w:rsidR="005D2D04">
          <w:rPr>
            <w:noProof/>
            <w:webHidden/>
          </w:rPr>
          <w:instrText xml:space="preserve"> PAGEREF _Toc137036658 \h </w:instrText>
        </w:r>
        <w:r w:rsidR="005D2D04">
          <w:rPr>
            <w:noProof/>
            <w:webHidden/>
          </w:rPr>
        </w:r>
        <w:r w:rsidR="005D2D04">
          <w:rPr>
            <w:noProof/>
            <w:webHidden/>
          </w:rPr>
          <w:fldChar w:fldCharType="separate"/>
        </w:r>
        <w:r w:rsidR="005D2D04">
          <w:rPr>
            <w:noProof/>
            <w:webHidden/>
          </w:rPr>
          <w:t>8</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59" w:history="1">
        <w:r w:rsidR="005D2D04" w:rsidRPr="000A451A">
          <w:rPr>
            <w:rStyle w:val="Hipercze"/>
          </w:rPr>
          <w:t>6.1</w:t>
        </w:r>
        <w:r w:rsidR="005D2D04">
          <w:rPr>
            <w:rFonts w:asciiTheme="minorHAnsi" w:eastAsiaTheme="minorEastAsia" w:hAnsiTheme="minorHAnsi" w:cstheme="minorBidi"/>
            <w:sz w:val="22"/>
            <w:szCs w:val="22"/>
          </w:rPr>
          <w:tab/>
        </w:r>
        <w:r w:rsidR="005D2D04" w:rsidRPr="000A451A">
          <w:rPr>
            <w:rStyle w:val="Hipercze"/>
          </w:rPr>
          <w:t>Specyfikacja niezbędnego oprogramowania</w:t>
        </w:r>
        <w:r w:rsidR="005D2D04">
          <w:rPr>
            <w:webHidden/>
          </w:rPr>
          <w:tab/>
        </w:r>
        <w:r w:rsidR="005D2D04">
          <w:rPr>
            <w:webHidden/>
          </w:rPr>
          <w:fldChar w:fldCharType="begin"/>
        </w:r>
        <w:r w:rsidR="005D2D04">
          <w:rPr>
            <w:webHidden/>
          </w:rPr>
          <w:instrText xml:space="preserve"> PAGEREF _Toc137036659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0" w:history="1">
        <w:r w:rsidR="005D2D04" w:rsidRPr="000A451A">
          <w:rPr>
            <w:rStyle w:val="Hipercze"/>
          </w:rPr>
          <w:t>6.2</w:t>
        </w:r>
        <w:r w:rsidR="005D2D04">
          <w:rPr>
            <w:rFonts w:asciiTheme="minorHAnsi" w:eastAsiaTheme="minorEastAsia" w:hAnsiTheme="minorHAnsi" w:cstheme="minorBidi"/>
            <w:sz w:val="22"/>
            <w:szCs w:val="22"/>
          </w:rPr>
          <w:tab/>
        </w:r>
        <w:r w:rsidR="005D2D04" w:rsidRPr="000A451A">
          <w:rPr>
            <w:rStyle w:val="Hipercze"/>
          </w:rPr>
          <w:t>Pakiet instalacyjny dla wyspecyfikowanego oprogramowania</w:t>
        </w:r>
        <w:r w:rsidR="005D2D04">
          <w:rPr>
            <w:webHidden/>
          </w:rPr>
          <w:tab/>
        </w:r>
        <w:r w:rsidR="005D2D04">
          <w:rPr>
            <w:webHidden/>
          </w:rPr>
          <w:fldChar w:fldCharType="begin"/>
        </w:r>
        <w:r w:rsidR="005D2D04">
          <w:rPr>
            <w:webHidden/>
          </w:rPr>
          <w:instrText xml:space="preserve"> PAGEREF _Toc137036660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1" w:history="1">
        <w:r w:rsidR="005D2D04" w:rsidRPr="000A451A">
          <w:rPr>
            <w:rStyle w:val="Hipercze"/>
          </w:rPr>
          <w:t>6.3</w:t>
        </w:r>
        <w:r w:rsidR="005D2D04">
          <w:rPr>
            <w:rFonts w:asciiTheme="minorHAnsi" w:eastAsiaTheme="minorEastAsia" w:hAnsiTheme="minorHAnsi" w:cstheme="minorBidi"/>
            <w:sz w:val="22"/>
            <w:szCs w:val="22"/>
          </w:rPr>
          <w:tab/>
        </w:r>
        <w:r w:rsidR="005D2D04" w:rsidRPr="000A451A">
          <w:rPr>
            <w:rStyle w:val="Hipercze"/>
          </w:rPr>
          <w:t>Instrukcja wykonania dodatkowych prac konfiguracyjnych</w:t>
        </w:r>
        <w:r w:rsidR="005D2D04">
          <w:rPr>
            <w:webHidden/>
          </w:rPr>
          <w:tab/>
        </w:r>
        <w:r w:rsidR="005D2D04">
          <w:rPr>
            <w:webHidden/>
          </w:rPr>
          <w:fldChar w:fldCharType="begin"/>
        </w:r>
        <w:r w:rsidR="005D2D04">
          <w:rPr>
            <w:webHidden/>
          </w:rPr>
          <w:instrText xml:space="preserve"> PAGEREF _Toc137036661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2" w:history="1">
        <w:r w:rsidR="005D2D04" w:rsidRPr="000A451A">
          <w:rPr>
            <w:rStyle w:val="Hipercze"/>
          </w:rPr>
          <w:t>6.4</w:t>
        </w:r>
        <w:r w:rsidR="005D2D04">
          <w:rPr>
            <w:rFonts w:asciiTheme="minorHAnsi" w:eastAsiaTheme="minorEastAsia" w:hAnsiTheme="minorHAnsi" w:cstheme="minorBidi"/>
            <w:sz w:val="22"/>
            <w:szCs w:val="22"/>
          </w:rPr>
          <w:tab/>
        </w:r>
        <w:r w:rsidR="005D2D04" w:rsidRPr="000A451A">
          <w:rPr>
            <w:rStyle w:val="Hipercze"/>
          </w:rPr>
          <w:t>Opis mechanizmu bezpieczeństwa i autoryzacji dla oprogramowania</w:t>
        </w:r>
        <w:r w:rsidR="005D2D04">
          <w:rPr>
            <w:webHidden/>
          </w:rPr>
          <w:tab/>
        </w:r>
        <w:r w:rsidR="005D2D04">
          <w:rPr>
            <w:webHidden/>
          </w:rPr>
          <w:fldChar w:fldCharType="begin"/>
        </w:r>
        <w:r w:rsidR="005D2D04">
          <w:rPr>
            <w:webHidden/>
          </w:rPr>
          <w:instrText xml:space="preserve"> PAGEREF _Toc137036662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63" w:history="1">
        <w:r w:rsidR="005D2D04" w:rsidRPr="000A451A">
          <w:rPr>
            <w:rStyle w:val="Hipercze"/>
            <w:noProof/>
          </w:rPr>
          <w:t>7.</w:t>
        </w:r>
        <w:r w:rsidR="005D2D04">
          <w:rPr>
            <w:rFonts w:asciiTheme="minorHAnsi" w:eastAsiaTheme="minorEastAsia" w:hAnsiTheme="minorHAnsi" w:cstheme="minorBidi"/>
            <w:noProof/>
            <w:sz w:val="22"/>
            <w:szCs w:val="22"/>
          </w:rPr>
          <w:tab/>
        </w:r>
        <w:r w:rsidR="005D2D04" w:rsidRPr="000A451A">
          <w:rPr>
            <w:rStyle w:val="Hipercze"/>
            <w:noProof/>
          </w:rPr>
          <w:t>Instalowanie nowych wersji oraz poprawek</w:t>
        </w:r>
        <w:r w:rsidR="005D2D04">
          <w:rPr>
            <w:noProof/>
            <w:webHidden/>
          </w:rPr>
          <w:tab/>
        </w:r>
        <w:r w:rsidR="005D2D04">
          <w:rPr>
            <w:noProof/>
            <w:webHidden/>
          </w:rPr>
          <w:fldChar w:fldCharType="begin"/>
        </w:r>
        <w:r w:rsidR="005D2D04">
          <w:rPr>
            <w:noProof/>
            <w:webHidden/>
          </w:rPr>
          <w:instrText xml:space="preserve"> PAGEREF _Toc137036663 \h </w:instrText>
        </w:r>
        <w:r w:rsidR="005D2D04">
          <w:rPr>
            <w:noProof/>
            <w:webHidden/>
          </w:rPr>
        </w:r>
        <w:r w:rsidR="005D2D04">
          <w:rPr>
            <w:noProof/>
            <w:webHidden/>
          </w:rPr>
          <w:fldChar w:fldCharType="separate"/>
        </w:r>
        <w:r w:rsidR="005D2D04">
          <w:rPr>
            <w:noProof/>
            <w:webHidden/>
          </w:rPr>
          <w:t>8</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4" w:history="1">
        <w:r w:rsidR="005D2D04" w:rsidRPr="000A451A">
          <w:rPr>
            <w:rStyle w:val="Hipercze"/>
          </w:rPr>
          <w:t>7.1</w:t>
        </w:r>
        <w:r w:rsidR="005D2D04">
          <w:rPr>
            <w:rFonts w:asciiTheme="minorHAnsi" w:eastAsiaTheme="minorEastAsia" w:hAnsiTheme="minorHAnsi" w:cstheme="minorBidi"/>
            <w:sz w:val="22"/>
            <w:szCs w:val="22"/>
          </w:rPr>
          <w:tab/>
        </w:r>
        <w:r w:rsidR="005D2D04" w:rsidRPr="000A451A">
          <w:rPr>
            <w:rStyle w:val="Hipercze"/>
          </w:rPr>
          <w:t>Opis instalacji</w:t>
        </w:r>
        <w:r w:rsidR="005D2D04">
          <w:rPr>
            <w:webHidden/>
          </w:rPr>
          <w:tab/>
        </w:r>
        <w:r w:rsidR="005D2D04">
          <w:rPr>
            <w:webHidden/>
          </w:rPr>
          <w:fldChar w:fldCharType="begin"/>
        </w:r>
        <w:r w:rsidR="005D2D04">
          <w:rPr>
            <w:webHidden/>
          </w:rPr>
          <w:instrText xml:space="preserve"> PAGEREF _Toc137036664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65" w:history="1">
        <w:r w:rsidR="005D2D04" w:rsidRPr="000A451A">
          <w:rPr>
            <w:rStyle w:val="Hipercze"/>
            <w:noProof/>
          </w:rPr>
          <w:t>8.</w:t>
        </w:r>
        <w:r w:rsidR="005D2D04">
          <w:rPr>
            <w:rFonts w:asciiTheme="minorHAnsi" w:eastAsiaTheme="minorEastAsia" w:hAnsiTheme="minorHAnsi" w:cstheme="minorBidi"/>
            <w:noProof/>
            <w:sz w:val="22"/>
            <w:szCs w:val="22"/>
          </w:rPr>
          <w:tab/>
        </w:r>
        <w:r w:rsidR="005D2D04" w:rsidRPr="000A451A">
          <w:rPr>
            <w:rStyle w:val="Hipercze"/>
            <w:noProof/>
          </w:rPr>
          <w:t>Licencje</w:t>
        </w:r>
        <w:r w:rsidR="005D2D04">
          <w:rPr>
            <w:noProof/>
            <w:webHidden/>
          </w:rPr>
          <w:tab/>
        </w:r>
        <w:r w:rsidR="005D2D04">
          <w:rPr>
            <w:noProof/>
            <w:webHidden/>
          </w:rPr>
          <w:fldChar w:fldCharType="begin"/>
        </w:r>
        <w:r w:rsidR="005D2D04">
          <w:rPr>
            <w:noProof/>
            <w:webHidden/>
          </w:rPr>
          <w:instrText xml:space="preserve"> PAGEREF _Toc137036665 \h </w:instrText>
        </w:r>
        <w:r w:rsidR="005D2D04">
          <w:rPr>
            <w:noProof/>
            <w:webHidden/>
          </w:rPr>
        </w:r>
        <w:r w:rsidR="005D2D04">
          <w:rPr>
            <w:noProof/>
            <w:webHidden/>
          </w:rPr>
          <w:fldChar w:fldCharType="separate"/>
        </w:r>
        <w:r w:rsidR="005D2D04">
          <w:rPr>
            <w:noProof/>
            <w:webHidden/>
          </w:rPr>
          <w:t>8</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6" w:history="1">
        <w:r w:rsidR="005D2D04" w:rsidRPr="000A451A">
          <w:rPr>
            <w:rStyle w:val="Hipercze"/>
          </w:rPr>
          <w:t>8.1</w:t>
        </w:r>
        <w:r w:rsidR="005D2D04">
          <w:rPr>
            <w:rFonts w:asciiTheme="minorHAnsi" w:eastAsiaTheme="minorEastAsia" w:hAnsiTheme="minorHAnsi" w:cstheme="minorBidi"/>
            <w:sz w:val="22"/>
            <w:szCs w:val="22"/>
          </w:rPr>
          <w:tab/>
        </w:r>
        <w:r w:rsidR="005D2D04" w:rsidRPr="000A451A">
          <w:rPr>
            <w:rStyle w:val="Hipercze"/>
          </w:rPr>
          <w:t>Aplikacja</w:t>
        </w:r>
        <w:r w:rsidR="005D2D04">
          <w:rPr>
            <w:webHidden/>
          </w:rPr>
          <w:tab/>
        </w:r>
        <w:r w:rsidR="005D2D04">
          <w:rPr>
            <w:webHidden/>
          </w:rPr>
          <w:fldChar w:fldCharType="begin"/>
        </w:r>
        <w:r w:rsidR="005D2D04">
          <w:rPr>
            <w:webHidden/>
          </w:rPr>
          <w:instrText xml:space="preserve"> PAGEREF _Toc137036666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7" w:history="1">
        <w:r w:rsidR="005D2D04" w:rsidRPr="000A451A">
          <w:rPr>
            <w:rStyle w:val="Hipercze"/>
          </w:rPr>
          <w:t>8.2</w:t>
        </w:r>
        <w:r w:rsidR="005D2D04">
          <w:rPr>
            <w:rFonts w:asciiTheme="minorHAnsi" w:eastAsiaTheme="minorEastAsia" w:hAnsiTheme="minorHAnsi" w:cstheme="minorBidi"/>
            <w:sz w:val="22"/>
            <w:szCs w:val="22"/>
          </w:rPr>
          <w:tab/>
        </w:r>
        <w:r w:rsidR="005D2D04" w:rsidRPr="000A451A">
          <w:rPr>
            <w:rStyle w:val="Hipercze"/>
          </w:rPr>
          <w:t>Oprogramowanie Dostawców usług, dostępność licencji</w:t>
        </w:r>
        <w:r w:rsidR="005D2D04">
          <w:rPr>
            <w:webHidden/>
          </w:rPr>
          <w:tab/>
        </w:r>
        <w:r w:rsidR="005D2D04">
          <w:rPr>
            <w:webHidden/>
          </w:rPr>
          <w:fldChar w:fldCharType="begin"/>
        </w:r>
        <w:r w:rsidR="005D2D04">
          <w:rPr>
            <w:webHidden/>
          </w:rPr>
          <w:instrText xml:space="preserve"> PAGEREF _Toc137036667 \h </w:instrText>
        </w:r>
        <w:r w:rsidR="005D2D04">
          <w:rPr>
            <w:webHidden/>
          </w:rPr>
        </w:r>
        <w:r w:rsidR="005D2D04">
          <w:rPr>
            <w:webHidden/>
          </w:rPr>
          <w:fldChar w:fldCharType="separate"/>
        </w:r>
        <w:r w:rsidR="005D2D04">
          <w:rPr>
            <w:webHidden/>
          </w:rPr>
          <w:t>8</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68" w:history="1">
        <w:r w:rsidR="005D2D04" w:rsidRPr="000A451A">
          <w:rPr>
            <w:rStyle w:val="Hipercze"/>
          </w:rPr>
          <w:t>8.3</w:t>
        </w:r>
        <w:r w:rsidR="005D2D04">
          <w:rPr>
            <w:rFonts w:asciiTheme="minorHAnsi" w:eastAsiaTheme="minorEastAsia" w:hAnsiTheme="minorHAnsi" w:cstheme="minorBidi"/>
            <w:sz w:val="22"/>
            <w:szCs w:val="22"/>
          </w:rPr>
          <w:tab/>
        </w:r>
        <w:r w:rsidR="005D2D04" w:rsidRPr="000A451A">
          <w:rPr>
            <w:rStyle w:val="Hipercze"/>
          </w:rPr>
          <w:t>Systemy operacyjne, dostępność licencji</w:t>
        </w:r>
        <w:r w:rsidR="005D2D04">
          <w:rPr>
            <w:webHidden/>
          </w:rPr>
          <w:tab/>
        </w:r>
        <w:r w:rsidR="005D2D04">
          <w:rPr>
            <w:webHidden/>
          </w:rPr>
          <w:fldChar w:fldCharType="begin"/>
        </w:r>
        <w:r w:rsidR="005D2D04">
          <w:rPr>
            <w:webHidden/>
          </w:rPr>
          <w:instrText xml:space="preserve"> PAGEREF _Toc137036668 \h </w:instrText>
        </w:r>
        <w:r w:rsidR="005D2D04">
          <w:rPr>
            <w:webHidden/>
          </w:rPr>
        </w:r>
        <w:r w:rsidR="005D2D04">
          <w:rPr>
            <w:webHidden/>
          </w:rPr>
          <w:fldChar w:fldCharType="separate"/>
        </w:r>
        <w:r w:rsidR="005D2D04">
          <w:rPr>
            <w:webHidden/>
          </w:rPr>
          <w:t>9</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69" w:history="1">
        <w:r w:rsidR="005D2D04" w:rsidRPr="000A451A">
          <w:rPr>
            <w:rStyle w:val="Hipercze"/>
            <w:noProof/>
          </w:rPr>
          <w:t>9.</w:t>
        </w:r>
        <w:r w:rsidR="005D2D04">
          <w:rPr>
            <w:rFonts w:asciiTheme="minorHAnsi" w:eastAsiaTheme="minorEastAsia" w:hAnsiTheme="minorHAnsi" w:cstheme="minorBidi"/>
            <w:noProof/>
            <w:sz w:val="22"/>
            <w:szCs w:val="22"/>
          </w:rPr>
          <w:tab/>
        </w:r>
        <w:r w:rsidR="005D2D04" w:rsidRPr="000A451A">
          <w:rPr>
            <w:rStyle w:val="Hipercze"/>
            <w:noProof/>
          </w:rPr>
          <w:t>Szkolenia</w:t>
        </w:r>
        <w:r w:rsidR="005D2D04">
          <w:rPr>
            <w:noProof/>
            <w:webHidden/>
          </w:rPr>
          <w:tab/>
        </w:r>
        <w:r w:rsidR="005D2D04">
          <w:rPr>
            <w:noProof/>
            <w:webHidden/>
          </w:rPr>
          <w:fldChar w:fldCharType="begin"/>
        </w:r>
        <w:r w:rsidR="005D2D04">
          <w:rPr>
            <w:noProof/>
            <w:webHidden/>
          </w:rPr>
          <w:instrText xml:space="preserve"> PAGEREF _Toc137036669 \h </w:instrText>
        </w:r>
        <w:r w:rsidR="005D2D04">
          <w:rPr>
            <w:noProof/>
            <w:webHidden/>
          </w:rPr>
        </w:r>
        <w:r w:rsidR="005D2D04">
          <w:rPr>
            <w:noProof/>
            <w:webHidden/>
          </w:rPr>
          <w:fldChar w:fldCharType="separate"/>
        </w:r>
        <w:r w:rsidR="005D2D04">
          <w:rPr>
            <w:noProof/>
            <w:webHidden/>
          </w:rPr>
          <w:t>9</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0" w:history="1">
        <w:r w:rsidR="005D2D04" w:rsidRPr="000A451A">
          <w:rPr>
            <w:rStyle w:val="Hipercze"/>
          </w:rPr>
          <w:t>9.1</w:t>
        </w:r>
        <w:r w:rsidR="005D2D04">
          <w:rPr>
            <w:rFonts w:asciiTheme="minorHAnsi" w:eastAsiaTheme="minorEastAsia" w:hAnsiTheme="minorHAnsi" w:cstheme="minorBidi"/>
            <w:sz w:val="22"/>
            <w:szCs w:val="22"/>
          </w:rPr>
          <w:tab/>
        </w:r>
        <w:r w:rsidR="005D2D04" w:rsidRPr="000A451A">
          <w:rPr>
            <w:rStyle w:val="Hipercze"/>
          </w:rPr>
          <w:t>Rekomendowane szkolenia (wymagane kompetencje) – administratorzy</w:t>
        </w:r>
        <w:r w:rsidR="005D2D04">
          <w:rPr>
            <w:webHidden/>
          </w:rPr>
          <w:tab/>
        </w:r>
        <w:r w:rsidR="005D2D04">
          <w:rPr>
            <w:webHidden/>
          </w:rPr>
          <w:fldChar w:fldCharType="begin"/>
        </w:r>
        <w:r w:rsidR="005D2D04">
          <w:rPr>
            <w:webHidden/>
          </w:rPr>
          <w:instrText xml:space="preserve"> PAGEREF _Toc137036670 \h </w:instrText>
        </w:r>
        <w:r w:rsidR="005D2D04">
          <w:rPr>
            <w:webHidden/>
          </w:rPr>
        </w:r>
        <w:r w:rsidR="005D2D04">
          <w:rPr>
            <w:webHidden/>
          </w:rPr>
          <w:fldChar w:fldCharType="separate"/>
        </w:r>
        <w:r w:rsidR="005D2D04">
          <w:rPr>
            <w:webHidden/>
          </w:rPr>
          <w:t>9</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71" w:history="1">
        <w:r w:rsidR="005D2D04" w:rsidRPr="000A451A">
          <w:rPr>
            <w:rStyle w:val="Hipercze"/>
            <w:noProof/>
          </w:rPr>
          <w:t>10.</w:t>
        </w:r>
        <w:r w:rsidR="005D2D04">
          <w:rPr>
            <w:rFonts w:asciiTheme="minorHAnsi" w:eastAsiaTheme="minorEastAsia" w:hAnsiTheme="minorHAnsi" w:cstheme="minorBidi"/>
            <w:noProof/>
            <w:sz w:val="22"/>
            <w:szCs w:val="22"/>
          </w:rPr>
          <w:tab/>
        </w:r>
        <w:r w:rsidR="005D2D04" w:rsidRPr="000A451A">
          <w:rPr>
            <w:rStyle w:val="Hipercze"/>
            <w:noProof/>
          </w:rPr>
          <w:t>Sprzęt</w:t>
        </w:r>
        <w:r w:rsidR="005D2D04">
          <w:rPr>
            <w:noProof/>
            <w:webHidden/>
          </w:rPr>
          <w:tab/>
        </w:r>
        <w:r w:rsidR="005D2D04">
          <w:rPr>
            <w:noProof/>
            <w:webHidden/>
          </w:rPr>
          <w:fldChar w:fldCharType="begin"/>
        </w:r>
        <w:r w:rsidR="005D2D04">
          <w:rPr>
            <w:noProof/>
            <w:webHidden/>
          </w:rPr>
          <w:instrText xml:space="preserve"> PAGEREF _Toc137036671 \h </w:instrText>
        </w:r>
        <w:r w:rsidR="005D2D04">
          <w:rPr>
            <w:noProof/>
            <w:webHidden/>
          </w:rPr>
        </w:r>
        <w:r w:rsidR="005D2D04">
          <w:rPr>
            <w:noProof/>
            <w:webHidden/>
          </w:rPr>
          <w:fldChar w:fldCharType="separate"/>
        </w:r>
        <w:r w:rsidR="005D2D04">
          <w:rPr>
            <w:noProof/>
            <w:webHidden/>
          </w:rPr>
          <w:t>9</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2" w:history="1">
        <w:r w:rsidR="005D2D04" w:rsidRPr="000A451A">
          <w:rPr>
            <w:rStyle w:val="Hipercze"/>
          </w:rPr>
          <w:t>10.1</w:t>
        </w:r>
        <w:r w:rsidR="005D2D04">
          <w:rPr>
            <w:rFonts w:asciiTheme="minorHAnsi" w:eastAsiaTheme="minorEastAsia" w:hAnsiTheme="minorHAnsi" w:cstheme="minorBidi"/>
            <w:sz w:val="22"/>
            <w:szCs w:val="22"/>
          </w:rPr>
          <w:tab/>
        </w:r>
        <w:r w:rsidR="005D2D04" w:rsidRPr="000A451A">
          <w:rPr>
            <w:rStyle w:val="Hipercze"/>
          </w:rPr>
          <w:t>Specyfikacja techniczna</w:t>
        </w:r>
        <w:r w:rsidR="005D2D04">
          <w:rPr>
            <w:webHidden/>
          </w:rPr>
          <w:tab/>
        </w:r>
        <w:r w:rsidR="005D2D04">
          <w:rPr>
            <w:webHidden/>
          </w:rPr>
          <w:fldChar w:fldCharType="begin"/>
        </w:r>
        <w:r w:rsidR="005D2D04">
          <w:rPr>
            <w:webHidden/>
          </w:rPr>
          <w:instrText xml:space="preserve"> PAGEREF _Toc137036672 \h </w:instrText>
        </w:r>
        <w:r w:rsidR="005D2D04">
          <w:rPr>
            <w:webHidden/>
          </w:rPr>
        </w:r>
        <w:r w:rsidR="005D2D04">
          <w:rPr>
            <w:webHidden/>
          </w:rPr>
          <w:fldChar w:fldCharType="separate"/>
        </w:r>
        <w:r w:rsidR="005D2D04">
          <w:rPr>
            <w:webHidden/>
          </w:rPr>
          <w:t>9</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3" w:history="1">
        <w:r w:rsidR="005D2D04" w:rsidRPr="000A451A">
          <w:rPr>
            <w:rStyle w:val="Hipercze"/>
          </w:rPr>
          <w:t>10.2</w:t>
        </w:r>
        <w:r w:rsidR="005D2D04">
          <w:rPr>
            <w:rFonts w:asciiTheme="minorHAnsi" w:eastAsiaTheme="minorEastAsia" w:hAnsiTheme="minorHAnsi" w:cstheme="minorBidi"/>
            <w:sz w:val="22"/>
            <w:szCs w:val="22"/>
          </w:rPr>
          <w:tab/>
        </w:r>
        <w:r w:rsidR="005D2D04" w:rsidRPr="000A451A">
          <w:rPr>
            <w:rStyle w:val="Hipercze"/>
          </w:rPr>
          <w:t>Połączenia między komponentami</w:t>
        </w:r>
        <w:r w:rsidR="005D2D04">
          <w:rPr>
            <w:webHidden/>
          </w:rPr>
          <w:tab/>
        </w:r>
        <w:r w:rsidR="005D2D04">
          <w:rPr>
            <w:webHidden/>
          </w:rPr>
          <w:fldChar w:fldCharType="begin"/>
        </w:r>
        <w:r w:rsidR="005D2D04">
          <w:rPr>
            <w:webHidden/>
          </w:rPr>
          <w:instrText xml:space="preserve"> PAGEREF _Toc137036673 \h </w:instrText>
        </w:r>
        <w:r w:rsidR="005D2D04">
          <w:rPr>
            <w:webHidden/>
          </w:rPr>
        </w:r>
        <w:r w:rsidR="005D2D04">
          <w:rPr>
            <w:webHidden/>
          </w:rPr>
          <w:fldChar w:fldCharType="separate"/>
        </w:r>
        <w:r w:rsidR="005D2D04">
          <w:rPr>
            <w:webHidden/>
          </w:rPr>
          <w:t>9</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4" w:history="1">
        <w:r w:rsidR="005D2D04" w:rsidRPr="000A451A">
          <w:rPr>
            <w:rStyle w:val="Hipercze"/>
          </w:rPr>
          <w:t>10.3</w:t>
        </w:r>
        <w:r w:rsidR="005D2D04">
          <w:rPr>
            <w:rFonts w:asciiTheme="minorHAnsi" w:eastAsiaTheme="minorEastAsia" w:hAnsiTheme="minorHAnsi" w:cstheme="minorBidi"/>
            <w:sz w:val="22"/>
            <w:szCs w:val="22"/>
          </w:rPr>
          <w:tab/>
        </w:r>
        <w:r w:rsidR="005D2D04" w:rsidRPr="000A451A">
          <w:rPr>
            <w:rStyle w:val="Hipercze"/>
          </w:rPr>
          <w:t>System operacyjny</w:t>
        </w:r>
        <w:r w:rsidR="005D2D04">
          <w:rPr>
            <w:webHidden/>
          </w:rPr>
          <w:tab/>
        </w:r>
        <w:r w:rsidR="005D2D04">
          <w:rPr>
            <w:webHidden/>
          </w:rPr>
          <w:fldChar w:fldCharType="begin"/>
        </w:r>
        <w:r w:rsidR="005D2D04">
          <w:rPr>
            <w:webHidden/>
          </w:rPr>
          <w:instrText xml:space="preserve"> PAGEREF _Toc137036674 \h </w:instrText>
        </w:r>
        <w:r w:rsidR="005D2D04">
          <w:rPr>
            <w:webHidden/>
          </w:rPr>
        </w:r>
        <w:r w:rsidR="005D2D04">
          <w:rPr>
            <w:webHidden/>
          </w:rPr>
          <w:fldChar w:fldCharType="separate"/>
        </w:r>
        <w:r w:rsidR="005D2D04">
          <w:rPr>
            <w:webHidden/>
          </w:rPr>
          <w:t>9</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75" w:history="1">
        <w:r w:rsidR="005D2D04" w:rsidRPr="000A451A">
          <w:rPr>
            <w:rStyle w:val="Hipercze"/>
            <w:noProof/>
          </w:rPr>
          <w:t>11.</w:t>
        </w:r>
        <w:r w:rsidR="005D2D04">
          <w:rPr>
            <w:rFonts w:asciiTheme="minorHAnsi" w:eastAsiaTheme="minorEastAsia" w:hAnsiTheme="minorHAnsi" w:cstheme="minorBidi"/>
            <w:noProof/>
            <w:sz w:val="22"/>
            <w:szCs w:val="22"/>
          </w:rPr>
          <w:tab/>
        </w:r>
        <w:r w:rsidR="005D2D04" w:rsidRPr="000A451A">
          <w:rPr>
            <w:rStyle w:val="Hipercze"/>
            <w:noProof/>
          </w:rPr>
          <w:t>Serwisowanie i wsparcie</w:t>
        </w:r>
        <w:r w:rsidR="005D2D04">
          <w:rPr>
            <w:noProof/>
            <w:webHidden/>
          </w:rPr>
          <w:tab/>
        </w:r>
        <w:r w:rsidR="005D2D04">
          <w:rPr>
            <w:noProof/>
            <w:webHidden/>
          </w:rPr>
          <w:fldChar w:fldCharType="begin"/>
        </w:r>
        <w:r w:rsidR="005D2D04">
          <w:rPr>
            <w:noProof/>
            <w:webHidden/>
          </w:rPr>
          <w:instrText xml:space="preserve"> PAGEREF _Toc137036675 \h </w:instrText>
        </w:r>
        <w:r w:rsidR="005D2D04">
          <w:rPr>
            <w:noProof/>
            <w:webHidden/>
          </w:rPr>
        </w:r>
        <w:r w:rsidR="005D2D04">
          <w:rPr>
            <w:noProof/>
            <w:webHidden/>
          </w:rPr>
          <w:fldChar w:fldCharType="separate"/>
        </w:r>
        <w:r w:rsidR="005D2D04">
          <w:rPr>
            <w:noProof/>
            <w:webHidden/>
          </w:rPr>
          <w:t>10</w:t>
        </w:r>
        <w:r w:rsidR="005D2D04">
          <w:rPr>
            <w:noProof/>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6" w:history="1">
        <w:r w:rsidR="005D2D04" w:rsidRPr="000A451A">
          <w:rPr>
            <w:rStyle w:val="Hipercze"/>
          </w:rPr>
          <w:t>11.1</w:t>
        </w:r>
        <w:r w:rsidR="005D2D04">
          <w:rPr>
            <w:rFonts w:asciiTheme="minorHAnsi" w:eastAsiaTheme="minorEastAsia" w:hAnsiTheme="minorHAnsi" w:cstheme="minorBidi"/>
            <w:sz w:val="22"/>
            <w:szCs w:val="22"/>
          </w:rPr>
          <w:tab/>
        </w:r>
        <w:r w:rsidR="005D2D04" w:rsidRPr="000A451A">
          <w:rPr>
            <w:rStyle w:val="Hipercze"/>
          </w:rPr>
          <w:t>Aplikacja</w:t>
        </w:r>
        <w:r w:rsidR="005D2D04">
          <w:rPr>
            <w:webHidden/>
          </w:rPr>
          <w:tab/>
        </w:r>
        <w:r w:rsidR="005D2D04">
          <w:rPr>
            <w:webHidden/>
          </w:rPr>
          <w:fldChar w:fldCharType="begin"/>
        </w:r>
        <w:r w:rsidR="005D2D04">
          <w:rPr>
            <w:webHidden/>
          </w:rPr>
          <w:instrText xml:space="preserve"> PAGEREF _Toc137036676 \h </w:instrText>
        </w:r>
        <w:r w:rsidR="005D2D04">
          <w:rPr>
            <w:webHidden/>
          </w:rPr>
        </w:r>
        <w:r w:rsidR="005D2D04">
          <w:rPr>
            <w:webHidden/>
          </w:rPr>
          <w:fldChar w:fldCharType="separate"/>
        </w:r>
        <w:r w:rsidR="005D2D04">
          <w:rPr>
            <w:webHidden/>
          </w:rPr>
          <w:t>10</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7" w:history="1">
        <w:r w:rsidR="005D2D04" w:rsidRPr="000A451A">
          <w:rPr>
            <w:rStyle w:val="Hipercze"/>
          </w:rPr>
          <w:t>11.2</w:t>
        </w:r>
        <w:r w:rsidR="005D2D04">
          <w:rPr>
            <w:rFonts w:asciiTheme="minorHAnsi" w:eastAsiaTheme="minorEastAsia" w:hAnsiTheme="minorHAnsi" w:cstheme="minorBidi"/>
            <w:sz w:val="22"/>
            <w:szCs w:val="22"/>
          </w:rPr>
          <w:tab/>
        </w:r>
        <w:r w:rsidR="005D2D04" w:rsidRPr="000A451A">
          <w:rPr>
            <w:rStyle w:val="Hipercze"/>
          </w:rPr>
          <w:t>Sprzęt</w:t>
        </w:r>
        <w:r w:rsidR="005D2D04">
          <w:rPr>
            <w:webHidden/>
          </w:rPr>
          <w:tab/>
        </w:r>
        <w:r w:rsidR="005D2D04">
          <w:rPr>
            <w:webHidden/>
          </w:rPr>
          <w:fldChar w:fldCharType="begin"/>
        </w:r>
        <w:r w:rsidR="005D2D04">
          <w:rPr>
            <w:webHidden/>
          </w:rPr>
          <w:instrText xml:space="preserve"> PAGEREF _Toc137036677 \h </w:instrText>
        </w:r>
        <w:r w:rsidR="005D2D04">
          <w:rPr>
            <w:webHidden/>
          </w:rPr>
        </w:r>
        <w:r w:rsidR="005D2D04">
          <w:rPr>
            <w:webHidden/>
          </w:rPr>
          <w:fldChar w:fldCharType="separate"/>
        </w:r>
        <w:r w:rsidR="005D2D04">
          <w:rPr>
            <w:webHidden/>
          </w:rPr>
          <w:t>10</w:t>
        </w:r>
        <w:r w:rsidR="005D2D04">
          <w:rPr>
            <w:webHidden/>
          </w:rPr>
          <w:fldChar w:fldCharType="end"/>
        </w:r>
      </w:hyperlink>
    </w:p>
    <w:p w:rsidR="005D2D04" w:rsidRDefault="0054419F">
      <w:pPr>
        <w:pStyle w:val="Spistreci2"/>
        <w:rPr>
          <w:rFonts w:asciiTheme="minorHAnsi" w:eastAsiaTheme="minorEastAsia" w:hAnsiTheme="minorHAnsi" w:cstheme="minorBidi"/>
          <w:sz w:val="22"/>
          <w:szCs w:val="22"/>
        </w:rPr>
      </w:pPr>
      <w:hyperlink w:anchor="_Toc137036678" w:history="1">
        <w:r w:rsidR="005D2D04" w:rsidRPr="000A451A">
          <w:rPr>
            <w:rStyle w:val="Hipercze"/>
          </w:rPr>
          <w:t>11.3</w:t>
        </w:r>
        <w:r w:rsidR="005D2D04">
          <w:rPr>
            <w:rFonts w:asciiTheme="minorHAnsi" w:eastAsiaTheme="minorEastAsia" w:hAnsiTheme="minorHAnsi" w:cstheme="minorBidi"/>
            <w:sz w:val="22"/>
            <w:szCs w:val="22"/>
          </w:rPr>
          <w:tab/>
        </w:r>
        <w:r w:rsidR="005D2D04" w:rsidRPr="000A451A">
          <w:rPr>
            <w:rStyle w:val="Hipercze"/>
          </w:rPr>
          <w:t>Oprogramowanie</w:t>
        </w:r>
        <w:r w:rsidR="005D2D04">
          <w:rPr>
            <w:webHidden/>
          </w:rPr>
          <w:tab/>
        </w:r>
        <w:r w:rsidR="005D2D04">
          <w:rPr>
            <w:webHidden/>
          </w:rPr>
          <w:fldChar w:fldCharType="begin"/>
        </w:r>
        <w:r w:rsidR="005D2D04">
          <w:rPr>
            <w:webHidden/>
          </w:rPr>
          <w:instrText xml:space="preserve"> PAGEREF _Toc137036678 \h </w:instrText>
        </w:r>
        <w:r w:rsidR="005D2D04">
          <w:rPr>
            <w:webHidden/>
          </w:rPr>
        </w:r>
        <w:r w:rsidR="005D2D04">
          <w:rPr>
            <w:webHidden/>
          </w:rPr>
          <w:fldChar w:fldCharType="separate"/>
        </w:r>
        <w:r w:rsidR="005D2D04">
          <w:rPr>
            <w:webHidden/>
          </w:rPr>
          <w:t>10</w:t>
        </w:r>
        <w:r w:rsidR="005D2D04">
          <w:rPr>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79" w:history="1">
        <w:r w:rsidR="005D2D04" w:rsidRPr="000A451A">
          <w:rPr>
            <w:rStyle w:val="Hipercze"/>
            <w:noProof/>
          </w:rPr>
          <w:t>12.</w:t>
        </w:r>
        <w:r w:rsidR="005D2D04">
          <w:rPr>
            <w:rFonts w:asciiTheme="minorHAnsi" w:eastAsiaTheme="minorEastAsia" w:hAnsiTheme="minorHAnsi" w:cstheme="minorBidi"/>
            <w:noProof/>
            <w:sz w:val="22"/>
            <w:szCs w:val="22"/>
          </w:rPr>
          <w:tab/>
        </w:r>
        <w:r w:rsidR="005D2D04" w:rsidRPr="000A451A">
          <w:rPr>
            <w:rStyle w:val="Hipercze"/>
            <w:noProof/>
          </w:rPr>
          <w:t>Spis tabel</w:t>
        </w:r>
        <w:r w:rsidR="005D2D04">
          <w:rPr>
            <w:noProof/>
            <w:webHidden/>
          </w:rPr>
          <w:tab/>
        </w:r>
        <w:r w:rsidR="005D2D04">
          <w:rPr>
            <w:noProof/>
            <w:webHidden/>
          </w:rPr>
          <w:fldChar w:fldCharType="begin"/>
        </w:r>
        <w:r w:rsidR="005D2D04">
          <w:rPr>
            <w:noProof/>
            <w:webHidden/>
          </w:rPr>
          <w:instrText xml:space="preserve"> PAGEREF _Toc137036679 \h </w:instrText>
        </w:r>
        <w:r w:rsidR="005D2D04">
          <w:rPr>
            <w:noProof/>
            <w:webHidden/>
          </w:rPr>
        </w:r>
        <w:r w:rsidR="005D2D04">
          <w:rPr>
            <w:noProof/>
            <w:webHidden/>
          </w:rPr>
          <w:fldChar w:fldCharType="separate"/>
        </w:r>
        <w:r w:rsidR="005D2D04">
          <w:rPr>
            <w:noProof/>
            <w:webHidden/>
          </w:rPr>
          <w:t>11</w:t>
        </w:r>
        <w:r w:rsidR="005D2D04">
          <w:rPr>
            <w:noProof/>
            <w:webHidden/>
          </w:rPr>
          <w:fldChar w:fldCharType="end"/>
        </w:r>
      </w:hyperlink>
    </w:p>
    <w:p w:rsidR="005D2D04" w:rsidRDefault="0054419F">
      <w:pPr>
        <w:pStyle w:val="Spistreci1"/>
        <w:rPr>
          <w:rFonts w:asciiTheme="minorHAnsi" w:eastAsiaTheme="minorEastAsia" w:hAnsiTheme="minorHAnsi" w:cstheme="minorBidi"/>
          <w:noProof/>
          <w:sz w:val="22"/>
          <w:szCs w:val="22"/>
        </w:rPr>
      </w:pPr>
      <w:hyperlink w:anchor="_Toc137036680" w:history="1">
        <w:r w:rsidR="005D2D04" w:rsidRPr="000A451A">
          <w:rPr>
            <w:rStyle w:val="Hipercze"/>
            <w:noProof/>
          </w:rPr>
          <w:t>13.</w:t>
        </w:r>
        <w:r w:rsidR="005D2D04">
          <w:rPr>
            <w:rFonts w:asciiTheme="minorHAnsi" w:eastAsiaTheme="minorEastAsia" w:hAnsiTheme="minorHAnsi" w:cstheme="minorBidi"/>
            <w:noProof/>
            <w:sz w:val="22"/>
            <w:szCs w:val="22"/>
          </w:rPr>
          <w:tab/>
        </w:r>
        <w:r w:rsidR="005D2D04" w:rsidRPr="000A451A">
          <w:rPr>
            <w:rStyle w:val="Hipercze"/>
            <w:noProof/>
          </w:rPr>
          <w:t>Historia zmian</w:t>
        </w:r>
        <w:r w:rsidR="005D2D04">
          <w:rPr>
            <w:noProof/>
            <w:webHidden/>
          </w:rPr>
          <w:tab/>
        </w:r>
        <w:r w:rsidR="005D2D04">
          <w:rPr>
            <w:noProof/>
            <w:webHidden/>
          </w:rPr>
          <w:fldChar w:fldCharType="begin"/>
        </w:r>
        <w:r w:rsidR="005D2D04">
          <w:rPr>
            <w:noProof/>
            <w:webHidden/>
          </w:rPr>
          <w:instrText xml:space="preserve"> PAGEREF _Toc137036680 \h </w:instrText>
        </w:r>
        <w:r w:rsidR="005D2D04">
          <w:rPr>
            <w:noProof/>
            <w:webHidden/>
          </w:rPr>
        </w:r>
        <w:r w:rsidR="005D2D04">
          <w:rPr>
            <w:noProof/>
            <w:webHidden/>
          </w:rPr>
          <w:fldChar w:fldCharType="separate"/>
        </w:r>
        <w:r w:rsidR="005D2D04">
          <w:rPr>
            <w:noProof/>
            <w:webHidden/>
          </w:rPr>
          <w:t>12</w:t>
        </w:r>
        <w:r w:rsidR="005D2D04">
          <w:rPr>
            <w:noProof/>
            <w:webHidden/>
          </w:rPr>
          <w:fldChar w:fldCharType="end"/>
        </w:r>
      </w:hyperlink>
    </w:p>
    <w:p w:rsidR="00A61F43" w:rsidRDefault="00220649" w:rsidP="001A79C4">
      <w:pPr>
        <w:spacing w:line="25" w:lineRule="atLeast"/>
        <w:rPr>
          <w:rFonts w:asciiTheme="minorHAnsi" w:hAnsiTheme="minorHAnsi" w:cstheme="minorHAnsi"/>
        </w:rPr>
      </w:pPr>
      <w:r>
        <w:rPr>
          <w:rFonts w:asciiTheme="minorHAnsi" w:hAnsiTheme="minorHAnsi" w:cstheme="minorHAnsi"/>
        </w:rPr>
        <w:fldChar w:fldCharType="end"/>
      </w:r>
      <w:r w:rsidR="00A61F43">
        <w:rPr>
          <w:rFonts w:asciiTheme="minorHAnsi" w:hAnsiTheme="minorHAnsi" w:cstheme="minorHAnsi"/>
        </w:rPr>
        <w:br w:type="page"/>
      </w:r>
    </w:p>
    <w:p w:rsidR="00DB649F" w:rsidRPr="00102A2B" w:rsidRDefault="00DB649F" w:rsidP="00DB649F">
      <w:pPr>
        <w:pStyle w:val="Nagwek1"/>
      </w:pPr>
      <w:bookmarkStart w:id="11" w:name="_Toc137036635"/>
      <w:bookmarkStart w:id="12" w:name="_Toc248382875"/>
      <w:bookmarkStart w:id="13" w:name="_Toc251073198"/>
      <w:bookmarkStart w:id="14" w:name="_Toc251089977"/>
      <w:bookmarkStart w:id="15" w:name="_Toc251764013"/>
      <w:bookmarkEnd w:id="10"/>
      <w:r>
        <w:lastRenderedPageBreak/>
        <w:t>Wstęp</w:t>
      </w:r>
      <w:bookmarkEnd w:id="11"/>
      <w:r>
        <w:t xml:space="preserve"> </w:t>
      </w:r>
    </w:p>
    <w:p w:rsidR="00E80201" w:rsidRPr="00210741" w:rsidRDefault="009A4679" w:rsidP="009A4679">
      <w:pPr>
        <w:pStyle w:val="Instrukcja"/>
      </w:pPr>
      <w:r w:rsidRPr="00622464">
        <w:rPr>
          <w:b/>
          <w:bCs/>
        </w:rPr>
        <w:t>Instrukcja:</w:t>
      </w:r>
      <w:r w:rsidRPr="00622464">
        <w:t xml:space="preserve"> </w:t>
      </w:r>
      <w:r>
        <w:t xml:space="preserve">np. </w:t>
      </w:r>
      <w:r w:rsidR="00E80201" w:rsidRPr="00210741">
        <w:t>Dokumentacja eksploatacyjna aplikacji jest podstawowym dokumentem, w oparciu o który realizowane są wszystkie czynności instalacyjne, operatorskie i administratorskie. Na jej podstawie przygotowywane są</w:t>
      </w:r>
      <w:r w:rsidR="00E80201">
        <w:t xml:space="preserve"> </w:t>
      </w:r>
      <w:r w:rsidR="00E80201" w:rsidRPr="00210741">
        <w:t xml:space="preserve">inne dokumenty, takie jak np. procedury, instrukcje, raporty, umowy, listy kontaktowe, ścieżki eskalacyjne </w:t>
      </w:r>
      <w:r>
        <w:t>itp. J</w:t>
      </w:r>
      <w:r w:rsidR="00E80201" w:rsidRPr="00210741">
        <w:t>est podstawą do odtworzenia systemu w przypadku zaistnienia katastrofy lub poważnego incydentu.</w:t>
      </w:r>
    </w:p>
    <w:p w:rsidR="00E80201" w:rsidRPr="00210741" w:rsidRDefault="00E80201" w:rsidP="009A4679">
      <w:pPr>
        <w:pStyle w:val="Instrukcja"/>
      </w:pPr>
      <w:r w:rsidRPr="00210741">
        <w:t>W przypadku, gdy istnieje kompletna dokumentacja aplikacji przygotowana przez Dostawcę, jest ona przez niego weryfikowana i aktualizowana podczas przygotowywania kolejnych projektów, których zakres obejmuje</w:t>
      </w:r>
      <w:r>
        <w:t xml:space="preserve"> </w:t>
      </w:r>
      <w:r w:rsidRPr="00210741">
        <w:t>tę aplikację.</w:t>
      </w:r>
    </w:p>
    <w:p w:rsidR="00E80201" w:rsidRPr="00210741" w:rsidRDefault="00E80201" w:rsidP="009A4679">
      <w:pPr>
        <w:pStyle w:val="Instrukcja"/>
      </w:pPr>
      <w:r w:rsidRPr="00210741">
        <w:t>Dokumentacja eksploatacyjna aplikacji jest przechowywana w repozytorium CIRF.</w:t>
      </w:r>
      <w:r>
        <w:t xml:space="preserve"> </w:t>
      </w:r>
    </w:p>
    <w:p w:rsidR="009A4679" w:rsidRPr="00D95874" w:rsidRDefault="009A4679" w:rsidP="009A4679">
      <w:r>
        <w:t>[Treść]</w:t>
      </w:r>
    </w:p>
    <w:p w:rsidR="00A61F43" w:rsidRDefault="00A61F43" w:rsidP="00391740"/>
    <w:p w:rsidR="00A61F43" w:rsidRDefault="00A61F43" w:rsidP="00391740">
      <w:r>
        <w:br w:type="page"/>
      </w:r>
    </w:p>
    <w:p w:rsidR="00E80201" w:rsidRPr="009D237D" w:rsidRDefault="00E80201" w:rsidP="00E80201">
      <w:pPr>
        <w:pStyle w:val="Nagwek1"/>
      </w:pPr>
      <w:bookmarkStart w:id="16" w:name="_Toc132631437"/>
      <w:bookmarkStart w:id="17" w:name="_Toc137036636"/>
      <w:bookmarkStart w:id="18" w:name="_Toc252354328"/>
      <w:bookmarkEnd w:id="12"/>
      <w:bookmarkEnd w:id="13"/>
      <w:bookmarkEnd w:id="14"/>
      <w:bookmarkEnd w:id="15"/>
      <w:r w:rsidRPr="009D237D">
        <w:lastRenderedPageBreak/>
        <w:t>Opis techniczny – architektura aplikacji</w:t>
      </w:r>
      <w:bookmarkEnd w:id="16"/>
      <w:bookmarkEnd w:id="17"/>
      <w:r w:rsidRPr="009D237D">
        <w:t xml:space="preserve"> </w:t>
      </w:r>
      <w:bookmarkEnd w:id="18"/>
    </w:p>
    <w:p w:rsidR="00E80201" w:rsidRPr="009D237D" w:rsidRDefault="00E80201" w:rsidP="00E80201">
      <w:pPr>
        <w:pStyle w:val="Instrukcja"/>
      </w:pPr>
      <w:r w:rsidRPr="00622464">
        <w:rPr>
          <w:b/>
          <w:bCs/>
        </w:rPr>
        <w:t>Instrukcja:</w:t>
      </w:r>
      <w:r w:rsidRPr="00622464">
        <w:t xml:space="preserve"> </w:t>
      </w:r>
      <w:r w:rsidRPr="009D237D">
        <w:t>Należy podać krótki opis funkcjonalności i przeznaczenie aplikacji oraz wskazać jej głównych użytkowników biznesowych.</w:t>
      </w:r>
    </w:p>
    <w:p w:rsidR="00E80201" w:rsidRPr="009D237D" w:rsidRDefault="00E80201" w:rsidP="00E80201">
      <w:pPr>
        <w:pStyle w:val="Instrukcja"/>
      </w:pPr>
      <w:r w:rsidRPr="009D237D">
        <w:t xml:space="preserve">Należy opisać ogólną architekturę systemu (rozmieszczenie składowych w ramach systemu komputerowego, czyli np. gdzie znajduje się „klient”, gdzie „serwer”, gdzie systemy współpracujące). Dokumentacja techniczna powinna zawierać opis wszystkich komponentów, opis współpracy pomiędzy komponentami, przepływy danych itd. Opis powinien być uzupełniony schematem przedstawiającym powiązania pomiędzy głównymi komponentami systemu. Należy opisać mechanizm bezpieczeństwa i autoryzacji </w:t>
      </w:r>
      <w:r w:rsidR="00261747">
        <w:t xml:space="preserve">wymagane do utrzymania </w:t>
      </w:r>
      <w:r w:rsidRPr="009D237D">
        <w:t>systemu</w:t>
      </w:r>
      <w:r w:rsidR="00261747">
        <w:t xml:space="preserve"> lub jego odtworzenia</w:t>
      </w:r>
      <w:r w:rsidRPr="009D237D">
        <w:t xml:space="preserve">. </w:t>
      </w:r>
    </w:p>
    <w:p w:rsidR="00E80201" w:rsidRPr="00D95874" w:rsidRDefault="00E80201" w:rsidP="00E80201">
      <w:bookmarkStart w:id="19" w:name="_Toc252354329"/>
      <w:bookmarkStart w:id="20" w:name="_Toc132631438"/>
      <w:r>
        <w:t>[Treść]</w:t>
      </w:r>
    </w:p>
    <w:p w:rsidR="00E80201" w:rsidRPr="009D237D" w:rsidRDefault="00E80201" w:rsidP="00E80201">
      <w:pPr>
        <w:pStyle w:val="Nagwek2"/>
      </w:pPr>
      <w:bookmarkStart w:id="21" w:name="_Toc137036637"/>
      <w:r w:rsidRPr="009D237D">
        <w:t>Powiązania między komponentami</w:t>
      </w:r>
      <w:bookmarkEnd w:id="19"/>
      <w:bookmarkEnd w:id="20"/>
      <w:bookmarkEnd w:id="21"/>
    </w:p>
    <w:p w:rsidR="00E80201" w:rsidRDefault="00E80201" w:rsidP="00E80201">
      <w:pPr>
        <w:pStyle w:val="Instrukcja"/>
      </w:pPr>
      <w:r w:rsidRPr="00622464">
        <w:rPr>
          <w:b/>
          <w:bCs/>
        </w:rPr>
        <w:t>Instrukcja:</w:t>
      </w:r>
      <w:r w:rsidRPr="00622464">
        <w:t xml:space="preserve"> </w:t>
      </w:r>
      <w:r w:rsidRPr="009D237D">
        <w:t>Należy podać połączenia logiczne w warstwie aplikacyjnej</w:t>
      </w:r>
    </w:p>
    <w:p w:rsidR="00E80201" w:rsidRPr="00D95874" w:rsidRDefault="00E80201" w:rsidP="00E80201">
      <w:r>
        <w:t>[Treść]</w:t>
      </w:r>
    </w:p>
    <w:p w:rsidR="00E80201" w:rsidRDefault="00E80201" w:rsidP="00E80201">
      <w:pPr>
        <w:pStyle w:val="Nagwek2"/>
      </w:pPr>
      <w:bookmarkStart w:id="22" w:name="_Toc252354330"/>
      <w:bookmarkStart w:id="23" w:name="_Toc132631439"/>
      <w:bookmarkStart w:id="24" w:name="_Toc137036638"/>
      <w:r w:rsidRPr="009D237D">
        <w:t>Komunikacja</w:t>
      </w:r>
      <w:bookmarkEnd w:id="22"/>
      <w:bookmarkEnd w:id="23"/>
      <w:bookmarkEnd w:id="24"/>
    </w:p>
    <w:p w:rsidR="00E80201" w:rsidRPr="00D95874" w:rsidRDefault="00E80201" w:rsidP="00E80201">
      <w:r>
        <w:t>[Treść]</w:t>
      </w:r>
    </w:p>
    <w:p w:rsidR="00E80201" w:rsidRDefault="00E80201" w:rsidP="00E80201">
      <w:pPr>
        <w:pStyle w:val="Nagwek2"/>
      </w:pPr>
      <w:bookmarkStart w:id="25" w:name="_Toc252354331"/>
      <w:bookmarkStart w:id="26" w:name="_Toc132631440"/>
      <w:bookmarkStart w:id="27" w:name="_Toc137036639"/>
      <w:r w:rsidRPr="009D237D">
        <w:t>Mechanizm bezpieczeństwa i autoryzacji</w:t>
      </w:r>
      <w:bookmarkEnd w:id="25"/>
      <w:bookmarkEnd w:id="26"/>
      <w:bookmarkEnd w:id="27"/>
    </w:p>
    <w:p w:rsidR="00E80201" w:rsidRPr="00D95874" w:rsidRDefault="00E80201" w:rsidP="00E80201">
      <w:r>
        <w:t>[Treść]</w:t>
      </w:r>
    </w:p>
    <w:p w:rsidR="00E80201" w:rsidRDefault="00E80201" w:rsidP="00E80201">
      <w:pPr>
        <w:pStyle w:val="Nagwek2"/>
      </w:pPr>
      <w:bookmarkStart w:id="28" w:name="_Toc252354332"/>
      <w:bookmarkStart w:id="29" w:name="_Toc132631441"/>
      <w:bookmarkStart w:id="30" w:name="_Toc137036640"/>
      <w:r w:rsidRPr="009D237D">
        <w:t>Inne</w:t>
      </w:r>
      <w:bookmarkStart w:id="31" w:name="_Toc373223423"/>
      <w:bookmarkStart w:id="32" w:name="_Toc394737509"/>
      <w:bookmarkStart w:id="33" w:name="_Toc394799475"/>
      <w:bookmarkStart w:id="34" w:name="_Toc395082383"/>
      <w:bookmarkStart w:id="35" w:name="_Toc425042950"/>
      <w:bookmarkEnd w:id="28"/>
      <w:bookmarkEnd w:id="29"/>
      <w:bookmarkEnd w:id="30"/>
    </w:p>
    <w:p w:rsidR="00E80201" w:rsidRPr="00D95874" w:rsidRDefault="00E80201" w:rsidP="00E80201">
      <w:r>
        <w:t>[Treść]</w:t>
      </w:r>
    </w:p>
    <w:p w:rsidR="00E80201" w:rsidRPr="009D237D" w:rsidRDefault="00E80201" w:rsidP="00E80201">
      <w:pPr>
        <w:pStyle w:val="Nagwek1"/>
      </w:pPr>
      <w:bookmarkStart w:id="36" w:name="_Toc252354333"/>
      <w:bookmarkStart w:id="37" w:name="_Toc132631442"/>
      <w:bookmarkStart w:id="38" w:name="_Toc137036641"/>
      <w:bookmarkStart w:id="39" w:name="_Toc425061459"/>
      <w:bookmarkStart w:id="40" w:name="_Toc425063119"/>
      <w:bookmarkStart w:id="41" w:name="_Toc440939567"/>
      <w:bookmarkStart w:id="42" w:name="_Toc499526647"/>
      <w:r w:rsidRPr="009D237D">
        <w:t>Monitoring</w:t>
      </w:r>
      <w:bookmarkEnd w:id="36"/>
      <w:bookmarkEnd w:id="37"/>
      <w:bookmarkEnd w:id="38"/>
      <w:r w:rsidRPr="009D237D">
        <w:t xml:space="preserve"> </w:t>
      </w:r>
    </w:p>
    <w:p w:rsidR="00E80201" w:rsidRPr="009D237D" w:rsidRDefault="00945C0E" w:rsidP="00945C0E">
      <w:pPr>
        <w:pStyle w:val="Instrukcja"/>
      </w:pPr>
      <w:r w:rsidRPr="00622464">
        <w:rPr>
          <w:b/>
          <w:bCs/>
        </w:rPr>
        <w:t>Instrukcja:</w:t>
      </w:r>
      <w:r w:rsidRPr="00622464">
        <w:t xml:space="preserve"> </w:t>
      </w:r>
      <w:r w:rsidR="00E80201" w:rsidRPr="009D237D">
        <w:t>Należy opisać metodę sprawdzania (testowania) prawidłowego funkcjonowania systemu jako całości oraz każdego komponentu osobno oraz sprawdzania elementów systemu w przypadku wystąpienia problemów lub awarii.</w:t>
      </w:r>
    </w:p>
    <w:p w:rsidR="00E80201" w:rsidRDefault="00E80201" w:rsidP="00945C0E">
      <w:pPr>
        <w:pStyle w:val="Instrukcja"/>
      </w:pPr>
      <w:r w:rsidRPr="009D237D">
        <w:t xml:space="preserve">Należy podać dokładny opis zapisów o sytuacjach błędnych, które mogą wystąpić w logach aplikacji (lub systemowych) oraz podać zalecane metody poprawy błędów. </w:t>
      </w:r>
    </w:p>
    <w:p w:rsidR="00945C0E" w:rsidRPr="00D95874" w:rsidRDefault="00945C0E" w:rsidP="00945C0E">
      <w:r>
        <w:t>[Treść]</w:t>
      </w:r>
    </w:p>
    <w:p w:rsidR="00E80201" w:rsidRPr="009D237D" w:rsidRDefault="00E80201" w:rsidP="00945C0E">
      <w:pPr>
        <w:pStyle w:val="Nagwek2"/>
      </w:pPr>
      <w:bookmarkStart w:id="43" w:name="_Toc132631443"/>
      <w:bookmarkStart w:id="44" w:name="_Toc137036642"/>
      <w:bookmarkStart w:id="45" w:name="_Toc252354334"/>
      <w:r w:rsidRPr="009D237D">
        <w:t>Monitoring biznesowy systemu/komponentów oprogramowania</w:t>
      </w:r>
      <w:bookmarkEnd w:id="43"/>
      <w:bookmarkEnd w:id="44"/>
      <w:r w:rsidRPr="009D237D">
        <w:t xml:space="preserve"> </w:t>
      </w:r>
      <w:bookmarkEnd w:id="45"/>
    </w:p>
    <w:p w:rsidR="00E80201" w:rsidRDefault="00945C0E" w:rsidP="00945C0E">
      <w:pPr>
        <w:pStyle w:val="Instrukcja"/>
      </w:pPr>
      <w:r w:rsidRPr="00622464">
        <w:rPr>
          <w:b/>
          <w:bCs/>
        </w:rPr>
        <w:t>Instrukcja:</w:t>
      </w:r>
      <w:r w:rsidRPr="00622464">
        <w:t xml:space="preserve"> </w:t>
      </w:r>
      <w:r w:rsidR="00E80201" w:rsidRPr="009D237D">
        <w:t xml:space="preserve">Jest to monitoring </w:t>
      </w:r>
      <w:r w:rsidR="00D20AC2">
        <w:t>procesów biznesowych realizowanych przez</w:t>
      </w:r>
      <w:r w:rsidR="00261747">
        <w:t xml:space="preserve"> system</w:t>
      </w:r>
      <w:r w:rsidR="00D20AC2">
        <w:t>.</w:t>
      </w:r>
    </w:p>
    <w:p w:rsidR="00945C0E" w:rsidRPr="00D95874" w:rsidRDefault="00945C0E" w:rsidP="00945C0E">
      <w:r>
        <w:t>[Treść]</w:t>
      </w:r>
    </w:p>
    <w:p w:rsidR="00E80201" w:rsidRPr="009D237D" w:rsidRDefault="00E80201" w:rsidP="00945C0E">
      <w:pPr>
        <w:pStyle w:val="Nagwek2"/>
      </w:pPr>
      <w:r w:rsidRPr="009D237D">
        <w:t xml:space="preserve"> </w:t>
      </w:r>
      <w:bookmarkStart w:id="46" w:name="_Toc137036643"/>
      <w:bookmarkStart w:id="47" w:name="_Toc132631444"/>
      <w:bookmarkStart w:id="48" w:name="_Toc252354335"/>
      <w:r w:rsidRPr="009D237D">
        <w:t>Monitoring infrastrukturalny</w:t>
      </w:r>
      <w:bookmarkEnd w:id="46"/>
      <w:r w:rsidRPr="009D237D">
        <w:t xml:space="preserve"> </w:t>
      </w:r>
      <w:bookmarkEnd w:id="47"/>
      <w:r w:rsidRPr="009D237D">
        <w:t xml:space="preserve"> </w:t>
      </w:r>
      <w:bookmarkEnd w:id="48"/>
    </w:p>
    <w:p w:rsidR="00E80201" w:rsidRDefault="00945C0E" w:rsidP="00945C0E">
      <w:pPr>
        <w:pStyle w:val="Instrukcja"/>
      </w:pPr>
      <w:r w:rsidRPr="00622464">
        <w:rPr>
          <w:b/>
          <w:bCs/>
        </w:rPr>
        <w:t>Instrukcja:</w:t>
      </w:r>
      <w:r w:rsidRPr="00622464">
        <w:t xml:space="preserve"> </w:t>
      </w:r>
      <w:r w:rsidR="00D20AC2" w:rsidRPr="009D237D">
        <w:t xml:space="preserve">Jest to monitoring </w:t>
      </w:r>
      <w:r w:rsidR="00D20AC2">
        <w:t>infrastruktury systemu.</w:t>
      </w:r>
    </w:p>
    <w:p w:rsidR="00945C0E" w:rsidRPr="00D95874" w:rsidRDefault="00945C0E" w:rsidP="00945C0E">
      <w:r>
        <w:lastRenderedPageBreak/>
        <w:t>[Treść]</w:t>
      </w:r>
    </w:p>
    <w:p w:rsidR="00E80201" w:rsidRPr="009D237D" w:rsidRDefault="00E80201" w:rsidP="00945C0E">
      <w:pPr>
        <w:pStyle w:val="Nagwek2"/>
      </w:pPr>
      <w:bookmarkStart w:id="49" w:name="_Toc132631445"/>
      <w:bookmarkStart w:id="50" w:name="_Toc137036644"/>
      <w:bookmarkStart w:id="51" w:name="_Toc252354336"/>
      <w:r w:rsidRPr="009D237D">
        <w:t>Logi, opis sytuacji błędnych</w:t>
      </w:r>
      <w:bookmarkEnd w:id="49"/>
      <w:bookmarkEnd w:id="50"/>
      <w:r w:rsidRPr="009D237D">
        <w:t xml:space="preserve"> </w:t>
      </w:r>
      <w:bookmarkEnd w:id="51"/>
    </w:p>
    <w:p w:rsidR="00945C0E" w:rsidRPr="00D95874" w:rsidRDefault="00945C0E" w:rsidP="00945C0E">
      <w:r>
        <w:t>[Treść]</w:t>
      </w:r>
    </w:p>
    <w:p w:rsidR="00E80201" w:rsidRPr="009D237D" w:rsidRDefault="00E80201" w:rsidP="00E80201">
      <w:pPr>
        <w:pStyle w:val="Nagwek1"/>
      </w:pPr>
      <w:bookmarkStart w:id="52" w:name="_Toc252354337"/>
      <w:bookmarkStart w:id="53" w:name="_Toc132631446"/>
      <w:bookmarkStart w:id="54" w:name="_Toc137036645"/>
      <w:bookmarkEnd w:id="39"/>
      <w:bookmarkEnd w:id="40"/>
      <w:bookmarkEnd w:id="41"/>
      <w:bookmarkEnd w:id="42"/>
      <w:r w:rsidRPr="009D237D">
        <w:t>Obsługa</w:t>
      </w:r>
      <w:bookmarkEnd w:id="52"/>
      <w:bookmarkEnd w:id="53"/>
      <w:bookmarkEnd w:id="54"/>
      <w:r w:rsidRPr="009D237D">
        <w:t xml:space="preserve"> </w:t>
      </w:r>
    </w:p>
    <w:p w:rsidR="00D26AE7" w:rsidRPr="009D237D" w:rsidRDefault="00D26AE7" w:rsidP="00D26AE7">
      <w:pPr>
        <w:pStyle w:val="Instrukcja"/>
      </w:pPr>
      <w:r w:rsidRPr="00622464">
        <w:rPr>
          <w:b/>
          <w:bCs/>
        </w:rPr>
        <w:t>Instrukcja:</w:t>
      </w:r>
      <w:r w:rsidRPr="00622464">
        <w:t xml:space="preserve"> </w:t>
      </w:r>
      <w:r w:rsidR="00E80201" w:rsidRPr="009D237D">
        <w:t>W punkcie tym należy podać szczegółowy opis procedur, które są niezbędn</w:t>
      </w:r>
      <w:r w:rsidR="00D20AC2">
        <w:t>e</w:t>
      </w:r>
      <w:r w:rsidR="00E80201" w:rsidRPr="009D237D">
        <w:t xml:space="preserve"> do eksploatacji systemu, zarówno ze strony administratorów jak i operatorów systemu.</w:t>
      </w:r>
      <w:r w:rsidRPr="00D26AE7">
        <w:t xml:space="preserve"> </w:t>
      </w:r>
    </w:p>
    <w:p w:rsidR="00D26AE7" w:rsidRPr="00D95874" w:rsidRDefault="00D26AE7" w:rsidP="00D26AE7">
      <w:r>
        <w:t>[Treść]</w:t>
      </w:r>
    </w:p>
    <w:p w:rsidR="00E80201" w:rsidRDefault="00E80201" w:rsidP="00D26AE7">
      <w:pPr>
        <w:pStyle w:val="Nagwek2"/>
      </w:pPr>
      <w:bookmarkStart w:id="55" w:name="_Toc132631447"/>
      <w:bookmarkStart w:id="56" w:name="_Toc137036646"/>
      <w:bookmarkStart w:id="57" w:name="_Toc252354338"/>
      <w:r w:rsidRPr="009D237D">
        <w:t>Specyfikacja działań operatorskich</w:t>
      </w:r>
      <w:bookmarkEnd w:id="55"/>
      <w:bookmarkEnd w:id="56"/>
      <w:r w:rsidRPr="009D237D">
        <w:t xml:space="preserve"> </w:t>
      </w:r>
      <w:bookmarkEnd w:id="57"/>
    </w:p>
    <w:p w:rsidR="00D20AC2" w:rsidRDefault="00D20AC2" w:rsidP="00D20AC2">
      <w:pPr>
        <w:pStyle w:val="Instrukcja"/>
      </w:pPr>
      <w:r w:rsidRPr="00622464">
        <w:rPr>
          <w:b/>
          <w:bCs/>
        </w:rPr>
        <w:t>Instrukcja:</w:t>
      </w:r>
      <w:r w:rsidRPr="00622464">
        <w:t xml:space="preserve"> </w:t>
      </w:r>
      <w:r w:rsidRPr="009D237D">
        <w:t>Należy także podać wszystkie czynności (w postaci procedur), które wejdą w skład obsługi operatorskiej</w:t>
      </w:r>
      <w:r>
        <w:t>.</w:t>
      </w:r>
    </w:p>
    <w:p w:rsidR="00D26AE7" w:rsidRPr="00D95874" w:rsidRDefault="00D26AE7" w:rsidP="00D26AE7">
      <w:r>
        <w:t>[Treść]</w:t>
      </w:r>
    </w:p>
    <w:p w:rsidR="00E80201" w:rsidRPr="009D237D" w:rsidRDefault="00E80201" w:rsidP="00D26AE7">
      <w:pPr>
        <w:pStyle w:val="Nagwek3"/>
      </w:pPr>
      <w:bookmarkStart w:id="58" w:name="_Toc137036647"/>
      <w:r w:rsidRPr="009D237D">
        <w:t>Czynności wykonywane regularnie</w:t>
      </w:r>
      <w:bookmarkEnd w:id="58"/>
    </w:p>
    <w:p w:rsidR="00E80201" w:rsidRDefault="00D26AE7" w:rsidP="00D26AE7">
      <w:pPr>
        <w:pStyle w:val="Instrukcja"/>
      </w:pPr>
      <w:r w:rsidRPr="00622464">
        <w:rPr>
          <w:b/>
          <w:bCs/>
        </w:rPr>
        <w:t>Instrukcja:</w:t>
      </w:r>
      <w:r w:rsidRPr="00622464">
        <w:t xml:space="preserve"> </w:t>
      </w:r>
      <w:r w:rsidR="00E80201" w:rsidRPr="009D237D">
        <w:t>Należy podać wszystkie czynności (w postaci procedur), które wejdą w skład obsługi operatorskiej</w:t>
      </w:r>
      <w:r w:rsidR="00D20AC2">
        <w:t>.</w:t>
      </w:r>
    </w:p>
    <w:p w:rsidR="00D26AE7" w:rsidRPr="00D95874" w:rsidRDefault="00D26AE7" w:rsidP="00D26AE7">
      <w:r>
        <w:t>[Treść]</w:t>
      </w:r>
    </w:p>
    <w:p w:rsidR="00E80201" w:rsidRDefault="00E80201" w:rsidP="00D26AE7">
      <w:pPr>
        <w:pStyle w:val="Nagwek3"/>
      </w:pPr>
      <w:bookmarkStart w:id="59" w:name="_Toc137036648"/>
      <w:r w:rsidRPr="009D237D">
        <w:t>Czynności wykonywane w sytuacjach awaryjnych</w:t>
      </w:r>
      <w:bookmarkEnd w:id="59"/>
    </w:p>
    <w:p w:rsidR="00D20AC2" w:rsidRDefault="00D20AC2" w:rsidP="00D20AC2">
      <w:pPr>
        <w:pStyle w:val="Instrukcja"/>
      </w:pPr>
      <w:r w:rsidRPr="00622464">
        <w:rPr>
          <w:b/>
          <w:bCs/>
        </w:rPr>
        <w:t>Instrukcja:</w:t>
      </w:r>
      <w:r w:rsidRPr="00622464">
        <w:t xml:space="preserve"> </w:t>
      </w:r>
      <w:r w:rsidRPr="009D237D">
        <w:t>Należy podać wszystkie czynności (w postaci procedur), które wejdą w skład obsługi operatorskiej</w:t>
      </w:r>
      <w:r>
        <w:t>.</w:t>
      </w:r>
    </w:p>
    <w:p w:rsidR="00D26AE7" w:rsidRPr="00D95874" w:rsidRDefault="00D26AE7" w:rsidP="00D26AE7">
      <w:r>
        <w:t>[Treść]</w:t>
      </w:r>
    </w:p>
    <w:p w:rsidR="00E80201" w:rsidRDefault="00E80201" w:rsidP="00D26AE7">
      <w:pPr>
        <w:pStyle w:val="Nagwek2"/>
      </w:pPr>
      <w:bookmarkStart w:id="60" w:name="_Toc132631448"/>
      <w:bookmarkStart w:id="61" w:name="_Toc137036649"/>
      <w:bookmarkStart w:id="62" w:name="_Toc252354339"/>
      <w:r w:rsidRPr="009D237D">
        <w:t>Specyfikacja działań administratorskich</w:t>
      </w:r>
      <w:bookmarkEnd w:id="60"/>
      <w:bookmarkEnd w:id="61"/>
      <w:r w:rsidRPr="009D237D">
        <w:t xml:space="preserve"> </w:t>
      </w:r>
      <w:bookmarkEnd w:id="62"/>
    </w:p>
    <w:p w:rsidR="00D20AC2" w:rsidRDefault="00D20AC2" w:rsidP="00D20AC2">
      <w:pPr>
        <w:pStyle w:val="Instrukcja"/>
      </w:pPr>
      <w:r w:rsidRPr="00622464">
        <w:rPr>
          <w:b/>
          <w:bCs/>
        </w:rPr>
        <w:t>Instrukcja:</w:t>
      </w:r>
      <w:r w:rsidRPr="00622464">
        <w:t xml:space="preserve"> </w:t>
      </w:r>
      <w:r w:rsidRPr="009D237D">
        <w:t>Należy podać wszystkie czynności (w postaci procedur), które wejdą w skład obsługi operatorskiej</w:t>
      </w:r>
      <w:r>
        <w:t>.</w:t>
      </w:r>
    </w:p>
    <w:p w:rsidR="00D26AE7" w:rsidRPr="00D95874" w:rsidRDefault="00D26AE7" w:rsidP="00D26AE7">
      <w:r>
        <w:t>[Treść]</w:t>
      </w:r>
    </w:p>
    <w:p w:rsidR="00E80201" w:rsidRPr="009D237D" w:rsidRDefault="00E80201" w:rsidP="00D26AE7">
      <w:pPr>
        <w:pStyle w:val="Nagwek3"/>
      </w:pPr>
      <w:bookmarkStart w:id="63" w:name="_Toc137036650"/>
      <w:r w:rsidRPr="009D237D">
        <w:t>Czynności wykonywane regularnie</w:t>
      </w:r>
      <w:bookmarkEnd w:id="63"/>
    </w:p>
    <w:p w:rsidR="00E80201" w:rsidRPr="009D237D" w:rsidRDefault="00D26AE7" w:rsidP="00D26AE7">
      <w:pPr>
        <w:pStyle w:val="Instrukcja"/>
      </w:pPr>
      <w:r w:rsidRPr="00622464">
        <w:rPr>
          <w:b/>
          <w:bCs/>
        </w:rPr>
        <w:t>Instrukcja:</w:t>
      </w:r>
      <w:r w:rsidRPr="00622464">
        <w:t xml:space="preserve"> </w:t>
      </w:r>
      <w:r w:rsidR="00E80201" w:rsidRPr="009D237D">
        <w:t xml:space="preserve">Należy utworzyć procedury składowania i odtwarzania oraz określić sposób backupu danych. Należy określić zasady konserwacji plików, np. kryteria </w:t>
      </w:r>
      <w:r w:rsidR="00D20AC2">
        <w:t>p</w:t>
      </w:r>
      <w:r w:rsidR="00E80201" w:rsidRPr="009D237D">
        <w:t>rzycinania/odkładania wytypowanych do konserwacji plików</w:t>
      </w:r>
      <w:r w:rsidR="00D20AC2">
        <w:t>.</w:t>
      </w:r>
    </w:p>
    <w:p w:rsidR="00D26AE7" w:rsidRPr="00D95874" w:rsidRDefault="00D26AE7" w:rsidP="00D26AE7">
      <w:r>
        <w:t>[Treść]</w:t>
      </w:r>
    </w:p>
    <w:p w:rsidR="00E80201" w:rsidRPr="009D237D" w:rsidRDefault="00E80201" w:rsidP="00E80201"/>
    <w:p w:rsidR="00FB74C0" w:rsidRDefault="00FB74C0" w:rsidP="00FB74C0">
      <w:pPr>
        <w:pStyle w:val="Legenda"/>
        <w:keepNext/>
      </w:pPr>
      <w:bookmarkStart w:id="64" w:name="_Toc137036606"/>
      <w:r>
        <w:lastRenderedPageBreak/>
        <w:t xml:space="preserve">Tabela </w:t>
      </w:r>
      <w:fldSimple w:instr=" SEQ Tabela \* ARABIC ">
        <w:r w:rsidR="00225636">
          <w:rPr>
            <w:noProof/>
          </w:rPr>
          <w:t>1</w:t>
        </w:r>
      </w:fldSimple>
      <w:r>
        <w:t xml:space="preserve"> </w:t>
      </w:r>
      <w:r w:rsidRPr="00FB74C0">
        <w:t>Czynności wykonywane regularnie</w:t>
      </w:r>
      <w:bookmarkEnd w:id="64"/>
    </w:p>
    <w:tbl>
      <w:tblPr>
        <w:tblStyle w:val="Tabela-Siatka"/>
        <w:tblW w:w="9610" w:type="dxa"/>
        <w:tblLook w:val="0020" w:firstRow="1" w:lastRow="0" w:firstColumn="0" w:lastColumn="0" w:noHBand="0" w:noVBand="0"/>
      </w:tblPr>
      <w:tblGrid>
        <w:gridCol w:w="338"/>
        <w:gridCol w:w="2070"/>
        <w:gridCol w:w="7202"/>
      </w:tblGrid>
      <w:tr w:rsidR="00E80201" w:rsidRPr="009D237D" w:rsidTr="0002129C">
        <w:trPr>
          <w:trHeight w:val="832"/>
        </w:trPr>
        <w:tc>
          <w:tcPr>
            <w:tcW w:w="338" w:type="dxa"/>
          </w:tcPr>
          <w:p w:rsidR="00E80201" w:rsidRPr="009D237D" w:rsidRDefault="00E80201" w:rsidP="004455F0">
            <w:r w:rsidRPr="009D237D">
              <w:t>1</w:t>
            </w:r>
          </w:p>
        </w:tc>
        <w:tc>
          <w:tcPr>
            <w:tcW w:w="2070" w:type="dxa"/>
          </w:tcPr>
          <w:p w:rsidR="00FB74C0" w:rsidRPr="009D237D" w:rsidRDefault="00FB74C0" w:rsidP="00FB74C0">
            <w:pPr>
              <w:pStyle w:val="Instrukcja"/>
            </w:pPr>
            <w:r w:rsidRPr="00622464">
              <w:rPr>
                <w:b/>
                <w:bCs/>
              </w:rPr>
              <w:t>Instrukcja:</w:t>
            </w:r>
            <w:r w:rsidRPr="00622464">
              <w:t xml:space="preserve"> </w:t>
            </w:r>
            <w:r>
              <w:t xml:space="preserve">np. </w:t>
            </w:r>
            <w:r w:rsidR="00D20AC2">
              <w:t>Nazwa zadania</w:t>
            </w:r>
          </w:p>
          <w:p w:rsidR="00E80201" w:rsidRPr="009D237D" w:rsidRDefault="00FB74C0" w:rsidP="00FB74C0">
            <w:r>
              <w:t>[Treść]</w:t>
            </w:r>
          </w:p>
        </w:tc>
        <w:tc>
          <w:tcPr>
            <w:tcW w:w="7202" w:type="dxa"/>
          </w:tcPr>
          <w:p w:rsidR="00FB74C0" w:rsidRPr="009D237D" w:rsidRDefault="00FB74C0" w:rsidP="00FB74C0">
            <w:pPr>
              <w:pStyle w:val="Instrukcja"/>
            </w:pPr>
            <w:r w:rsidRPr="00622464">
              <w:rPr>
                <w:b/>
                <w:bCs/>
              </w:rPr>
              <w:t>Instrukcja:</w:t>
            </w:r>
            <w:r w:rsidRPr="00622464">
              <w:t xml:space="preserve"> </w:t>
            </w:r>
            <w:r w:rsidR="00D20AC2">
              <w:t>Opis realizacji zadania</w:t>
            </w:r>
            <w:r>
              <w:t xml:space="preserve"> </w:t>
            </w:r>
          </w:p>
          <w:p w:rsidR="00E80201" w:rsidRPr="009D237D" w:rsidRDefault="00FB74C0" w:rsidP="00FB74C0">
            <w:r>
              <w:t>[Treść]</w:t>
            </w:r>
          </w:p>
        </w:tc>
      </w:tr>
      <w:tr w:rsidR="00D20AC2" w:rsidRPr="009D237D" w:rsidTr="0002129C">
        <w:trPr>
          <w:trHeight w:val="376"/>
        </w:trPr>
        <w:tc>
          <w:tcPr>
            <w:tcW w:w="338" w:type="dxa"/>
          </w:tcPr>
          <w:p w:rsidR="00D20AC2" w:rsidRPr="009D237D" w:rsidRDefault="00D20AC2" w:rsidP="00D20AC2">
            <w:r w:rsidRPr="009D237D">
              <w:t>2</w:t>
            </w:r>
          </w:p>
        </w:tc>
        <w:tc>
          <w:tcPr>
            <w:tcW w:w="2070" w:type="dxa"/>
          </w:tcPr>
          <w:p w:rsidR="00D20AC2" w:rsidRPr="009D237D" w:rsidRDefault="00D20AC2" w:rsidP="00D20AC2"/>
        </w:tc>
        <w:tc>
          <w:tcPr>
            <w:tcW w:w="7202" w:type="dxa"/>
          </w:tcPr>
          <w:p w:rsidR="00D20AC2" w:rsidRPr="009D237D" w:rsidRDefault="00D20AC2" w:rsidP="00D20AC2"/>
        </w:tc>
      </w:tr>
      <w:tr w:rsidR="00D20AC2" w:rsidRPr="009D237D" w:rsidTr="0002129C">
        <w:trPr>
          <w:trHeight w:val="376"/>
        </w:trPr>
        <w:tc>
          <w:tcPr>
            <w:tcW w:w="338" w:type="dxa"/>
          </w:tcPr>
          <w:p w:rsidR="00D20AC2" w:rsidRPr="009D237D" w:rsidRDefault="00D20AC2" w:rsidP="00D20AC2">
            <w:r w:rsidRPr="009D237D">
              <w:t>3</w:t>
            </w:r>
          </w:p>
        </w:tc>
        <w:tc>
          <w:tcPr>
            <w:tcW w:w="2070" w:type="dxa"/>
          </w:tcPr>
          <w:p w:rsidR="00D20AC2" w:rsidRPr="009D237D" w:rsidRDefault="00D20AC2" w:rsidP="00D20AC2"/>
        </w:tc>
        <w:tc>
          <w:tcPr>
            <w:tcW w:w="7202" w:type="dxa"/>
          </w:tcPr>
          <w:p w:rsidR="00D20AC2" w:rsidRPr="009D237D" w:rsidRDefault="00D20AC2" w:rsidP="00D20AC2"/>
        </w:tc>
      </w:tr>
    </w:tbl>
    <w:p w:rsidR="00E80201" w:rsidRDefault="00E80201" w:rsidP="00D26AE7">
      <w:pPr>
        <w:pStyle w:val="Nagwek3"/>
      </w:pPr>
      <w:bookmarkStart w:id="65" w:name="_Toc137036651"/>
      <w:r w:rsidRPr="009D237D">
        <w:t>Czynności wykonywane w sytuacjach awaryjnych</w:t>
      </w:r>
      <w:bookmarkEnd w:id="65"/>
    </w:p>
    <w:p w:rsidR="00D20AC2" w:rsidRDefault="00D20AC2" w:rsidP="00D20AC2">
      <w:pPr>
        <w:pStyle w:val="Instrukcja"/>
      </w:pPr>
      <w:r w:rsidRPr="00622464">
        <w:rPr>
          <w:b/>
          <w:bCs/>
        </w:rPr>
        <w:t>Instrukcja:</w:t>
      </w:r>
      <w:r w:rsidRPr="00622464">
        <w:t xml:space="preserve"> </w:t>
      </w:r>
      <w:r w:rsidRPr="009D237D">
        <w:t xml:space="preserve">Należy podać wszystkie czynności (w postaci procedur), które </w:t>
      </w:r>
      <w:r>
        <w:t>konieczne są do wykonania.</w:t>
      </w:r>
    </w:p>
    <w:p w:rsidR="00D26AE7" w:rsidRPr="00D95874" w:rsidRDefault="00D26AE7" w:rsidP="00D26AE7">
      <w:r>
        <w:t>[Treść]</w:t>
      </w:r>
    </w:p>
    <w:p w:rsidR="00E80201" w:rsidRDefault="00E80201" w:rsidP="00D26AE7">
      <w:pPr>
        <w:pStyle w:val="Nagwek2"/>
      </w:pPr>
      <w:bookmarkStart w:id="66" w:name="_Toc132631449"/>
      <w:bookmarkStart w:id="67" w:name="_Toc137036652"/>
      <w:bookmarkStart w:id="68" w:name="_Toc252354340"/>
      <w:r w:rsidRPr="009D237D">
        <w:t>Startowanie i restartowanie systemu</w:t>
      </w:r>
      <w:bookmarkEnd w:id="66"/>
      <w:bookmarkEnd w:id="67"/>
      <w:r w:rsidRPr="009D237D">
        <w:t xml:space="preserve"> </w:t>
      </w:r>
      <w:bookmarkEnd w:id="68"/>
    </w:p>
    <w:p w:rsidR="00D20AC2" w:rsidRDefault="00D20AC2" w:rsidP="00D20AC2">
      <w:pPr>
        <w:pStyle w:val="Instrukcja"/>
      </w:pPr>
      <w:r w:rsidRPr="00622464">
        <w:rPr>
          <w:b/>
          <w:bCs/>
        </w:rPr>
        <w:t>Instrukcja:</w:t>
      </w:r>
      <w:r w:rsidRPr="00622464">
        <w:t xml:space="preserve"> </w:t>
      </w:r>
      <w:r w:rsidRPr="009D237D">
        <w:t>Należy podać wszystkie czynności</w:t>
      </w:r>
      <w:r>
        <w:t xml:space="preserve"> konieczne do zarządzania stanem usług systemu.</w:t>
      </w:r>
    </w:p>
    <w:p w:rsidR="00D26AE7" w:rsidRPr="00D95874" w:rsidRDefault="00D26AE7" w:rsidP="00D26AE7">
      <w:r>
        <w:t>[Treść]</w:t>
      </w:r>
    </w:p>
    <w:p w:rsidR="00E80201" w:rsidRDefault="00E80201" w:rsidP="00D26AE7">
      <w:pPr>
        <w:pStyle w:val="Nagwek2"/>
      </w:pPr>
      <w:bookmarkStart w:id="69" w:name="_Toc252354341"/>
      <w:bookmarkStart w:id="70" w:name="_Toc132631450"/>
      <w:bookmarkStart w:id="71" w:name="_Toc137036653"/>
      <w:r w:rsidRPr="009D237D">
        <w:t>Procedury wykonawcze operatorów/administratorów (wskazanie miejsca składowania procedur)</w:t>
      </w:r>
      <w:bookmarkEnd w:id="69"/>
      <w:bookmarkEnd w:id="70"/>
      <w:bookmarkEnd w:id="71"/>
      <w:r w:rsidRPr="009D237D">
        <w:t xml:space="preserve"> </w:t>
      </w:r>
    </w:p>
    <w:p w:rsidR="00D20AC2" w:rsidRDefault="00D20AC2" w:rsidP="00D20AC2">
      <w:pPr>
        <w:pStyle w:val="Instrukcja"/>
      </w:pPr>
      <w:r w:rsidRPr="00622464">
        <w:rPr>
          <w:b/>
          <w:bCs/>
        </w:rPr>
        <w:t>Instrukcja:</w:t>
      </w:r>
      <w:r w:rsidRPr="00622464">
        <w:t xml:space="preserve"> </w:t>
      </w:r>
      <w:r w:rsidRPr="009D237D">
        <w:t xml:space="preserve">Należy podać </w:t>
      </w:r>
      <w:r w:rsidR="009F3B80">
        <w:t>miejsce składowania procedur.</w:t>
      </w:r>
    </w:p>
    <w:p w:rsidR="00D26AE7" w:rsidRPr="00D95874" w:rsidRDefault="00D26AE7" w:rsidP="00D26AE7">
      <w:r>
        <w:t>[Treść]</w:t>
      </w:r>
    </w:p>
    <w:p w:rsidR="00E80201" w:rsidRPr="009D237D" w:rsidRDefault="00E80201" w:rsidP="00E80201">
      <w:pPr>
        <w:pStyle w:val="Nagwek1"/>
      </w:pPr>
      <w:bookmarkStart w:id="72" w:name="_Toc252354342"/>
      <w:bookmarkStart w:id="73" w:name="_Toc132631451"/>
      <w:bookmarkStart w:id="74" w:name="_Toc137036654"/>
      <w:r w:rsidRPr="009D237D">
        <w:t>Rozwiązanie awaryjne</w:t>
      </w:r>
      <w:bookmarkEnd w:id="72"/>
      <w:bookmarkEnd w:id="73"/>
      <w:bookmarkEnd w:id="74"/>
    </w:p>
    <w:p w:rsidR="00E80201" w:rsidRDefault="00D26AE7" w:rsidP="0059365F">
      <w:pPr>
        <w:pStyle w:val="Instrukcja"/>
      </w:pPr>
      <w:r w:rsidRPr="00622464">
        <w:rPr>
          <w:b/>
          <w:bCs/>
        </w:rPr>
        <w:t>Instrukcja:</w:t>
      </w:r>
      <w:r w:rsidRPr="00622464">
        <w:t xml:space="preserve"> </w:t>
      </w:r>
      <w:r w:rsidR="00E80201" w:rsidRPr="009D237D">
        <w:t xml:space="preserve">Należy opisać zastosowane rozwiązanie awaryjne: powielone elementy systemu, dodatkowych elementów architektury (sprzęt, oprogramowanie), </w:t>
      </w:r>
      <w:r w:rsidR="009F3B80">
        <w:t>o</w:t>
      </w:r>
      <w:r w:rsidR="00E80201" w:rsidRPr="009D237D">
        <w:t>pisać mechanizm przełączania na zapasową część systemu oraz powrotu na część podstawową. Dodatkowo należy podać opis znanych błędów i sposobów postępowania w przypadku ich wystąpienia</w:t>
      </w:r>
      <w:r w:rsidR="009F3B80">
        <w:t>.</w:t>
      </w:r>
    </w:p>
    <w:p w:rsidR="00D26AE7" w:rsidRPr="00D95874" w:rsidRDefault="00D26AE7" w:rsidP="00D26AE7">
      <w:r>
        <w:t>[Treść]</w:t>
      </w:r>
    </w:p>
    <w:p w:rsidR="00E80201" w:rsidRDefault="00E80201" w:rsidP="00D26AE7">
      <w:pPr>
        <w:pStyle w:val="Nagwek2"/>
      </w:pPr>
      <w:bookmarkStart w:id="75" w:name="_Toc132631452"/>
      <w:bookmarkStart w:id="76" w:name="_Toc137036655"/>
      <w:bookmarkStart w:id="77" w:name="_Toc252354343"/>
      <w:r w:rsidRPr="009D237D">
        <w:t>Proponowane rozwiązania przełączania komponentów systemu / redundancji</w:t>
      </w:r>
      <w:bookmarkEnd w:id="75"/>
      <w:bookmarkEnd w:id="76"/>
      <w:r w:rsidRPr="009D237D">
        <w:t xml:space="preserve"> </w:t>
      </w:r>
      <w:bookmarkEnd w:id="77"/>
    </w:p>
    <w:p w:rsidR="00D26AE7" w:rsidRPr="00D95874" w:rsidRDefault="00D26AE7" w:rsidP="00D26AE7">
      <w:r>
        <w:t>[Treść]</w:t>
      </w:r>
    </w:p>
    <w:p w:rsidR="00E80201" w:rsidRDefault="00E80201" w:rsidP="00D26AE7">
      <w:pPr>
        <w:pStyle w:val="Nagwek2"/>
      </w:pPr>
      <w:bookmarkStart w:id="78" w:name="_Toc252354344"/>
      <w:bookmarkStart w:id="79" w:name="_Toc132631453"/>
      <w:bookmarkStart w:id="80" w:name="_Toc137036656"/>
      <w:r w:rsidRPr="009D237D">
        <w:t xml:space="preserve">Rozwiązanie awaryjne na poziomie </w:t>
      </w:r>
      <w:bookmarkEnd w:id="78"/>
      <w:bookmarkEnd w:id="79"/>
      <w:r w:rsidR="009F3B80">
        <w:t>środowiska systemu</w:t>
      </w:r>
      <w:bookmarkEnd w:id="80"/>
    </w:p>
    <w:p w:rsidR="00D26AE7" w:rsidRPr="00D95874" w:rsidRDefault="00D26AE7" w:rsidP="00D26AE7">
      <w:r>
        <w:t>[Treść]</w:t>
      </w:r>
    </w:p>
    <w:p w:rsidR="00E80201" w:rsidRDefault="00E80201" w:rsidP="00D26AE7">
      <w:pPr>
        <w:pStyle w:val="Nagwek2"/>
      </w:pPr>
      <w:bookmarkStart w:id="81" w:name="_Toc132631454"/>
      <w:bookmarkStart w:id="82" w:name="_Toc137036657"/>
      <w:bookmarkStart w:id="83" w:name="_Toc252354345"/>
      <w:r w:rsidRPr="009D237D">
        <w:t>Opis znanych błędów / FAQ</w:t>
      </w:r>
      <w:bookmarkEnd w:id="81"/>
      <w:bookmarkEnd w:id="82"/>
      <w:r w:rsidRPr="009D237D">
        <w:t xml:space="preserve"> </w:t>
      </w:r>
      <w:bookmarkEnd w:id="83"/>
    </w:p>
    <w:p w:rsidR="009F3B80" w:rsidRDefault="009F3B80" w:rsidP="009F3B80">
      <w:pPr>
        <w:pStyle w:val="Instrukcja"/>
      </w:pPr>
      <w:r w:rsidRPr="00622464">
        <w:rPr>
          <w:b/>
          <w:bCs/>
        </w:rPr>
        <w:t>Instrukcja:</w:t>
      </w:r>
      <w:r w:rsidRPr="00622464">
        <w:t xml:space="preserve"> </w:t>
      </w:r>
      <w:r w:rsidRPr="009D237D">
        <w:t xml:space="preserve">Należy podać </w:t>
      </w:r>
      <w:r>
        <w:t>miejsce opisu błędów.</w:t>
      </w:r>
    </w:p>
    <w:p w:rsidR="00D26AE7" w:rsidRPr="00D95874" w:rsidRDefault="00D26AE7" w:rsidP="00D26AE7">
      <w:r>
        <w:t>[Treść]</w:t>
      </w:r>
    </w:p>
    <w:p w:rsidR="00E80201" w:rsidRPr="009D237D" w:rsidRDefault="00E80201" w:rsidP="00E80201">
      <w:pPr>
        <w:pStyle w:val="Nagwek1"/>
      </w:pPr>
      <w:bookmarkStart w:id="84" w:name="_Toc132631455"/>
      <w:bookmarkStart w:id="85" w:name="_Toc137036658"/>
      <w:bookmarkStart w:id="86" w:name="_Toc252354346"/>
      <w:bookmarkEnd w:id="31"/>
      <w:bookmarkEnd w:id="32"/>
      <w:bookmarkEnd w:id="33"/>
      <w:bookmarkEnd w:id="34"/>
      <w:bookmarkEnd w:id="35"/>
      <w:r w:rsidRPr="009D237D">
        <w:lastRenderedPageBreak/>
        <w:t>Oprogramowanie</w:t>
      </w:r>
      <w:bookmarkEnd w:id="84"/>
      <w:bookmarkEnd w:id="85"/>
      <w:r w:rsidRPr="009D237D">
        <w:t xml:space="preserve"> </w:t>
      </w:r>
      <w:bookmarkEnd w:id="86"/>
    </w:p>
    <w:p w:rsidR="00E80201" w:rsidRDefault="00D26AE7" w:rsidP="0059365F">
      <w:pPr>
        <w:pStyle w:val="Instrukcja"/>
      </w:pPr>
      <w:r w:rsidRPr="00622464">
        <w:rPr>
          <w:b/>
          <w:bCs/>
        </w:rPr>
        <w:t>Instrukcja:</w:t>
      </w:r>
      <w:r w:rsidRPr="00622464">
        <w:t xml:space="preserve"> </w:t>
      </w:r>
      <w:r w:rsidR="00E80201" w:rsidRPr="009D237D">
        <w:t xml:space="preserve">Należy opisać oprogramowanie niezbędne do </w:t>
      </w:r>
      <w:r w:rsidR="00101571">
        <w:t xml:space="preserve">prawidłowego </w:t>
      </w:r>
      <w:r w:rsidR="00E80201" w:rsidRPr="009D237D">
        <w:t>funkcjonowania aplikacji takie, jak np. systemy zarządzania bazami danych, serwery aplikacji, web serwery, monitory transakcji, itp. Należy podać instrukcje instalacji oprogramowania oraz wymaganych dodatkowych czynności w celu skonfigurowania komponentów systemu po ich zainstalowaniu. Należy opisać mechanizm bezpieczeństwa i autoryzacji dla oprogramowania</w:t>
      </w:r>
      <w:r w:rsidR="00101571">
        <w:t>.</w:t>
      </w:r>
      <w:r w:rsidR="00E80201" w:rsidRPr="009D237D">
        <w:t xml:space="preserve"> </w:t>
      </w:r>
    </w:p>
    <w:p w:rsidR="00D26AE7" w:rsidRPr="00D95874" w:rsidRDefault="00D26AE7" w:rsidP="00D26AE7">
      <w:r>
        <w:t>[Treść]</w:t>
      </w:r>
    </w:p>
    <w:p w:rsidR="00E80201" w:rsidRPr="009D237D" w:rsidRDefault="00E80201" w:rsidP="00D26AE7">
      <w:pPr>
        <w:pStyle w:val="Nagwek2"/>
      </w:pPr>
      <w:bookmarkStart w:id="87" w:name="_Toc252354347"/>
      <w:bookmarkStart w:id="88" w:name="_Toc132631456"/>
      <w:bookmarkStart w:id="89" w:name="_Toc137036659"/>
      <w:r w:rsidRPr="009D237D">
        <w:t>Specyfikacja niezbędnego oprogramowania</w:t>
      </w:r>
      <w:bookmarkEnd w:id="87"/>
      <w:bookmarkEnd w:id="88"/>
      <w:bookmarkEnd w:id="89"/>
      <w:r w:rsidRPr="009D237D">
        <w:t xml:space="preserve"> </w:t>
      </w:r>
    </w:p>
    <w:p w:rsidR="00E80201" w:rsidRDefault="00D26AE7" w:rsidP="0059365F">
      <w:pPr>
        <w:pStyle w:val="Instrukcja"/>
      </w:pPr>
      <w:r w:rsidRPr="00622464">
        <w:rPr>
          <w:b/>
          <w:bCs/>
        </w:rPr>
        <w:t>Instrukcja:</w:t>
      </w:r>
      <w:r w:rsidRPr="00622464">
        <w:t xml:space="preserve"> </w:t>
      </w:r>
      <w:r w:rsidR="00E80201" w:rsidRPr="009D237D">
        <w:t>Należy wymienić wszystkie komponenty wraz z uzupełnieniami, poprawkami i uaktualnieniami</w:t>
      </w:r>
      <w:r w:rsidR="002F68BB">
        <w:t>.</w:t>
      </w:r>
    </w:p>
    <w:p w:rsidR="00D26AE7" w:rsidRPr="00D95874" w:rsidRDefault="00D26AE7" w:rsidP="00D26AE7">
      <w:r>
        <w:t>[Treść]</w:t>
      </w:r>
    </w:p>
    <w:p w:rsidR="00E80201" w:rsidRDefault="00E80201" w:rsidP="00D26AE7">
      <w:pPr>
        <w:pStyle w:val="Nagwek2"/>
      </w:pPr>
      <w:bookmarkStart w:id="90" w:name="_Toc252354348"/>
      <w:bookmarkStart w:id="91" w:name="_Toc132631457"/>
      <w:bookmarkStart w:id="92" w:name="_Toc137036660"/>
      <w:r w:rsidRPr="009D237D">
        <w:t>Pakiet instalacyjny dla wyspecyfikowanego oprogramowania</w:t>
      </w:r>
      <w:bookmarkEnd w:id="90"/>
      <w:bookmarkEnd w:id="91"/>
      <w:bookmarkEnd w:id="92"/>
      <w:r w:rsidRPr="009D237D">
        <w:t xml:space="preserve"> </w:t>
      </w:r>
    </w:p>
    <w:p w:rsidR="00D26AE7" w:rsidRPr="00D95874" w:rsidRDefault="00D26AE7" w:rsidP="00D26AE7">
      <w:r>
        <w:t>[Treść]</w:t>
      </w:r>
    </w:p>
    <w:p w:rsidR="00E80201" w:rsidRDefault="00E80201" w:rsidP="00D26AE7">
      <w:pPr>
        <w:pStyle w:val="Nagwek2"/>
      </w:pPr>
      <w:bookmarkStart w:id="93" w:name="_Toc252354349"/>
      <w:bookmarkStart w:id="94" w:name="_Toc132631458"/>
      <w:bookmarkStart w:id="95" w:name="_Toc137036661"/>
      <w:r w:rsidRPr="009D237D">
        <w:t>Instrukcja wykonania dodatkowych prac konfiguracyjnych</w:t>
      </w:r>
      <w:bookmarkEnd w:id="93"/>
      <w:bookmarkEnd w:id="94"/>
      <w:bookmarkEnd w:id="95"/>
      <w:r w:rsidRPr="009D237D">
        <w:t xml:space="preserve"> </w:t>
      </w:r>
    </w:p>
    <w:p w:rsidR="00D26AE7" w:rsidRPr="00D95874" w:rsidRDefault="00D26AE7" w:rsidP="00D26AE7">
      <w:r>
        <w:t>[Treść]</w:t>
      </w:r>
    </w:p>
    <w:p w:rsidR="00E80201" w:rsidRDefault="00E80201" w:rsidP="00D26AE7">
      <w:pPr>
        <w:pStyle w:val="Nagwek2"/>
      </w:pPr>
      <w:bookmarkStart w:id="96" w:name="_Toc252354350"/>
      <w:bookmarkStart w:id="97" w:name="_Toc132631459"/>
      <w:bookmarkStart w:id="98" w:name="_Toc137036662"/>
      <w:r w:rsidRPr="009D237D">
        <w:t>Opis mechanizmu bezpieczeństwa i autoryzacji dla oprogramowania</w:t>
      </w:r>
      <w:bookmarkEnd w:id="96"/>
      <w:bookmarkEnd w:id="97"/>
      <w:bookmarkEnd w:id="98"/>
    </w:p>
    <w:p w:rsidR="00D26AE7" w:rsidRPr="00D95874" w:rsidRDefault="00D26AE7" w:rsidP="00D26AE7">
      <w:r>
        <w:t>[Treść]</w:t>
      </w:r>
    </w:p>
    <w:p w:rsidR="00E80201" w:rsidRPr="009D237D" w:rsidRDefault="00E80201" w:rsidP="00E80201">
      <w:pPr>
        <w:pStyle w:val="Nagwek1"/>
      </w:pPr>
      <w:bookmarkStart w:id="99" w:name="_Toc132631460"/>
      <w:bookmarkStart w:id="100" w:name="_Toc137036663"/>
      <w:bookmarkStart w:id="101" w:name="_Toc252354351"/>
      <w:r w:rsidRPr="009D237D">
        <w:t>Instalowanie nowych wersji oraz poprawek</w:t>
      </w:r>
      <w:bookmarkEnd w:id="99"/>
      <w:bookmarkEnd w:id="100"/>
      <w:r w:rsidRPr="009D237D">
        <w:t xml:space="preserve"> </w:t>
      </w:r>
      <w:bookmarkEnd w:id="101"/>
    </w:p>
    <w:p w:rsidR="00E80201" w:rsidRDefault="00D26AE7" w:rsidP="0059365F">
      <w:pPr>
        <w:pStyle w:val="Instrukcja"/>
      </w:pPr>
      <w:r w:rsidRPr="00622464">
        <w:rPr>
          <w:b/>
          <w:bCs/>
        </w:rPr>
        <w:t>Instrukcja:</w:t>
      </w:r>
      <w:r w:rsidRPr="00622464">
        <w:t xml:space="preserve"> </w:t>
      </w:r>
      <w:r w:rsidR="00E80201" w:rsidRPr="009D237D">
        <w:t xml:space="preserve">Należy podać instrukcje instalacji nowych wersji oprogramowania i poprawek do </w:t>
      </w:r>
      <w:r w:rsidR="002F68BB">
        <w:t>systemu.</w:t>
      </w:r>
    </w:p>
    <w:p w:rsidR="00D26AE7" w:rsidRPr="00D95874" w:rsidRDefault="00D26AE7" w:rsidP="00D26AE7">
      <w:r>
        <w:t>[Treść]</w:t>
      </w:r>
    </w:p>
    <w:p w:rsidR="00E80201" w:rsidRDefault="00E80201" w:rsidP="00D26AE7">
      <w:pPr>
        <w:pStyle w:val="Nagwek2"/>
      </w:pPr>
      <w:bookmarkStart w:id="102" w:name="_Toc252354352"/>
      <w:bookmarkStart w:id="103" w:name="_Toc132631461"/>
      <w:bookmarkStart w:id="104" w:name="_Toc137036664"/>
      <w:r w:rsidRPr="009D237D">
        <w:t>Opis instalacji</w:t>
      </w:r>
      <w:bookmarkEnd w:id="102"/>
      <w:bookmarkEnd w:id="103"/>
      <w:bookmarkEnd w:id="104"/>
      <w:r w:rsidRPr="009D237D">
        <w:t xml:space="preserve"> </w:t>
      </w:r>
    </w:p>
    <w:p w:rsidR="00D26AE7" w:rsidRPr="00D95874" w:rsidRDefault="00D26AE7" w:rsidP="00D26AE7">
      <w:r>
        <w:t>[Treść]</w:t>
      </w:r>
    </w:p>
    <w:p w:rsidR="00D26AE7" w:rsidRPr="00D95874" w:rsidRDefault="00D26AE7" w:rsidP="00D26AE7"/>
    <w:p w:rsidR="00E80201" w:rsidRPr="009D237D" w:rsidRDefault="00E80201" w:rsidP="00E80201">
      <w:pPr>
        <w:pStyle w:val="Nagwek1"/>
      </w:pPr>
      <w:bookmarkStart w:id="105" w:name="_Toc252354359"/>
      <w:bookmarkStart w:id="106" w:name="_Toc132631468"/>
      <w:bookmarkStart w:id="107" w:name="_Toc137036665"/>
      <w:r w:rsidRPr="009D237D">
        <w:t>Licencje</w:t>
      </w:r>
      <w:bookmarkEnd w:id="105"/>
      <w:bookmarkEnd w:id="106"/>
      <w:bookmarkEnd w:id="107"/>
    </w:p>
    <w:p w:rsidR="00E80201" w:rsidRPr="009D237D" w:rsidRDefault="00D26AE7" w:rsidP="0059365F">
      <w:pPr>
        <w:pStyle w:val="Instrukcja"/>
      </w:pPr>
      <w:r w:rsidRPr="00622464">
        <w:rPr>
          <w:b/>
          <w:bCs/>
        </w:rPr>
        <w:t>Instrukcja:</w:t>
      </w:r>
      <w:r w:rsidRPr="00622464">
        <w:t xml:space="preserve"> </w:t>
      </w:r>
      <w:r w:rsidR="00E80201" w:rsidRPr="009D237D">
        <w:t>Należy wymienić licencje na wszystkie komponenty i określić, gdzie znajdują się licencje i nośniki</w:t>
      </w:r>
      <w:r w:rsidR="00470FE7">
        <w:t>.</w:t>
      </w:r>
    </w:p>
    <w:p w:rsidR="005023A8" w:rsidRDefault="00E80201" w:rsidP="005023A8">
      <w:pPr>
        <w:pStyle w:val="Nagwek2"/>
      </w:pPr>
      <w:bookmarkStart w:id="108" w:name="_Toc132631469"/>
      <w:bookmarkStart w:id="109" w:name="_Toc137036666"/>
      <w:bookmarkStart w:id="110" w:name="_Toc252354360"/>
      <w:r w:rsidRPr="009D237D">
        <w:t>Aplikacja</w:t>
      </w:r>
      <w:bookmarkEnd w:id="108"/>
      <w:bookmarkEnd w:id="109"/>
      <w:r w:rsidRPr="009D237D">
        <w:t xml:space="preserve"> </w:t>
      </w:r>
      <w:bookmarkEnd w:id="110"/>
    </w:p>
    <w:p w:rsidR="00E80201" w:rsidRPr="009D237D" w:rsidRDefault="005023A8" w:rsidP="005023A8">
      <w:r>
        <w:t>[Treść]</w:t>
      </w:r>
    </w:p>
    <w:p w:rsidR="005023A8" w:rsidRDefault="00E80201" w:rsidP="005023A8">
      <w:pPr>
        <w:pStyle w:val="Nagwek2"/>
      </w:pPr>
      <w:bookmarkStart w:id="111" w:name="_Toc252354361"/>
      <w:bookmarkStart w:id="112" w:name="_Toc132631470"/>
      <w:bookmarkStart w:id="113" w:name="_Toc137036667"/>
      <w:r w:rsidRPr="009D237D">
        <w:t xml:space="preserve">Oprogramowanie </w:t>
      </w:r>
      <w:r w:rsidR="00470FE7">
        <w:t>Dostawców usług</w:t>
      </w:r>
      <w:r w:rsidRPr="009D237D">
        <w:t>, dostępność licencji</w:t>
      </w:r>
      <w:bookmarkEnd w:id="111"/>
      <w:bookmarkEnd w:id="112"/>
      <w:bookmarkEnd w:id="113"/>
      <w:r w:rsidRPr="009D237D">
        <w:t xml:space="preserve"> </w:t>
      </w:r>
    </w:p>
    <w:p w:rsidR="00E80201" w:rsidRPr="009D237D" w:rsidRDefault="005023A8" w:rsidP="005023A8">
      <w:r>
        <w:t>[Treść]</w:t>
      </w:r>
    </w:p>
    <w:p w:rsidR="005023A8" w:rsidRDefault="00E80201" w:rsidP="005023A8">
      <w:pPr>
        <w:pStyle w:val="Nagwek2"/>
      </w:pPr>
      <w:bookmarkStart w:id="114" w:name="_Toc252354362"/>
      <w:bookmarkStart w:id="115" w:name="_Toc132631471"/>
      <w:bookmarkStart w:id="116" w:name="_Toc137036668"/>
      <w:r w:rsidRPr="009D237D">
        <w:lastRenderedPageBreak/>
        <w:t>Systemy operacyjne, dostępność licencji</w:t>
      </w:r>
      <w:bookmarkEnd w:id="114"/>
      <w:bookmarkEnd w:id="115"/>
      <w:bookmarkEnd w:id="116"/>
      <w:r w:rsidRPr="009D237D">
        <w:t xml:space="preserve"> </w:t>
      </w:r>
    </w:p>
    <w:p w:rsidR="00E80201" w:rsidRPr="009D237D" w:rsidRDefault="005023A8" w:rsidP="005023A8">
      <w:r>
        <w:t>[Treść]</w:t>
      </w:r>
    </w:p>
    <w:p w:rsidR="00E80201" w:rsidRPr="009D237D" w:rsidRDefault="00E80201" w:rsidP="00E80201">
      <w:pPr>
        <w:pStyle w:val="Nagwek1"/>
      </w:pPr>
      <w:bookmarkStart w:id="117" w:name="_Toc252354363"/>
      <w:bookmarkStart w:id="118" w:name="_Toc132631472"/>
      <w:bookmarkStart w:id="119" w:name="_Toc137036669"/>
      <w:r w:rsidRPr="009D237D">
        <w:t>Szkolenia</w:t>
      </w:r>
      <w:bookmarkEnd w:id="117"/>
      <w:bookmarkEnd w:id="118"/>
      <w:bookmarkEnd w:id="119"/>
    </w:p>
    <w:p w:rsidR="00E80201" w:rsidRDefault="00D26AE7" w:rsidP="0059365F">
      <w:pPr>
        <w:pStyle w:val="Instrukcja"/>
      </w:pPr>
      <w:r w:rsidRPr="00622464">
        <w:rPr>
          <w:b/>
          <w:bCs/>
        </w:rPr>
        <w:t>Instrukcja:</w:t>
      </w:r>
      <w:r w:rsidRPr="00622464">
        <w:t xml:space="preserve"> </w:t>
      </w:r>
      <w:r w:rsidR="00E80201" w:rsidRPr="009D237D">
        <w:t xml:space="preserve">Należy określić, jakie kompetencje są niezbędne do prawidłowej obsługi systemu. Należy określić, jakie specjalistyczne szkolenia są niezbędne dla administratorów z zakresu </w:t>
      </w:r>
      <w:r w:rsidR="00470FE7">
        <w:t>utrzymania</w:t>
      </w:r>
      <w:r w:rsidR="00E80201" w:rsidRPr="009D237D">
        <w:t xml:space="preserve"> aplikacji, oprogramowania (np. systemu zarządzania bazą danych, serwera aplikacji, itp.) i systemu operacyjnego. </w:t>
      </w:r>
    </w:p>
    <w:p w:rsidR="005023A8" w:rsidRPr="00D95874" w:rsidRDefault="005023A8" w:rsidP="005023A8">
      <w:r>
        <w:t>[Treść]</w:t>
      </w:r>
    </w:p>
    <w:p w:rsidR="005023A8" w:rsidRDefault="00E80201" w:rsidP="005023A8">
      <w:pPr>
        <w:pStyle w:val="Nagwek2"/>
      </w:pPr>
      <w:bookmarkStart w:id="120" w:name="_Toc137036670"/>
      <w:bookmarkStart w:id="121" w:name="_Toc132631473"/>
      <w:bookmarkStart w:id="122" w:name="_Toc252354364"/>
      <w:r w:rsidRPr="009D237D">
        <w:t>Rekomendowane szkolenia (wymagane kompetencje) – administratorzy</w:t>
      </w:r>
      <w:bookmarkEnd w:id="120"/>
      <w:r w:rsidRPr="009D237D">
        <w:t xml:space="preserve"> </w:t>
      </w:r>
      <w:bookmarkEnd w:id="121"/>
      <w:bookmarkEnd w:id="122"/>
    </w:p>
    <w:p w:rsidR="00E80201" w:rsidRPr="009D237D" w:rsidRDefault="005023A8" w:rsidP="005023A8">
      <w:r>
        <w:t>[Treść]</w:t>
      </w:r>
    </w:p>
    <w:p w:rsidR="00E80201" w:rsidRPr="009D237D" w:rsidRDefault="00E80201" w:rsidP="00E80201">
      <w:pPr>
        <w:pStyle w:val="Nagwek1"/>
      </w:pPr>
      <w:bookmarkStart w:id="123" w:name="_Toc252354366"/>
      <w:bookmarkStart w:id="124" w:name="_Toc132631475"/>
      <w:bookmarkStart w:id="125" w:name="_Toc137036671"/>
      <w:bookmarkStart w:id="126" w:name="_Toc425061481"/>
      <w:bookmarkStart w:id="127" w:name="_Toc425063133"/>
      <w:bookmarkStart w:id="128" w:name="_Toc440939582"/>
      <w:r w:rsidRPr="009D237D">
        <w:t>Sprzęt</w:t>
      </w:r>
      <w:bookmarkEnd w:id="123"/>
      <w:bookmarkEnd w:id="124"/>
      <w:bookmarkEnd w:id="125"/>
      <w:r w:rsidRPr="009D237D">
        <w:t xml:space="preserve"> </w:t>
      </w:r>
    </w:p>
    <w:p w:rsidR="00E80201" w:rsidRPr="009D237D" w:rsidRDefault="00E80201" w:rsidP="00D26AE7">
      <w:pPr>
        <w:pStyle w:val="Nagwek2"/>
      </w:pPr>
      <w:bookmarkStart w:id="129" w:name="_Toc252354367"/>
      <w:bookmarkStart w:id="130" w:name="_Toc132631476"/>
      <w:bookmarkStart w:id="131" w:name="_Toc137036672"/>
      <w:r w:rsidRPr="009D237D">
        <w:t>Specyfikacja techniczna</w:t>
      </w:r>
      <w:bookmarkEnd w:id="129"/>
      <w:bookmarkEnd w:id="130"/>
      <w:bookmarkEnd w:id="131"/>
    </w:p>
    <w:p w:rsidR="005023A8" w:rsidRDefault="00D26AE7" w:rsidP="005023A8">
      <w:pPr>
        <w:pStyle w:val="Instrukcja"/>
      </w:pPr>
      <w:r w:rsidRPr="00622464">
        <w:rPr>
          <w:b/>
          <w:bCs/>
        </w:rPr>
        <w:t>Instrukcja:</w:t>
      </w:r>
      <w:r w:rsidRPr="00622464">
        <w:t xml:space="preserve"> </w:t>
      </w:r>
      <w:r w:rsidR="00E80201" w:rsidRPr="009D237D">
        <w:t>Należy opisać wszystkie komponenty techniczne – serwery (procesory, pamięci, dyski, dodatkowe elementy, itp.)</w:t>
      </w:r>
      <w:r w:rsidR="00470FE7">
        <w:t xml:space="preserve"> np. opis lub/i miejsce przechowywania.</w:t>
      </w:r>
    </w:p>
    <w:p w:rsidR="005023A8" w:rsidRPr="00D95874" w:rsidRDefault="005023A8" w:rsidP="005023A8">
      <w:r>
        <w:t>[Treść]</w:t>
      </w:r>
    </w:p>
    <w:p w:rsidR="0062361E" w:rsidRDefault="0062361E" w:rsidP="0062361E">
      <w:pPr>
        <w:pStyle w:val="Legenda"/>
        <w:keepNext/>
      </w:pPr>
      <w:bookmarkStart w:id="132" w:name="_Toc137036607"/>
      <w:r>
        <w:t xml:space="preserve">Tabela </w:t>
      </w:r>
      <w:fldSimple w:instr=" SEQ Tabela \* ARABIC ">
        <w:r w:rsidR="00225636">
          <w:rPr>
            <w:noProof/>
          </w:rPr>
          <w:t>2</w:t>
        </w:r>
      </w:fldSimple>
      <w:r>
        <w:t xml:space="preserve"> Specyfikacja techniczna</w:t>
      </w:r>
      <w:bookmarkEnd w:id="132"/>
    </w:p>
    <w:tbl>
      <w:tblPr>
        <w:tblStyle w:val="Tabela-Siatka"/>
        <w:tblW w:w="4635" w:type="pct"/>
        <w:tblLayout w:type="fixed"/>
        <w:tblLook w:val="0020" w:firstRow="1" w:lastRow="0" w:firstColumn="0" w:lastColumn="0" w:noHBand="0" w:noVBand="0"/>
      </w:tblPr>
      <w:tblGrid>
        <w:gridCol w:w="529"/>
        <w:gridCol w:w="1593"/>
        <w:gridCol w:w="1257"/>
        <w:gridCol w:w="3085"/>
        <w:gridCol w:w="1935"/>
      </w:tblGrid>
      <w:tr w:rsidR="00470FE7" w:rsidRPr="00206A7D" w:rsidTr="00470FE7">
        <w:tc>
          <w:tcPr>
            <w:tcW w:w="529" w:type="dxa"/>
          </w:tcPr>
          <w:p w:rsidR="00470FE7" w:rsidRPr="00206A7D" w:rsidRDefault="00470FE7" w:rsidP="004455F0">
            <w:pPr>
              <w:rPr>
                <w:b/>
              </w:rPr>
            </w:pPr>
            <w:r w:rsidRPr="00206A7D">
              <w:rPr>
                <w:b/>
              </w:rPr>
              <w:t>Lp.</w:t>
            </w:r>
          </w:p>
        </w:tc>
        <w:tc>
          <w:tcPr>
            <w:tcW w:w="1593" w:type="dxa"/>
          </w:tcPr>
          <w:p w:rsidR="00470FE7" w:rsidRPr="00206A7D" w:rsidRDefault="00470FE7" w:rsidP="004455F0">
            <w:pPr>
              <w:rPr>
                <w:b/>
              </w:rPr>
            </w:pPr>
            <w:r w:rsidRPr="00206A7D">
              <w:rPr>
                <w:b/>
              </w:rPr>
              <w:t>Rodzaj</w:t>
            </w:r>
          </w:p>
        </w:tc>
        <w:tc>
          <w:tcPr>
            <w:tcW w:w="1257" w:type="dxa"/>
          </w:tcPr>
          <w:p w:rsidR="00470FE7" w:rsidRPr="00206A7D" w:rsidRDefault="00470FE7" w:rsidP="004455F0">
            <w:pPr>
              <w:rPr>
                <w:b/>
              </w:rPr>
            </w:pPr>
            <w:r w:rsidRPr="00206A7D">
              <w:rPr>
                <w:b/>
              </w:rPr>
              <w:t>Nazwa, typ i producent</w:t>
            </w:r>
          </w:p>
        </w:tc>
        <w:tc>
          <w:tcPr>
            <w:tcW w:w="3085" w:type="dxa"/>
          </w:tcPr>
          <w:p w:rsidR="00470FE7" w:rsidRPr="00206A7D" w:rsidRDefault="00470FE7" w:rsidP="004455F0">
            <w:pPr>
              <w:rPr>
                <w:b/>
              </w:rPr>
            </w:pPr>
            <w:r w:rsidRPr="00206A7D">
              <w:rPr>
                <w:b/>
              </w:rPr>
              <w:t>Specyfikacja (serwer: procesory, pamięć, dyski, dodatkowe elementy wyposażenia itp.)</w:t>
            </w:r>
          </w:p>
        </w:tc>
        <w:tc>
          <w:tcPr>
            <w:tcW w:w="1935" w:type="dxa"/>
          </w:tcPr>
          <w:p w:rsidR="00470FE7" w:rsidRPr="00206A7D" w:rsidRDefault="00470FE7" w:rsidP="004455F0">
            <w:pPr>
              <w:rPr>
                <w:b/>
              </w:rPr>
            </w:pPr>
            <w:r w:rsidRPr="00206A7D">
              <w:rPr>
                <w:b/>
              </w:rPr>
              <w:t>Dostawca</w:t>
            </w:r>
          </w:p>
        </w:tc>
      </w:tr>
      <w:tr w:rsidR="00470FE7" w:rsidRPr="009D237D" w:rsidTr="00470FE7">
        <w:trPr>
          <w:trHeight w:val="425"/>
        </w:trPr>
        <w:tc>
          <w:tcPr>
            <w:tcW w:w="529" w:type="dxa"/>
          </w:tcPr>
          <w:p w:rsidR="00470FE7" w:rsidRPr="009D237D" w:rsidRDefault="00470FE7" w:rsidP="004455F0"/>
        </w:tc>
        <w:tc>
          <w:tcPr>
            <w:tcW w:w="1593" w:type="dxa"/>
          </w:tcPr>
          <w:p w:rsidR="00470FE7" w:rsidRPr="009D237D" w:rsidRDefault="00470FE7" w:rsidP="004455F0"/>
        </w:tc>
        <w:tc>
          <w:tcPr>
            <w:tcW w:w="1257" w:type="dxa"/>
          </w:tcPr>
          <w:p w:rsidR="00470FE7" w:rsidRPr="009D237D" w:rsidRDefault="00470FE7" w:rsidP="004455F0"/>
        </w:tc>
        <w:tc>
          <w:tcPr>
            <w:tcW w:w="3085" w:type="dxa"/>
          </w:tcPr>
          <w:p w:rsidR="00470FE7" w:rsidRPr="009D237D" w:rsidRDefault="00470FE7" w:rsidP="004455F0"/>
        </w:tc>
        <w:tc>
          <w:tcPr>
            <w:tcW w:w="1935" w:type="dxa"/>
          </w:tcPr>
          <w:p w:rsidR="00470FE7" w:rsidRPr="009D237D" w:rsidRDefault="00470FE7" w:rsidP="004455F0"/>
        </w:tc>
      </w:tr>
      <w:tr w:rsidR="00470FE7" w:rsidRPr="009D237D" w:rsidTr="00470FE7">
        <w:trPr>
          <w:trHeight w:val="403"/>
        </w:trPr>
        <w:tc>
          <w:tcPr>
            <w:tcW w:w="529" w:type="dxa"/>
          </w:tcPr>
          <w:p w:rsidR="00470FE7" w:rsidRPr="009D237D" w:rsidRDefault="00470FE7" w:rsidP="004455F0"/>
        </w:tc>
        <w:tc>
          <w:tcPr>
            <w:tcW w:w="1593" w:type="dxa"/>
          </w:tcPr>
          <w:p w:rsidR="00470FE7" w:rsidRPr="009D237D" w:rsidRDefault="00470FE7" w:rsidP="004455F0"/>
        </w:tc>
        <w:tc>
          <w:tcPr>
            <w:tcW w:w="1257" w:type="dxa"/>
          </w:tcPr>
          <w:p w:rsidR="00470FE7" w:rsidRPr="009D237D" w:rsidRDefault="00470FE7" w:rsidP="004455F0"/>
        </w:tc>
        <w:tc>
          <w:tcPr>
            <w:tcW w:w="3085" w:type="dxa"/>
          </w:tcPr>
          <w:p w:rsidR="00470FE7" w:rsidRPr="009D237D" w:rsidRDefault="00470FE7" w:rsidP="004455F0"/>
        </w:tc>
        <w:tc>
          <w:tcPr>
            <w:tcW w:w="1935" w:type="dxa"/>
          </w:tcPr>
          <w:p w:rsidR="00470FE7" w:rsidRPr="009D237D" w:rsidRDefault="00470FE7" w:rsidP="004455F0"/>
        </w:tc>
      </w:tr>
    </w:tbl>
    <w:p w:rsidR="00E80201" w:rsidRPr="009D237D" w:rsidRDefault="00E80201" w:rsidP="00D26AE7">
      <w:pPr>
        <w:pStyle w:val="Nagwek2"/>
      </w:pPr>
      <w:bookmarkStart w:id="133" w:name="_Toc252354368"/>
      <w:bookmarkStart w:id="134" w:name="_Toc132631477"/>
      <w:bookmarkStart w:id="135" w:name="_Toc137036673"/>
      <w:r w:rsidRPr="009D237D">
        <w:t>Połączenia między komponentami</w:t>
      </w:r>
      <w:bookmarkEnd w:id="133"/>
      <w:bookmarkEnd w:id="134"/>
      <w:bookmarkEnd w:id="135"/>
    </w:p>
    <w:p w:rsidR="00E80201" w:rsidRDefault="00D26AE7" w:rsidP="005023A8">
      <w:pPr>
        <w:pStyle w:val="Instrukcja"/>
      </w:pPr>
      <w:r w:rsidRPr="00622464">
        <w:rPr>
          <w:b/>
          <w:bCs/>
        </w:rPr>
        <w:t>Instrukcja:</w:t>
      </w:r>
      <w:r w:rsidRPr="00622464">
        <w:t xml:space="preserve"> </w:t>
      </w:r>
      <w:r w:rsidR="00E80201" w:rsidRPr="009D237D">
        <w:t xml:space="preserve">Należy opisać połączenia pomiędzy komponentami. Podane wartości muszą być zgodne z zapisanymi w </w:t>
      </w:r>
      <w:proofErr w:type="spellStart"/>
      <w:r w:rsidR="00470FE7">
        <w:t>u</w:t>
      </w:r>
      <w:r w:rsidR="00E80201" w:rsidRPr="009D237D">
        <w:t>CMDB</w:t>
      </w:r>
      <w:proofErr w:type="spellEnd"/>
      <w:r w:rsidR="00E80201" w:rsidRPr="009D237D">
        <w:t>.</w:t>
      </w:r>
    </w:p>
    <w:p w:rsidR="005023A8" w:rsidRPr="00D95874" w:rsidRDefault="005023A8" w:rsidP="005023A8">
      <w:r>
        <w:t>[Treść]</w:t>
      </w:r>
    </w:p>
    <w:p w:rsidR="00E80201" w:rsidRPr="009D237D" w:rsidRDefault="00E80201" w:rsidP="00D26AE7">
      <w:pPr>
        <w:pStyle w:val="Nagwek2"/>
      </w:pPr>
      <w:bookmarkStart w:id="136" w:name="_Toc252354369"/>
      <w:bookmarkStart w:id="137" w:name="_Toc132631478"/>
      <w:bookmarkStart w:id="138" w:name="_Toc137036674"/>
      <w:r w:rsidRPr="009D237D">
        <w:t>System operacyjny</w:t>
      </w:r>
      <w:bookmarkEnd w:id="136"/>
      <w:bookmarkEnd w:id="137"/>
      <w:bookmarkEnd w:id="138"/>
    </w:p>
    <w:p w:rsidR="00206A7D" w:rsidRDefault="00D26AE7" w:rsidP="00206A7D">
      <w:pPr>
        <w:pStyle w:val="Instrukcja"/>
      </w:pPr>
      <w:r w:rsidRPr="00622464">
        <w:rPr>
          <w:b/>
          <w:bCs/>
        </w:rPr>
        <w:t>Instrukcja:</w:t>
      </w:r>
      <w:r w:rsidRPr="00622464">
        <w:t xml:space="preserve"> </w:t>
      </w:r>
      <w:r w:rsidR="00E80201" w:rsidRPr="009D237D">
        <w:t>Dla wymienionego w punkcie 11 sprzętu (serwery) należy wyspecyfikować system operacyjny wraz z zainstalowanymi komponentami. Poniższa tabelka jest obowiązkowo wypełniana w przypadku wdrażania nowej aplikacji.</w:t>
      </w:r>
    </w:p>
    <w:p w:rsidR="00206A7D" w:rsidRDefault="00E80201" w:rsidP="00206A7D">
      <w:pPr>
        <w:pStyle w:val="Instrukcja"/>
      </w:pPr>
      <w:r w:rsidRPr="009D237D">
        <w:t>Jeśli wymagane są zmiany standardowych ustawień systemu operacyjnego, należy podać instrukcję wykonania tych zmian.</w:t>
      </w:r>
      <w:r w:rsidR="00206A7D" w:rsidRPr="00206A7D">
        <w:t xml:space="preserve"> </w:t>
      </w:r>
    </w:p>
    <w:p w:rsidR="00206A7D" w:rsidRPr="00D95874" w:rsidRDefault="00206A7D" w:rsidP="00206A7D">
      <w:r>
        <w:t>[Treść]</w:t>
      </w:r>
    </w:p>
    <w:p w:rsidR="0062361E" w:rsidRDefault="0062361E" w:rsidP="0062361E">
      <w:pPr>
        <w:pStyle w:val="Legenda"/>
        <w:keepNext/>
      </w:pPr>
      <w:bookmarkStart w:id="139" w:name="_Toc137036608"/>
      <w:r>
        <w:lastRenderedPageBreak/>
        <w:t xml:space="preserve">Tabela </w:t>
      </w:r>
      <w:fldSimple w:instr=" SEQ Tabela \* ARABIC ">
        <w:r w:rsidR="00225636">
          <w:rPr>
            <w:noProof/>
          </w:rPr>
          <w:t>3</w:t>
        </w:r>
      </w:fldSimple>
      <w:r>
        <w:t xml:space="preserve"> System operacyjny</w:t>
      </w:r>
      <w:bookmarkEnd w:id="139"/>
    </w:p>
    <w:tbl>
      <w:tblPr>
        <w:tblStyle w:val="Tabela-Siatka"/>
        <w:tblW w:w="5000" w:type="pct"/>
        <w:tblLayout w:type="fixed"/>
        <w:tblLook w:val="0020" w:firstRow="1" w:lastRow="0" w:firstColumn="0" w:lastColumn="0" w:noHBand="0" w:noVBand="0"/>
      </w:tblPr>
      <w:tblGrid>
        <w:gridCol w:w="1046"/>
        <w:gridCol w:w="2007"/>
        <w:gridCol w:w="1940"/>
        <w:gridCol w:w="2127"/>
        <w:gridCol w:w="1940"/>
      </w:tblGrid>
      <w:tr w:rsidR="00E80201" w:rsidRPr="0062361E" w:rsidTr="0002129C">
        <w:tc>
          <w:tcPr>
            <w:tcW w:w="1046" w:type="dxa"/>
          </w:tcPr>
          <w:p w:rsidR="00E80201" w:rsidRPr="0062361E" w:rsidRDefault="00E80201" w:rsidP="004455F0">
            <w:pPr>
              <w:rPr>
                <w:b/>
              </w:rPr>
            </w:pPr>
            <w:r w:rsidRPr="0062361E">
              <w:rPr>
                <w:b/>
              </w:rPr>
              <w:t>Lp.</w:t>
            </w:r>
          </w:p>
        </w:tc>
        <w:tc>
          <w:tcPr>
            <w:tcW w:w="2007" w:type="dxa"/>
          </w:tcPr>
          <w:p w:rsidR="00E80201" w:rsidRPr="0062361E" w:rsidRDefault="00E80201" w:rsidP="004455F0">
            <w:pPr>
              <w:rPr>
                <w:b/>
              </w:rPr>
            </w:pPr>
            <w:r w:rsidRPr="0062361E">
              <w:rPr>
                <w:b/>
              </w:rPr>
              <w:t>Serwer</w:t>
            </w:r>
          </w:p>
        </w:tc>
        <w:tc>
          <w:tcPr>
            <w:tcW w:w="1940" w:type="dxa"/>
          </w:tcPr>
          <w:p w:rsidR="00E80201" w:rsidRPr="0062361E" w:rsidRDefault="00E80201" w:rsidP="004455F0">
            <w:pPr>
              <w:rPr>
                <w:b/>
              </w:rPr>
            </w:pPr>
            <w:r w:rsidRPr="0062361E">
              <w:rPr>
                <w:b/>
              </w:rPr>
              <w:t>Nazwa systemu / komponentu</w:t>
            </w:r>
          </w:p>
        </w:tc>
        <w:tc>
          <w:tcPr>
            <w:tcW w:w="2127" w:type="dxa"/>
          </w:tcPr>
          <w:p w:rsidR="00E80201" w:rsidRPr="0062361E" w:rsidRDefault="00E80201" w:rsidP="004455F0">
            <w:pPr>
              <w:rPr>
                <w:b/>
              </w:rPr>
            </w:pPr>
            <w:r w:rsidRPr="0062361E">
              <w:rPr>
                <w:b/>
              </w:rPr>
              <w:t>Wersja/ Numer</w:t>
            </w:r>
          </w:p>
        </w:tc>
        <w:tc>
          <w:tcPr>
            <w:tcW w:w="1940" w:type="dxa"/>
          </w:tcPr>
          <w:p w:rsidR="00E80201" w:rsidRPr="0062361E" w:rsidRDefault="00E80201" w:rsidP="004455F0">
            <w:pPr>
              <w:rPr>
                <w:b/>
              </w:rPr>
            </w:pPr>
            <w:r w:rsidRPr="0062361E">
              <w:rPr>
                <w:b/>
              </w:rPr>
              <w:t>Dostawca</w:t>
            </w:r>
          </w:p>
        </w:tc>
      </w:tr>
      <w:tr w:rsidR="00E80201" w:rsidRPr="009D237D" w:rsidTr="0002129C">
        <w:tc>
          <w:tcPr>
            <w:tcW w:w="1046" w:type="dxa"/>
          </w:tcPr>
          <w:p w:rsidR="00E80201" w:rsidRPr="009D237D" w:rsidRDefault="00E80201" w:rsidP="004455F0"/>
        </w:tc>
        <w:tc>
          <w:tcPr>
            <w:tcW w:w="2007" w:type="dxa"/>
          </w:tcPr>
          <w:p w:rsidR="00E80201" w:rsidRPr="009D237D" w:rsidRDefault="00E80201" w:rsidP="004455F0"/>
        </w:tc>
        <w:tc>
          <w:tcPr>
            <w:tcW w:w="1940" w:type="dxa"/>
          </w:tcPr>
          <w:p w:rsidR="00E80201" w:rsidRPr="009D237D" w:rsidRDefault="00E80201" w:rsidP="004455F0"/>
        </w:tc>
        <w:tc>
          <w:tcPr>
            <w:tcW w:w="2127" w:type="dxa"/>
          </w:tcPr>
          <w:p w:rsidR="00E80201" w:rsidRPr="009D237D" w:rsidRDefault="00E80201" w:rsidP="004455F0"/>
        </w:tc>
        <w:tc>
          <w:tcPr>
            <w:tcW w:w="1940" w:type="dxa"/>
          </w:tcPr>
          <w:p w:rsidR="00E80201" w:rsidRPr="009D237D" w:rsidRDefault="00E80201" w:rsidP="004455F0"/>
        </w:tc>
      </w:tr>
      <w:tr w:rsidR="00E80201" w:rsidRPr="009D237D" w:rsidTr="0002129C">
        <w:tc>
          <w:tcPr>
            <w:tcW w:w="1046" w:type="dxa"/>
          </w:tcPr>
          <w:p w:rsidR="00E80201" w:rsidRPr="009D237D" w:rsidRDefault="00E80201" w:rsidP="004455F0"/>
        </w:tc>
        <w:tc>
          <w:tcPr>
            <w:tcW w:w="2007" w:type="dxa"/>
          </w:tcPr>
          <w:p w:rsidR="00E80201" w:rsidRPr="009D237D" w:rsidRDefault="00E80201" w:rsidP="004455F0"/>
        </w:tc>
        <w:tc>
          <w:tcPr>
            <w:tcW w:w="1940" w:type="dxa"/>
          </w:tcPr>
          <w:p w:rsidR="00E80201" w:rsidRPr="009D237D" w:rsidRDefault="00E80201" w:rsidP="004455F0"/>
        </w:tc>
        <w:tc>
          <w:tcPr>
            <w:tcW w:w="2127" w:type="dxa"/>
          </w:tcPr>
          <w:p w:rsidR="00E80201" w:rsidRPr="009D237D" w:rsidRDefault="00E80201" w:rsidP="004455F0"/>
        </w:tc>
        <w:tc>
          <w:tcPr>
            <w:tcW w:w="1940" w:type="dxa"/>
          </w:tcPr>
          <w:p w:rsidR="00E80201" w:rsidRPr="009D237D" w:rsidRDefault="00E80201" w:rsidP="004455F0"/>
        </w:tc>
      </w:tr>
    </w:tbl>
    <w:p w:rsidR="00E80201" w:rsidRPr="009D237D" w:rsidRDefault="00E80201" w:rsidP="00E80201">
      <w:pPr>
        <w:pStyle w:val="Nagwek1"/>
      </w:pPr>
      <w:bookmarkStart w:id="140" w:name="_Toc252354370"/>
      <w:bookmarkStart w:id="141" w:name="_Toc132631479"/>
      <w:bookmarkStart w:id="142" w:name="_Toc137036675"/>
      <w:r w:rsidRPr="009D237D">
        <w:t>Serwisowanie i wsparcie</w:t>
      </w:r>
      <w:bookmarkEnd w:id="140"/>
      <w:bookmarkEnd w:id="141"/>
      <w:bookmarkEnd w:id="142"/>
      <w:r w:rsidRPr="009D237D">
        <w:t xml:space="preserve"> </w:t>
      </w:r>
    </w:p>
    <w:p w:rsidR="00E80201" w:rsidRDefault="00D26AE7" w:rsidP="00206A7D">
      <w:pPr>
        <w:pStyle w:val="Instrukcja"/>
      </w:pPr>
      <w:r w:rsidRPr="00622464">
        <w:rPr>
          <w:b/>
          <w:bCs/>
        </w:rPr>
        <w:t>Instrukcja:</w:t>
      </w:r>
      <w:r w:rsidRPr="00622464">
        <w:t xml:space="preserve"> </w:t>
      </w:r>
      <w:r w:rsidR="00E80201" w:rsidRPr="009D237D">
        <w:t xml:space="preserve">Należy określić zasady serwisu i wsparcia świadczonego przez </w:t>
      </w:r>
      <w:r w:rsidR="00470FE7">
        <w:t>D</w:t>
      </w:r>
      <w:r w:rsidR="00E80201" w:rsidRPr="009D237D">
        <w:t>ostawców aplikacji, sprzętu i oprogramowania, zgodnie z poniższym szablonem. Jeśli nie ma jeszcze podpisanej umowy serwisowej, należy podać pozostałe uzgodnione dane, np. kontakt z deweloperem.</w:t>
      </w:r>
    </w:p>
    <w:p w:rsidR="00206A7D" w:rsidRPr="00D95874" w:rsidRDefault="00206A7D" w:rsidP="00206A7D">
      <w:r>
        <w:t>[Treść]</w:t>
      </w:r>
    </w:p>
    <w:p w:rsidR="00E80201" w:rsidRPr="009D237D" w:rsidRDefault="00E80201" w:rsidP="00D26AE7">
      <w:pPr>
        <w:pStyle w:val="Nagwek2"/>
      </w:pPr>
      <w:bookmarkStart w:id="143" w:name="_Toc132631480"/>
      <w:bookmarkStart w:id="144" w:name="_Toc137036676"/>
      <w:bookmarkStart w:id="145" w:name="_Toc252354371"/>
      <w:r w:rsidRPr="009D237D">
        <w:t>Aplikacja</w:t>
      </w:r>
      <w:bookmarkEnd w:id="143"/>
      <w:bookmarkEnd w:id="144"/>
      <w:r w:rsidRPr="009D237D">
        <w:t xml:space="preserve"> </w:t>
      </w:r>
      <w:bookmarkEnd w:id="145"/>
    </w:p>
    <w:p w:rsidR="0062361E" w:rsidRDefault="0062361E" w:rsidP="0062361E">
      <w:pPr>
        <w:pStyle w:val="Legenda"/>
        <w:keepNext/>
      </w:pPr>
      <w:bookmarkStart w:id="146" w:name="_Toc137036609"/>
      <w:r>
        <w:t xml:space="preserve">Tabela </w:t>
      </w:r>
      <w:fldSimple w:instr=" SEQ Tabela \* ARABIC ">
        <w:r w:rsidR="00225636">
          <w:rPr>
            <w:noProof/>
          </w:rPr>
          <w:t>4</w:t>
        </w:r>
      </w:fldSimple>
      <w:r>
        <w:t xml:space="preserve"> Aplikacja</w:t>
      </w:r>
      <w:bookmarkEnd w:id="146"/>
    </w:p>
    <w:tbl>
      <w:tblPr>
        <w:tblStyle w:val="Tabela-Siatka"/>
        <w:tblpPr w:leftFromText="141" w:rightFromText="141" w:vertAnchor="text" w:horzAnchor="margin" w:tblpXSpec="center" w:tblpY="121"/>
        <w:tblW w:w="5000" w:type="pct"/>
        <w:tblLayout w:type="fixed"/>
        <w:tblLook w:val="0020" w:firstRow="1" w:lastRow="0" w:firstColumn="0" w:lastColumn="0" w:noHBand="0" w:noVBand="0"/>
      </w:tblPr>
      <w:tblGrid>
        <w:gridCol w:w="988"/>
        <w:gridCol w:w="641"/>
        <w:gridCol w:w="1286"/>
        <w:gridCol w:w="1035"/>
        <w:gridCol w:w="865"/>
        <w:gridCol w:w="1243"/>
        <w:gridCol w:w="1167"/>
        <w:gridCol w:w="740"/>
        <w:gridCol w:w="1095"/>
      </w:tblGrid>
      <w:tr w:rsidR="009E1A2D" w:rsidRPr="009D237D" w:rsidTr="0002129C">
        <w:tc>
          <w:tcPr>
            <w:tcW w:w="988" w:type="dxa"/>
          </w:tcPr>
          <w:p w:rsidR="00E80201" w:rsidRPr="0062361E" w:rsidRDefault="00E80201" w:rsidP="004455F0">
            <w:pPr>
              <w:rPr>
                <w:b/>
              </w:rPr>
            </w:pPr>
            <w:r w:rsidRPr="0062361E">
              <w:rPr>
                <w:b/>
              </w:rPr>
              <w:t>Nazwa komponentu</w:t>
            </w:r>
          </w:p>
        </w:tc>
        <w:tc>
          <w:tcPr>
            <w:tcW w:w="641" w:type="dxa"/>
          </w:tcPr>
          <w:p w:rsidR="00E80201" w:rsidRPr="0062361E" w:rsidRDefault="00E80201" w:rsidP="004455F0">
            <w:pPr>
              <w:rPr>
                <w:b/>
              </w:rPr>
            </w:pPr>
            <w:r w:rsidRPr="0062361E">
              <w:rPr>
                <w:b/>
              </w:rPr>
              <w:t>Nr umowy</w:t>
            </w:r>
          </w:p>
        </w:tc>
        <w:tc>
          <w:tcPr>
            <w:tcW w:w="1286" w:type="dxa"/>
          </w:tcPr>
          <w:p w:rsidR="00E80201" w:rsidRPr="0062361E" w:rsidRDefault="00E80201" w:rsidP="004455F0">
            <w:pPr>
              <w:rPr>
                <w:b/>
              </w:rPr>
            </w:pPr>
            <w:r w:rsidRPr="0062361E">
              <w:rPr>
                <w:b/>
              </w:rPr>
              <w:t>Nazwa firmy serwisującej</w:t>
            </w:r>
          </w:p>
        </w:tc>
        <w:tc>
          <w:tcPr>
            <w:tcW w:w="1035" w:type="dxa"/>
          </w:tcPr>
          <w:p w:rsidR="00E80201" w:rsidRPr="0062361E" w:rsidRDefault="00E80201" w:rsidP="004455F0">
            <w:pPr>
              <w:rPr>
                <w:b/>
              </w:rPr>
            </w:pPr>
            <w:r w:rsidRPr="0062361E">
              <w:rPr>
                <w:b/>
              </w:rPr>
              <w:t>Przedmiot umowy</w:t>
            </w:r>
          </w:p>
        </w:tc>
        <w:tc>
          <w:tcPr>
            <w:tcW w:w="865" w:type="dxa"/>
          </w:tcPr>
          <w:p w:rsidR="00E80201" w:rsidRPr="0062361E" w:rsidRDefault="00E80201" w:rsidP="004455F0">
            <w:pPr>
              <w:rPr>
                <w:b/>
              </w:rPr>
            </w:pPr>
            <w:r w:rsidRPr="0062361E">
              <w:rPr>
                <w:b/>
              </w:rPr>
              <w:t>Godziny wsparcia</w:t>
            </w:r>
          </w:p>
        </w:tc>
        <w:tc>
          <w:tcPr>
            <w:tcW w:w="1243" w:type="dxa"/>
          </w:tcPr>
          <w:p w:rsidR="00E80201" w:rsidRPr="0062361E" w:rsidRDefault="00E80201" w:rsidP="004455F0">
            <w:pPr>
              <w:rPr>
                <w:b/>
              </w:rPr>
            </w:pPr>
            <w:r w:rsidRPr="0062361E">
              <w:rPr>
                <w:b/>
              </w:rPr>
              <w:t>Czas reakcji firmy</w:t>
            </w:r>
          </w:p>
        </w:tc>
        <w:tc>
          <w:tcPr>
            <w:tcW w:w="1167" w:type="dxa"/>
          </w:tcPr>
          <w:p w:rsidR="00E80201" w:rsidRPr="0062361E" w:rsidRDefault="00E80201" w:rsidP="004455F0">
            <w:pPr>
              <w:rPr>
                <w:b/>
              </w:rPr>
            </w:pPr>
            <w:r w:rsidRPr="0062361E">
              <w:rPr>
                <w:b/>
              </w:rPr>
              <w:t>Osoba do kontaktu</w:t>
            </w:r>
          </w:p>
        </w:tc>
        <w:tc>
          <w:tcPr>
            <w:tcW w:w="740" w:type="dxa"/>
          </w:tcPr>
          <w:p w:rsidR="00E80201" w:rsidRPr="0062361E" w:rsidRDefault="00E80201" w:rsidP="004455F0">
            <w:pPr>
              <w:rPr>
                <w:b/>
              </w:rPr>
            </w:pPr>
            <w:r w:rsidRPr="0062361E">
              <w:rPr>
                <w:b/>
              </w:rPr>
              <w:t xml:space="preserve">Telefon </w:t>
            </w:r>
          </w:p>
        </w:tc>
        <w:tc>
          <w:tcPr>
            <w:tcW w:w="1095" w:type="dxa"/>
          </w:tcPr>
          <w:p w:rsidR="00E80201" w:rsidRPr="0062361E" w:rsidRDefault="00E80201" w:rsidP="004455F0">
            <w:pPr>
              <w:rPr>
                <w:b/>
              </w:rPr>
            </w:pPr>
            <w:r w:rsidRPr="0062361E">
              <w:rPr>
                <w:b/>
              </w:rPr>
              <w:t>E-mail</w:t>
            </w:r>
          </w:p>
        </w:tc>
      </w:tr>
      <w:tr w:rsidR="009E1A2D" w:rsidRPr="009D237D" w:rsidTr="0002129C">
        <w:tc>
          <w:tcPr>
            <w:tcW w:w="988" w:type="dxa"/>
          </w:tcPr>
          <w:p w:rsidR="00E80201" w:rsidRPr="009D237D" w:rsidRDefault="00E80201" w:rsidP="004455F0"/>
        </w:tc>
        <w:tc>
          <w:tcPr>
            <w:tcW w:w="641" w:type="dxa"/>
          </w:tcPr>
          <w:p w:rsidR="00E80201" w:rsidRPr="009D237D" w:rsidRDefault="00E80201" w:rsidP="004455F0"/>
        </w:tc>
        <w:tc>
          <w:tcPr>
            <w:tcW w:w="1286" w:type="dxa"/>
          </w:tcPr>
          <w:p w:rsidR="00E80201" w:rsidRPr="009D237D" w:rsidRDefault="00E80201" w:rsidP="004455F0"/>
        </w:tc>
        <w:tc>
          <w:tcPr>
            <w:tcW w:w="1035" w:type="dxa"/>
          </w:tcPr>
          <w:p w:rsidR="00E80201" w:rsidRPr="009D237D" w:rsidRDefault="00E80201" w:rsidP="004455F0"/>
        </w:tc>
        <w:tc>
          <w:tcPr>
            <w:tcW w:w="865" w:type="dxa"/>
          </w:tcPr>
          <w:p w:rsidR="00E80201" w:rsidRPr="009D237D" w:rsidRDefault="00E80201" w:rsidP="004455F0"/>
        </w:tc>
        <w:tc>
          <w:tcPr>
            <w:tcW w:w="1243" w:type="dxa"/>
          </w:tcPr>
          <w:p w:rsidR="00E80201" w:rsidRPr="009D237D" w:rsidRDefault="00E80201" w:rsidP="004455F0"/>
        </w:tc>
        <w:tc>
          <w:tcPr>
            <w:tcW w:w="1167" w:type="dxa"/>
          </w:tcPr>
          <w:p w:rsidR="00E80201" w:rsidRPr="009D237D" w:rsidRDefault="00E80201" w:rsidP="004455F0"/>
        </w:tc>
        <w:tc>
          <w:tcPr>
            <w:tcW w:w="740" w:type="dxa"/>
          </w:tcPr>
          <w:p w:rsidR="00E80201" w:rsidRPr="009D237D" w:rsidRDefault="00E80201" w:rsidP="004455F0"/>
        </w:tc>
        <w:tc>
          <w:tcPr>
            <w:tcW w:w="1095" w:type="dxa"/>
          </w:tcPr>
          <w:p w:rsidR="00E80201" w:rsidRPr="009D237D" w:rsidRDefault="00E80201" w:rsidP="004455F0"/>
        </w:tc>
      </w:tr>
      <w:tr w:rsidR="009E1A2D" w:rsidRPr="009D237D" w:rsidTr="0002129C">
        <w:tc>
          <w:tcPr>
            <w:tcW w:w="988" w:type="dxa"/>
          </w:tcPr>
          <w:p w:rsidR="00E80201" w:rsidRPr="009D237D" w:rsidRDefault="00E80201" w:rsidP="004455F0"/>
        </w:tc>
        <w:tc>
          <w:tcPr>
            <w:tcW w:w="641" w:type="dxa"/>
          </w:tcPr>
          <w:p w:rsidR="00E80201" w:rsidRPr="009D237D" w:rsidRDefault="00E80201" w:rsidP="004455F0"/>
        </w:tc>
        <w:tc>
          <w:tcPr>
            <w:tcW w:w="1286" w:type="dxa"/>
          </w:tcPr>
          <w:p w:rsidR="00E80201" w:rsidRPr="009D237D" w:rsidRDefault="00E80201" w:rsidP="004455F0">
            <w:r w:rsidRPr="009D237D">
              <w:t xml:space="preserve"> </w:t>
            </w:r>
          </w:p>
        </w:tc>
        <w:tc>
          <w:tcPr>
            <w:tcW w:w="1035" w:type="dxa"/>
          </w:tcPr>
          <w:p w:rsidR="00E80201" w:rsidRPr="009D237D" w:rsidRDefault="00E80201" w:rsidP="004455F0"/>
        </w:tc>
        <w:tc>
          <w:tcPr>
            <w:tcW w:w="865" w:type="dxa"/>
          </w:tcPr>
          <w:p w:rsidR="00E80201" w:rsidRPr="009D237D" w:rsidRDefault="00E80201" w:rsidP="004455F0"/>
        </w:tc>
        <w:tc>
          <w:tcPr>
            <w:tcW w:w="1243" w:type="dxa"/>
          </w:tcPr>
          <w:p w:rsidR="00E80201" w:rsidRPr="009D237D" w:rsidRDefault="00E80201" w:rsidP="004455F0">
            <w:r w:rsidRPr="009D237D">
              <w:t xml:space="preserve"> </w:t>
            </w:r>
          </w:p>
        </w:tc>
        <w:tc>
          <w:tcPr>
            <w:tcW w:w="1167" w:type="dxa"/>
          </w:tcPr>
          <w:p w:rsidR="00E80201" w:rsidRPr="009D237D" w:rsidRDefault="00E80201" w:rsidP="004455F0"/>
        </w:tc>
        <w:tc>
          <w:tcPr>
            <w:tcW w:w="740" w:type="dxa"/>
          </w:tcPr>
          <w:p w:rsidR="00E80201" w:rsidRPr="009D237D" w:rsidRDefault="00E80201" w:rsidP="004455F0"/>
        </w:tc>
        <w:tc>
          <w:tcPr>
            <w:tcW w:w="1095" w:type="dxa"/>
          </w:tcPr>
          <w:p w:rsidR="00E80201" w:rsidRPr="009D237D" w:rsidRDefault="00E80201" w:rsidP="004455F0"/>
        </w:tc>
      </w:tr>
    </w:tbl>
    <w:p w:rsidR="00E80201" w:rsidRPr="009D237D" w:rsidRDefault="00E80201" w:rsidP="00D26AE7">
      <w:pPr>
        <w:pStyle w:val="Nagwek2"/>
      </w:pPr>
      <w:bookmarkStart w:id="147" w:name="_Toc132631481"/>
      <w:bookmarkStart w:id="148" w:name="_Toc137036677"/>
      <w:r w:rsidRPr="009D237D">
        <w:t>Sprzęt</w:t>
      </w:r>
      <w:bookmarkEnd w:id="147"/>
      <w:bookmarkEnd w:id="148"/>
      <w:r w:rsidRPr="009D237D">
        <w:t xml:space="preserve"> </w:t>
      </w:r>
    </w:p>
    <w:p w:rsidR="00225636" w:rsidRDefault="00225636" w:rsidP="00225636">
      <w:pPr>
        <w:pStyle w:val="Legenda"/>
        <w:keepNext/>
      </w:pPr>
      <w:bookmarkStart w:id="149" w:name="_Toc137036610"/>
      <w:r>
        <w:t xml:space="preserve">Tabela </w:t>
      </w:r>
      <w:fldSimple w:instr=" SEQ Tabela \* ARABIC ">
        <w:r>
          <w:rPr>
            <w:noProof/>
          </w:rPr>
          <w:t>5</w:t>
        </w:r>
      </w:fldSimple>
      <w:r>
        <w:t xml:space="preserve"> Sprzęt</w:t>
      </w:r>
      <w:bookmarkEnd w:id="149"/>
    </w:p>
    <w:tbl>
      <w:tblPr>
        <w:tblStyle w:val="Tabela-Siatka"/>
        <w:tblpPr w:leftFromText="141" w:rightFromText="141" w:vertAnchor="text" w:horzAnchor="margin" w:tblpXSpec="center" w:tblpY="121"/>
        <w:tblW w:w="5000" w:type="pct"/>
        <w:tblLayout w:type="fixed"/>
        <w:tblLook w:val="0020" w:firstRow="1" w:lastRow="0" w:firstColumn="0" w:lastColumn="0" w:noHBand="0" w:noVBand="0"/>
      </w:tblPr>
      <w:tblGrid>
        <w:gridCol w:w="988"/>
        <w:gridCol w:w="641"/>
        <w:gridCol w:w="1286"/>
        <w:gridCol w:w="1035"/>
        <w:gridCol w:w="865"/>
        <w:gridCol w:w="1243"/>
        <w:gridCol w:w="1167"/>
        <w:gridCol w:w="740"/>
        <w:gridCol w:w="1095"/>
      </w:tblGrid>
      <w:tr w:rsidR="00225636" w:rsidRPr="009D237D" w:rsidTr="0002129C">
        <w:tc>
          <w:tcPr>
            <w:tcW w:w="988" w:type="dxa"/>
          </w:tcPr>
          <w:p w:rsidR="00225636" w:rsidRPr="0062361E" w:rsidRDefault="00225636" w:rsidP="004455F0">
            <w:pPr>
              <w:rPr>
                <w:b/>
              </w:rPr>
            </w:pPr>
            <w:r w:rsidRPr="0062361E">
              <w:rPr>
                <w:b/>
              </w:rPr>
              <w:t>Nazwa komponentu</w:t>
            </w:r>
          </w:p>
        </w:tc>
        <w:tc>
          <w:tcPr>
            <w:tcW w:w="641" w:type="dxa"/>
          </w:tcPr>
          <w:p w:rsidR="00225636" w:rsidRPr="0062361E" w:rsidRDefault="00225636" w:rsidP="004455F0">
            <w:pPr>
              <w:rPr>
                <w:b/>
              </w:rPr>
            </w:pPr>
            <w:r w:rsidRPr="0062361E">
              <w:rPr>
                <w:b/>
              </w:rPr>
              <w:t>Nr umowy</w:t>
            </w:r>
          </w:p>
        </w:tc>
        <w:tc>
          <w:tcPr>
            <w:tcW w:w="1286" w:type="dxa"/>
          </w:tcPr>
          <w:p w:rsidR="00225636" w:rsidRPr="0062361E" w:rsidRDefault="00225636" w:rsidP="004455F0">
            <w:pPr>
              <w:rPr>
                <w:b/>
              </w:rPr>
            </w:pPr>
            <w:r w:rsidRPr="0062361E">
              <w:rPr>
                <w:b/>
              </w:rPr>
              <w:t>Nazwa firmy serwisującej</w:t>
            </w:r>
          </w:p>
        </w:tc>
        <w:tc>
          <w:tcPr>
            <w:tcW w:w="1035" w:type="dxa"/>
          </w:tcPr>
          <w:p w:rsidR="00225636" w:rsidRPr="0062361E" w:rsidRDefault="00225636" w:rsidP="004455F0">
            <w:pPr>
              <w:rPr>
                <w:b/>
              </w:rPr>
            </w:pPr>
            <w:r w:rsidRPr="0062361E">
              <w:rPr>
                <w:b/>
              </w:rPr>
              <w:t>Przedmiot umowy</w:t>
            </w:r>
          </w:p>
        </w:tc>
        <w:tc>
          <w:tcPr>
            <w:tcW w:w="865" w:type="dxa"/>
          </w:tcPr>
          <w:p w:rsidR="00225636" w:rsidRPr="0062361E" w:rsidRDefault="00225636" w:rsidP="004455F0">
            <w:pPr>
              <w:rPr>
                <w:b/>
              </w:rPr>
            </w:pPr>
            <w:r w:rsidRPr="0062361E">
              <w:rPr>
                <w:b/>
              </w:rPr>
              <w:t>Godziny wsparcia</w:t>
            </w:r>
          </w:p>
        </w:tc>
        <w:tc>
          <w:tcPr>
            <w:tcW w:w="1243" w:type="dxa"/>
          </w:tcPr>
          <w:p w:rsidR="00225636" w:rsidRPr="0062361E" w:rsidRDefault="00225636" w:rsidP="004455F0">
            <w:pPr>
              <w:rPr>
                <w:b/>
              </w:rPr>
            </w:pPr>
            <w:r w:rsidRPr="0062361E">
              <w:rPr>
                <w:b/>
              </w:rPr>
              <w:t>Czas reakcji firmy</w:t>
            </w:r>
          </w:p>
        </w:tc>
        <w:tc>
          <w:tcPr>
            <w:tcW w:w="1167" w:type="dxa"/>
          </w:tcPr>
          <w:p w:rsidR="00225636" w:rsidRPr="0062361E" w:rsidRDefault="00225636" w:rsidP="004455F0">
            <w:pPr>
              <w:rPr>
                <w:b/>
              </w:rPr>
            </w:pPr>
            <w:r w:rsidRPr="0062361E">
              <w:rPr>
                <w:b/>
              </w:rPr>
              <w:t>Osoba do kontaktu</w:t>
            </w:r>
          </w:p>
        </w:tc>
        <w:tc>
          <w:tcPr>
            <w:tcW w:w="740" w:type="dxa"/>
          </w:tcPr>
          <w:p w:rsidR="00225636" w:rsidRPr="0062361E" w:rsidRDefault="00225636" w:rsidP="004455F0">
            <w:pPr>
              <w:rPr>
                <w:b/>
              </w:rPr>
            </w:pPr>
            <w:r w:rsidRPr="0062361E">
              <w:rPr>
                <w:b/>
              </w:rPr>
              <w:t xml:space="preserve">Telefon </w:t>
            </w:r>
          </w:p>
        </w:tc>
        <w:tc>
          <w:tcPr>
            <w:tcW w:w="1095" w:type="dxa"/>
          </w:tcPr>
          <w:p w:rsidR="00225636" w:rsidRPr="0062361E" w:rsidRDefault="00225636" w:rsidP="004455F0">
            <w:pPr>
              <w:rPr>
                <w:b/>
              </w:rPr>
            </w:pPr>
            <w:r w:rsidRPr="0062361E">
              <w:rPr>
                <w:b/>
              </w:rPr>
              <w:t>E-mail</w:t>
            </w:r>
          </w:p>
        </w:tc>
      </w:tr>
      <w:tr w:rsidR="00225636" w:rsidRPr="009D237D" w:rsidTr="0002129C">
        <w:tc>
          <w:tcPr>
            <w:tcW w:w="988" w:type="dxa"/>
          </w:tcPr>
          <w:p w:rsidR="00225636" w:rsidRPr="009D237D" w:rsidRDefault="00225636" w:rsidP="004455F0"/>
        </w:tc>
        <w:tc>
          <w:tcPr>
            <w:tcW w:w="641" w:type="dxa"/>
          </w:tcPr>
          <w:p w:rsidR="00225636" w:rsidRPr="009D237D" w:rsidRDefault="00225636" w:rsidP="004455F0"/>
        </w:tc>
        <w:tc>
          <w:tcPr>
            <w:tcW w:w="1286" w:type="dxa"/>
          </w:tcPr>
          <w:p w:rsidR="00225636" w:rsidRPr="009D237D" w:rsidRDefault="00225636" w:rsidP="004455F0"/>
        </w:tc>
        <w:tc>
          <w:tcPr>
            <w:tcW w:w="1035" w:type="dxa"/>
          </w:tcPr>
          <w:p w:rsidR="00225636" w:rsidRPr="009D237D" w:rsidRDefault="00225636" w:rsidP="004455F0"/>
        </w:tc>
        <w:tc>
          <w:tcPr>
            <w:tcW w:w="865" w:type="dxa"/>
          </w:tcPr>
          <w:p w:rsidR="00225636" w:rsidRPr="009D237D" w:rsidRDefault="00225636" w:rsidP="004455F0"/>
        </w:tc>
        <w:tc>
          <w:tcPr>
            <w:tcW w:w="1243" w:type="dxa"/>
          </w:tcPr>
          <w:p w:rsidR="00225636" w:rsidRPr="009D237D" w:rsidRDefault="00225636" w:rsidP="004455F0"/>
        </w:tc>
        <w:tc>
          <w:tcPr>
            <w:tcW w:w="1167" w:type="dxa"/>
          </w:tcPr>
          <w:p w:rsidR="00225636" w:rsidRPr="009D237D" w:rsidRDefault="00225636" w:rsidP="004455F0"/>
        </w:tc>
        <w:tc>
          <w:tcPr>
            <w:tcW w:w="740" w:type="dxa"/>
          </w:tcPr>
          <w:p w:rsidR="00225636" w:rsidRPr="009D237D" w:rsidRDefault="00225636" w:rsidP="004455F0"/>
        </w:tc>
        <w:tc>
          <w:tcPr>
            <w:tcW w:w="1095" w:type="dxa"/>
          </w:tcPr>
          <w:p w:rsidR="00225636" w:rsidRPr="009D237D" w:rsidRDefault="00225636" w:rsidP="004455F0"/>
        </w:tc>
      </w:tr>
      <w:tr w:rsidR="00225636" w:rsidRPr="009D237D" w:rsidTr="0002129C">
        <w:tc>
          <w:tcPr>
            <w:tcW w:w="988" w:type="dxa"/>
          </w:tcPr>
          <w:p w:rsidR="00225636" w:rsidRPr="009D237D" w:rsidRDefault="00225636" w:rsidP="004455F0"/>
        </w:tc>
        <w:tc>
          <w:tcPr>
            <w:tcW w:w="641" w:type="dxa"/>
          </w:tcPr>
          <w:p w:rsidR="00225636" w:rsidRPr="009D237D" w:rsidRDefault="00225636" w:rsidP="004455F0"/>
        </w:tc>
        <w:tc>
          <w:tcPr>
            <w:tcW w:w="1286" w:type="dxa"/>
          </w:tcPr>
          <w:p w:rsidR="00225636" w:rsidRPr="009D237D" w:rsidRDefault="00225636" w:rsidP="004455F0">
            <w:r w:rsidRPr="009D237D">
              <w:t xml:space="preserve"> </w:t>
            </w:r>
          </w:p>
        </w:tc>
        <w:tc>
          <w:tcPr>
            <w:tcW w:w="1035" w:type="dxa"/>
          </w:tcPr>
          <w:p w:rsidR="00225636" w:rsidRPr="009D237D" w:rsidRDefault="00225636" w:rsidP="004455F0"/>
        </w:tc>
        <w:tc>
          <w:tcPr>
            <w:tcW w:w="865" w:type="dxa"/>
          </w:tcPr>
          <w:p w:rsidR="00225636" w:rsidRPr="009D237D" w:rsidRDefault="00225636" w:rsidP="004455F0"/>
        </w:tc>
        <w:tc>
          <w:tcPr>
            <w:tcW w:w="1243" w:type="dxa"/>
          </w:tcPr>
          <w:p w:rsidR="00225636" w:rsidRPr="009D237D" w:rsidRDefault="00225636" w:rsidP="004455F0">
            <w:r w:rsidRPr="009D237D">
              <w:t xml:space="preserve"> </w:t>
            </w:r>
          </w:p>
        </w:tc>
        <w:tc>
          <w:tcPr>
            <w:tcW w:w="1167" w:type="dxa"/>
          </w:tcPr>
          <w:p w:rsidR="00225636" w:rsidRPr="009D237D" w:rsidRDefault="00225636" w:rsidP="004455F0"/>
        </w:tc>
        <w:tc>
          <w:tcPr>
            <w:tcW w:w="740" w:type="dxa"/>
          </w:tcPr>
          <w:p w:rsidR="00225636" w:rsidRPr="009D237D" w:rsidRDefault="00225636" w:rsidP="004455F0"/>
        </w:tc>
        <w:tc>
          <w:tcPr>
            <w:tcW w:w="1095" w:type="dxa"/>
          </w:tcPr>
          <w:p w:rsidR="00225636" w:rsidRPr="009D237D" w:rsidRDefault="00225636" w:rsidP="004455F0"/>
        </w:tc>
      </w:tr>
    </w:tbl>
    <w:p w:rsidR="00E80201" w:rsidRPr="009D237D" w:rsidRDefault="00E80201" w:rsidP="00D26AE7">
      <w:pPr>
        <w:pStyle w:val="Nagwek2"/>
      </w:pPr>
      <w:bookmarkStart w:id="150" w:name="_Toc132631482"/>
      <w:bookmarkStart w:id="151" w:name="_Toc137036678"/>
      <w:r w:rsidRPr="009D237D">
        <w:t>Oprogramowanie</w:t>
      </w:r>
      <w:bookmarkEnd w:id="150"/>
      <w:bookmarkEnd w:id="151"/>
      <w:r w:rsidRPr="009D237D">
        <w:t xml:space="preserve"> </w:t>
      </w:r>
    </w:p>
    <w:p w:rsidR="00225636" w:rsidRDefault="00225636" w:rsidP="00225636">
      <w:pPr>
        <w:pStyle w:val="Legenda"/>
        <w:keepNext/>
      </w:pPr>
      <w:bookmarkStart w:id="152" w:name="_Toc137036611"/>
      <w:r>
        <w:t xml:space="preserve">Tabela </w:t>
      </w:r>
      <w:fldSimple w:instr=" SEQ Tabela \* ARABIC ">
        <w:r>
          <w:rPr>
            <w:noProof/>
          </w:rPr>
          <w:t>6</w:t>
        </w:r>
      </w:fldSimple>
      <w:r>
        <w:t xml:space="preserve"> Oprogramowanie</w:t>
      </w:r>
      <w:bookmarkEnd w:id="152"/>
    </w:p>
    <w:tbl>
      <w:tblPr>
        <w:tblStyle w:val="Tabela-Siatka"/>
        <w:tblpPr w:leftFromText="141" w:rightFromText="141" w:vertAnchor="text" w:horzAnchor="margin" w:tblpXSpec="center" w:tblpY="121"/>
        <w:tblW w:w="5000" w:type="pct"/>
        <w:tblLayout w:type="fixed"/>
        <w:tblLook w:val="0020" w:firstRow="1" w:lastRow="0" w:firstColumn="0" w:lastColumn="0" w:noHBand="0" w:noVBand="0"/>
      </w:tblPr>
      <w:tblGrid>
        <w:gridCol w:w="988"/>
        <w:gridCol w:w="641"/>
        <w:gridCol w:w="1286"/>
        <w:gridCol w:w="1035"/>
        <w:gridCol w:w="865"/>
        <w:gridCol w:w="1243"/>
        <w:gridCol w:w="1167"/>
        <w:gridCol w:w="740"/>
        <w:gridCol w:w="1095"/>
      </w:tblGrid>
      <w:tr w:rsidR="00225636" w:rsidRPr="009D237D" w:rsidTr="0002129C">
        <w:tc>
          <w:tcPr>
            <w:tcW w:w="988" w:type="dxa"/>
          </w:tcPr>
          <w:p w:rsidR="00225636" w:rsidRPr="0062361E" w:rsidRDefault="00225636" w:rsidP="004455F0">
            <w:pPr>
              <w:rPr>
                <w:b/>
              </w:rPr>
            </w:pPr>
            <w:r w:rsidRPr="0062361E">
              <w:rPr>
                <w:b/>
              </w:rPr>
              <w:t>Nazwa komponentu</w:t>
            </w:r>
          </w:p>
        </w:tc>
        <w:tc>
          <w:tcPr>
            <w:tcW w:w="641" w:type="dxa"/>
          </w:tcPr>
          <w:p w:rsidR="00225636" w:rsidRPr="0062361E" w:rsidRDefault="00225636" w:rsidP="004455F0">
            <w:pPr>
              <w:rPr>
                <w:b/>
              </w:rPr>
            </w:pPr>
            <w:r w:rsidRPr="0062361E">
              <w:rPr>
                <w:b/>
              </w:rPr>
              <w:t>Nr umowy</w:t>
            </w:r>
          </w:p>
        </w:tc>
        <w:tc>
          <w:tcPr>
            <w:tcW w:w="1286" w:type="dxa"/>
          </w:tcPr>
          <w:p w:rsidR="00225636" w:rsidRPr="0062361E" w:rsidRDefault="00225636" w:rsidP="004455F0">
            <w:pPr>
              <w:rPr>
                <w:b/>
              </w:rPr>
            </w:pPr>
            <w:r w:rsidRPr="0062361E">
              <w:rPr>
                <w:b/>
              </w:rPr>
              <w:t>Nazwa firmy serwisującej</w:t>
            </w:r>
          </w:p>
        </w:tc>
        <w:tc>
          <w:tcPr>
            <w:tcW w:w="1035" w:type="dxa"/>
          </w:tcPr>
          <w:p w:rsidR="00225636" w:rsidRPr="0062361E" w:rsidRDefault="00225636" w:rsidP="004455F0">
            <w:pPr>
              <w:rPr>
                <w:b/>
              </w:rPr>
            </w:pPr>
            <w:r w:rsidRPr="0062361E">
              <w:rPr>
                <w:b/>
              </w:rPr>
              <w:t>Przedmiot umowy</w:t>
            </w:r>
          </w:p>
        </w:tc>
        <w:tc>
          <w:tcPr>
            <w:tcW w:w="865" w:type="dxa"/>
          </w:tcPr>
          <w:p w:rsidR="00225636" w:rsidRPr="0062361E" w:rsidRDefault="00225636" w:rsidP="004455F0">
            <w:pPr>
              <w:rPr>
                <w:b/>
              </w:rPr>
            </w:pPr>
            <w:r w:rsidRPr="0062361E">
              <w:rPr>
                <w:b/>
              </w:rPr>
              <w:t>Godziny wsparcia</w:t>
            </w:r>
          </w:p>
        </w:tc>
        <w:tc>
          <w:tcPr>
            <w:tcW w:w="1243" w:type="dxa"/>
          </w:tcPr>
          <w:p w:rsidR="00225636" w:rsidRPr="0062361E" w:rsidRDefault="00225636" w:rsidP="004455F0">
            <w:pPr>
              <w:rPr>
                <w:b/>
              </w:rPr>
            </w:pPr>
            <w:r w:rsidRPr="0062361E">
              <w:rPr>
                <w:b/>
              </w:rPr>
              <w:t>Czas reakcji firmy</w:t>
            </w:r>
          </w:p>
        </w:tc>
        <w:tc>
          <w:tcPr>
            <w:tcW w:w="1167" w:type="dxa"/>
          </w:tcPr>
          <w:p w:rsidR="00225636" w:rsidRPr="0062361E" w:rsidRDefault="00225636" w:rsidP="004455F0">
            <w:pPr>
              <w:rPr>
                <w:b/>
              </w:rPr>
            </w:pPr>
            <w:r w:rsidRPr="0062361E">
              <w:rPr>
                <w:b/>
              </w:rPr>
              <w:t>Osoba do kontaktu</w:t>
            </w:r>
          </w:p>
        </w:tc>
        <w:tc>
          <w:tcPr>
            <w:tcW w:w="740" w:type="dxa"/>
          </w:tcPr>
          <w:p w:rsidR="00225636" w:rsidRPr="0062361E" w:rsidRDefault="00225636" w:rsidP="004455F0">
            <w:pPr>
              <w:rPr>
                <w:b/>
              </w:rPr>
            </w:pPr>
            <w:r w:rsidRPr="0062361E">
              <w:rPr>
                <w:b/>
              </w:rPr>
              <w:t xml:space="preserve">Telefon </w:t>
            </w:r>
          </w:p>
        </w:tc>
        <w:tc>
          <w:tcPr>
            <w:tcW w:w="1095" w:type="dxa"/>
          </w:tcPr>
          <w:p w:rsidR="00225636" w:rsidRPr="0062361E" w:rsidRDefault="00225636" w:rsidP="004455F0">
            <w:pPr>
              <w:rPr>
                <w:b/>
              </w:rPr>
            </w:pPr>
            <w:r w:rsidRPr="0062361E">
              <w:rPr>
                <w:b/>
              </w:rPr>
              <w:t>E-mail</w:t>
            </w:r>
          </w:p>
        </w:tc>
      </w:tr>
      <w:tr w:rsidR="00225636" w:rsidRPr="009D237D" w:rsidTr="0002129C">
        <w:tc>
          <w:tcPr>
            <w:tcW w:w="988" w:type="dxa"/>
          </w:tcPr>
          <w:p w:rsidR="00225636" w:rsidRPr="009D237D" w:rsidRDefault="00225636" w:rsidP="004455F0"/>
        </w:tc>
        <w:tc>
          <w:tcPr>
            <w:tcW w:w="641" w:type="dxa"/>
          </w:tcPr>
          <w:p w:rsidR="00225636" w:rsidRPr="009D237D" w:rsidRDefault="00225636" w:rsidP="004455F0"/>
        </w:tc>
        <w:tc>
          <w:tcPr>
            <w:tcW w:w="1286" w:type="dxa"/>
          </w:tcPr>
          <w:p w:rsidR="00225636" w:rsidRPr="009D237D" w:rsidRDefault="00225636" w:rsidP="004455F0"/>
        </w:tc>
        <w:tc>
          <w:tcPr>
            <w:tcW w:w="1035" w:type="dxa"/>
          </w:tcPr>
          <w:p w:rsidR="00225636" w:rsidRPr="009D237D" w:rsidRDefault="00225636" w:rsidP="004455F0"/>
        </w:tc>
        <w:tc>
          <w:tcPr>
            <w:tcW w:w="865" w:type="dxa"/>
          </w:tcPr>
          <w:p w:rsidR="00225636" w:rsidRPr="009D237D" w:rsidRDefault="00225636" w:rsidP="004455F0"/>
        </w:tc>
        <w:tc>
          <w:tcPr>
            <w:tcW w:w="1243" w:type="dxa"/>
          </w:tcPr>
          <w:p w:rsidR="00225636" w:rsidRPr="009D237D" w:rsidRDefault="00225636" w:rsidP="004455F0"/>
        </w:tc>
        <w:tc>
          <w:tcPr>
            <w:tcW w:w="1167" w:type="dxa"/>
          </w:tcPr>
          <w:p w:rsidR="00225636" w:rsidRPr="009D237D" w:rsidRDefault="00225636" w:rsidP="004455F0"/>
        </w:tc>
        <w:tc>
          <w:tcPr>
            <w:tcW w:w="740" w:type="dxa"/>
          </w:tcPr>
          <w:p w:rsidR="00225636" w:rsidRPr="009D237D" w:rsidRDefault="00225636" w:rsidP="004455F0"/>
        </w:tc>
        <w:tc>
          <w:tcPr>
            <w:tcW w:w="1095" w:type="dxa"/>
          </w:tcPr>
          <w:p w:rsidR="00225636" w:rsidRPr="009D237D" w:rsidRDefault="00225636" w:rsidP="004455F0"/>
        </w:tc>
      </w:tr>
      <w:tr w:rsidR="00225636" w:rsidRPr="009D237D" w:rsidTr="0002129C">
        <w:tc>
          <w:tcPr>
            <w:tcW w:w="988" w:type="dxa"/>
          </w:tcPr>
          <w:p w:rsidR="00225636" w:rsidRPr="009D237D" w:rsidRDefault="00225636" w:rsidP="004455F0"/>
        </w:tc>
        <w:tc>
          <w:tcPr>
            <w:tcW w:w="641" w:type="dxa"/>
          </w:tcPr>
          <w:p w:rsidR="00225636" w:rsidRPr="009D237D" w:rsidRDefault="00225636" w:rsidP="004455F0"/>
        </w:tc>
        <w:tc>
          <w:tcPr>
            <w:tcW w:w="1286" w:type="dxa"/>
          </w:tcPr>
          <w:p w:rsidR="00225636" w:rsidRPr="009D237D" w:rsidRDefault="00225636" w:rsidP="004455F0">
            <w:r w:rsidRPr="009D237D">
              <w:t xml:space="preserve"> </w:t>
            </w:r>
          </w:p>
        </w:tc>
        <w:tc>
          <w:tcPr>
            <w:tcW w:w="1035" w:type="dxa"/>
          </w:tcPr>
          <w:p w:rsidR="00225636" w:rsidRPr="009D237D" w:rsidRDefault="00225636" w:rsidP="004455F0"/>
        </w:tc>
        <w:tc>
          <w:tcPr>
            <w:tcW w:w="865" w:type="dxa"/>
          </w:tcPr>
          <w:p w:rsidR="00225636" w:rsidRPr="009D237D" w:rsidRDefault="00225636" w:rsidP="004455F0"/>
        </w:tc>
        <w:tc>
          <w:tcPr>
            <w:tcW w:w="1243" w:type="dxa"/>
          </w:tcPr>
          <w:p w:rsidR="00225636" w:rsidRPr="009D237D" w:rsidRDefault="00225636" w:rsidP="004455F0">
            <w:r w:rsidRPr="009D237D">
              <w:t xml:space="preserve"> </w:t>
            </w:r>
          </w:p>
        </w:tc>
        <w:tc>
          <w:tcPr>
            <w:tcW w:w="1167" w:type="dxa"/>
          </w:tcPr>
          <w:p w:rsidR="00225636" w:rsidRPr="009D237D" w:rsidRDefault="00225636" w:rsidP="004455F0"/>
        </w:tc>
        <w:tc>
          <w:tcPr>
            <w:tcW w:w="740" w:type="dxa"/>
          </w:tcPr>
          <w:p w:rsidR="00225636" w:rsidRPr="009D237D" w:rsidRDefault="00225636" w:rsidP="004455F0"/>
        </w:tc>
        <w:tc>
          <w:tcPr>
            <w:tcW w:w="1095" w:type="dxa"/>
          </w:tcPr>
          <w:p w:rsidR="00225636" w:rsidRPr="009D237D" w:rsidRDefault="00225636" w:rsidP="004455F0"/>
        </w:tc>
      </w:tr>
      <w:bookmarkEnd w:id="126"/>
      <w:bookmarkEnd w:id="127"/>
      <w:bookmarkEnd w:id="128"/>
    </w:tbl>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Default="009E54B1" w:rsidP="00206A7D"/>
    <w:p w:rsidR="009E54B1" w:rsidRPr="00D95874" w:rsidRDefault="009E54B1" w:rsidP="00206A7D"/>
    <w:p w:rsidR="000575D8" w:rsidRPr="00102A2B" w:rsidRDefault="000575D8" w:rsidP="001A79C4">
      <w:pPr>
        <w:pStyle w:val="Nagwek1"/>
      </w:pPr>
      <w:bookmarkStart w:id="153" w:name="_Toc137036679"/>
      <w:r w:rsidRPr="00102A2B">
        <w:t xml:space="preserve">Spis </w:t>
      </w:r>
      <w:r w:rsidR="00401061" w:rsidRPr="00102A2B">
        <w:t>t</w:t>
      </w:r>
      <w:r w:rsidRPr="00102A2B">
        <w:t>abel</w:t>
      </w:r>
      <w:bookmarkEnd w:id="153"/>
    </w:p>
    <w:p w:rsidR="005D2D04" w:rsidRDefault="00220649">
      <w:pPr>
        <w:pStyle w:val="Spisilustracji"/>
        <w:tabs>
          <w:tab w:val="right" w:leader="dot" w:pos="9060"/>
        </w:tabs>
        <w:rPr>
          <w:rFonts w:asciiTheme="minorHAnsi" w:eastAsiaTheme="minorEastAsia" w:hAnsiTheme="minorHAnsi" w:cstheme="minorBidi"/>
          <w:noProof/>
          <w:sz w:val="22"/>
          <w:szCs w:val="22"/>
        </w:rPr>
      </w:pPr>
      <w:r>
        <w:rPr>
          <w:rFonts w:cs="Calibri"/>
        </w:rPr>
        <w:fldChar w:fldCharType="begin"/>
      </w:r>
      <w:r>
        <w:rPr>
          <w:rFonts w:cs="Calibri"/>
        </w:rPr>
        <w:instrText xml:space="preserve"> TOC \h \z \c "Tabela" </w:instrText>
      </w:r>
      <w:r>
        <w:rPr>
          <w:rFonts w:cs="Calibri"/>
        </w:rPr>
        <w:fldChar w:fldCharType="separate"/>
      </w:r>
      <w:hyperlink w:anchor="_Toc137036606" w:history="1">
        <w:r w:rsidR="005D2D04" w:rsidRPr="00897CA9">
          <w:rPr>
            <w:rStyle w:val="Hipercze"/>
            <w:noProof/>
          </w:rPr>
          <w:t>Tabela 1 Czynności wykonywane regularnie</w:t>
        </w:r>
        <w:r w:rsidR="005D2D04">
          <w:rPr>
            <w:noProof/>
            <w:webHidden/>
          </w:rPr>
          <w:tab/>
        </w:r>
        <w:r w:rsidR="005D2D04">
          <w:rPr>
            <w:noProof/>
            <w:webHidden/>
          </w:rPr>
          <w:fldChar w:fldCharType="begin"/>
        </w:r>
        <w:r w:rsidR="005D2D04">
          <w:rPr>
            <w:noProof/>
            <w:webHidden/>
          </w:rPr>
          <w:instrText xml:space="preserve"> PAGEREF _Toc137036606 \h </w:instrText>
        </w:r>
        <w:r w:rsidR="005D2D04">
          <w:rPr>
            <w:noProof/>
            <w:webHidden/>
          </w:rPr>
        </w:r>
        <w:r w:rsidR="005D2D04">
          <w:rPr>
            <w:noProof/>
            <w:webHidden/>
          </w:rPr>
          <w:fldChar w:fldCharType="separate"/>
        </w:r>
        <w:r w:rsidR="005D2D04">
          <w:rPr>
            <w:noProof/>
            <w:webHidden/>
          </w:rPr>
          <w:t>7</w:t>
        </w:r>
        <w:r w:rsidR="005D2D04">
          <w:rPr>
            <w:noProof/>
            <w:webHidden/>
          </w:rPr>
          <w:fldChar w:fldCharType="end"/>
        </w:r>
      </w:hyperlink>
    </w:p>
    <w:p w:rsidR="005D2D04" w:rsidRDefault="0054419F">
      <w:pPr>
        <w:pStyle w:val="Spisilustracji"/>
        <w:tabs>
          <w:tab w:val="right" w:leader="dot" w:pos="9060"/>
        </w:tabs>
        <w:rPr>
          <w:rFonts w:asciiTheme="minorHAnsi" w:eastAsiaTheme="minorEastAsia" w:hAnsiTheme="minorHAnsi" w:cstheme="minorBidi"/>
          <w:noProof/>
          <w:sz w:val="22"/>
          <w:szCs w:val="22"/>
        </w:rPr>
      </w:pPr>
      <w:hyperlink w:anchor="_Toc137036607" w:history="1">
        <w:r w:rsidR="005D2D04" w:rsidRPr="00897CA9">
          <w:rPr>
            <w:rStyle w:val="Hipercze"/>
            <w:noProof/>
          </w:rPr>
          <w:t>Tabela 2 Specyfikacja techniczna</w:t>
        </w:r>
        <w:r w:rsidR="005D2D04">
          <w:rPr>
            <w:noProof/>
            <w:webHidden/>
          </w:rPr>
          <w:tab/>
        </w:r>
        <w:r w:rsidR="005D2D04">
          <w:rPr>
            <w:noProof/>
            <w:webHidden/>
          </w:rPr>
          <w:fldChar w:fldCharType="begin"/>
        </w:r>
        <w:r w:rsidR="005D2D04">
          <w:rPr>
            <w:noProof/>
            <w:webHidden/>
          </w:rPr>
          <w:instrText xml:space="preserve"> PAGEREF _Toc137036607 \h </w:instrText>
        </w:r>
        <w:r w:rsidR="005D2D04">
          <w:rPr>
            <w:noProof/>
            <w:webHidden/>
          </w:rPr>
        </w:r>
        <w:r w:rsidR="005D2D04">
          <w:rPr>
            <w:noProof/>
            <w:webHidden/>
          </w:rPr>
          <w:fldChar w:fldCharType="separate"/>
        </w:r>
        <w:r w:rsidR="005D2D04">
          <w:rPr>
            <w:noProof/>
            <w:webHidden/>
          </w:rPr>
          <w:t>9</w:t>
        </w:r>
        <w:r w:rsidR="005D2D04">
          <w:rPr>
            <w:noProof/>
            <w:webHidden/>
          </w:rPr>
          <w:fldChar w:fldCharType="end"/>
        </w:r>
      </w:hyperlink>
    </w:p>
    <w:p w:rsidR="005D2D04" w:rsidRDefault="0054419F">
      <w:pPr>
        <w:pStyle w:val="Spisilustracji"/>
        <w:tabs>
          <w:tab w:val="right" w:leader="dot" w:pos="9060"/>
        </w:tabs>
        <w:rPr>
          <w:rFonts w:asciiTheme="minorHAnsi" w:eastAsiaTheme="minorEastAsia" w:hAnsiTheme="minorHAnsi" w:cstheme="minorBidi"/>
          <w:noProof/>
          <w:sz w:val="22"/>
          <w:szCs w:val="22"/>
        </w:rPr>
      </w:pPr>
      <w:hyperlink w:anchor="_Toc137036608" w:history="1">
        <w:r w:rsidR="005D2D04" w:rsidRPr="00897CA9">
          <w:rPr>
            <w:rStyle w:val="Hipercze"/>
            <w:noProof/>
          </w:rPr>
          <w:t>Tabela 3 System operacyjny</w:t>
        </w:r>
        <w:r w:rsidR="005D2D04">
          <w:rPr>
            <w:noProof/>
            <w:webHidden/>
          </w:rPr>
          <w:tab/>
        </w:r>
        <w:r w:rsidR="005D2D04">
          <w:rPr>
            <w:noProof/>
            <w:webHidden/>
          </w:rPr>
          <w:fldChar w:fldCharType="begin"/>
        </w:r>
        <w:r w:rsidR="005D2D04">
          <w:rPr>
            <w:noProof/>
            <w:webHidden/>
          </w:rPr>
          <w:instrText xml:space="preserve"> PAGEREF _Toc137036608 \h </w:instrText>
        </w:r>
        <w:r w:rsidR="005D2D04">
          <w:rPr>
            <w:noProof/>
            <w:webHidden/>
          </w:rPr>
        </w:r>
        <w:r w:rsidR="005D2D04">
          <w:rPr>
            <w:noProof/>
            <w:webHidden/>
          </w:rPr>
          <w:fldChar w:fldCharType="separate"/>
        </w:r>
        <w:r w:rsidR="005D2D04">
          <w:rPr>
            <w:noProof/>
            <w:webHidden/>
          </w:rPr>
          <w:t>10</w:t>
        </w:r>
        <w:r w:rsidR="005D2D04">
          <w:rPr>
            <w:noProof/>
            <w:webHidden/>
          </w:rPr>
          <w:fldChar w:fldCharType="end"/>
        </w:r>
      </w:hyperlink>
    </w:p>
    <w:p w:rsidR="005D2D04" w:rsidRDefault="0054419F">
      <w:pPr>
        <w:pStyle w:val="Spisilustracji"/>
        <w:tabs>
          <w:tab w:val="right" w:leader="dot" w:pos="9060"/>
        </w:tabs>
        <w:rPr>
          <w:rFonts w:asciiTheme="minorHAnsi" w:eastAsiaTheme="minorEastAsia" w:hAnsiTheme="minorHAnsi" w:cstheme="minorBidi"/>
          <w:noProof/>
          <w:sz w:val="22"/>
          <w:szCs w:val="22"/>
        </w:rPr>
      </w:pPr>
      <w:hyperlink w:anchor="_Toc137036609" w:history="1">
        <w:r w:rsidR="005D2D04" w:rsidRPr="00897CA9">
          <w:rPr>
            <w:rStyle w:val="Hipercze"/>
            <w:noProof/>
          </w:rPr>
          <w:t>Tabela 4 Aplikacja</w:t>
        </w:r>
        <w:r w:rsidR="005D2D04">
          <w:rPr>
            <w:noProof/>
            <w:webHidden/>
          </w:rPr>
          <w:tab/>
        </w:r>
        <w:r w:rsidR="005D2D04">
          <w:rPr>
            <w:noProof/>
            <w:webHidden/>
          </w:rPr>
          <w:fldChar w:fldCharType="begin"/>
        </w:r>
        <w:r w:rsidR="005D2D04">
          <w:rPr>
            <w:noProof/>
            <w:webHidden/>
          </w:rPr>
          <w:instrText xml:space="preserve"> PAGEREF _Toc137036609 \h </w:instrText>
        </w:r>
        <w:r w:rsidR="005D2D04">
          <w:rPr>
            <w:noProof/>
            <w:webHidden/>
          </w:rPr>
        </w:r>
        <w:r w:rsidR="005D2D04">
          <w:rPr>
            <w:noProof/>
            <w:webHidden/>
          </w:rPr>
          <w:fldChar w:fldCharType="separate"/>
        </w:r>
        <w:r w:rsidR="005D2D04">
          <w:rPr>
            <w:noProof/>
            <w:webHidden/>
          </w:rPr>
          <w:t>10</w:t>
        </w:r>
        <w:r w:rsidR="005D2D04">
          <w:rPr>
            <w:noProof/>
            <w:webHidden/>
          </w:rPr>
          <w:fldChar w:fldCharType="end"/>
        </w:r>
      </w:hyperlink>
    </w:p>
    <w:p w:rsidR="005D2D04" w:rsidRDefault="0054419F">
      <w:pPr>
        <w:pStyle w:val="Spisilustracji"/>
        <w:tabs>
          <w:tab w:val="right" w:leader="dot" w:pos="9060"/>
        </w:tabs>
        <w:rPr>
          <w:rFonts w:asciiTheme="minorHAnsi" w:eastAsiaTheme="minorEastAsia" w:hAnsiTheme="minorHAnsi" w:cstheme="minorBidi"/>
          <w:noProof/>
          <w:sz w:val="22"/>
          <w:szCs w:val="22"/>
        </w:rPr>
      </w:pPr>
      <w:hyperlink w:anchor="_Toc137036610" w:history="1">
        <w:r w:rsidR="005D2D04" w:rsidRPr="00897CA9">
          <w:rPr>
            <w:rStyle w:val="Hipercze"/>
            <w:noProof/>
          </w:rPr>
          <w:t>Tabela 5 Sprzęt</w:t>
        </w:r>
        <w:r w:rsidR="005D2D04">
          <w:rPr>
            <w:noProof/>
            <w:webHidden/>
          </w:rPr>
          <w:tab/>
        </w:r>
        <w:r w:rsidR="005D2D04">
          <w:rPr>
            <w:noProof/>
            <w:webHidden/>
          </w:rPr>
          <w:fldChar w:fldCharType="begin"/>
        </w:r>
        <w:r w:rsidR="005D2D04">
          <w:rPr>
            <w:noProof/>
            <w:webHidden/>
          </w:rPr>
          <w:instrText xml:space="preserve"> PAGEREF _Toc137036610 \h </w:instrText>
        </w:r>
        <w:r w:rsidR="005D2D04">
          <w:rPr>
            <w:noProof/>
            <w:webHidden/>
          </w:rPr>
        </w:r>
        <w:r w:rsidR="005D2D04">
          <w:rPr>
            <w:noProof/>
            <w:webHidden/>
          </w:rPr>
          <w:fldChar w:fldCharType="separate"/>
        </w:r>
        <w:r w:rsidR="005D2D04">
          <w:rPr>
            <w:noProof/>
            <w:webHidden/>
          </w:rPr>
          <w:t>10</w:t>
        </w:r>
        <w:r w:rsidR="005D2D04">
          <w:rPr>
            <w:noProof/>
            <w:webHidden/>
          </w:rPr>
          <w:fldChar w:fldCharType="end"/>
        </w:r>
      </w:hyperlink>
    </w:p>
    <w:p w:rsidR="005D2D04" w:rsidRDefault="0054419F">
      <w:pPr>
        <w:pStyle w:val="Spisilustracji"/>
        <w:tabs>
          <w:tab w:val="right" w:leader="dot" w:pos="9060"/>
        </w:tabs>
        <w:rPr>
          <w:rFonts w:asciiTheme="minorHAnsi" w:eastAsiaTheme="minorEastAsia" w:hAnsiTheme="minorHAnsi" w:cstheme="minorBidi"/>
          <w:noProof/>
          <w:sz w:val="22"/>
          <w:szCs w:val="22"/>
        </w:rPr>
      </w:pPr>
      <w:hyperlink w:anchor="_Toc137036611" w:history="1">
        <w:r w:rsidR="005D2D04" w:rsidRPr="00897CA9">
          <w:rPr>
            <w:rStyle w:val="Hipercze"/>
            <w:noProof/>
          </w:rPr>
          <w:t>Tabela 6 Oprogramowanie</w:t>
        </w:r>
        <w:r w:rsidR="005D2D04">
          <w:rPr>
            <w:noProof/>
            <w:webHidden/>
          </w:rPr>
          <w:tab/>
        </w:r>
        <w:r w:rsidR="005D2D04">
          <w:rPr>
            <w:noProof/>
            <w:webHidden/>
          </w:rPr>
          <w:fldChar w:fldCharType="begin"/>
        </w:r>
        <w:r w:rsidR="005D2D04">
          <w:rPr>
            <w:noProof/>
            <w:webHidden/>
          </w:rPr>
          <w:instrText xml:space="preserve"> PAGEREF _Toc137036611 \h </w:instrText>
        </w:r>
        <w:r w:rsidR="005D2D04">
          <w:rPr>
            <w:noProof/>
            <w:webHidden/>
          </w:rPr>
        </w:r>
        <w:r w:rsidR="005D2D04">
          <w:rPr>
            <w:noProof/>
            <w:webHidden/>
          </w:rPr>
          <w:fldChar w:fldCharType="separate"/>
        </w:r>
        <w:r w:rsidR="005D2D04">
          <w:rPr>
            <w:noProof/>
            <w:webHidden/>
          </w:rPr>
          <w:t>10</w:t>
        </w:r>
        <w:r w:rsidR="005D2D04">
          <w:rPr>
            <w:noProof/>
            <w:webHidden/>
          </w:rPr>
          <w:fldChar w:fldCharType="end"/>
        </w:r>
      </w:hyperlink>
    </w:p>
    <w:p w:rsidR="00A61F43" w:rsidRDefault="00220649" w:rsidP="00A61F43">
      <w:r>
        <w:rPr>
          <w:rFonts w:cs="Calibri"/>
        </w:rPr>
        <w:fldChar w:fldCharType="end"/>
      </w:r>
    </w:p>
    <w:p w:rsidR="00A61F43" w:rsidRDefault="00A61F43" w:rsidP="00A61F43">
      <w:r>
        <w:br w:type="page"/>
      </w:r>
    </w:p>
    <w:p w:rsidR="008D62A5" w:rsidRPr="00102A2B" w:rsidRDefault="008D62A5" w:rsidP="00A61F43">
      <w:pPr>
        <w:pStyle w:val="Nagwek1"/>
      </w:pPr>
      <w:bookmarkStart w:id="154" w:name="_Toc134443672"/>
      <w:bookmarkStart w:id="155" w:name="_Toc137036680"/>
      <w:r>
        <w:lastRenderedPageBreak/>
        <w:t xml:space="preserve">Historia </w:t>
      </w:r>
      <w:r w:rsidRPr="00A61F43">
        <w:t>zmian</w:t>
      </w:r>
      <w:bookmarkEnd w:id="154"/>
      <w:bookmarkEnd w:id="155"/>
    </w:p>
    <w:tbl>
      <w:tblPr>
        <w:tblStyle w:val="Tabela-Siatka"/>
        <w:tblW w:w="5000" w:type="pct"/>
        <w:tblLayout w:type="fixed"/>
        <w:tblLook w:val="0020" w:firstRow="1" w:lastRow="0" w:firstColumn="0" w:lastColumn="0" w:noHBand="0" w:noVBand="0"/>
      </w:tblPr>
      <w:tblGrid>
        <w:gridCol w:w="1129"/>
        <w:gridCol w:w="1134"/>
        <w:gridCol w:w="4301"/>
        <w:gridCol w:w="2496"/>
      </w:tblGrid>
      <w:tr w:rsidR="008D62A5" w:rsidRPr="00102A2B" w:rsidTr="00D2790F">
        <w:trPr>
          <w:trHeight w:val="113"/>
        </w:trPr>
        <w:tc>
          <w:tcPr>
            <w:tcW w:w="1129" w:type="dxa"/>
          </w:tcPr>
          <w:p w:rsidR="008D62A5" w:rsidRPr="00102A2B" w:rsidRDefault="008D62A5" w:rsidP="004455F0">
            <w:pPr>
              <w:spacing w:line="25" w:lineRule="atLeast"/>
              <w:rPr>
                <w:rFonts w:asciiTheme="minorHAnsi" w:hAnsiTheme="minorHAnsi" w:cstheme="minorHAnsi"/>
                <w:b/>
              </w:rPr>
            </w:pPr>
            <w:r w:rsidRPr="00102A2B">
              <w:rPr>
                <w:rFonts w:asciiTheme="minorHAnsi" w:hAnsiTheme="minorHAnsi" w:cstheme="minorHAnsi"/>
                <w:b/>
              </w:rPr>
              <w:t>Nr wersji</w:t>
            </w:r>
          </w:p>
        </w:tc>
        <w:tc>
          <w:tcPr>
            <w:tcW w:w="1134" w:type="dxa"/>
          </w:tcPr>
          <w:p w:rsidR="008D62A5" w:rsidRPr="00102A2B" w:rsidRDefault="008D62A5" w:rsidP="004455F0">
            <w:pPr>
              <w:spacing w:line="25" w:lineRule="atLeast"/>
              <w:rPr>
                <w:rFonts w:asciiTheme="minorHAnsi" w:hAnsiTheme="minorHAnsi" w:cstheme="minorHAnsi"/>
                <w:b/>
              </w:rPr>
            </w:pPr>
            <w:r w:rsidRPr="00102A2B">
              <w:rPr>
                <w:rFonts w:asciiTheme="minorHAnsi" w:hAnsiTheme="minorHAnsi" w:cstheme="minorHAnsi"/>
                <w:b/>
              </w:rPr>
              <w:t xml:space="preserve">Data </w:t>
            </w:r>
          </w:p>
        </w:tc>
        <w:tc>
          <w:tcPr>
            <w:tcW w:w="4301" w:type="dxa"/>
          </w:tcPr>
          <w:p w:rsidR="008D62A5" w:rsidRPr="00102A2B" w:rsidRDefault="008D62A5" w:rsidP="004455F0">
            <w:pPr>
              <w:spacing w:line="25" w:lineRule="atLeast"/>
              <w:rPr>
                <w:rFonts w:asciiTheme="minorHAnsi" w:hAnsiTheme="minorHAnsi" w:cstheme="minorHAnsi"/>
                <w:b/>
              </w:rPr>
            </w:pPr>
            <w:r w:rsidRPr="00102A2B">
              <w:rPr>
                <w:rFonts w:asciiTheme="minorHAnsi" w:hAnsiTheme="minorHAnsi" w:cstheme="minorHAnsi"/>
                <w:b/>
              </w:rPr>
              <w:t>Opis</w:t>
            </w:r>
          </w:p>
        </w:tc>
        <w:tc>
          <w:tcPr>
            <w:tcW w:w="2496" w:type="dxa"/>
          </w:tcPr>
          <w:p w:rsidR="008D62A5" w:rsidRPr="00102A2B" w:rsidRDefault="008D62A5" w:rsidP="004455F0">
            <w:pPr>
              <w:spacing w:line="25" w:lineRule="atLeast"/>
              <w:rPr>
                <w:rFonts w:asciiTheme="minorHAnsi" w:hAnsiTheme="minorHAnsi" w:cstheme="minorHAnsi"/>
                <w:b/>
              </w:rPr>
            </w:pPr>
            <w:r w:rsidRPr="00102A2B">
              <w:rPr>
                <w:rFonts w:asciiTheme="minorHAnsi" w:hAnsiTheme="minorHAnsi" w:cstheme="minorHAnsi"/>
                <w:b/>
              </w:rPr>
              <w:t xml:space="preserve">Autorzy </w:t>
            </w:r>
          </w:p>
        </w:tc>
      </w:tr>
      <w:tr w:rsidR="008D62A5" w:rsidRPr="00102A2B" w:rsidTr="00D2790F">
        <w:trPr>
          <w:trHeight w:val="113"/>
        </w:trPr>
        <w:tc>
          <w:tcPr>
            <w:tcW w:w="1129" w:type="dxa"/>
          </w:tcPr>
          <w:p w:rsidR="008D62A5" w:rsidRPr="00EF4C69" w:rsidRDefault="008D62A5" w:rsidP="004455F0">
            <w:pPr>
              <w:spacing w:line="25" w:lineRule="atLeast"/>
              <w:rPr>
                <w:rFonts w:asciiTheme="minorHAnsi" w:hAnsiTheme="minorHAnsi" w:cstheme="minorHAnsi"/>
              </w:rPr>
            </w:pPr>
            <w:r w:rsidRPr="00EF4C69">
              <w:rPr>
                <w:rFonts w:asciiTheme="minorHAnsi" w:hAnsiTheme="minorHAnsi" w:cstheme="minorHAnsi"/>
              </w:rPr>
              <w:t>1.0</w:t>
            </w:r>
          </w:p>
        </w:tc>
        <w:tc>
          <w:tcPr>
            <w:tcW w:w="1134" w:type="dxa"/>
          </w:tcPr>
          <w:p w:rsidR="008D62A5" w:rsidRPr="00EF4C69" w:rsidRDefault="008D62A5" w:rsidP="004455F0">
            <w:pPr>
              <w:spacing w:line="25" w:lineRule="atLeast"/>
              <w:rPr>
                <w:rFonts w:asciiTheme="minorHAnsi" w:hAnsiTheme="minorHAnsi" w:cstheme="minorHAnsi"/>
              </w:rPr>
            </w:pPr>
          </w:p>
        </w:tc>
        <w:tc>
          <w:tcPr>
            <w:tcW w:w="4301" w:type="dxa"/>
          </w:tcPr>
          <w:p w:rsidR="008D62A5" w:rsidRPr="00EF4C69" w:rsidRDefault="008D62A5" w:rsidP="004455F0">
            <w:pPr>
              <w:spacing w:line="25" w:lineRule="atLeast"/>
              <w:rPr>
                <w:rFonts w:asciiTheme="minorHAnsi" w:hAnsiTheme="minorHAnsi" w:cstheme="minorHAnsi"/>
              </w:rPr>
            </w:pPr>
          </w:p>
        </w:tc>
        <w:tc>
          <w:tcPr>
            <w:tcW w:w="2496" w:type="dxa"/>
          </w:tcPr>
          <w:p w:rsidR="008D62A5" w:rsidRPr="00EF4C69" w:rsidRDefault="008D62A5" w:rsidP="004455F0">
            <w:pPr>
              <w:spacing w:line="25" w:lineRule="atLeast"/>
              <w:rPr>
                <w:i/>
              </w:rPr>
            </w:pPr>
          </w:p>
        </w:tc>
      </w:tr>
      <w:tr w:rsidR="008D62A5" w:rsidRPr="00102A2B" w:rsidTr="00D2790F">
        <w:trPr>
          <w:trHeight w:val="113"/>
        </w:trPr>
        <w:tc>
          <w:tcPr>
            <w:tcW w:w="1129" w:type="dxa"/>
          </w:tcPr>
          <w:p w:rsidR="008D62A5" w:rsidRPr="00EF4C69" w:rsidRDefault="008D62A5" w:rsidP="004455F0">
            <w:pPr>
              <w:spacing w:line="25" w:lineRule="atLeast"/>
              <w:rPr>
                <w:rFonts w:asciiTheme="minorHAnsi" w:hAnsiTheme="minorHAnsi" w:cstheme="minorHAnsi"/>
              </w:rPr>
            </w:pPr>
          </w:p>
        </w:tc>
        <w:tc>
          <w:tcPr>
            <w:tcW w:w="1134" w:type="dxa"/>
          </w:tcPr>
          <w:p w:rsidR="008D62A5" w:rsidRPr="00EF4C69" w:rsidRDefault="008D62A5" w:rsidP="004455F0">
            <w:pPr>
              <w:spacing w:line="25" w:lineRule="atLeast"/>
              <w:rPr>
                <w:rFonts w:asciiTheme="minorHAnsi" w:hAnsiTheme="minorHAnsi" w:cstheme="minorHAnsi"/>
              </w:rPr>
            </w:pPr>
          </w:p>
        </w:tc>
        <w:tc>
          <w:tcPr>
            <w:tcW w:w="4301" w:type="dxa"/>
          </w:tcPr>
          <w:p w:rsidR="008D62A5" w:rsidRPr="00EF4C69" w:rsidRDefault="008D62A5" w:rsidP="004455F0">
            <w:pPr>
              <w:spacing w:line="25" w:lineRule="atLeast"/>
              <w:rPr>
                <w:rFonts w:asciiTheme="minorHAnsi" w:hAnsiTheme="minorHAnsi" w:cstheme="minorHAnsi"/>
              </w:rPr>
            </w:pPr>
          </w:p>
        </w:tc>
        <w:tc>
          <w:tcPr>
            <w:tcW w:w="2496" w:type="dxa"/>
          </w:tcPr>
          <w:p w:rsidR="008D62A5" w:rsidRPr="00EF4C69" w:rsidRDefault="008D62A5" w:rsidP="004455F0">
            <w:pPr>
              <w:spacing w:line="25" w:lineRule="atLeast"/>
              <w:rPr>
                <w:i/>
              </w:rPr>
            </w:pPr>
          </w:p>
        </w:tc>
      </w:tr>
      <w:bookmarkEnd w:id="7"/>
    </w:tbl>
    <w:p w:rsidR="008D62A5" w:rsidRPr="00102A2B" w:rsidRDefault="008D62A5" w:rsidP="001A79C4">
      <w:pPr>
        <w:spacing w:line="25" w:lineRule="atLeast"/>
        <w:rPr>
          <w:rFonts w:asciiTheme="minorHAnsi" w:hAnsiTheme="minorHAnsi" w:cstheme="minorHAnsi"/>
        </w:rPr>
      </w:pPr>
    </w:p>
    <w:sectPr w:rsidR="008D62A5" w:rsidRPr="00102A2B" w:rsidSect="00335DDB">
      <w:headerReference w:type="default" r:id="rId11"/>
      <w:footerReference w:type="default" r:id="rId12"/>
      <w:footerReference w:type="first" r:id="rId13"/>
      <w:pgSz w:w="11906" w:h="16838"/>
      <w:pgMar w:top="1418" w:right="1418" w:bottom="1418" w:left="1418" w:header="709"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19F" w:rsidRDefault="0054419F" w:rsidP="00FF33BE">
      <w:r>
        <w:separator/>
      </w:r>
    </w:p>
  </w:endnote>
  <w:endnote w:type="continuationSeparator" w:id="0">
    <w:p w:rsidR="0054419F" w:rsidRDefault="0054419F" w:rsidP="00FF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8C3" w:rsidRDefault="003C18C3" w:rsidP="002F06AF">
    <w:pPr>
      <w:pStyle w:val="Stopka"/>
      <w:tabs>
        <w:tab w:val="left" w:pos="7088"/>
      </w:tabs>
      <w:jc w:val="center"/>
      <w:rPr>
        <w:rStyle w:val="Numerstrony"/>
        <w:rFonts w:cs="Calibri"/>
        <w:sz w:val="24"/>
      </w:rPr>
    </w:pPr>
    <w:r w:rsidRPr="002F06AF">
      <w:rPr>
        <w:rStyle w:val="Numerstrony"/>
        <w:rFonts w:cs="Calibri"/>
        <w:sz w:val="24"/>
      </w:rPr>
      <w:t>Do użytku wewnętrznego w Centrum Informatyki Resortu Finansów</w:t>
    </w:r>
  </w:p>
  <w:p w:rsidR="003C18C3" w:rsidRPr="002F06AF" w:rsidRDefault="003C18C3" w:rsidP="002F06AF">
    <w:pPr>
      <w:pStyle w:val="Stopka"/>
      <w:tabs>
        <w:tab w:val="left" w:pos="7088"/>
      </w:tabs>
      <w:jc w:val="center"/>
      <w:rPr>
        <w:rFonts w:cs="Calibri"/>
        <w:sz w:val="24"/>
      </w:rPr>
    </w:pPr>
    <w:r w:rsidRPr="002F06AF">
      <w:rPr>
        <w:rFonts w:cs="Calibri"/>
        <w:sz w:val="24"/>
      </w:rPr>
      <w:t xml:space="preserve">Strona </w:t>
    </w:r>
    <w:r w:rsidRPr="002F06AF">
      <w:rPr>
        <w:rFonts w:cs="Calibri"/>
        <w:sz w:val="24"/>
      </w:rPr>
      <w:fldChar w:fldCharType="begin"/>
    </w:r>
    <w:r w:rsidRPr="002F06AF">
      <w:rPr>
        <w:rFonts w:cs="Calibri"/>
        <w:sz w:val="24"/>
      </w:rPr>
      <w:instrText xml:space="preserve"> PAGE </w:instrText>
    </w:r>
    <w:r w:rsidRPr="002F06AF">
      <w:rPr>
        <w:rFonts w:cs="Calibri"/>
        <w:sz w:val="24"/>
      </w:rPr>
      <w:fldChar w:fldCharType="separate"/>
    </w:r>
    <w:r>
      <w:rPr>
        <w:rFonts w:cs="Calibri"/>
        <w:noProof/>
        <w:sz w:val="24"/>
      </w:rPr>
      <w:t>10</w:t>
    </w:r>
    <w:r w:rsidRPr="002F06AF">
      <w:rPr>
        <w:rFonts w:cs="Calibri"/>
        <w:sz w:val="24"/>
      </w:rPr>
      <w:fldChar w:fldCharType="end"/>
    </w:r>
    <w:r w:rsidRPr="002F06AF">
      <w:rPr>
        <w:rFonts w:cs="Calibri"/>
        <w:sz w:val="24"/>
      </w:rPr>
      <w:t xml:space="preserve"> z </w:t>
    </w:r>
    <w:r w:rsidRPr="002F06AF">
      <w:rPr>
        <w:rFonts w:cs="Calibri"/>
        <w:sz w:val="24"/>
      </w:rPr>
      <w:fldChar w:fldCharType="begin"/>
    </w:r>
    <w:r w:rsidRPr="002F06AF">
      <w:rPr>
        <w:rFonts w:cs="Calibri"/>
        <w:sz w:val="24"/>
      </w:rPr>
      <w:instrText xml:space="preserve"> NUMPAGES \*Arabic </w:instrText>
    </w:r>
    <w:r w:rsidRPr="002F06AF">
      <w:rPr>
        <w:rFonts w:cs="Calibri"/>
        <w:sz w:val="24"/>
      </w:rPr>
      <w:fldChar w:fldCharType="separate"/>
    </w:r>
    <w:r>
      <w:rPr>
        <w:rFonts w:cs="Calibri"/>
        <w:noProof/>
        <w:sz w:val="24"/>
      </w:rPr>
      <w:t>10</w:t>
    </w:r>
    <w:r w:rsidRPr="002F06AF">
      <w:rPr>
        <w:rFonts w:cs="Calibri"/>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8C3" w:rsidRPr="001B7E51" w:rsidRDefault="003C18C3" w:rsidP="001B7E51">
    <w:pPr>
      <w:pStyle w:val="Stopka"/>
      <w:rPr>
        <w:sz w:val="22"/>
        <w:szCs w:val="22"/>
      </w:rPr>
    </w:pPr>
    <w:r>
      <w:rPr>
        <w:sz w:val="22"/>
        <w:szCs w:val="22"/>
      </w:rPr>
      <w:t>__________________________________________________________________________</w:t>
    </w:r>
    <w:r w:rsidRPr="00E50D96">
      <w:tab/>
    </w:r>
  </w:p>
  <w:p w:rsidR="003C18C3" w:rsidRDefault="003C18C3" w:rsidP="001B7E51">
    <w:pPr>
      <w:pStyle w:val="Stopka"/>
      <w:tabs>
        <w:tab w:val="left" w:pos="7088"/>
      </w:tabs>
      <w:jc w:val="center"/>
      <w:rPr>
        <w:rStyle w:val="Numerstrony"/>
      </w:rPr>
    </w:pPr>
    <w:r>
      <w:rPr>
        <w:rStyle w:val="Numerstrony"/>
      </w:rPr>
      <w:t>Do użytku wewnętrznego w Centrum Informatyki Resortu Finansów</w:t>
    </w:r>
  </w:p>
  <w:p w:rsidR="003C18C3" w:rsidRDefault="003C18C3"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Pr>
        <w:sz w:val="18"/>
        <w:szCs w:val="18"/>
      </w:rPr>
      <w:fldChar w:fldCharType="begin"/>
    </w:r>
    <w:r>
      <w:rPr>
        <w:sz w:val="18"/>
        <w:szCs w:val="18"/>
      </w:rPr>
      <w:instrText xml:space="preserve"> NUMPAGES \*Arabic </w:instrText>
    </w:r>
    <w:r>
      <w:rPr>
        <w:sz w:val="18"/>
        <w:szCs w:val="18"/>
      </w:rPr>
      <w:fldChar w:fldCharType="separate"/>
    </w:r>
    <w:r>
      <w:rPr>
        <w:sz w:val="18"/>
        <w:szCs w:val="18"/>
      </w:rPr>
      <w:t>17</w:t>
    </w:r>
    <w:r>
      <w:rPr>
        <w:sz w:val="18"/>
        <w:szCs w:val="18"/>
      </w:rPr>
      <w:fldChar w:fldCharType="end"/>
    </w:r>
  </w:p>
  <w:p w:rsidR="003C18C3" w:rsidRDefault="003C18C3"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19F" w:rsidRDefault="0054419F" w:rsidP="00FF33BE">
      <w:r>
        <w:separator/>
      </w:r>
    </w:p>
  </w:footnote>
  <w:footnote w:type="continuationSeparator" w:id="0">
    <w:p w:rsidR="0054419F" w:rsidRDefault="0054419F" w:rsidP="00FF3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8C3" w:rsidRDefault="003C18C3" w:rsidP="00D67045">
    <w:pPr>
      <w:pStyle w:val="Nagwek"/>
    </w:pPr>
    <w:r w:rsidRPr="00335DDB">
      <w:rPr>
        <w:noProof/>
      </w:rPr>
      <w:drawing>
        <wp:inline distT="0" distB="0" distL="0" distR="0" wp14:anchorId="467502E8" wp14:editId="5652E90E">
          <wp:extent cx="971550" cy="201010"/>
          <wp:effectExtent l="0" t="0" r="0"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11EC"/>
    <w:multiLevelType w:val="hybridMultilevel"/>
    <w:tmpl w:val="7D62BE30"/>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 w15:restartNumberingAfterBreak="0">
    <w:nsid w:val="04B13385"/>
    <w:multiLevelType w:val="multilevel"/>
    <w:tmpl w:val="662044A8"/>
    <w:name w:val="WW8Num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7C1AA8"/>
    <w:multiLevelType w:val="hybridMultilevel"/>
    <w:tmpl w:val="7BBC5610"/>
    <w:lvl w:ilvl="0" w:tplc="3DEAC7F8">
      <w:start w:val="1"/>
      <w:numFmt w:val="bullet"/>
      <w:pStyle w:val="TSZTekstukrytypodpunkty"/>
      <w:lvlText w:val=""/>
      <w:lvlJc w:val="left"/>
      <w:pPr>
        <w:tabs>
          <w:tab w:val="num" w:pos="720"/>
        </w:tabs>
        <w:ind w:left="720" w:hanging="360"/>
      </w:pPr>
      <w:rPr>
        <w:rFonts w:ascii="Symbol" w:hAnsi="Symbol" w:hint="default"/>
      </w:rPr>
    </w:lvl>
    <w:lvl w:ilvl="1" w:tplc="27F2B934" w:tentative="1">
      <w:start w:val="1"/>
      <w:numFmt w:val="bullet"/>
      <w:lvlText w:val="o"/>
      <w:lvlJc w:val="left"/>
      <w:pPr>
        <w:tabs>
          <w:tab w:val="num" w:pos="1440"/>
        </w:tabs>
        <w:ind w:left="1440" w:hanging="360"/>
      </w:pPr>
      <w:rPr>
        <w:rFonts w:ascii="Courier New" w:hAnsi="Courier New" w:cs="Courier New" w:hint="default"/>
      </w:rPr>
    </w:lvl>
    <w:lvl w:ilvl="2" w:tplc="89A40276" w:tentative="1">
      <w:start w:val="1"/>
      <w:numFmt w:val="bullet"/>
      <w:lvlText w:val=""/>
      <w:lvlJc w:val="left"/>
      <w:pPr>
        <w:tabs>
          <w:tab w:val="num" w:pos="2160"/>
        </w:tabs>
        <w:ind w:left="2160" w:hanging="360"/>
      </w:pPr>
      <w:rPr>
        <w:rFonts w:ascii="Wingdings" w:hAnsi="Wingdings" w:hint="default"/>
      </w:rPr>
    </w:lvl>
    <w:lvl w:ilvl="3" w:tplc="AA94A0B0" w:tentative="1">
      <w:start w:val="1"/>
      <w:numFmt w:val="bullet"/>
      <w:lvlText w:val=""/>
      <w:lvlJc w:val="left"/>
      <w:pPr>
        <w:tabs>
          <w:tab w:val="num" w:pos="2880"/>
        </w:tabs>
        <w:ind w:left="2880" w:hanging="360"/>
      </w:pPr>
      <w:rPr>
        <w:rFonts w:ascii="Symbol" w:hAnsi="Symbol" w:hint="default"/>
      </w:rPr>
    </w:lvl>
    <w:lvl w:ilvl="4" w:tplc="0DF25DCE" w:tentative="1">
      <w:start w:val="1"/>
      <w:numFmt w:val="bullet"/>
      <w:lvlText w:val="o"/>
      <w:lvlJc w:val="left"/>
      <w:pPr>
        <w:tabs>
          <w:tab w:val="num" w:pos="3600"/>
        </w:tabs>
        <w:ind w:left="3600" w:hanging="360"/>
      </w:pPr>
      <w:rPr>
        <w:rFonts w:ascii="Courier New" w:hAnsi="Courier New" w:cs="Courier New" w:hint="default"/>
      </w:rPr>
    </w:lvl>
    <w:lvl w:ilvl="5" w:tplc="045E013A" w:tentative="1">
      <w:start w:val="1"/>
      <w:numFmt w:val="bullet"/>
      <w:lvlText w:val=""/>
      <w:lvlJc w:val="left"/>
      <w:pPr>
        <w:tabs>
          <w:tab w:val="num" w:pos="4320"/>
        </w:tabs>
        <w:ind w:left="4320" w:hanging="360"/>
      </w:pPr>
      <w:rPr>
        <w:rFonts w:ascii="Wingdings" w:hAnsi="Wingdings" w:hint="default"/>
      </w:rPr>
    </w:lvl>
    <w:lvl w:ilvl="6" w:tplc="6902E5AA" w:tentative="1">
      <w:start w:val="1"/>
      <w:numFmt w:val="bullet"/>
      <w:lvlText w:val=""/>
      <w:lvlJc w:val="left"/>
      <w:pPr>
        <w:tabs>
          <w:tab w:val="num" w:pos="5040"/>
        </w:tabs>
        <w:ind w:left="5040" w:hanging="360"/>
      </w:pPr>
      <w:rPr>
        <w:rFonts w:ascii="Symbol" w:hAnsi="Symbol" w:hint="default"/>
      </w:rPr>
    </w:lvl>
    <w:lvl w:ilvl="7" w:tplc="5372C3A4" w:tentative="1">
      <w:start w:val="1"/>
      <w:numFmt w:val="bullet"/>
      <w:lvlText w:val="o"/>
      <w:lvlJc w:val="left"/>
      <w:pPr>
        <w:tabs>
          <w:tab w:val="num" w:pos="5760"/>
        </w:tabs>
        <w:ind w:left="5760" w:hanging="360"/>
      </w:pPr>
      <w:rPr>
        <w:rFonts w:ascii="Courier New" w:hAnsi="Courier New" w:cs="Courier New" w:hint="default"/>
      </w:rPr>
    </w:lvl>
    <w:lvl w:ilvl="8" w:tplc="FB0205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551995"/>
    <w:multiLevelType w:val="hybridMultilevel"/>
    <w:tmpl w:val="3500A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CB13A9"/>
    <w:multiLevelType w:val="hybridMultilevel"/>
    <w:tmpl w:val="CECE28F0"/>
    <w:lvl w:ilvl="0" w:tplc="AEF0CC6E">
      <w:start w:val="1"/>
      <w:numFmt w:val="bullet"/>
      <w:pStyle w:val="Tabelatrescpunktacja"/>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846B1B"/>
    <w:multiLevelType w:val="hybridMultilevel"/>
    <w:tmpl w:val="E14E0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8694F"/>
    <w:multiLevelType w:val="hybridMultilevel"/>
    <w:tmpl w:val="21C6FC6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15447FA1"/>
    <w:multiLevelType w:val="hybridMultilevel"/>
    <w:tmpl w:val="51DE21C6"/>
    <w:lvl w:ilvl="0" w:tplc="0E6C8784">
      <w:start w:val="1"/>
      <w:numFmt w:val="decimal"/>
      <w:lvlText w:val="%1."/>
      <w:lvlJc w:val="left"/>
      <w:pPr>
        <w:tabs>
          <w:tab w:val="num" w:pos="360"/>
        </w:tabs>
        <w:ind w:left="36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 w15:restartNumberingAfterBreak="0">
    <w:nsid w:val="19DD6E58"/>
    <w:multiLevelType w:val="hybridMultilevel"/>
    <w:tmpl w:val="02B4F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276155"/>
    <w:multiLevelType w:val="hybridMultilevel"/>
    <w:tmpl w:val="D6086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8B65BF"/>
    <w:multiLevelType w:val="hybridMultilevel"/>
    <w:tmpl w:val="246A6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6B4C67"/>
    <w:multiLevelType w:val="multilevel"/>
    <w:tmpl w:val="FF02B62A"/>
    <w:numStyleLink w:val="TSZStyleTSZStyleOutlinenumberedPaleBlueOutlinenumbered"/>
  </w:abstractNum>
  <w:abstractNum w:abstractNumId="12" w15:restartNumberingAfterBreak="0">
    <w:nsid w:val="30DE0451"/>
    <w:multiLevelType w:val="hybridMultilevel"/>
    <w:tmpl w:val="46C2F50A"/>
    <w:lvl w:ilvl="0" w:tplc="76A28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6814C4"/>
    <w:multiLevelType w:val="hybridMultilevel"/>
    <w:tmpl w:val="8E583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FB23E8"/>
    <w:multiLevelType w:val="hybridMultilevel"/>
    <w:tmpl w:val="7D1E51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B94B25"/>
    <w:multiLevelType w:val="hybridMultilevel"/>
    <w:tmpl w:val="28F466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D205AE"/>
    <w:multiLevelType w:val="multilevel"/>
    <w:tmpl w:val="D95068C6"/>
    <w:lvl w:ilvl="0">
      <w:start w:val="1"/>
      <w:numFmt w:val="decimal"/>
      <w:pStyle w:val="Nagwek1"/>
      <w:isLgl/>
      <w:lvlText w:val="%1."/>
      <w:lvlJc w:val="left"/>
      <w:pPr>
        <w:tabs>
          <w:tab w:val="num" w:pos="2984"/>
        </w:tabs>
        <w:ind w:left="2984" w:hanging="432"/>
      </w:pPr>
      <w:rPr>
        <w:rFonts w:hint="default"/>
      </w:rPr>
    </w:lvl>
    <w:lvl w:ilvl="1">
      <w:start w:val="1"/>
      <w:numFmt w:val="decimal"/>
      <w:pStyle w:val="Nagwek2"/>
      <w:lvlText w:val="%1.%2"/>
      <w:lvlJc w:val="left"/>
      <w:pPr>
        <w:tabs>
          <w:tab w:val="num" w:pos="676"/>
        </w:tabs>
        <w:ind w:left="6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8" w15:restartNumberingAfterBreak="0">
    <w:nsid w:val="4F0F3150"/>
    <w:multiLevelType w:val="hybridMultilevel"/>
    <w:tmpl w:val="0E148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575255"/>
    <w:multiLevelType w:val="hybridMultilevel"/>
    <w:tmpl w:val="984E8DCE"/>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28E5F04"/>
    <w:multiLevelType w:val="hybridMultilevel"/>
    <w:tmpl w:val="C5C0E324"/>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56572269"/>
    <w:multiLevelType w:val="hybridMultilevel"/>
    <w:tmpl w:val="7D62BE30"/>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56C87FE2"/>
    <w:multiLevelType w:val="hybridMultilevel"/>
    <w:tmpl w:val="9DAA1F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8BB501D"/>
    <w:multiLevelType w:val="hybridMultilevel"/>
    <w:tmpl w:val="3E523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FE5471"/>
    <w:multiLevelType w:val="hybridMultilevel"/>
    <w:tmpl w:val="46C2F50A"/>
    <w:lvl w:ilvl="0" w:tplc="76A28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EE5381"/>
    <w:multiLevelType w:val="hybridMultilevel"/>
    <w:tmpl w:val="37D40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101985"/>
    <w:multiLevelType w:val="hybridMultilevel"/>
    <w:tmpl w:val="5AF6F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5BB005F"/>
    <w:multiLevelType w:val="hybridMultilevel"/>
    <w:tmpl w:val="499C3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29" w15:restartNumberingAfterBreak="0">
    <w:nsid w:val="6A516FD5"/>
    <w:multiLevelType w:val="hybridMultilevel"/>
    <w:tmpl w:val="E5BCE5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0DAB2B0">
      <w:numFmt w:val="bullet"/>
      <w:lvlText w:val="•"/>
      <w:lvlJc w:val="left"/>
      <w:pPr>
        <w:ind w:left="2505" w:hanging="705"/>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B5F6C7C"/>
    <w:multiLevelType w:val="hybridMultilevel"/>
    <w:tmpl w:val="3CBE9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8B7774"/>
    <w:multiLevelType w:val="hybridMultilevel"/>
    <w:tmpl w:val="B8BA4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C85DC2"/>
    <w:multiLevelType w:val="hybridMultilevel"/>
    <w:tmpl w:val="6FBE55E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C51385"/>
    <w:multiLevelType w:val="hybridMultilevel"/>
    <w:tmpl w:val="36223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3F4876"/>
    <w:multiLevelType w:val="hybridMultilevel"/>
    <w:tmpl w:val="3CE20AB0"/>
    <w:lvl w:ilvl="0" w:tplc="7AA460A4">
      <w:start w:val="1"/>
      <w:numFmt w:val="bullet"/>
      <w:pStyle w:val="Tabelatresc"/>
      <w:lvlText w:val=""/>
      <w:lvlJc w:val="left"/>
      <w:pPr>
        <w:tabs>
          <w:tab w:val="num" w:pos="720"/>
        </w:tabs>
        <w:ind w:left="720" w:hanging="360"/>
      </w:pPr>
      <w:rPr>
        <w:rFonts w:ascii="Symbol" w:hAnsi="Symbol" w:hint="default"/>
      </w:rPr>
    </w:lvl>
    <w:lvl w:ilvl="1" w:tplc="CF8A8C42" w:tentative="1">
      <w:start w:val="1"/>
      <w:numFmt w:val="bullet"/>
      <w:lvlText w:val="o"/>
      <w:lvlJc w:val="left"/>
      <w:pPr>
        <w:tabs>
          <w:tab w:val="num" w:pos="1440"/>
        </w:tabs>
        <w:ind w:left="1440" w:hanging="360"/>
      </w:pPr>
      <w:rPr>
        <w:rFonts w:ascii="Courier New" w:hAnsi="Courier New" w:cs="Courier New" w:hint="default"/>
      </w:rPr>
    </w:lvl>
    <w:lvl w:ilvl="2" w:tplc="472A9788" w:tentative="1">
      <w:start w:val="1"/>
      <w:numFmt w:val="bullet"/>
      <w:lvlText w:val=""/>
      <w:lvlJc w:val="left"/>
      <w:pPr>
        <w:tabs>
          <w:tab w:val="num" w:pos="2160"/>
        </w:tabs>
        <w:ind w:left="2160" w:hanging="360"/>
      </w:pPr>
      <w:rPr>
        <w:rFonts w:ascii="Wingdings" w:hAnsi="Wingdings" w:hint="default"/>
      </w:rPr>
    </w:lvl>
    <w:lvl w:ilvl="3" w:tplc="B122FF56" w:tentative="1">
      <w:start w:val="1"/>
      <w:numFmt w:val="bullet"/>
      <w:lvlText w:val=""/>
      <w:lvlJc w:val="left"/>
      <w:pPr>
        <w:tabs>
          <w:tab w:val="num" w:pos="2880"/>
        </w:tabs>
        <w:ind w:left="2880" w:hanging="360"/>
      </w:pPr>
      <w:rPr>
        <w:rFonts w:ascii="Symbol" w:hAnsi="Symbol" w:hint="default"/>
      </w:rPr>
    </w:lvl>
    <w:lvl w:ilvl="4" w:tplc="324A9C26" w:tentative="1">
      <w:start w:val="1"/>
      <w:numFmt w:val="bullet"/>
      <w:lvlText w:val="o"/>
      <w:lvlJc w:val="left"/>
      <w:pPr>
        <w:tabs>
          <w:tab w:val="num" w:pos="3600"/>
        </w:tabs>
        <w:ind w:left="3600" w:hanging="360"/>
      </w:pPr>
      <w:rPr>
        <w:rFonts w:ascii="Courier New" w:hAnsi="Courier New" w:cs="Courier New" w:hint="default"/>
      </w:rPr>
    </w:lvl>
    <w:lvl w:ilvl="5" w:tplc="DAEC3580" w:tentative="1">
      <w:start w:val="1"/>
      <w:numFmt w:val="bullet"/>
      <w:lvlText w:val=""/>
      <w:lvlJc w:val="left"/>
      <w:pPr>
        <w:tabs>
          <w:tab w:val="num" w:pos="4320"/>
        </w:tabs>
        <w:ind w:left="4320" w:hanging="360"/>
      </w:pPr>
      <w:rPr>
        <w:rFonts w:ascii="Wingdings" w:hAnsi="Wingdings" w:hint="default"/>
      </w:rPr>
    </w:lvl>
    <w:lvl w:ilvl="6" w:tplc="C6786A50" w:tentative="1">
      <w:start w:val="1"/>
      <w:numFmt w:val="bullet"/>
      <w:lvlText w:val=""/>
      <w:lvlJc w:val="left"/>
      <w:pPr>
        <w:tabs>
          <w:tab w:val="num" w:pos="5040"/>
        </w:tabs>
        <w:ind w:left="5040" w:hanging="360"/>
      </w:pPr>
      <w:rPr>
        <w:rFonts w:ascii="Symbol" w:hAnsi="Symbol" w:hint="default"/>
      </w:rPr>
    </w:lvl>
    <w:lvl w:ilvl="7" w:tplc="FBE2D628" w:tentative="1">
      <w:start w:val="1"/>
      <w:numFmt w:val="bullet"/>
      <w:lvlText w:val="o"/>
      <w:lvlJc w:val="left"/>
      <w:pPr>
        <w:tabs>
          <w:tab w:val="num" w:pos="5760"/>
        </w:tabs>
        <w:ind w:left="5760" w:hanging="360"/>
      </w:pPr>
      <w:rPr>
        <w:rFonts w:ascii="Courier New" w:hAnsi="Courier New" w:cs="Courier New" w:hint="default"/>
      </w:rPr>
    </w:lvl>
    <w:lvl w:ilvl="8" w:tplc="6D2EDAE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6B283C"/>
    <w:multiLevelType w:val="hybridMultilevel"/>
    <w:tmpl w:val="21C6FC6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num w:numId="1">
    <w:abstractNumId w:val="17"/>
  </w:num>
  <w:num w:numId="2">
    <w:abstractNumId w:val="7"/>
  </w:num>
  <w:num w:numId="3">
    <w:abstractNumId w:val="15"/>
  </w:num>
  <w:num w:numId="4">
    <w:abstractNumId w:val="28"/>
  </w:num>
  <w:num w:numId="5">
    <w:abstractNumId w:val="34"/>
  </w:num>
  <w:num w:numId="6">
    <w:abstractNumId w:val="2"/>
  </w:num>
  <w:num w:numId="7">
    <w:abstractNumId w:val="11"/>
  </w:num>
  <w:num w:numId="8">
    <w:abstractNumId w:val="27"/>
  </w:num>
  <w:num w:numId="9">
    <w:abstractNumId w:val="4"/>
  </w:num>
  <w:num w:numId="10">
    <w:abstractNumId w:val="14"/>
  </w:num>
  <w:num w:numId="11">
    <w:abstractNumId w:val="32"/>
  </w:num>
  <w:num w:numId="12">
    <w:abstractNumId w:val="22"/>
  </w:num>
  <w:num w:numId="13">
    <w:abstractNumId w:val="20"/>
  </w:num>
  <w:num w:numId="14">
    <w:abstractNumId w:val="19"/>
  </w:num>
  <w:num w:numId="15">
    <w:abstractNumId w:val="16"/>
  </w:num>
  <w:num w:numId="16">
    <w:abstractNumId w:val="29"/>
  </w:num>
  <w:num w:numId="17">
    <w:abstractNumId w:val="8"/>
  </w:num>
  <w:num w:numId="18">
    <w:abstractNumId w:val="26"/>
  </w:num>
  <w:num w:numId="19">
    <w:abstractNumId w:val="31"/>
  </w:num>
  <w:num w:numId="20">
    <w:abstractNumId w:val="10"/>
  </w:num>
  <w:num w:numId="21">
    <w:abstractNumId w:val="13"/>
  </w:num>
  <w:num w:numId="22">
    <w:abstractNumId w:val="35"/>
  </w:num>
  <w:num w:numId="23">
    <w:abstractNumId w:val="0"/>
  </w:num>
  <w:num w:numId="24">
    <w:abstractNumId w:val="21"/>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6"/>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30"/>
  </w:num>
  <w:num w:numId="34">
    <w:abstractNumId w:val="33"/>
  </w:num>
  <w:num w:numId="35">
    <w:abstractNumId w:val="3"/>
  </w:num>
  <w:num w:numId="36">
    <w:abstractNumId w:val="18"/>
  </w:num>
  <w:num w:numId="37">
    <w:abstractNumId w:val="23"/>
  </w:num>
  <w:num w:numId="38">
    <w:abstractNumId w:val="9"/>
  </w:num>
  <w:num w:numId="39">
    <w:abstractNumId w:val="25"/>
  </w:num>
  <w:num w:numId="40">
    <w:abstractNumId w:val="12"/>
  </w:num>
  <w:num w:numId="41">
    <w:abstractNumId w:val="24"/>
  </w:num>
  <w:num w:numId="42">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08"/>
  <w:hyphenationZone w:val="425"/>
  <w:defaultTableStyle w:val="TSZDomylnyStylTabeli"/>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4AD"/>
    <w:rsid w:val="0000057F"/>
    <w:rsid w:val="00001DBB"/>
    <w:rsid w:val="00011FA8"/>
    <w:rsid w:val="00015708"/>
    <w:rsid w:val="0002129C"/>
    <w:rsid w:val="00024073"/>
    <w:rsid w:val="00026323"/>
    <w:rsid w:val="0002783E"/>
    <w:rsid w:val="00027D9F"/>
    <w:rsid w:val="00030BB5"/>
    <w:rsid w:val="00030E55"/>
    <w:rsid w:val="00032C34"/>
    <w:rsid w:val="0003302C"/>
    <w:rsid w:val="0004354B"/>
    <w:rsid w:val="0004462A"/>
    <w:rsid w:val="0004525E"/>
    <w:rsid w:val="000469C7"/>
    <w:rsid w:val="00050098"/>
    <w:rsid w:val="000506B0"/>
    <w:rsid w:val="000532EF"/>
    <w:rsid w:val="00053376"/>
    <w:rsid w:val="000536B0"/>
    <w:rsid w:val="0005673E"/>
    <w:rsid w:val="000575D8"/>
    <w:rsid w:val="000713A8"/>
    <w:rsid w:val="00072DDA"/>
    <w:rsid w:val="000776C7"/>
    <w:rsid w:val="00081121"/>
    <w:rsid w:val="00090135"/>
    <w:rsid w:val="000922D4"/>
    <w:rsid w:val="00093403"/>
    <w:rsid w:val="00095994"/>
    <w:rsid w:val="00095DA2"/>
    <w:rsid w:val="00095E64"/>
    <w:rsid w:val="00096578"/>
    <w:rsid w:val="000978B3"/>
    <w:rsid w:val="00097AA4"/>
    <w:rsid w:val="000A3C71"/>
    <w:rsid w:val="000A5F31"/>
    <w:rsid w:val="000A7043"/>
    <w:rsid w:val="000B0C6B"/>
    <w:rsid w:val="000B5524"/>
    <w:rsid w:val="000B68A2"/>
    <w:rsid w:val="000C5A2A"/>
    <w:rsid w:val="000C5D63"/>
    <w:rsid w:val="000C60F4"/>
    <w:rsid w:val="000C7C4A"/>
    <w:rsid w:val="000D02E8"/>
    <w:rsid w:val="000E279D"/>
    <w:rsid w:val="000E562B"/>
    <w:rsid w:val="000E69CD"/>
    <w:rsid w:val="000E7486"/>
    <w:rsid w:val="000F0628"/>
    <w:rsid w:val="000F3D44"/>
    <w:rsid w:val="000F5736"/>
    <w:rsid w:val="00101571"/>
    <w:rsid w:val="001026F1"/>
    <w:rsid w:val="00102A2B"/>
    <w:rsid w:val="00113934"/>
    <w:rsid w:val="001162E9"/>
    <w:rsid w:val="00121667"/>
    <w:rsid w:val="0012255D"/>
    <w:rsid w:val="0012661E"/>
    <w:rsid w:val="00126F1C"/>
    <w:rsid w:val="00134B90"/>
    <w:rsid w:val="00136494"/>
    <w:rsid w:val="00143A50"/>
    <w:rsid w:val="00151206"/>
    <w:rsid w:val="0016165D"/>
    <w:rsid w:val="00166E0B"/>
    <w:rsid w:val="00170407"/>
    <w:rsid w:val="00171D09"/>
    <w:rsid w:val="001741A3"/>
    <w:rsid w:val="00174824"/>
    <w:rsid w:val="00174E22"/>
    <w:rsid w:val="00175FB9"/>
    <w:rsid w:val="0018055F"/>
    <w:rsid w:val="00185CBB"/>
    <w:rsid w:val="0018628E"/>
    <w:rsid w:val="00195B8B"/>
    <w:rsid w:val="00197951"/>
    <w:rsid w:val="001A2236"/>
    <w:rsid w:val="001A3DE3"/>
    <w:rsid w:val="001A4CC3"/>
    <w:rsid w:val="001A5E81"/>
    <w:rsid w:val="001A79C4"/>
    <w:rsid w:val="001B13CF"/>
    <w:rsid w:val="001B21F1"/>
    <w:rsid w:val="001B459B"/>
    <w:rsid w:val="001B6DE1"/>
    <w:rsid w:val="001B7E51"/>
    <w:rsid w:val="001C014F"/>
    <w:rsid w:val="001C19C9"/>
    <w:rsid w:val="001C1DCE"/>
    <w:rsid w:val="001C2642"/>
    <w:rsid w:val="001C7383"/>
    <w:rsid w:val="001D2531"/>
    <w:rsid w:val="001D2E29"/>
    <w:rsid w:val="001D6EF1"/>
    <w:rsid w:val="001E5512"/>
    <w:rsid w:val="001F109C"/>
    <w:rsid w:val="001F5144"/>
    <w:rsid w:val="001F7043"/>
    <w:rsid w:val="001F791E"/>
    <w:rsid w:val="00206A7D"/>
    <w:rsid w:val="002110E1"/>
    <w:rsid w:val="00211DC6"/>
    <w:rsid w:val="002128D8"/>
    <w:rsid w:val="00212BFC"/>
    <w:rsid w:val="00214362"/>
    <w:rsid w:val="00220649"/>
    <w:rsid w:val="00225636"/>
    <w:rsid w:val="00227E1F"/>
    <w:rsid w:val="0023095B"/>
    <w:rsid w:val="00233347"/>
    <w:rsid w:val="00233421"/>
    <w:rsid w:val="00240DAC"/>
    <w:rsid w:val="00250530"/>
    <w:rsid w:val="002513FF"/>
    <w:rsid w:val="0025183E"/>
    <w:rsid w:val="00254477"/>
    <w:rsid w:val="00254D10"/>
    <w:rsid w:val="00255773"/>
    <w:rsid w:val="00261747"/>
    <w:rsid w:val="002641CC"/>
    <w:rsid w:val="00274415"/>
    <w:rsid w:val="002753DD"/>
    <w:rsid w:val="00275824"/>
    <w:rsid w:val="00276ED5"/>
    <w:rsid w:val="0028382B"/>
    <w:rsid w:val="00292E26"/>
    <w:rsid w:val="00293C2A"/>
    <w:rsid w:val="00294300"/>
    <w:rsid w:val="002973B8"/>
    <w:rsid w:val="002A2BB8"/>
    <w:rsid w:val="002A4547"/>
    <w:rsid w:val="002A6BE5"/>
    <w:rsid w:val="002A7178"/>
    <w:rsid w:val="002B58EE"/>
    <w:rsid w:val="002B5975"/>
    <w:rsid w:val="002B737E"/>
    <w:rsid w:val="002C03F8"/>
    <w:rsid w:val="002C2E46"/>
    <w:rsid w:val="002C64B1"/>
    <w:rsid w:val="002C66C8"/>
    <w:rsid w:val="002C7868"/>
    <w:rsid w:val="002D6C7E"/>
    <w:rsid w:val="002E420D"/>
    <w:rsid w:val="002E7822"/>
    <w:rsid w:val="002F06AF"/>
    <w:rsid w:val="002F5C59"/>
    <w:rsid w:val="002F68BB"/>
    <w:rsid w:val="002F76B5"/>
    <w:rsid w:val="00300FE9"/>
    <w:rsid w:val="0030720D"/>
    <w:rsid w:val="00307B89"/>
    <w:rsid w:val="00316A5D"/>
    <w:rsid w:val="00317706"/>
    <w:rsid w:val="003210A3"/>
    <w:rsid w:val="00324096"/>
    <w:rsid w:val="0033085E"/>
    <w:rsid w:val="003324DD"/>
    <w:rsid w:val="003330FE"/>
    <w:rsid w:val="00335ADE"/>
    <w:rsid w:val="00335DDB"/>
    <w:rsid w:val="003475AA"/>
    <w:rsid w:val="0035211C"/>
    <w:rsid w:val="00352E5F"/>
    <w:rsid w:val="00361253"/>
    <w:rsid w:val="00365E3C"/>
    <w:rsid w:val="00366A65"/>
    <w:rsid w:val="00374D51"/>
    <w:rsid w:val="003763C3"/>
    <w:rsid w:val="00376DDF"/>
    <w:rsid w:val="00384C58"/>
    <w:rsid w:val="00386B5C"/>
    <w:rsid w:val="00391740"/>
    <w:rsid w:val="00397D7C"/>
    <w:rsid w:val="003A5E03"/>
    <w:rsid w:val="003B15A6"/>
    <w:rsid w:val="003B2A3C"/>
    <w:rsid w:val="003C18C3"/>
    <w:rsid w:val="003C6173"/>
    <w:rsid w:val="003D6F87"/>
    <w:rsid w:val="003E378C"/>
    <w:rsid w:val="00401061"/>
    <w:rsid w:val="004050D8"/>
    <w:rsid w:val="00406070"/>
    <w:rsid w:val="00410B86"/>
    <w:rsid w:val="00410D99"/>
    <w:rsid w:val="00411FA1"/>
    <w:rsid w:val="0041213E"/>
    <w:rsid w:val="00414B6C"/>
    <w:rsid w:val="00416433"/>
    <w:rsid w:val="00416931"/>
    <w:rsid w:val="00416CAF"/>
    <w:rsid w:val="0042035E"/>
    <w:rsid w:val="0042303A"/>
    <w:rsid w:val="004233FD"/>
    <w:rsid w:val="0042340C"/>
    <w:rsid w:val="00426A2D"/>
    <w:rsid w:val="004335E3"/>
    <w:rsid w:val="004359FB"/>
    <w:rsid w:val="00436FBD"/>
    <w:rsid w:val="00442850"/>
    <w:rsid w:val="004443AC"/>
    <w:rsid w:val="00444B62"/>
    <w:rsid w:val="004455F0"/>
    <w:rsid w:val="004500F5"/>
    <w:rsid w:val="0045649C"/>
    <w:rsid w:val="00461D96"/>
    <w:rsid w:val="00463AB1"/>
    <w:rsid w:val="0046459E"/>
    <w:rsid w:val="004645E9"/>
    <w:rsid w:val="00464DA3"/>
    <w:rsid w:val="004655E2"/>
    <w:rsid w:val="00465FF8"/>
    <w:rsid w:val="004679C1"/>
    <w:rsid w:val="00467D9D"/>
    <w:rsid w:val="00470A72"/>
    <w:rsid w:val="00470FE7"/>
    <w:rsid w:val="00473CCF"/>
    <w:rsid w:val="004761B2"/>
    <w:rsid w:val="00476C28"/>
    <w:rsid w:val="00476FE7"/>
    <w:rsid w:val="00480BAF"/>
    <w:rsid w:val="00482F6E"/>
    <w:rsid w:val="00486BBC"/>
    <w:rsid w:val="00497420"/>
    <w:rsid w:val="00497DA8"/>
    <w:rsid w:val="00497FDC"/>
    <w:rsid w:val="004A0EE9"/>
    <w:rsid w:val="004A7FD8"/>
    <w:rsid w:val="004B49E5"/>
    <w:rsid w:val="004B5280"/>
    <w:rsid w:val="004B5C50"/>
    <w:rsid w:val="004D0994"/>
    <w:rsid w:val="004D0E00"/>
    <w:rsid w:val="004D383F"/>
    <w:rsid w:val="004E3FAA"/>
    <w:rsid w:val="004E3FEB"/>
    <w:rsid w:val="004F0FBB"/>
    <w:rsid w:val="004F1519"/>
    <w:rsid w:val="004F561C"/>
    <w:rsid w:val="004F6CEA"/>
    <w:rsid w:val="00500AC0"/>
    <w:rsid w:val="005023A8"/>
    <w:rsid w:val="0050541C"/>
    <w:rsid w:val="00511951"/>
    <w:rsid w:val="00511F5B"/>
    <w:rsid w:val="0051237C"/>
    <w:rsid w:val="005136AE"/>
    <w:rsid w:val="00521C4E"/>
    <w:rsid w:val="00523046"/>
    <w:rsid w:val="00524D9F"/>
    <w:rsid w:val="00526299"/>
    <w:rsid w:val="00542453"/>
    <w:rsid w:val="0054419F"/>
    <w:rsid w:val="00547002"/>
    <w:rsid w:val="00547E07"/>
    <w:rsid w:val="00550AC9"/>
    <w:rsid w:val="00554E67"/>
    <w:rsid w:val="00557418"/>
    <w:rsid w:val="00557D1D"/>
    <w:rsid w:val="00560157"/>
    <w:rsid w:val="005627F2"/>
    <w:rsid w:val="00562A07"/>
    <w:rsid w:val="00565AE1"/>
    <w:rsid w:val="00566A98"/>
    <w:rsid w:val="00567FC2"/>
    <w:rsid w:val="005701C6"/>
    <w:rsid w:val="005743B0"/>
    <w:rsid w:val="0057493F"/>
    <w:rsid w:val="00575714"/>
    <w:rsid w:val="005821AF"/>
    <w:rsid w:val="00582796"/>
    <w:rsid w:val="00591289"/>
    <w:rsid w:val="005933A5"/>
    <w:rsid w:val="0059365F"/>
    <w:rsid w:val="00597359"/>
    <w:rsid w:val="005A1923"/>
    <w:rsid w:val="005A4FA3"/>
    <w:rsid w:val="005A4FAE"/>
    <w:rsid w:val="005A74AD"/>
    <w:rsid w:val="005B232B"/>
    <w:rsid w:val="005B2ACF"/>
    <w:rsid w:val="005B38A8"/>
    <w:rsid w:val="005B5309"/>
    <w:rsid w:val="005B55D9"/>
    <w:rsid w:val="005B7248"/>
    <w:rsid w:val="005C0D5F"/>
    <w:rsid w:val="005C1D60"/>
    <w:rsid w:val="005C74CD"/>
    <w:rsid w:val="005C7B5A"/>
    <w:rsid w:val="005D2D04"/>
    <w:rsid w:val="005D4379"/>
    <w:rsid w:val="005D556A"/>
    <w:rsid w:val="005D60FD"/>
    <w:rsid w:val="005D76F8"/>
    <w:rsid w:val="005E2558"/>
    <w:rsid w:val="005E533F"/>
    <w:rsid w:val="005E60F3"/>
    <w:rsid w:val="005E733E"/>
    <w:rsid w:val="005F1215"/>
    <w:rsid w:val="005F1396"/>
    <w:rsid w:val="005F29B5"/>
    <w:rsid w:val="005F2D4E"/>
    <w:rsid w:val="005F3D22"/>
    <w:rsid w:val="005F656E"/>
    <w:rsid w:val="005F689D"/>
    <w:rsid w:val="005F7313"/>
    <w:rsid w:val="00603B0B"/>
    <w:rsid w:val="00604460"/>
    <w:rsid w:val="006066D0"/>
    <w:rsid w:val="00607221"/>
    <w:rsid w:val="006125EF"/>
    <w:rsid w:val="00612992"/>
    <w:rsid w:val="0062034E"/>
    <w:rsid w:val="00622464"/>
    <w:rsid w:val="0062361E"/>
    <w:rsid w:val="00626459"/>
    <w:rsid w:val="0063035E"/>
    <w:rsid w:val="00632109"/>
    <w:rsid w:val="00636C8F"/>
    <w:rsid w:val="006411CB"/>
    <w:rsid w:val="00646C03"/>
    <w:rsid w:val="00651936"/>
    <w:rsid w:val="00652DD6"/>
    <w:rsid w:val="006568BF"/>
    <w:rsid w:val="00657D9B"/>
    <w:rsid w:val="00662748"/>
    <w:rsid w:val="0066447F"/>
    <w:rsid w:val="00667C40"/>
    <w:rsid w:val="00672172"/>
    <w:rsid w:val="00675C50"/>
    <w:rsid w:val="00685065"/>
    <w:rsid w:val="00692AC6"/>
    <w:rsid w:val="00696A45"/>
    <w:rsid w:val="006A3683"/>
    <w:rsid w:val="006A6320"/>
    <w:rsid w:val="006A7E7B"/>
    <w:rsid w:val="006B1201"/>
    <w:rsid w:val="006C29DD"/>
    <w:rsid w:val="006C35BD"/>
    <w:rsid w:val="006C45C9"/>
    <w:rsid w:val="006C4B5D"/>
    <w:rsid w:val="006D01A8"/>
    <w:rsid w:val="006D25F6"/>
    <w:rsid w:val="006D57DA"/>
    <w:rsid w:val="006D71CD"/>
    <w:rsid w:val="006E0F84"/>
    <w:rsid w:val="006E4C46"/>
    <w:rsid w:val="006F0149"/>
    <w:rsid w:val="006F2B33"/>
    <w:rsid w:val="006F5C34"/>
    <w:rsid w:val="006F72BF"/>
    <w:rsid w:val="006F7E8C"/>
    <w:rsid w:val="0070001F"/>
    <w:rsid w:val="0070177D"/>
    <w:rsid w:val="00707670"/>
    <w:rsid w:val="00707681"/>
    <w:rsid w:val="007078DA"/>
    <w:rsid w:val="0071263D"/>
    <w:rsid w:val="00712990"/>
    <w:rsid w:val="00713DB6"/>
    <w:rsid w:val="00717422"/>
    <w:rsid w:val="00722A2C"/>
    <w:rsid w:val="0072601B"/>
    <w:rsid w:val="007273CB"/>
    <w:rsid w:val="00732CD6"/>
    <w:rsid w:val="00733461"/>
    <w:rsid w:val="00733AA1"/>
    <w:rsid w:val="00735044"/>
    <w:rsid w:val="00736E38"/>
    <w:rsid w:val="00737AAA"/>
    <w:rsid w:val="00741EA2"/>
    <w:rsid w:val="0074792B"/>
    <w:rsid w:val="0074796C"/>
    <w:rsid w:val="00747BE1"/>
    <w:rsid w:val="00755020"/>
    <w:rsid w:val="00760E76"/>
    <w:rsid w:val="00767D88"/>
    <w:rsid w:val="00775ABC"/>
    <w:rsid w:val="00780205"/>
    <w:rsid w:val="007843CE"/>
    <w:rsid w:val="00784CAB"/>
    <w:rsid w:val="007867DB"/>
    <w:rsid w:val="00786D46"/>
    <w:rsid w:val="00792623"/>
    <w:rsid w:val="00795C91"/>
    <w:rsid w:val="00795CDE"/>
    <w:rsid w:val="007A2735"/>
    <w:rsid w:val="007A3BA5"/>
    <w:rsid w:val="007B3C6D"/>
    <w:rsid w:val="007B5ED5"/>
    <w:rsid w:val="007B7DEF"/>
    <w:rsid w:val="007C2079"/>
    <w:rsid w:val="007C6D92"/>
    <w:rsid w:val="007D1722"/>
    <w:rsid w:val="007D224A"/>
    <w:rsid w:val="007D41E6"/>
    <w:rsid w:val="007D442C"/>
    <w:rsid w:val="007D6A9E"/>
    <w:rsid w:val="007E3082"/>
    <w:rsid w:val="007E7EBF"/>
    <w:rsid w:val="007F773D"/>
    <w:rsid w:val="007F7D5E"/>
    <w:rsid w:val="00804527"/>
    <w:rsid w:val="00804F50"/>
    <w:rsid w:val="008064D8"/>
    <w:rsid w:val="008107A1"/>
    <w:rsid w:val="008234FE"/>
    <w:rsid w:val="0082364E"/>
    <w:rsid w:val="008326CC"/>
    <w:rsid w:val="008361B8"/>
    <w:rsid w:val="008412B1"/>
    <w:rsid w:val="00845752"/>
    <w:rsid w:val="008509DD"/>
    <w:rsid w:val="00855A04"/>
    <w:rsid w:val="0085656C"/>
    <w:rsid w:val="008616BF"/>
    <w:rsid w:val="008630A8"/>
    <w:rsid w:val="00864E04"/>
    <w:rsid w:val="008679FA"/>
    <w:rsid w:val="008859B3"/>
    <w:rsid w:val="0088721F"/>
    <w:rsid w:val="00890F68"/>
    <w:rsid w:val="0089214A"/>
    <w:rsid w:val="008923D4"/>
    <w:rsid w:val="008925DD"/>
    <w:rsid w:val="0089284D"/>
    <w:rsid w:val="00892FD7"/>
    <w:rsid w:val="008947E7"/>
    <w:rsid w:val="00894D93"/>
    <w:rsid w:val="008A0788"/>
    <w:rsid w:val="008A5F94"/>
    <w:rsid w:val="008B128A"/>
    <w:rsid w:val="008B2E4B"/>
    <w:rsid w:val="008B5CB1"/>
    <w:rsid w:val="008B746D"/>
    <w:rsid w:val="008B7793"/>
    <w:rsid w:val="008C0216"/>
    <w:rsid w:val="008C17B7"/>
    <w:rsid w:val="008C67C3"/>
    <w:rsid w:val="008C7F41"/>
    <w:rsid w:val="008D4A9E"/>
    <w:rsid w:val="008D62A5"/>
    <w:rsid w:val="008D63DC"/>
    <w:rsid w:val="008D68BA"/>
    <w:rsid w:val="008D7277"/>
    <w:rsid w:val="008E262B"/>
    <w:rsid w:val="008E322B"/>
    <w:rsid w:val="008E3840"/>
    <w:rsid w:val="008E3F6A"/>
    <w:rsid w:val="008E5144"/>
    <w:rsid w:val="008F01CE"/>
    <w:rsid w:val="008F5ECF"/>
    <w:rsid w:val="00900B39"/>
    <w:rsid w:val="00901FCF"/>
    <w:rsid w:val="00901FD7"/>
    <w:rsid w:val="00907DEB"/>
    <w:rsid w:val="00910901"/>
    <w:rsid w:val="00910CC3"/>
    <w:rsid w:val="009119FA"/>
    <w:rsid w:val="00913F5F"/>
    <w:rsid w:val="00915043"/>
    <w:rsid w:val="00920200"/>
    <w:rsid w:val="00921795"/>
    <w:rsid w:val="00922197"/>
    <w:rsid w:val="009237AA"/>
    <w:rsid w:val="00925A30"/>
    <w:rsid w:val="0092735A"/>
    <w:rsid w:val="00930AFD"/>
    <w:rsid w:val="00937F22"/>
    <w:rsid w:val="0094398E"/>
    <w:rsid w:val="0094420A"/>
    <w:rsid w:val="00945C0E"/>
    <w:rsid w:val="00945D75"/>
    <w:rsid w:val="00945F6E"/>
    <w:rsid w:val="00950D68"/>
    <w:rsid w:val="00950F13"/>
    <w:rsid w:val="00954292"/>
    <w:rsid w:val="00960DD2"/>
    <w:rsid w:val="00960E22"/>
    <w:rsid w:val="009626FD"/>
    <w:rsid w:val="00967029"/>
    <w:rsid w:val="00967083"/>
    <w:rsid w:val="00970DD6"/>
    <w:rsid w:val="009810C0"/>
    <w:rsid w:val="00986CB6"/>
    <w:rsid w:val="00987291"/>
    <w:rsid w:val="00991779"/>
    <w:rsid w:val="009917C9"/>
    <w:rsid w:val="00993AEC"/>
    <w:rsid w:val="00993CB9"/>
    <w:rsid w:val="00994860"/>
    <w:rsid w:val="009A4679"/>
    <w:rsid w:val="009A560E"/>
    <w:rsid w:val="009B17FD"/>
    <w:rsid w:val="009C3BFB"/>
    <w:rsid w:val="009C6DA7"/>
    <w:rsid w:val="009D194F"/>
    <w:rsid w:val="009D791E"/>
    <w:rsid w:val="009E194E"/>
    <w:rsid w:val="009E1A2D"/>
    <w:rsid w:val="009E1D36"/>
    <w:rsid w:val="009E4193"/>
    <w:rsid w:val="009E54B1"/>
    <w:rsid w:val="009F14BD"/>
    <w:rsid w:val="009F20A2"/>
    <w:rsid w:val="009F2F6F"/>
    <w:rsid w:val="009F34B9"/>
    <w:rsid w:val="009F3B80"/>
    <w:rsid w:val="00A00738"/>
    <w:rsid w:val="00A00846"/>
    <w:rsid w:val="00A045AE"/>
    <w:rsid w:val="00A04A92"/>
    <w:rsid w:val="00A05FFB"/>
    <w:rsid w:val="00A117BC"/>
    <w:rsid w:val="00A13B81"/>
    <w:rsid w:val="00A1677D"/>
    <w:rsid w:val="00A20F32"/>
    <w:rsid w:val="00A225A4"/>
    <w:rsid w:val="00A234C1"/>
    <w:rsid w:val="00A23C63"/>
    <w:rsid w:val="00A27CAC"/>
    <w:rsid w:val="00A31E83"/>
    <w:rsid w:val="00A32F81"/>
    <w:rsid w:val="00A35251"/>
    <w:rsid w:val="00A36042"/>
    <w:rsid w:val="00A469A4"/>
    <w:rsid w:val="00A477BC"/>
    <w:rsid w:val="00A508E7"/>
    <w:rsid w:val="00A61846"/>
    <w:rsid w:val="00A61F43"/>
    <w:rsid w:val="00A61F65"/>
    <w:rsid w:val="00A64D3E"/>
    <w:rsid w:val="00A70C08"/>
    <w:rsid w:val="00A75C0D"/>
    <w:rsid w:val="00A8157F"/>
    <w:rsid w:val="00A81944"/>
    <w:rsid w:val="00A83D61"/>
    <w:rsid w:val="00A8433A"/>
    <w:rsid w:val="00A84416"/>
    <w:rsid w:val="00A9077E"/>
    <w:rsid w:val="00A91DDE"/>
    <w:rsid w:val="00A92775"/>
    <w:rsid w:val="00A96E2D"/>
    <w:rsid w:val="00AA6DF7"/>
    <w:rsid w:val="00AA7267"/>
    <w:rsid w:val="00AB2A43"/>
    <w:rsid w:val="00AB3D6A"/>
    <w:rsid w:val="00AB730D"/>
    <w:rsid w:val="00AC0D0B"/>
    <w:rsid w:val="00AC18F3"/>
    <w:rsid w:val="00AC6191"/>
    <w:rsid w:val="00AC6AC7"/>
    <w:rsid w:val="00AD61BA"/>
    <w:rsid w:val="00AE2FAF"/>
    <w:rsid w:val="00AE6724"/>
    <w:rsid w:val="00AF3609"/>
    <w:rsid w:val="00B0254C"/>
    <w:rsid w:val="00B03067"/>
    <w:rsid w:val="00B043EB"/>
    <w:rsid w:val="00B04AB4"/>
    <w:rsid w:val="00B05146"/>
    <w:rsid w:val="00B067FE"/>
    <w:rsid w:val="00B137EE"/>
    <w:rsid w:val="00B13B65"/>
    <w:rsid w:val="00B13F9F"/>
    <w:rsid w:val="00B16E11"/>
    <w:rsid w:val="00B20749"/>
    <w:rsid w:val="00B25FCF"/>
    <w:rsid w:val="00B35052"/>
    <w:rsid w:val="00B36188"/>
    <w:rsid w:val="00B429FA"/>
    <w:rsid w:val="00B42C2C"/>
    <w:rsid w:val="00B47F0C"/>
    <w:rsid w:val="00B53D49"/>
    <w:rsid w:val="00B55CC2"/>
    <w:rsid w:val="00B57A99"/>
    <w:rsid w:val="00B57E9F"/>
    <w:rsid w:val="00B62A72"/>
    <w:rsid w:val="00B634AA"/>
    <w:rsid w:val="00B64073"/>
    <w:rsid w:val="00B671AE"/>
    <w:rsid w:val="00B772C4"/>
    <w:rsid w:val="00B8086E"/>
    <w:rsid w:val="00B87E69"/>
    <w:rsid w:val="00B87FAE"/>
    <w:rsid w:val="00B9094B"/>
    <w:rsid w:val="00B911D8"/>
    <w:rsid w:val="00B91A09"/>
    <w:rsid w:val="00B92360"/>
    <w:rsid w:val="00B92EAD"/>
    <w:rsid w:val="00B94284"/>
    <w:rsid w:val="00B94D27"/>
    <w:rsid w:val="00BA4305"/>
    <w:rsid w:val="00BA4350"/>
    <w:rsid w:val="00BA7CCC"/>
    <w:rsid w:val="00BB0782"/>
    <w:rsid w:val="00BB08FE"/>
    <w:rsid w:val="00BB0E3E"/>
    <w:rsid w:val="00BC1E72"/>
    <w:rsid w:val="00BC29AA"/>
    <w:rsid w:val="00BC408F"/>
    <w:rsid w:val="00BC4C60"/>
    <w:rsid w:val="00BC6F92"/>
    <w:rsid w:val="00BD0B55"/>
    <w:rsid w:val="00BD36AB"/>
    <w:rsid w:val="00BD37F0"/>
    <w:rsid w:val="00BD434B"/>
    <w:rsid w:val="00BD577C"/>
    <w:rsid w:val="00BE1D00"/>
    <w:rsid w:val="00BE1FA6"/>
    <w:rsid w:val="00BE2BB3"/>
    <w:rsid w:val="00BE7454"/>
    <w:rsid w:val="00C005F0"/>
    <w:rsid w:val="00C00FEC"/>
    <w:rsid w:val="00C01329"/>
    <w:rsid w:val="00C06313"/>
    <w:rsid w:val="00C103E1"/>
    <w:rsid w:val="00C142C7"/>
    <w:rsid w:val="00C14796"/>
    <w:rsid w:val="00C14A51"/>
    <w:rsid w:val="00C15595"/>
    <w:rsid w:val="00C15DA6"/>
    <w:rsid w:val="00C1613A"/>
    <w:rsid w:val="00C1633B"/>
    <w:rsid w:val="00C16608"/>
    <w:rsid w:val="00C16D44"/>
    <w:rsid w:val="00C22502"/>
    <w:rsid w:val="00C25AE1"/>
    <w:rsid w:val="00C31F7A"/>
    <w:rsid w:val="00C34568"/>
    <w:rsid w:val="00C3686F"/>
    <w:rsid w:val="00C52E9C"/>
    <w:rsid w:val="00C56258"/>
    <w:rsid w:val="00C65429"/>
    <w:rsid w:val="00C661E4"/>
    <w:rsid w:val="00C672D8"/>
    <w:rsid w:val="00C67DB1"/>
    <w:rsid w:val="00C72EEB"/>
    <w:rsid w:val="00C74D80"/>
    <w:rsid w:val="00C75CF6"/>
    <w:rsid w:val="00C842FC"/>
    <w:rsid w:val="00C84BC3"/>
    <w:rsid w:val="00C8611D"/>
    <w:rsid w:val="00C862E5"/>
    <w:rsid w:val="00C90F32"/>
    <w:rsid w:val="00CA3E35"/>
    <w:rsid w:val="00CA72FE"/>
    <w:rsid w:val="00CB03A1"/>
    <w:rsid w:val="00CB2803"/>
    <w:rsid w:val="00CC2218"/>
    <w:rsid w:val="00CC4813"/>
    <w:rsid w:val="00CC5335"/>
    <w:rsid w:val="00CD0396"/>
    <w:rsid w:val="00CD2F65"/>
    <w:rsid w:val="00CD671B"/>
    <w:rsid w:val="00CE08FA"/>
    <w:rsid w:val="00CE0FAF"/>
    <w:rsid w:val="00CE1924"/>
    <w:rsid w:val="00CE20E9"/>
    <w:rsid w:val="00CE4B10"/>
    <w:rsid w:val="00D005E9"/>
    <w:rsid w:val="00D01D3B"/>
    <w:rsid w:val="00D03531"/>
    <w:rsid w:val="00D0527C"/>
    <w:rsid w:val="00D054F0"/>
    <w:rsid w:val="00D15863"/>
    <w:rsid w:val="00D16278"/>
    <w:rsid w:val="00D20AC2"/>
    <w:rsid w:val="00D26AE7"/>
    <w:rsid w:val="00D2790F"/>
    <w:rsid w:val="00D27FD3"/>
    <w:rsid w:val="00D321E5"/>
    <w:rsid w:val="00D35BBA"/>
    <w:rsid w:val="00D3645C"/>
    <w:rsid w:val="00D4131C"/>
    <w:rsid w:val="00D45E70"/>
    <w:rsid w:val="00D47E3C"/>
    <w:rsid w:val="00D57450"/>
    <w:rsid w:val="00D66530"/>
    <w:rsid w:val="00D67045"/>
    <w:rsid w:val="00D67E04"/>
    <w:rsid w:val="00D70556"/>
    <w:rsid w:val="00D70FAF"/>
    <w:rsid w:val="00D71EBD"/>
    <w:rsid w:val="00D73AE5"/>
    <w:rsid w:val="00D74CD7"/>
    <w:rsid w:val="00D81C65"/>
    <w:rsid w:val="00D82D9F"/>
    <w:rsid w:val="00D837D8"/>
    <w:rsid w:val="00D90E19"/>
    <w:rsid w:val="00D95874"/>
    <w:rsid w:val="00D96930"/>
    <w:rsid w:val="00DA07D0"/>
    <w:rsid w:val="00DA702D"/>
    <w:rsid w:val="00DB4A94"/>
    <w:rsid w:val="00DB5723"/>
    <w:rsid w:val="00DB649F"/>
    <w:rsid w:val="00DC31E1"/>
    <w:rsid w:val="00DD2418"/>
    <w:rsid w:val="00DD43B4"/>
    <w:rsid w:val="00DD4916"/>
    <w:rsid w:val="00DD604F"/>
    <w:rsid w:val="00DE7E5C"/>
    <w:rsid w:val="00DF1725"/>
    <w:rsid w:val="00DF1EAF"/>
    <w:rsid w:val="00DF693E"/>
    <w:rsid w:val="00E006B9"/>
    <w:rsid w:val="00E05DF4"/>
    <w:rsid w:val="00E1029A"/>
    <w:rsid w:val="00E10F95"/>
    <w:rsid w:val="00E11CAE"/>
    <w:rsid w:val="00E150C6"/>
    <w:rsid w:val="00E25D26"/>
    <w:rsid w:val="00E26DC2"/>
    <w:rsid w:val="00E27370"/>
    <w:rsid w:val="00E30118"/>
    <w:rsid w:val="00E30871"/>
    <w:rsid w:val="00E34AF1"/>
    <w:rsid w:val="00E34F0D"/>
    <w:rsid w:val="00E35BE3"/>
    <w:rsid w:val="00E4482B"/>
    <w:rsid w:val="00E57DEF"/>
    <w:rsid w:val="00E6233F"/>
    <w:rsid w:val="00E62E01"/>
    <w:rsid w:val="00E632E1"/>
    <w:rsid w:val="00E66EEC"/>
    <w:rsid w:val="00E66FD3"/>
    <w:rsid w:val="00E716E9"/>
    <w:rsid w:val="00E71B48"/>
    <w:rsid w:val="00E73E59"/>
    <w:rsid w:val="00E76A13"/>
    <w:rsid w:val="00E80201"/>
    <w:rsid w:val="00E80833"/>
    <w:rsid w:val="00E822BB"/>
    <w:rsid w:val="00E82512"/>
    <w:rsid w:val="00E835B7"/>
    <w:rsid w:val="00E87D72"/>
    <w:rsid w:val="00E91C82"/>
    <w:rsid w:val="00E952F6"/>
    <w:rsid w:val="00E97502"/>
    <w:rsid w:val="00EA4396"/>
    <w:rsid w:val="00EA5CE7"/>
    <w:rsid w:val="00EA6BDF"/>
    <w:rsid w:val="00EB305E"/>
    <w:rsid w:val="00EB4A30"/>
    <w:rsid w:val="00EB4CCA"/>
    <w:rsid w:val="00EB6A1B"/>
    <w:rsid w:val="00EC2A18"/>
    <w:rsid w:val="00EC55F8"/>
    <w:rsid w:val="00ED6665"/>
    <w:rsid w:val="00ED7625"/>
    <w:rsid w:val="00EE057D"/>
    <w:rsid w:val="00EE261A"/>
    <w:rsid w:val="00EE2ADD"/>
    <w:rsid w:val="00EE2EA5"/>
    <w:rsid w:val="00EE306D"/>
    <w:rsid w:val="00EE319C"/>
    <w:rsid w:val="00EF2064"/>
    <w:rsid w:val="00EF303D"/>
    <w:rsid w:val="00EF58CA"/>
    <w:rsid w:val="00EF649E"/>
    <w:rsid w:val="00EF7B44"/>
    <w:rsid w:val="00F042CB"/>
    <w:rsid w:val="00F07906"/>
    <w:rsid w:val="00F229EE"/>
    <w:rsid w:val="00F23343"/>
    <w:rsid w:val="00F25010"/>
    <w:rsid w:val="00F25800"/>
    <w:rsid w:val="00F26986"/>
    <w:rsid w:val="00F3085B"/>
    <w:rsid w:val="00F31382"/>
    <w:rsid w:val="00F364CA"/>
    <w:rsid w:val="00F36780"/>
    <w:rsid w:val="00F40409"/>
    <w:rsid w:val="00F40C6A"/>
    <w:rsid w:val="00F44DBB"/>
    <w:rsid w:val="00F45513"/>
    <w:rsid w:val="00F45C89"/>
    <w:rsid w:val="00F5274C"/>
    <w:rsid w:val="00F54EFB"/>
    <w:rsid w:val="00F60E88"/>
    <w:rsid w:val="00F62A6C"/>
    <w:rsid w:val="00F66348"/>
    <w:rsid w:val="00F667ED"/>
    <w:rsid w:val="00F67C3C"/>
    <w:rsid w:val="00F67F4A"/>
    <w:rsid w:val="00F807F8"/>
    <w:rsid w:val="00F8188F"/>
    <w:rsid w:val="00F81C3C"/>
    <w:rsid w:val="00F849C2"/>
    <w:rsid w:val="00F86551"/>
    <w:rsid w:val="00F87AFB"/>
    <w:rsid w:val="00F9090D"/>
    <w:rsid w:val="00F91DB9"/>
    <w:rsid w:val="00F93458"/>
    <w:rsid w:val="00F97103"/>
    <w:rsid w:val="00FA3E33"/>
    <w:rsid w:val="00FA55EB"/>
    <w:rsid w:val="00FA7DDF"/>
    <w:rsid w:val="00FB1932"/>
    <w:rsid w:val="00FB1F01"/>
    <w:rsid w:val="00FB4079"/>
    <w:rsid w:val="00FB67DD"/>
    <w:rsid w:val="00FB74C0"/>
    <w:rsid w:val="00FB768D"/>
    <w:rsid w:val="00FC51E6"/>
    <w:rsid w:val="00FD2E78"/>
    <w:rsid w:val="00FD3577"/>
    <w:rsid w:val="00FE06EC"/>
    <w:rsid w:val="00FE2064"/>
    <w:rsid w:val="00FE38B2"/>
    <w:rsid w:val="00FE4181"/>
    <w:rsid w:val="00FE55BF"/>
    <w:rsid w:val="00FE57F7"/>
    <w:rsid w:val="00FE6061"/>
    <w:rsid w:val="00FE6B12"/>
    <w:rsid w:val="00FE7D8B"/>
    <w:rsid w:val="00FF0F41"/>
    <w:rsid w:val="00FF2F7F"/>
    <w:rsid w:val="00FF33BE"/>
    <w:rsid w:val="00FF47F2"/>
    <w:rsid w:val="00FF4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iPriority="99" w:unhideWhenUsed="1"/>
    <w:lsdException w:name="footer" w:semiHidden="1" w:unhideWhenUsed="1"/>
    <w:lsdException w:name="index heading" w:locked="1" w:semiHidden="1" w:unhideWhenUsed="1"/>
    <w:lsdException w:name="caption" w:semiHidden="1"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225636"/>
    <w:pPr>
      <w:spacing w:line="240" w:lineRule="atLeast"/>
    </w:pPr>
    <w:rPr>
      <w:rFonts w:ascii="Calibri" w:hAnsi="Calibri"/>
      <w:sz w:val="24"/>
      <w:szCs w:val="24"/>
    </w:rPr>
  </w:style>
  <w:style w:type="paragraph" w:styleId="Nagwek1">
    <w:name w:val="heading 1"/>
    <w:basedOn w:val="Normalny"/>
    <w:next w:val="Normalny"/>
    <w:link w:val="Nagwek1Znak"/>
    <w:qFormat/>
    <w:locked/>
    <w:rsid w:val="00A61F43"/>
    <w:pPr>
      <w:keepNext/>
      <w:numPr>
        <w:numId w:val="1"/>
      </w:numPr>
      <w:spacing w:before="240" w:after="120" w:line="25" w:lineRule="atLeast"/>
      <w:ind w:left="431" w:hanging="431"/>
      <w:outlineLvl w:val="0"/>
    </w:pPr>
    <w:rPr>
      <w:rFonts w:asciiTheme="minorHAnsi" w:hAnsiTheme="minorHAnsi" w:cstheme="minorHAnsi"/>
      <w:b/>
      <w:bCs/>
      <w:kern w:val="32"/>
      <w:sz w:val="28"/>
    </w:rPr>
  </w:style>
  <w:style w:type="paragraph" w:styleId="Nagwek2">
    <w:name w:val="heading 2"/>
    <w:basedOn w:val="Normalny"/>
    <w:next w:val="Normalny"/>
    <w:link w:val="Nagwek2Znak"/>
    <w:qFormat/>
    <w:locked/>
    <w:rsid w:val="00EF2064"/>
    <w:pPr>
      <w:keepNext/>
      <w:numPr>
        <w:ilvl w:val="1"/>
        <w:numId w:val="1"/>
      </w:numPr>
      <w:spacing w:before="240" w:after="120" w:line="25" w:lineRule="atLeast"/>
      <w:ind w:left="567" w:hanging="567"/>
      <w:outlineLvl w:val="1"/>
    </w:pPr>
    <w:rPr>
      <w:rFonts w:cs="Arial"/>
      <w:b/>
      <w:bCs/>
      <w:iCs/>
      <w:szCs w:val="28"/>
    </w:rPr>
  </w:style>
  <w:style w:type="paragraph" w:styleId="Nagwek3">
    <w:name w:val="heading 3"/>
    <w:basedOn w:val="Normalny"/>
    <w:next w:val="Normalny"/>
    <w:link w:val="Nagwek3Znak"/>
    <w:qFormat/>
    <w:locked/>
    <w:rsid w:val="00ED6665"/>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qFormat/>
    <w:locked/>
    <w:rsid w:val="008361B8"/>
    <w:pPr>
      <w:keepNext/>
      <w:numPr>
        <w:ilvl w:val="3"/>
        <w:numId w:val="1"/>
      </w:numPr>
      <w:spacing w:before="240" w:after="60"/>
      <w:ind w:left="862" w:hanging="862"/>
      <w:outlineLvl w:val="3"/>
    </w:pPr>
    <w:rPr>
      <w:b/>
      <w:bCs/>
      <w:szCs w:val="28"/>
    </w:rPr>
  </w:style>
  <w:style w:type="paragraph" w:styleId="Nagwek5">
    <w:name w:val="heading 5"/>
    <w:basedOn w:val="Normalny"/>
    <w:next w:val="Normalny"/>
    <w:qFormat/>
    <w:locked/>
    <w:rsid w:val="008C7F41"/>
    <w:pPr>
      <w:numPr>
        <w:ilvl w:val="4"/>
        <w:numId w:val="1"/>
      </w:numPr>
      <w:spacing w:before="240" w:after="60"/>
      <w:outlineLvl w:val="4"/>
    </w:pPr>
    <w:rPr>
      <w:b/>
      <w:bCs/>
      <w:i/>
      <w:iCs/>
      <w:sz w:val="26"/>
      <w:szCs w:val="26"/>
    </w:rPr>
  </w:style>
  <w:style w:type="paragraph" w:styleId="Nagwek6">
    <w:name w:val="heading 6"/>
    <w:basedOn w:val="Normalny"/>
    <w:next w:val="Normalny"/>
    <w:qFormat/>
    <w:locked/>
    <w:rsid w:val="008C7F41"/>
    <w:pPr>
      <w:numPr>
        <w:ilvl w:val="5"/>
        <w:numId w:val="1"/>
      </w:numPr>
      <w:spacing w:before="240" w:after="60"/>
      <w:outlineLvl w:val="5"/>
    </w:pPr>
    <w:rPr>
      <w:b/>
      <w:bCs/>
      <w:sz w:val="22"/>
      <w:szCs w:val="22"/>
    </w:rPr>
  </w:style>
  <w:style w:type="paragraph" w:styleId="Nagwek7">
    <w:name w:val="heading 7"/>
    <w:basedOn w:val="Normalny"/>
    <w:next w:val="Normalny"/>
    <w:qFormat/>
    <w:locked/>
    <w:rsid w:val="008C7F41"/>
    <w:pPr>
      <w:numPr>
        <w:ilvl w:val="6"/>
        <w:numId w:val="1"/>
      </w:numPr>
      <w:spacing w:before="240" w:after="60"/>
      <w:outlineLvl w:val="6"/>
    </w:pPr>
  </w:style>
  <w:style w:type="paragraph" w:styleId="Nagwek8">
    <w:name w:val="heading 8"/>
    <w:basedOn w:val="Normalny"/>
    <w:next w:val="Normalny"/>
    <w:qFormat/>
    <w:locked/>
    <w:rsid w:val="008C7F41"/>
    <w:pPr>
      <w:numPr>
        <w:ilvl w:val="7"/>
        <w:numId w:val="1"/>
      </w:numPr>
      <w:spacing w:before="240" w:after="60"/>
      <w:outlineLvl w:val="7"/>
    </w:pPr>
    <w:rPr>
      <w:i/>
      <w:iCs/>
    </w:rPr>
  </w:style>
  <w:style w:type="paragraph" w:styleId="Nagwek9">
    <w:name w:val="heading 9"/>
    <w:basedOn w:val="Normalny"/>
    <w:next w:val="Normalny"/>
    <w:qFormat/>
    <w:locked/>
    <w:rsid w:val="008C7F41"/>
    <w:pPr>
      <w:numPr>
        <w:ilvl w:val="8"/>
        <w:numId w:val="1"/>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61F43"/>
    <w:rPr>
      <w:rFonts w:asciiTheme="minorHAnsi" w:hAnsiTheme="minorHAnsi" w:cstheme="minorHAnsi"/>
      <w:b/>
      <w:bCs/>
      <w:kern w:val="32"/>
      <w:sz w:val="28"/>
      <w:szCs w:val="24"/>
    </w:rPr>
  </w:style>
  <w:style w:type="character" w:customStyle="1" w:styleId="Nagwek2Znak">
    <w:name w:val="Nagłówek 2 Znak"/>
    <w:link w:val="Nagwek2"/>
    <w:rsid w:val="00EF2064"/>
    <w:rPr>
      <w:rFonts w:ascii="Calibri" w:hAnsi="Calibri" w:cs="Arial"/>
      <w:b/>
      <w:bCs/>
      <w:iCs/>
      <w:sz w:val="24"/>
      <w:szCs w:val="28"/>
    </w:rPr>
  </w:style>
  <w:style w:type="paragraph" w:styleId="Spistreci1">
    <w:name w:val="toc 1"/>
    <w:aliases w:val="T_SZ_TOC 1"/>
    <w:basedOn w:val="Normalny"/>
    <w:next w:val="Normalny"/>
    <w:autoRedefine/>
    <w:uiPriority w:val="39"/>
    <w:locked/>
    <w:rsid w:val="00220649"/>
    <w:pPr>
      <w:tabs>
        <w:tab w:val="left" w:pos="360"/>
        <w:tab w:val="right" w:leader="dot" w:pos="9062"/>
      </w:tabs>
      <w:spacing w:line="240" w:lineRule="auto"/>
    </w:pPr>
  </w:style>
  <w:style w:type="paragraph" w:styleId="Spistreci2">
    <w:name w:val="toc 2"/>
    <w:aliases w:val="T_SZ_TOC 2"/>
    <w:basedOn w:val="Normalny"/>
    <w:next w:val="Normalny"/>
    <w:autoRedefine/>
    <w:uiPriority w:val="39"/>
    <w:locked/>
    <w:rsid w:val="00220649"/>
    <w:pPr>
      <w:tabs>
        <w:tab w:val="left" w:pos="960"/>
        <w:tab w:val="right" w:leader="dot" w:pos="9062"/>
      </w:tabs>
      <w:spacing w:line="240" w:lineRule="auto"/>
      <w:ind w:left="357"/>
    </w:pPr>
    <w:rPr>
      <w:noProof/>
    </w:rPr>
  </w:style>
  <w:style w:type="character" w:styleId="Hipercze">
    <w:name w:val="Hyperlink"/>
    <w:uiPriority w:val="99"/>
    <w:locked/>
    <w:rsid w:val="004F561C"/>
    <w:rPr>
      <w:rFonts w:ascii="Calibri" w:hAnsi="Calibri"/>
      <w:color w:val="0000FF"/>
      <w:sz w:val="24"/>
      <w:u w:val="single"/>
    </w:rPr>
  </w:style>
  <w:style w:type="character" w:customStyle="1" w:styleId="TSZHeading2CharChar">
    <w:name w:val="T_SZ_ Heading 2 Char Char"/>
    <w:link w:val="TSZHeading2"/>
    <w:rsid w:val="00B92360"/>
    <w:rPr>
      <w:rFonts w:ascii="Arial" w:hAnsi="Arial" w:cs="Arial"/>
      <w:b/>
      <w:bCs/>
      <w:color w:val="99CCFF"/>
      <w:szCs w:val="28"/>
    </w:rPr>
  </w:style>
  <w:style w:type="paragraph" w:customStyle="1" w:styleId="TSZHeading2">
    <w:name w:val="T_SZ_ Heading 2"/>
    <w:basedOn w:val="Nagwek2"/>
    <w:link w:val="TSZHeading2CharChar"/>
    <w:locked/>
    <w:rsid w:val="00B92360"/>
    <w:rPr>
      <w:i/>
      <w:iCs w:val="0"/>
      <w:color w:val="99CCFF"/>
      <w:sz w:val="20"/>
    </w:rPr>
  </w:style>
  <w:style w:type="paragraph" w:styleId="Tekstpodstawowy">
    <w:name w:val="Body Text"/>
    <w:basedOn w:val="Normalny"/>
    <w:link w:val="TekstpodstawowyZnak"/>
    <w:locked/>
    <w:rsid w:val="008C7F41"/>
    <w:pPr>
      <w:spacing w:after="120"/>
    </w:pPr>
  </w:style>
  <w:style w:type="table" w:styleId="Tabela-Siatka">
    <w:name w:val="Table Grid"/>
    <w:basedOn w:val="Standardowy"/>
    <w:uiPriority w:val="39"/>
    <w:locked/>
    <w:rsid w:val="00B16E11"/>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locked/>
    <w:rsid w:val="00BD0B55"/>
    <w:rPr>
      <w:rFonts w:ascii="Tahoma" w:hAnsi="Tahoma" w:cs="Tahoma"/>
      <w:sz w:val="16"/>
      <w:szCs w:val="16"/>
    </w:rPr>
  </w:style>
  <w:style w:type="paragraph" w:customStyle="1" w:styleId="Spistreci">
    <w:name w:val="Spis treści"/>
    <w:basedOn w:val="Normalny"/>
    <w:next w:val="Tekstpodstawowy"/>
    <w:locked/>
    <w:rsid w:val="00BA7CCC"/>
    <w:pPr>
      <w:spacing w:after="240"/>
    </w:pPr>
    <w:rPr>
      <w:b/>
    </w:rPr>
  </w:style>
  <w:style w:type="paragraph" w:customStyle="1" w:styleId="TSZTekstukryty">
    <w:name w:val="T_SZ_Tekst ukryty"/>
    <w:basedOn w:val="Normalny"/>
    <w:next w:val="Normalny"/>
    <w:link w:val="TSZTekstukrytyChar"/>
    <w:autoRedefine/>
    <w:rsid w:val="00EE261A"/>
    <w:pPr>
      <w:spacing w:after="120" w:line="300" w:lineRule="auto"/>
    </w:pPr>
    <w:rPr>
      <w:rFonts w:cs="Calibri"/>
      <w:i/>
      <w:iCs/>
      <w:vanish/>
      <w:color w:val="0000FF"/>
    </w:rPr>
  </w:style>
  <w:style w:type="paragraph" w:styleId="Legenda">
    <w:name w:val="caption"/>
    <w:basedOn w:val="Normalny"/>
    <w:next w:val="Normalny"/>
    <w:qFormat/>
    <w:locked/>
    <w:rsid w:val="004F561C"/>
    <w:pPr>
      <w:spacing w:before="120"/>
    </w:pPr>
    <w:rPr>
      <w:bCs/>
      <w:szCs w:val="20"/>
    </w:rPr>
  </w:style>
  <w:style w:type="paragraph" w:styleId="Spisilustracji">
    <w:name w:val="table of figures"/>
    <w:basedOn w:val="Normalny"/>
    <w:next w:val="Normalny"/>
    <w:uiPriority w:val="99"/>
    <w:locked/>
    <w:rsid w:val="00220649"/>
    <w:pPr>
      <w:spacing w:line="240" w:lineRule="auto"/>
    </w:pPr>
  </w:style>
  <w:style w:type="table" w:customStyle="1" w:styleId="TSZDomylnyStylTabeli">
    <w:name w:val="T_SZ_Domyślny Styl Tabeli"/>
    <w:basedOn w:val="Tabela-Siatka"/>
    <w:locked/>
    <w:rsid w:val="00B16E11"/>
    <w:rPr>
      <w:rFonts w:ascii="Arial" w:hAnsi="Arial"/>
    </w:rPr>
    <w:tblPr>
      <w:tblStyleRowBandSize w:val="1"/>
      <w:tblInd w:w="57" w:type="dxa"/>
    </w:tblPr>
    <w:tcPr>
      <w:vAlign w:val="center"/>
    </w:tcPr>
    <w:tblStylePr w:type="firstRow">
      <w:rPr>
        <w:rFonts w:ascii="Arial" w:hAnsi="Arial"/>
        <w:b/>
        <w:color w:val="FFFFFF"/>
        <w:sz w:val="20"/>
      </w:rPr>
      <w:tblPr/>
      <w:tcPr>
        <w:shd w:val="clear" w:color="auto" w:fill="3DA8D7"/>
      </w:tcPr>
    </w:tblStylePr>
  </w:style>
  <w:style w:type="paragraph" w:styleId="Nagwek">
    <w:name w:val="header"/>
    <w:basedOn w:val="Normalny"/>
    <w:link w:val="NagwekZnak"/>
    <w:uiPriority w:val="99"/>
    <w:locked/>
    <w:rsid w:val="00476C28"/>
    <w:pPr>
      <w:tabs>
        <w:tab w:val="center" w:pos="4536"/>
        <w:tab w:val="right" w:pos="9072"/>
      </w:tabs>
      <w:spacing w:after="120"/>
    </w:pPr>
    <w:rPr>
      <w:b/>
    </w:rPr>
  </w:style>
  <w:style w:type="paragraph" w:styleId="Stopka">
    <w:name w:val="footer"/>
    <w:aliases w:val="T_SZ_Footer"/>
    <w:basedOn w:val="Normalny"/>
    <w:link w:val="StopkaZnak"/>
    <w:locked/>
    <w:rsid w:val="00FF33BE"/>
    <w:pPr>
      <w:tabs>
        <w:tab w:val="center" w:pos="4536"/>
        <w:tab w:val="right" w:pos="9072"/>
      </w:tabs>
    </w:pPr>
    <w:rPr>
      <w:sz w:val="16"/>
    </w:rPr>
  </w:style>
  <w:style w:type="paragraph" w:customStyle="1" w:styleId="Stylpodpisuobiektu">
    <w:name w:val="Styl podpisu obiektu"/>
    <w:basedOn w:val="Normalny"/>
    <w:locked/>
    <w:rsid w:val="002641CC"/>
    <w:rPr>
      <w:b/>
    </w:rPr>
  </w:style>
  <w:style w:type="paragraph" w:customStyle="1" w:styleId="StyleHeading1">
    <w:name w:val="Style Heading 1"/>
    <w:aliases w:val="T_SZ_Heading 1 + Left:  0 cm First line:  0 cm"/>
    <w:basedOn w:val="Nagwek1"/>
    <w:autoRedefine/>
    <w:locked/>
    <w:rsid w:val="002A6BE5"/>
    <w:pPr>
      <w:spacing w:after="240"/>
      <w:ind w:left="0" w:firstLine="0"/>
    </w:pPr>
    <w:rPr>
      <w:rFonts w:cs="Times New Roman"/>
      <w:szCs w:val="20"/>
    </w:rPr>
  </w:style>
  <w:style w:type="paragraph" w:customStyle="1" w:styleId="TSZNagwkinienumerowanedospisutreci">
    <w:name w:val="T_SZ_Nagłówki nienumerowane do spisu treści"/>
    <w:basedOn w:val="Nagwek1"/>
    <w:locked/>
    <w:rsid w:val="0004354B"/>
    <w:pPr>
      <w:numPr>
        <w:numId w:val="0"/>
      </w:numPr>
      <w:spacing w:after="240"/>
    </w:pPr>
  </w:style>
  <w:style w:type="paragraph" w:styleId="Tekstprzypisudolnego">
    <w:name w:val="footnote text"/>
    <w:aliases w:val="T_SZ_Footnote Text"/>
    <w:basedOn w:val="Normalny"/>
    <w:autoRedefine/>
    <w:semiHidden/>
    <w:locked/>
    <w:rsid w:val="005B2ACF"/>
    <w:rPr>
      <w:sz w:val="16"/>
      <w:szCs w:val="20"/>
    </w:rPr>
  </w:style>
  <w:style w:type="character" w:styleId="Odwoanieprzypisudolnego">
    <w:name w:val="footnote reference"/>
    <w:semiHidden/>
    <w:locked/>
    <w:rsid w:val="005B2ACF"/>
    <w:rPr>
      <w:vertAlign w:val="superscript"/>
    </w:rPr>
  </w:style>
  <w:style w:type="numbering" w:customStyle="1" w:styleId="TSZStyleTSZStyleOutlinenumberedPaleBlueOutlinenumbered">
    <w:name w:val="T_SZ_Style T_SZ_Style Outline numbered Pale Blue + Outline numbered"/>
    <w:basedOn w:val="Bezlisty"/>
    <w:rsid w:val="007D442C"/>
    <w:pPr>
      <w:numPr>
        <w:numId w:val="3"/>
      </w:numPr>
    </w:pPr>
  </w:style>
  <w:style w:type="paragraph" w:customStyle="1" w:styleId="TSZPodpisrystab">
    <w:name w:val="T_SZ_Podpis rys_tab"/>
    <w:basedOn w:val="Normalny"/>
    <w:locked/>
    <w:rsid w:val="001A4CC3"/>
    <w:pPr>
      <w:spacing w:before="120"/>
    </w:pPr>
  </w:style>
  <w:style w:type="paragraph" w:customStyle="1" w:styleId="Tabelatresc">
    <w:name w:val="Tabela_tresc"/>
    <w:basedOn w:val="Normalny"/>
    <w:locked/>
    <w:rsid w:val="00BA4305"/>
    <w:pPr>
      <w:numPr>
        <w:numId w:val="5"/>
      </w:numPr>
    </w:pPr>
  </w:style>
  <w:style w:type="paragraph" w:customStyle="1" w:styleId="TSZTekstukrytypunkty">
    <w:name w:val="T_SZ_Tekst ukryty_punkty"/>
    <w:basedOn w:val="TSZTekstukryty"/>
    <w:autoRedefine/>
    <w:rsid w:val="00E34F0D"/>
    <w:rPr>
      <w:lang w:eastAsia="ar-SA"/>
    </w:rPr>
  </w:style>
  <w:style w:type="paragraph" w:customStyle="1" w:styleId="TSZNormalpunkty">
    <w:name w:val="T_SZ_Normal_punkty"/>
    <w:basedOn w:val="Normalny"/>
    <w:autoRedefine/>
    <w:rsid w:val="002C7868"/>
    <w:pPr>
      <w:numPr>
        <w:numId w:val="7"/>
      </w:numPr>
    </w:pPr>
  </w:style>
  <w:style w:type="paragraph" w:customStyle="1" w:styleId="TSZTekstukrytypodpunkty">
    <w:name w:val="T_SZ_Tekst ukryty_podpunkty"/>
    <w:basedOn w:val="TSZTekstukrytypunkty"/>
    <w:autoRedefine/>
    <w:rsid w:val="00A1677D"/>
    <w:pPr>
      <w:numPr>
        <w:numId w:val="6"/>
      </w:numPr>
      <w:ind w:left="1080"/>
    </w:pPr>
  </w:style>
  <w:style w:type="paragraph" w:customStyle="1" w:styleId="TSZNormalpodpunkty">
    <w:name w:val="T_SZ_Normal_podpunkty"/>
    <w:basedOn w:val="TSZNormalpunkty"/>
    <w:autoRedefine/>
    <w:rsid w:val="002C7868"/>
    <w:pPr>
      <w:numPr>
        <w:numId w:val="4"/>
      </w:numPr>
      <w:ind w:left="720"/>
    </w:pPr>
  </w:style>
  <w:style w:type="paragraph" w:styleId="Spistreci5">
    <w:name w:val="toc 5"/>
    <w:basedOn w:val="Normalny"/>
    <w:next w:val="Normalny"/>
    <w:semiHidden/>
    <w:locked/>
    <w:rsid w:val="004679C1"/>
    <w:pPr>
      <w:tabs>
        <w:tab w:val="right" w:leader="dot" w:pos="8901"/>
      </w:tabs>
      <w:ind w:left="800"/>
    </w:pPr>
    <w:rPr>
      <w:szCs w:val="20"/>
      <w:lang w:val="en-GB" w:eastAsia="en-US"/>
    </w:rPr>
  </w:style>
  <w:style w:type="paragraph" w:customStyle="1" w:styleId="InfoBlue">
    <w:name w:val="InfoBlue"/>
    <w:basedOn w:val="Normalny"/>
    <w:next w:val="Tekstpodstawowy"/>
    <w:link w:val="InfoBlueZnak"/>
    <w:rsid w:val="004B5C50"/>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4B5C50"/>
    <w:rPr>
      <w:rFonts w:cs="Arial"/>
      <w:i/>
      <w:vanish/>
      <w:color w:val="0000FF"/>
      <w:lang w:val="pl-PL" w:eastAsia="pl-PL" w:bidi="ar-SA"/>
    </w:rPr>
  </w:style>
  <w:style w:type="paragraph" w:styleId="Spistreci3">
    <w:name w:val="toc 3"/>
    <w:basedOn w:val="Normalny"/>
    <w:next w:val="Normalny"/>
    <w:autoRedefine/>
    <w:uiPriority w:val="39"/>
    <w:locked/>
    <w:rsid w:val="00220649"/>
    <w:pPr>
      <w:spacing w:line="240" w:lineRule="auto"/>
      <w:ind w:left="567"/>
    </w:pPr>
  </w:style>
  <w:style w:type="character" w:styleId="UyteHipercze">
    <w:name w:val="FollowedHyperlink"/>
    <w:locked/>
    <w:rsid w:val="00A64D3E"/>
    <w:rPr>
      <w:color w:val="800080"/>
      <w:u w:val="single"/>
    </w:rPr>
  </w:style>
  <w:style w:type="paragraph" w:styleId="Tekstpodstawowywcity2">
    <w:name w:val="Body Text Indent 2"/>
    <w:basedOn w:val="Normalny"/>
    <w:locked/>
    <w:rsid w:val="007D224A"/>
    <w:pPr>
      <w:ind w:left="426"/>
    </w:pPr>
    <w:rPr>
      <w:szCs w:val="20"/>
      <w:lang w:val="en-GB" w:eastAsia="en-US"/>
    </w:rPr>
  </w:style>
  <w:style w:type="paragraph" w:styleId="Spistreci8">
    <w:name w:val="toc 8"/>
    <w:basedOn w:val="Normalny"/>
    <w:next w:val="Normalny"/>
    <w:semiHidden/>
    <w:locked/>
    <w:rsid w:val="008947E7"/>
    <w:pPr>
      <w:tabs>
        <w:tab w:val="right" w:leader="dot" w:pos="8901"/>
      </w:tabs>
      <w:ind w:left="1400"/>
    </w:pPr>
    <w:rPr>
      <w:szCs w:val="20"/>
      <w:lang w:val="en-GB" w:eastAsia="en-US"/>
    </w:rPr>
  </w:style>
  <w:style w:type="paragraph" w:styleId="Tekstprzypisukocowego">
    <w:name w:val="endnote text"/>
    <w:basedOn w:val="Normalny"/>
    <w:semiHidden/>
    <w:locked/>
    <w:rsid w:val="00F23343"/>
    <w:rPr>
      <w:szCs w:val="20"/>
    </w:rPr>
  </w:style>
  <w:style w:type="character" w:styleId="Odwoanieprzypisukocowego">
    <w:name w:val="endnote reference"/>
    <w:semiHidden/>
    <w:locked/>
    <w:rsid w:val="00F23343"/>
    <w:rPr>
      <w:vertAlign w:val="superscript"/>
    </w:rPr>
  </w:style>
  <w:style w:type="character" w:customStyle="1" w:styleId="TSZTekstukrytyChar">
    <w:name w:val="T_SZ_Tekst ukryty Char"/>
    <w:link w:val="TSZTekstukryty"/>
    <w:rsid w:val="00EE261A"/>
    <w:rPr>
      <w:rFonts w:ascii="Calibri" w:hAnsi="Calibri" w:cs="Calibri"/>
      <w:i/>
      <w:iCs/>
      <w:vanish/>
      <w:color w:val="0000FF"/>
      <w:sz w:val="24"/>
      <w:szCs w:val="24"/>
    </w:rPr>
  </w:style>
  <w:style w:type="character" w:styleId="Odwoaniedokomentarza">
    <w:name w:val="annotation reference"/>
    <w:semiHidden/>
    <w:locked/>
    <w:rsid w:val="008D4A9E"/>
    <w:rPr>
      <w:sz w:val="16"/>
      <w:szCs w:val="16"/>
    </w:rPr>
  </w:style>
  <w:style w:type="paragraph" w:styleId="Tekstkomentarza">
    <w:name w:val="annotation text"/>
    <w:basedOn w:val="Normalny"/>
    <w:semiHidden/>
    <w:locked/>
    <w:rsid w:val="008D4A9E"/>
    <w:rPr>
      <w:szCs w:val="20"/>
    </w:rPr>
  </w:style>
  <w:style w:type="paragraph" w:customStyle="1" w:styleId="Tabelatrescpunktacja">
    <w:name w:val="Tabela_tresc_punktacja"/>
    <w:basedOn w:val="Tabelatresc"/>
    <w:link w:val="TabelatrescpunktacjaZnak"/>
    <w:rsid w:val="008D4A9E"/>
    <w:pPr>
      <w:numPr>
        <w:numId w:val="9"/>
      </w:numPr>
      <w:spacing w:before="120" w:after="120" w:line="240" w:lineRule="auto"/>
    </w:pPr>
    <w:rPr>
      <w:color w:val="3A4972"/>
      <w:sz w:val="18"/>
      <w:lang w:eastAsia="ko-KR"/>
    </w:rPr>
  </w:style>
  <w:style w:type="character" w:customStyle="1" w:styleId="TabelatrescpunktacjaZnak">
    <w:name w:val="Tabela_tresc_punktacja Znak"/>
    <w:link w:val="Tabelatrescpunktacja"/>
    <w:rsid w:val="008D4A9E"/>
    <w:rPr>
      <w:rFonts w:ascii="Arial" w:hAnsi="Arial"/>
      <w:color w:val="3A4972"/>
      <w:sz w:val="18"/>
      <w:szCs w:val="24"/>
      <w:lang w:eastAsia="ko-KR"/>
    </w:rPr>
  </w:style>
  <w:style w:type="paragraph" w:styleId="Tematkomentarza">
    <w:name w:val="annotation subject"/>
    <w:basedOn w:val="Tekstkomentarza"/>
    <w:next w:val="Tekstkomentarza"/>
    <w:semiHidden/>
    <w:locked/>
    <w:rsid w:val="00294300"/>
    <w:rPr>
      <w:b/>
      <w:bCs/>
    </w:rPr>
  </w:style>
  <w:style w:type="character" w:customStyle="1" w:styleId="TSZTekstukrytyZnak">
    <w:name w:val="T_SZ_Tekst ukryty Znak"/>
    <w:rsid w:val="001A5E81"/>
    <w:rPr>
      <w:rFonts w:ascii="Arial" w:hAnsi="Arial"/>
      <w:i/>
      <w:iCs/>
      <w:vanish/>
      <w:color w:val="0000FF"/>
      <w:szCs w:val="24"/>
      <w:lang w:val="pl-PL" w:eastAsia="pl-PL" w:bidi="ar-SA"/>
    </w:rPr>
  </w:style>
  <w:style w:type="character" w:styleId="Numerstrony">
    <w:name w:val="page number"/>
    <w:basedOn w:val="Domylnaczcionkaakapitu"/>
    <w:locked/>
    <w:rsid w:val="00F364CA"/>
  </w:style>
  <w:style w:type="paragraph" w:styleId="Podtytu">
    <w:name w:val="Subtitle"/>
    <w:basedOn w:val="Normalny"/>
    <w:qFormat/>
    <w:locked/>
    <w:rsid w:val="00C75CF6"/>
    <w:pPr>
      <w:spacing w:after="60"/>
      <w:outlineLvl w:val="1"/>
    </w:pPr>
    <w:rPr>
      <w:rFonts w:asciiTheme="majorHAnsi" w:hAnsiTheme="majorHAnsi" w:cstheme="majorHAnsi"/>
      <w:lang w:val="en-GB" w:eastAsia="en-US"/>
    </w:rPr>
  </w:style>
  <w:style w:type="paragraph" w:styleId="Tekstpodstawowywcity">
    <w:name w:val="Body Text Indent"/>
    <w:basedOn w:val="Normalny"/>
    <w:locked/>
    <w:rsid w:val="00F364CA"/>
    <w:pPr>
      <w:spacing w:after="120"/>
      <w:ind w:left="283"/>
    </w:pPr>
  </w:style>
  <w:style w:type="paragraph" w:styleId="Tekstpodstawowyzwciciem2">
    <w:name w:val="Body Text First Indent 2"/>
    <w:basedOn w:val="Tekstpodstawowywcity"/>
    <w:locked/>
    <w:rsid w:val="00F364CA"/>
    <w:pPr>
      <w:ind w:firstLine="210"/>
    </w:pPr>
    <w:rPr>
      <w:szCs w:val="20"/>
      <w:lang w:val="en-GB" w:eastAsia="en-US"/>
    </w:rPr>
  </w:style>
  <w:style w:type="character" w:customStyle="1" w:styleId="Domylnaczcionkaakapitu1">
    <w:name w:val="Domyślna czcionka akapitu1"/>
    <w:rsid w:val="005D76F8"/>
  </w:style>
  <w:style w:type="paragraph" w:styleId="Akapitzlist">
    <w:name w:val="List Paragraph"/>
    <w:basedOn w:val="Normalny"/>
    <w:uiPriority w:val="34"/>
    <w:qFormat/>
    <w:rsid w:val="00FF47F2"/>
    <w:pPr>
      <w:ind w:left="720"/>
      <w:contextualSpacing/>
    </w:pPr>
  </w:style>
  <w:style w:type="character" w:customStyle="1" w:styleId="TekstpodstawowyZnak">
    <w:name w:val="Tekst podstawowy Znak"/>
    <w:link w:val="Tekstpodstawowy"/>
    <w:rsid w:val="001B7E51"/>
    <w:rPr>
      <w:rFonts w:ascii="Arial" w:hAnsi="Arial"/>
      <w:szCs w:val="24"/>
    </w:rPr>
  </w:style>
  <w:style w:type="character" w:customStyle="1" w:styleId="StopkaZnak">
    <w:name w:val="Stopka Znak"/>
    <w:aliases w:val="T_SZ_Footer Znak"/>
    <w:link w:val="Stopka"/>
    <w:rsid w:val="001B7E51"/>
    <w:rPr>
      <w:rFonts w:ascii="Arial" w:hAnsi="Arial"/>
      <w:sz w:val="16"/>
      <w:szCs w:val="24"/>
    </w:rPr>
  </w:style>
  <w:style w:type="paragraph" w:styleId="Bezodstpw">
    <w:name w:val="No Spacing"/>
    <w:uiPriority w:val="1"/>
    <w:qFormat/>
    <w:rsid w:val="009F34B9"/>
    <w:rPr>
      <w:rFonts w:asciiTheme="minorHAnsi" w:eastAsiaTheme="minorHAnsi" w:hAnsiTheme="minorHAnsi" w:cstheme="minorBidi"/>
      <w:sz w:val="24"/>
      <w:szCs w:val="24"/>
      <w:lang w:eastAsia="en-US"/>
    </w:rPr>
  </w:style>
  <w:style w:type="paragraph" w:styleId="Tytu">
    <w:name w:val="Title"/>
    <w:basedOn w:val="Normalny"/>
    <w:next w:val="Normalny"/>
    <w:link w:val="TytuZnak"/>
    <w:qFormat/>
    <w:locked/>
    <w:rsid w:val="0068506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85065"/>
    <w:rPr>
      <w:rFonts w:asciiTheme="majorHAnsi" w:eastAsiaTheme="majorEastAsia" w:hAnsiTheme="majorHAnsi" w:cstheme="majorBidi"/>
      <w:spacing w:val="-10"/>
      <w:kern w:val="28"/>
      <w:sz w:val="56"/>
      <w:szCs w:val="56"/>
    </w:rPr>
  </w:style>
  <w:style w:type="character" w:customStyle="1" w:styleId="NagwekZnak">
    <w:name w:val="Nagłówek Znak"/>
    <w:basedOn w:val="Domylnaczcionkaakapitu"/>
    <w:link w:val="Nagwek"/>
    <w:uiPriority w:val="99"/>
    <w:rsid w:val="000B68A2"/>
    <w:rPr>
      <w:rFonts w:ascii="Arial" w:hAnsi="Arial"/>
      <w:b/>
      <w:sz w:val="24"/>
      <w:szCs w:val="24"/>
    </w:rPr>
  </w:style>
  <w:style w:type="paragraph" w:customStyle="1" w:styleId="Instrukcja">
    <w:name w:val="Instrukcja"/>
    <w:basedOn w:val="TSZTekstukryty"/>
    <w:next w:val="Normalny"/>
    <w:link w:val="InstrukcjaZnak"/>
    <w:qFormat/>
    <w:rsid w:val="00391740"/>
    <w:pPr>
      <w:contextualSpacing/>
    </w:pPr>
    <w:rPr>
      <w:vanish w:val="0"/>
      <w:color w:val="0070C0"/>
    </w:rPr>
  </w:style>
  <w:style w:type="character" w:customStyle="1" w:styleId="InstrukcjaZnak">
    <w:name w:val="Instrukcja Znak"/>
    <w:basedOn w:val="TSZTekstukrytyChar"/>
    <w:link w:val="Instrukcja"/>
    <w:rsid w:val="00391740"/>
    <w:rPr>
      <w:rFonts w:ascii="Calibri" w:hAnsi="Calibri" w:cs="Calibri"/>
      <w:i/>
      <w:iCs/>
      <w:vanish w:val="0"/>
      <w:color w:val="0070C0"/>
      <w:sz w:val="24"/>
      <w:szCs w:val="24"/>
    </w:rPr>
  </w:style>
  <w:style w:type="character" w:customStyle="1" w:styleId="Nagwek3Znak">
    <w:name w:val="Nagłówek 3 Znak"/>
    <w:basedOn w:val="Domylnaczcionkaakapitu"/>
    <w:link w:val="Nagwek3"/>
    <w:rsid w:val="008361B8"/>
    <w:rPr>
      <w:rFonts w:ascii="Calibri" w:hAnsi="Calibri" w:cs="Arial"/>
      <w:b/>
      <w:bCs/>
      <w:sz w:val="24"/>
      <w:szCs w:val="26"/>
    </w:rPr>
  </w:style>
  <w:style w:type="paragraph" w:customStyle="1" w:styleId="TSZNagwkinienumerowane">
    <w:name w:val="T_SZ_Nagłówki nienumerowane"/>
    <w:basedOn w:val="Normalny"/>
    <w:next w:val="Tekstpodstawowy"/>
    <w:locked/>
    <w:rsid w:val="008D62A5"/>
    <w:pPr>
      <w:spacing w:after="240"/>
    </w:pPr>
    <w:rPr>
      <w:b/>
      <w:color w:val="99CCFF"/>
    </w:rPr>
  </w:style>
  <w:style w:type="character" w:styleId="Pogrubienie">
    <w:name w:val="Strong"/>
    <w:basedOn w:val="Domylnaczcionkaakapitu"/>
    <w:qFormat/>
    <w:locked/>
    <w:rsid w:val="00A61F43"/>
    <w:rPr>
      <w:b/>
      <w:bCs/>
    </w:rPr>
  </w:style>
  <w:style w:type="paragraph" w:styleId="Spistreci4">
    <w:name w:val="toc 4"/>
    <w:basedOn w:val="Normalny"/>
    <w:next w:val="Normalny"/>
    <w:autoRedefine/>
    <w:uiPriority w:val="39"/>
    <w:unhideWhenUsed/>
    <w:locked/>
    <w:rsid w:val="00220649"/>
    <w:pPr>
      <w:spacing w:line="240" w:lineRule="auto"/>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4" ma:contentTypeDescription="Utwórz nowy dokument." ma:contentTypeScope="" ma:versionID="31690e65fd1ff1cfd9ed5995455358a2">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2d7c10bf6950d43faf0a78e30d6b911e"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104DA-1C27-47AD-BADA-73EED13768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4F747-6D85-4D89-8404-1C69DF136F8B}">
  <ds:schemaRefs>
    <ds:schemaRef ds:uri="http://schemas.microsoft.com/sharepoint/v3/contenttype/forms"/>
  </ds:schemaRefs>
</ds:datastoreItem>
</file>

<file path=customXml/itemProps3.xml><?xml version="1.0" encoding="utf-8"?>
<ds:datastoreItem xmlns:ds="http://schemas.openxmlformats.org/officeDocument/2006/customXml" ds:itemID="{1DC7441C-4C54-4B4E-AB0B-ED973AA4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43DA7E-DBEF-406B-B03D-A32F9226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2033</Words>
  <Characters>12199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Dokumentacja eksploatacyjna aplikacji</vt:lpstr>
    </vt:vector>
  </TitlesOfParts>
  <Manager/>
  <Company/>
  <LinksUpToDate>false</LinksUpToDate>
  <CharactersWithSpaces>14204</CharactersWithSpaces>
  <SharedDoc>false</SharedDoc>
  <HLinks>
    <vt:vector size="156" baseType="variant">
      <vt:variant>
        <vt:i4>2162697</vt:i4>
      </vt:variant>
      <vt:variant>
        <vt:i4>167</vt:i4>
      </vt:variant>
      <vt:variant>
        <vt:i4>0</vt:i4>
      </vt:variant>
      <vt:variant>
        <vt:i4>5</vt:i4>
      </vt:variant>
      <vt:variant>
        <vt:lpwstr/>
      </vt:variant>
      <vt:variant>
        <vt:lpwstr>_Toc4754854</vt:lpwstr>
      </vt:variant>
      <vt:variant>
        <vt:i4>2162697</vt:i4>
      </vt:variant>
      <vt:variant>
        <vt:i4>161</vt:i4>
      </vt:variant>
      <vt:variant>
        <vt:i4>0</vt:i4>
      </vt:variant>
      <vt:variant>
        <vt:i4>5</vt:i4>
      </vt:variant>
      <vt:variant>
        <vt:lpwstr/>
      </vt:variant>
      <vt:variant>
        <vt:lpwstr>_Toc4754853</vt:lpwstr>
      </vt:variant>
      <vt:variant>
        <vt:i4>2162697</vt:i4>
      </vt:variant>
      <vt:variant>
        <vt:i4>155</vt:i4>
      </vt:variant>
      <vt:variant>
        <vt:i4>0</vt:i4>
      </vt:variant>
      <vt:variant>
        <vt:i4>5</vt:i4>
      </vt:variant>
      <vt:variant>
        <vt:lpwstr/>
      </vt:variant>
      <vt:variant>
        <vt:lpwstr>_Toc4754852</vt:lpwstr>
      </vt:variant>
      <vt:variant>
        <vt:i4>2162697</vt:i4>
      </vt:variant>
      <vt:variant>
        <vt:i4>149</vt:i4>
      </vt:variant>
      <vt:variant>
        <vt:i4>0</vt:i4>
      </vt:variant>
      <vt:variant>
        <vt:i4>5</vt:i4>
      </vt:variant>
      <vt:variant>
        <vt:lpwstr/>
      </vt:variant>
      <vt:variant>
        <vt:lpwstr>_Toc4754851</vt:lpwstr>
      </vt:variant>
      <vt:variant>
        <vt:i4>6160414</vt:i4>
      </vt:variant>
      <vt:variant>
        <vt:i4>141</vt:i4>
      </vt:variant>
      <vt:variant>
        <vt:i4>0</vt:i4>
      </vt:variant>
      <vt:variant>
        <vt:i4>5</vt:i4>
      </vt:variant>
      <vt:variant>
        <vt:lpwstr>http://testlink.mf.gov.pl/testlink/login.php</vt:lpwstr>
      </vt:variant>
      <vt:variant>
        <vt:lpwstr/>
      </vt:variant>
      <vt:variant>
        <vt:i4>1179713</vt:i4>
      </vt:variant>
      <vt:variant>
        <vt:i4>132</vt:i4>
      </vt:variant>
      <vt:variant>
        <vt:i4>0</vt:i4>
      </vt:variant>
      <vt:variant>
        <vt:i4>5</vt:i4>
      </vt:variant>
      <vt:variant>
        <vt:lpwstr>https://jira.mf.gov.pl/secure/Dashboard.jspa</vt:lpwstr>
      </vt:variant>
      <vt:variant>
        <vt:lpwstr/>
      </vt:variant>
      <vt:variant>
        <vt:i4>2228231</vt:i4>
      </vt:variant>
      <vt:variant>
        <vt:i4>122</vt:i4>
      </vt:variant>
      <vt:variant>
        <vt:i4>0</vt:i4>
      </vt:variant>
      <vt:variant>
        <vt:i4>5</vt:i4>
      </vt:variant>
      <vt:variant>
        <vt:lpwstr/>
      </vt:variant>
      <vt:variant>
        <vt:lpwstr>_Toc4754661</vt:lpwstr>
      </vt:variant>
      <vt:variant>
        <vt:i4>2228231</vt:i4>
      </vt:variant>
      <vt:variant>
        <vt:i4>116</vt:i4>
      </vt:variant>
      <vt:variant>
        <vt:i4>0</vt:i4>
      </vt:variant>
      <vt:variant>
        <vt:i4>5</vt:i4>
      </vt:variant>
      <vt:variant>
        <vt:lpwstr/>
      </vt:variant>
      <vt:variant>
        <vt:lpwstr>_Toc4754660</vt:lpwstr>
      </vt:variant>
      <vt:variant>
        <vt:i4>2162695</vt:i4>
      </vt:variant>
      <vt:variant>
        <vt:i4>110</vt:i4>
      </vt:variant>
      <vt:variant>
        <vt:i4>0</vt:i4>
      </vt:variant>
      <vt:variant>
        <vt:i4>5</vt:i4>
      </vt:variant>
      <vt:variant>
        <vt:lpwstr/>
      </vt:variant>
      <vt:variant>
        <vt:lpwstr>_Toc4754659</vt:lpwstr>
      </vt:variant>
      <vt:variant>
        <vt:i4>2162695</vt:i4>
      </vt:variant>
      <vt:variant>
        <vt:i4>104</vt:i4>
      </vt:variant>
      <vt:variant>
        <vt:i4>0</vt:i4>
      </vt:variant>
      <vt:variant>
        <vt:i4>5</vt:i4>
      </vt:variant>
      <vt:variant>
        <vt:lpwstr/>
      </vt:variant>
      <vt:variant>
        <vt:lpwstr>_Toc4754658</vt:lpwstr>
      </vt:variant>
      <vt:variant>
        <vt:i4>2162695</vt:i4>
      </vt:variant>
      <vt:variant>
        <vt:i4>98</vt:i4>
      </vt:variant>
      <vt:variant>
        <vt:i4>0</vt:i4>
      </vt:variant>
      <vt:variant>
        <vt:i4>5</vt:i4>
      </vt:variant>
      <vt:variant>
        <vt:lpwstr/>
      </vt:variant>
      <vt:variant>
        <vt:lpwstr>_Toc4754657</vt:lpwstr>
      </vt:variant>
      <vt:variant>
        <vt:i4>2162695</vt:i4>
      </vt:variant>
      <vt:variant>
        <vt:i4>92</vt:i4>
      </vt:variant>
      <vt:variant>
        <vt:i4>0</vt:i4>
      </vt:variant>
      <vt:variant>
        <vt:i4>5</vt:i4>
      </vt:variant>
      <vt:variant>
        <vt:lpwstr/>
      </vt:variant>
      <vt:variant>
        <vt:lpwstr>_Toc4754656</vt:lpwstr>
      </vt:variant>
      <vt:variant>
        <vt:i4>2162695</vt:i4>
      </vt:variant>
      <vt:variant>
        <vt:i4>86</vt:i4>
      </vt:variant>
      <vt:variant>
        <vt:i4>0</vt:i4>
      </vt:variant>
      <vt:variant>
        <vt:i4>5</vt:i4>
      </vt:variant>
      <vt:variant>
        <vt:lpwstr/>
      </vt:variant>
      <vt:variant>
        <vt:lpwstr>_Toc4754655</vt:lpwstr>
      </vt:variant>
      <vt:variant>
        <vt:i4>2162695</vt:i4>
      </vt:variant>
      <vt:variant>
        <vt:i4>80</vt:i4>
      </vt:variant>
      <vt:variant>
        <vt:i4>0</vt:i4>
      </vt:variant>
      <vt:variant>
        <vt:i4>5</vt:i4>
      </vt:variant>
      <vt:variant>
        <vt:lpwstr/>
      </vt:variant>
      <vt:variant>
        <vt:lpwstr>_Toc4754654</vt:lpwstr>
      </vt:variant>
      <vt:variant>
        <vt:i4>2162695</vt:i4>
      </vt:variant>
      <vt:variant>
        <vt:i4>74</vt:i4>
      </vt:variant>
      <vt:variant>
        <vt:i4>0</vt:i4>
      </vt:variant>
      <vt:variant>
        <vt:i4>5</vt:i4>
      </vt:variant>
      <vt:variant>
        <vt:lpwstr/>
      </vt:variant>
      <vt:variant>
        <vt:lpwstr>_Toc4754653</vt:lpwstr>
      </vt:variant>
      <vt:variant>
        <vt:i4>2162695</vt:i4>
      </vt:variant>
      <vt:variant>
        <vt:i4>68</vt:i4>
      </vt:variant>
      <vt:variant>
        <vt:i4>0</vt:i4>
      </vt:variant>
      <vt:variant>
        <vt:i4>5</vt:i4>
      </vt:variant>
      <vt:variant>
        <vt:lpwstr/>
      </vt:variant>
      <vt:variant>
        <vt:lpwstr>_Toc4754652</vt:lpwstr>
      </vt:variant>
      <vt:variant>
        <vt:i4>2162695</vt:i4>
      </vt:variant>
      <vt:variant>
        <vt:i4>62</vt:i4>
      </vt:variant>
      <vt:variant>
        <vt:i4>0</vt:i4>
      </vt:variant>
      <vt:variant>
        <vt:i4>5</vt:i4>
      </vt:variant>
      <vt:variant>
        <vt:lpwstr/>
      </vt:variant>
      <vt:variant>
        <vt:lpwstr>_Toc4754651</vt:lpwstr>
      </vt:variant>
      <vt:variant>
        <vt:i4>2162695</vt:i4>
      </vt:variant>
      <vt:variant>
        <vt:i4>56</vt:i4>
      </vt:variant>
      <vt:variant>
        <vt:i4>0</vt:i4>
      </vt:variant>
      <vt:variant>
        <vt:i4>5</vt:i4>
      </vt:variant>
      <vt:variant>
        <vt:lpwstr/>
      </vt:variant>
      <vt:variant>
        <vt:lpwstr>_Toc4754650</vt:lpwstr>
      </vt:variant>
      <vt:variant>
        <vt:i4>2097159</vt:i4>
      </vt:variant>
      <vt:variant>
        <vt:i4>50</vt:i4>
      </vt:variant>
      <vt:variant>
        <vt:i4>0</vt:i4>
      </vt:variant>
      <vt:variant>
        <vt:i4>5</vt:i4>
      </vt:variant>
      <vt:variant>
        <vt:lpwstr/>
      </vt:variant>
      <vt:variant>
        <vt:lpwstr>_Toc4754649</vt:lpwstr>
      </vt:variant>
      <vt:variant>
        <vt:i4>2097159</vt:i4>
      </vt:variant>
      <vt:variant>
        <vt:i4>44</vt:i4>
      </vt:variant>
      <vt:variant>
        <vt:i4>0</vt:i4>
      </vt:variant>
      <vt:variant>
        <vt:i4>5</vt:i4>
      </vt:variant>
      <vt:variant>
        <vt:lpwstr/>
      </vt:variant>
      <vt:variant>
        <vt:lpwstr>_Toc4754648</vt:lpwstr>
      </vt:variant>
      <vt:variant>
        <vt:i4>2097159</vt:i4>
      </vt:variant>
      <vt:variant>
        <vt:i4>38</vt:i4>
      </vt:variant>
      <vt:variant>
        <vt:i4>0</vt:i4>
      </vt:variant>
      <vt:variant>
        <vt:i4>5</vt:i4>
      </vt:variant>
      <vt:variant>
        <vt:lpwstr/>
      </vt:variant>
      <vt:variant>
        <vt:lpwstr>_Toc4754647</vt:lpwstr>
      </vt:variant>
      <vt:variant>
        <vt:i4>2097159</vt:i4>
      </vt:variant>
      <vt:variant>
        <vt:i4>32</vt:i4>
      </vt:variant>
      <vt:variant>
        <vt:i4>0</vt:i4>
      </vt:variant>
      <vt:variant>
        <vt:i4>5</vt:i4>
      </vt:variant>
      <vt:variant>
        <vt:lpwstr/>
      </vt:variant>
      <vt:variant>
        <vt:lpwstr>_Toc4754646</vt:lpwstr>
      </vt:variant>
      <vt:variant>
        <vt:i4>2097159</vt:i4>
      </vt:variant>
      <vt:variant>
        <vt:i4>26</vt:i4>
      </vt:variant>
      <vt:variant>
        <vt:i4>0</vt:i4>
      </vt:variant>
      <vt:variant>
        <vt:i4>5</vt:i4>
      </vt:variant>
      <vt:variant>
        <vt:lpwstr/>
      </vt:variant>
      <vt:variant>
        <vt:lpwstr>_Toc4754645</vt:lpwstr>
      </vt:variant>
      <vt:variant>
        <vt:i4>2097159</vt:i4>
      </vt:variant>
      <vt:variant>
        <vt:i4>20</vt:i4>
      </vt:variant>
      <vt:variant>
        <vt:i4>0</vt:i4>
      </vt:variant>
      <vt:variant>
        <vt:i4>5</vt:i4>
      </vt:variant>
      <vt:variant>
        <vt:lpwstr/>
      </vt:variant>
      <vt:variant>
        <vt:lpwstr>_Toc4754644</vt:lpwstr>
      </vt:variant>
      <vt:variant>
        <vt:i4>2097159</vt:i4>
      </vt:variant>
      <vt:variant>
        <vt:i4>14</vt:i4>
      </vt:variant>
      <vt:variant>
        <vt:i4>0</vt:i4>
      </vt:variant>
      <vt:variant>
        <vt:i4>5</vt:i4>
      </vt:variant>
      <vt:variant>
        <vt:lpwstr/>
      </vt:variant>
      <vt:variant>
        <vt:lpwstr>_Toc4754643</vt:lpwstr>
      </vt:variant>
      <vt:variant>
        <vt:i4>2097159</vt:i4>
      </vt:variant>
      <vt:variant>
        <vt:i4>8</vt:i4>
      </vt:variant>
      <vt:variant>
        <vt:i4>0</vt:i4>
      </vt:variant>
      <vt:variant>
        <vt:i4>5</vt:i4>
      </vt:variant>
      <vt:variant>
        <vt:lpwstr/>
      </vt:variant>
      <vt:variant>
        <vt:lpwstr>_Toc4754642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eksploatacyjna aplikacji</dc:title>
  <dc:creator/>
  <cp:lastModifiedBy/>
  <cp:revision>1</cp:revision>
  <cp:lastPrinted>2010-01-13T16:47:00Z</cp:lastPrinted>
  <dcterms:created xsi:type="dcterms:W3CDTF">2023-06-07T11:24:00Z</dcterms:created>
  <dcterms:modified xsi:type="dcterms:W3CDTF">2023-06-21T12:13:00Z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UxC4dwLulzfINJ8nQH+xvX5LNGipWa4BRSZhPgxsCvmR6mQazBUHFmGdIOreYyBxF54NjqHpNR1BzcAzgNDIyw==</vt:lpwstr>
  </property>
  <property fmtid="{D5CDD505-2E9C-101B-9397-08002B2CF9AE}" pid="4" name="MFClassificationDate">
    <vt:lpwstr>2022-01-21T19:47:47.0823231+01:00</vt:lpwstr>
  </property>
  <property fmtid="{D5CDD505-2E9C-101B-9397-08002B2CF9AE}" pid="5" name="MFClassifiedBySID">
    <vt:lpwstr>UxC4dwLulzfINJ8nQH+xvX5LNGipWa4BRSZhPgxsCvm42mrIC/DSDv0ggS+FjUN/2v1BBotkLlY5aAiEhoi6uZ3x3vJVJ7ITZYd9NeR9PP5fz36LrIklKLfNf/PYDUgV</vt:lpwstr>
  </property>
  <property fmtid="{D5CDD505-2E9C-101B-9397-08002B2CF9AE}" pid="6" name="MFGRNItemId">
    <vt:lpwstr>GRN-f9580086-6cba-4057-8269-79dd66bef5cb</vt:lpwstr>
  </property>
  <property fmtid="{D5CDD505-2E9C-101B-9397-08002B2CF9AE}" pid="7" name="MFHash">
    <vt:lpwstr>O/wsXGMFZl6cFfPKdO7tWQEDC8Xs7Efo4PBvG6UHDEE=</vt:lpwstr>
  </property>
  <property fmtid="{D5CDD505-2E9C-101B-9397-08002B2CF9AE}" pid="8" name="DLPManualFileClassification">
    <vt:lpwstr>{5fdfc941-3fcf-4a5b-87be-4848800d39d0}</vt:lpwstr>
  </property>
  <property fmtid="{D5CDD505-2E9C-101B-9397-08002B2CF9AE}" pid="9" name="MFRefresh">
    <vt:lpwstr>False</vt:lpwstr>
  </property>
</Properties>
</file>