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C491" w14:textId="44CBF7AA" w:rsidR="008830F2" w:rsidRPr="00294629" w:rsidRDefault="008830F2" w:rsidP="003C4D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4629">
        <w:rPr>
          <w:rFonts w:ascii="Times New Roman" w:eastAsia="Times New Roman" w:hAnsi="Times New Roman" w:cs="Times New Roman"/>
          <w:lang w:eastAsia="pl-PL"/>
        </w:rPr>
        <w:t xml:space="preserve">Miłoradz, dnia </w:t>
      </w:r>
      <w:r w:rsidR="00CE5441">
        <w:rPr>
          <w:rFonts w:ascii="Times New Roman" w:eastAsia="Times New Roman" w:hAnsi="Times New Roman" w:cs="Times New Roman"/>
          <w:lang w:eastAsia="pl-PL"/>
        </w:rPr>
        <w:t>22</w:t>
      </w:r>
      <w:r w:rsidRPr="00294629">
        <w:rPr>
          <w:rFonts w:ascii="Times New Roman" w:eastAsia="Times New Roman" w:hAnsi="Times New Roman" w:cs="Times New Roman"/>
          <w:lang w:eastAsia="pl-PL"/>
        </w:rPr>
        <w:t>.</w:t>
      </w:r>
      <w:r w:rsidR="00294629" w:rsidRPr="00294629">
        <w:rPr>
          <w:rFonts w:ascii="Times New Roman" w:eastAsia="Times New Roman" w:hAnsi="Times New Roman" w:cs="Times New Roman"/>
          <w:lang w:eastAsia="pl-PL"/>
        </w:rPr>
        <w:t>1</w:t>
      </w:r>
      <w:r w:rsidR="00CE5441">
        <w:rPr>
          <w:rFonts w:ascii="Times New Roman" w:eastAsia="Times New Roman" w:hAnsi="Times New Roman" w:cs="Times New Roman"/>
          <w:lang w:eastAsia="pl-PL"/>
        </w:rPr>
        <w:t>1</w:t>
      </w:r>
      <w:r w:rsidRPr="00294629">
        <w:rPr>
          <w:rFonts w:ascii="Times New Roman" w:eastAsia="Times New Roman" w:hAnsi="Times New Roman" w:cs="Times New Roman"/>
          <w:lang w:eastAsia="pl-PL"/>
        </w:rPr>
        <w:t>.2023 r.</w:t>
      </w:r>
    </w:p>
    <w:p w14:paraId="33F89F0B" w14:textId="0BC2398A" w:rsidR="008830F2" w:rsidRPr="00294629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629">
        <w:rPr>
          <w:rFonts w:ascii="Times New Roman" w:eastAsia="Times New Roman" w:hAnsi="Times New Roman" w:cs="Times New Roman"/>
          <w:lang w:eastAsia="pl-PL"/>
        </w:rPr>
        <w:t>R.270.</w:t>
      </w:r>
      <w:r w:rsidR="00CE5441">
        <w:rPr>
          <w:rFonts w:ascii="Times New Roman" w:eastAsia="Times New Roman" w:hAnsi="Times New Roman" w:cs="Times New Roman"/>
          <w:lang w:eastAsia="pl-PL"/>
        </w:rPr>
        <w:t>106</w:t>
      </w:r>
      <w:r w:rsidRPr="00294629">
        <w:rPr>
          <w:rFonts w:ascii="Times New Roman" w:eastAsia="Times New Roman" w:hAnsi="Times New Roman" w:cs="Times New Roman"/>
          <w:lang w:eastAsia="pl-PL"/>
        </w:rPr>
        <w:t>.2023.DS</w:t>
      </w:r>
    </w:p>
    <w:p w14:paraId="056A4F74" w14:textId="77777777" w:rsidR="008830F2" w:rsidRPr="00294629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7FA39" w14:textId="77777777" w:rsidR="00CE5441" w:rsidRPr="00CE5441" w:rsidRDefault="00CE5441" w:rsidP="00CE5441">
      <w:pPr>
        <w:jc w:val="both"/>
        <w:rPr>
          <w:rFonts w:ascii="Times New Roman" w:hAnsi="Times New Roman" w:cs="Times New Roman"/>
        </w:rPr>
      </w:pPr>
      <w:r w:rsidRPr="00CE5441">
        <w:rPr>
          <w:rFonts w:ascii="Times New Roman" w:hAnsi="Times New Roman" w:cs="Times New Roman"/>
        </w:rPr>
        <w:t xml:space="preserve">Ogłoszenie o zamówieniu zostało opublikowane w Biuletynie Zamówień Publicznych w dniu 14.11.2023 r. pod numerem2023/BZP 00493386 </w:t>
      </w:r>
      <w:r w:rsidRPr="00CE5441">
        <w:rPr>
          <w:rFonts w:ascii="ArialMT" w:hAnsi="ArialMT" w:cs="ArialMT"/>
        </w:rPr>
        <w:t xml:space="preserve"> </w:t>
      </w:r>
      <w:r w:rsidRPr="00CE5441">
        <w:rPr>
          <w:rFonts w:ascii="Times New Roman" w:hAnsi="Times New Roman" w:cs="Times New Roman"/>
        </w:rPr>
        <w:t>.</w:t>
      </w:r>
    </w:p>
    <w:p w14:paraId="3B671042" w14:textId="53554838" w:rsidR="00CE5441" w:rsidRPr="00CE5441" w:rsidRDefault="00CE5441" w:rsidP="00CE5441">
      <w:pPr>
        <w:jc w:val="both"/>
        <w:rPr>
          <w:rFonts w:ascii="Times New Roman" w:hAnsi="Times New Roman" w:cs="Times New Roman"/>
        </w:rPr>
      </w:pPr>
      <w:r w:rsidRPr="00CE5441">
        <w:rPr>
          <w:rFonts w:ascii="Times New Roman" w:hAnsi="Times New Roman" w:cs="Times New Roman"/>
        </w:rPr>
        <w:t xml:space="preserve">dotyczy: postępowania prowadzonego w trybie podstawowym – wariant I – bez negocjacji na dostawę pn.: </w:t>
      </w:r>
      <w:r w:rsidRPr="00CE5441">
        <w:rPr>
          <w:rFonts w:ascii="Times New Roman" w:hAnsi="Times New Roman" w:cs="Times New Roman"/>
          <w:b/>
          <w:bCs/>
        </w:rPr>
        <w:t>„Dostawa wraz z montażem instalacji fotowoltaicznej oraz pompy ciepła w Gminie Miłoradz”</w:t>
      </w:r>
      <w:r w:rsidRPr="00CE5441">
        <w:rPr>
          <w:rFonts w:ascii="Times New Roman" w:hAnsi="Times New Roman" w:cs="Times New Roman"/>
        </w:rPr>
        <w:t>, o wartości zamówienia nieprzekraczającej wyrażonej w złotych równowartości kwoty             2</w:t>
      </w:r>
      <w:r w:rsidR="00D43B03">
        <w:rPr>
          <w:rFonts w:ascii="Times New Roman" w:hAnsi="Times New Roman" w:cs="Times New Roman"/>
        </w:rPr>
        <w:t>15</w:t>
      </w:r>
      <w:r w:rsidRPr="00CE5441">
        <w:rPr>
          <w:rFonts w:ascii="Times New Roman" w:hAnsi="Times New Roman" w:cs="Times New Roman"/>
        </w:rPr>
        <w:t xml:space="preserve"> 000 EURO</w:t>
      </w:r>
    </w:p>
    <w:p w14:paraId="7BE78C9D" w14:textId="77777777" w:rsidR="00CE5441" w:rsidRPr="00CE5441" w:rsidRDefault="00CE5441" w:rsidP="00CE5441">
      <w:pPr>
        <w:spacing w:after="0"/>
        <w:jc w:val="both"/>
        <w:rPr>
          <w:rFonts w:ascii="Times New Roman" w:hAnsi="Times New Roman" w:cs="Times New Roman"/>
        </w:rPr>
      </w:pPr>
      <w:r w:rsidRPr="00CE5441">
        <w:rPr>
          <w:rFonts w:ascii="Times New Roman" w:hAnsi="Times New Roman" w:cs="Times New Roman"/>
        </w:rPr>
        <w:t>znak postępowania: R.271.13.2023</w:t>
      </w:r>
    </w:p>
    <w:p w14:paraId="6F626713" w14:textId="3B42C98E" w:rsidR="006C32AD" w:rsidRPr="00294629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CF5C9" w14:textId="77777777" w:rsidR="006C32AD" w:rsidRPr="00294629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DB4E6" w14:textId="715F8206" w:rsidR="008830F2" w:rsidRPr="00294629" w:rsidRDefault="006C32AD" w:rsidP="006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INFORMACJA, O JAKIEJ MOWA W ART. 222 UST. 5 USTAWY PRAWO ZAMÓWIEŃ PUBLICZNYCH</w:t>
      </w:r>
    </w:p>
    <w:p w14:paraId="7961A0EF" w14:textId="77777777" w:rsidR="008830F2" w:rsidRPr="00294629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7F8AC" w14:textId="7F073CF2" w:rsidR="008830F2" w:rsidRPr="00294629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629">
        <w:rPr>
          <w:rFonts w:ascii="Times New Roman" w:eastAsia="Times New Roman" w:hAnsi="Times New Roman" w:cs="Times New Roman"/>
          <w:lang w:eastAsia="pl-PL"/>
        </w:rPr>
        <w:t xml:space="preserve">Do godz. 9:00 dnia </w:t>
      </w:r>
      <w:r w:rsidR="00CE5441">
        <w:rPr>
          <w:rFonts w:ascii="Times New Roman" w:eastAsia="Times New Roman" w:hAnsi="Times New Roman" w:cs="Times New Roman"/>
          <w:lang w:eastAsia="pl-PL"/>
        </w:rPr>
        <w:t>22</w:t>
      </w:r>
      <w:r w:rsidRPr="00294629">
        <w:rPr>
          <w:rFonts w:ascii="Times New Roman" w:eastAsia="Times New Roman" w:hAnsi="Times New Roman" w:cs="Times New Roman"/>
          <w:lang w:eastAsia="pl-PL"/>
        </w:rPr>
        <w:t>.</w:t>
      </w:r>
      <w:r w:rsidR="00294629">
        <w:rPr>
          <w:rFonts w:ascii="Times New Roman" w:eastAsia="Times New Roman" w:hAnsi="Times New Roman" w:cs="Times New Roman"/>
          <w:lang w:eastAsia="pl-PL"/>
        </w:rPr>
        <w:t>1</w:t>
      </w:r>
      <w:r w:rsidR="00CE5441">
        <w:rPr>
          <w:rFonts w:ascii="Times New Roman" w:eastAsia="Times New Roman" w:hAnsi="Times New Roman" w:cs="Times New Roman"/>
          <w:lang w:eastAsia="pl-PL"/>
        </w:rPr>
        <w:t>1</w:t>
      </w:r>
      <w:r w:rsidRPr="00294629">
        <w:rPr>
          <w:rFonts w:ascii="Times New Roman" w:eastAsia="Times New Roman" w:hAnsi="Times New Roman" w:cs="Times New Roman"/>
          <w:lang w:eastAsia="pl-PL"/>
        </w:rPr>
        <w:t>.2023 r., wpłynęł</w:t>
      </w:r>
      <w:r w:rsidR="003C4D38" w:rsidRPr="00294629">
        <w:rPr>
          <w:rFonts w:ascii="Times New Roman" w:eastAsia="Times New Roman" w:hAnsi="Times New Roman" w:cs="Times New Roman"/>
          <w:lang w:eastAsia="pl-PL"/>
        </w:rPr>
        <w:t>y</w:t>
      </w:r>
      <w:r w:rsidRPr="00294629">
        <w:rPr>
          <w:rFonts w:ascii="Times New Roman" w:eastAsia="Times New Roman" w:hAnsi="Times New Roman" w:cs="Times New Roman"/>
          <w:lang w:eastAsia="pl-PL"/>
        </w:rPr>
        <w:t xml:space="preserve"> następując</w:t>
      </w:r>
      <w:r w:rsidR="003C4D38" w:rsidRPr="00294629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294629">
        <w:rPr>
          <w:rFonts w:ascii="Times New Roman" w:eastAsia="Times New Roman" w:hAnsi="Times New Roman" w:cs="Times New Roman"/>
          <w:lang w:eastAsia="pl-PL"/>
        </w:rPr>
        <w:t>ofert</w:t>
      </w:r>
      <w:r w:rsidR="003C4D38" w:rsidRPr="00294629">
        <w:rPr>
          <w:rFonts w:ascii="Times New Roman" w:eastAsia="Times New Roman" w:hAnsi="Times New Roman" w:cs="Times New Roman"/>
          <w:lang w:eastAsia="pl-PL"/>
        </w:rPr>
        <w:t>y</w:t>
      </w:r>
      <w:r w:rsidRPr="00294629">
        <w:rPr>
          <w:rFonts w:ascii="Times New Roman" w:eastAsia="Times New Roman" w:hAnsi="Times New Roman" w:cs="Times New Roman"/>
          <w:lang w:eastAsia="pl-PL"/>
        </w:rPr>
        <w:t>:</w:t>
      </w:r>
    </w:p>
    <w:p w14:paraId="7CBB9E18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843"/>
        <w:gridCol w:w="1985"/>
        <w:gridCol w:w="1984"/>
      </w:tblGrid>
      <w:tr w:rsidR="00CE5441" w:rsidRPr="008830F2" w14:paraId="121D1498" w14:textId="6BA25D38" w:rsidTr="00CE5441">
        <w:trPr>
          <w:cantSplit/>
          <w:trHeight w:val="6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AD0717" w14:textId="77777777" w:rsidR="00CE5441" w:rsidRPr="008830F2" w:rsidRDefault="00CE5441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CF5C74F" w14:textId="77777777" w:rsidR="00CE5441" w:rsidRPr="008830F2" w:rsidRDefault="00CE5441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BEC0641" w14:textId="77777777" w:rsidR="00CE5441" w:rsidRPr="008830F2" w:rsidRDefault="00CE5441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8B8BC4F" w14:textId="5404CFE1" w:rsidR="00CE5441" w:rsidRPr="008830F2" w:rsidRDefault="00CE5441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 jakości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instalacji fotowoltaicznej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0CECE"/>
          </w:tcPr>
          <w:p w14:paraId="4EDF0F59" w14:textId="4F5053FF" w:rsidR="00CE5441" w:rsidRPr="008830F2" w:rsidRDefault="00CE5441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 jakości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pompy ciepła</w:t>
            </w:r>
          </w:p>
        </w:tc>
      </w:tr>
      <w:tr w:rsidR="00CE5441" w:rsidRPr="008830F2" w14:paraId="66A40C93" w14:textId="5E5CB9A6" w:rsidTr="00CE5441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24C" w14:textId="3108026C" w:rsidR="00CE5441" w:rsidRPr="008830F2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CA71" w14:textId="236C5CD1" w:rsidR="00CE5441" w:rsidRPr="00CE5441" w:rsidRDefault="00CE5441" w:rsidP="00CE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Energy On Sp.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o.o.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6788B63" w14:textId="773E2D3A" w:rsidR="00CE5441" w:rsidRPr="008830F2" w:rsidRDefault="00CE5441" w:rsidP="00CE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Trzy Lipy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80-172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C255" w14:textId="77777777" w:rsidR="00CE5441" w:rsidRPr="00024DD6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E50A5A" w14:textId="3BA4C975" w:rsidR="00CE5441" w:rsidRPr="00024DD6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275 916,00 zł</w:t>
            </w:r>
          </w:p>
          <w:p w14:paraId="29881A46" w14:textId="073FDCFE" w:rsidR="00CE5441" w:rsidRPr="008830F2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9F1" w14:textId="5AFD2B56" w:rsidR="00CE5441" w:rsidRPr="008830F2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F9DC" w14:textId="399B64E4" w:rsidR="00CE5441" w:rsidRDefault="00CE5441" w:rsidP="00CE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</w:tr>
      <w:tr w:rsidR="00CE5441" w:rsidRPr="008830F2" w14:paraId="72275A50" w14:textId="25603D9F" w:rsidTr="00CE5441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3052" w14:textId="6AC0A6DF" w:rsidR="00CE5441" w:rsidRPr="008830F2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C87A" w14:textId="38B16D84" w:rsidR="00CE5441" w:rsidRPr="00CE5441" w:rsidRDefault="00CE5441" w:rsidP="00CE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Sun Home Sp. z o.o. </w:t>
            </w:r>
          </w:p>
          <w:p w14:paraId="59F777C1" w14:textId="56D026E9" w:rsidR="00CE5441" w:rsidRPr="00294629" w:rsidRDefault="00CE5441" w:rsidP="00CE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Adama Mickiewicza 2c/1, 83-000 Pruszcz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0946" w14:textId="477A8D16" w:rsidR="00CE5441" w:rsidRPr="00024DD6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221 400,00 </w:t>
            </w:r>
            <w:r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3F5" w14:textId="01845F00" w:rsidR="00CE5441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849" w14:textId="78E90FD3" w:rsidR="00CE5441" w:rsidRDefault="00CE5441" w:rsidP="00CE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</w:tr>
      <w:tr w:rsidR="00CE5441" w:rsidRPr="008830F2" w14:paraId="5F10950B" w14:textId="4F989C51" w:rsidTr="00CE5441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9BE" w14:textId="1A32B9B7" w:rsidR="00CE5441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8905" w14:textId="77777777" w:rsidR="00CE5441" w:rsidRPr="00CE5441" w:rsidRDefault="00CE5441" w:rsidP="00CE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INTEK-TECH Technika Instalacji Prażuch Piotr</w:t>
            </w:r>
          </w:p>
          <w:p w14:paraId="325FFB87" w14:textId="77777777" w:rsidR="00CE5441" w:rsidRDefault="00CE5441" w:rsidP="00CE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Kościuszki 4/2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4BECEF5D" w14:textId="38911F06" w:rsidR="00CE5441" w:rsidRPr="00D32D8B" w:rsidRDefault="00CE5441" w:rsidP="00CE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48-388 Kamiennik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9C40" w14:textId="34E06B51" w:rsidR="00CE5441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322 629,00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1871" w14:textId="21DFEC89" w:rsidR="00CE5441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BCBF" w14:textId="7E21CFE5" w:rsidR="00CE5441" w:rsidRDefault="00CE5441" w:rsidP="00CE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</w:tr>
      <w:tr w:rsidR="00CE5441" w:rsidRPr="008830F2" w14:paraId="016B28CB" w14:textId="39A2C5C0" w:rsidTr="00CE5441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46E0" w14:textId="764E3B98" w:rsidR="00CE5441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FFE1" w14:textId="77777777" w:rsidR="00CE5441" w:rsidRDefault="00CE5441" w:rsidP="007C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EKOTEC Sp. z o.o.</w:t>
            </w:r>
          </w:p>
          <w:p w14:paraId="4C3EE1C1" w14:textId="5545AF5F" w:rsidR="00CE5441" w:rsidRPr="00D32D8B" w:rsidRDefault="00CE5441" w:rsidP="007C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Baldram 9A, 82-500 Kwidzyn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5E9" w14:textId="09471CD1" w:rsidR="00CE5441" w:rsidRPr="003C4D38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212 103,97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DB98" w14:textId="736A451B" w:rsidR="00CE5441" w:rsidRDefault="003C5F03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CE5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32D7" w14:textId="4F82BC2F" w:rsidR="00CE5441" w:rsidRDefault="003C5F03" w:rsidP="00CE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lat</w:t>
            </w:r>
          </w:p>
        </w:tc>
      </w:tr>
      <w:tr w:rsidR="00CE5441" w:rsidRPr="008830F2" w14:paraId="1A24D5F5" w14:textId="0E701EA7" w:rsidTr="00CE5441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AFE" w14:textId="6EDFC341" w:rsidR="00CE5441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3C11" w14:textId="1BDEBC1F" w:rsidR="00CE5441" w:rsidRPr="00CE5441" w:rsidRDefault="00CE5441" w:rsidP="00CE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ollab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otowoltaika 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0EF0D0B1" w14:textId="4F55C043" w:rsidR="00CE5441" w:rsidRPr="00D32D8B" w:rsidRDefault="00CE5441" w:rsidP="00CE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Aliny Pienkowskiej 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1,    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CE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 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D58A" w14:textId="2E2C3875" w:rsidR="00CE5441" w:rsidRPr="003C4D38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214 020,00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4AA" w14:textId="2A40AEED" w:rsidR="00CE5441" w:rsidRDefault="00CE5441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726" w14:textId="2B1AF5AA" w:rsidR="00CE5441" w:rsidRDefault="00CE5441" w:rsidP="00CE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</w:tr>
    </w:tbl>
    <w:p w14:paraId="3E833E11" w14:textId="77777777" w:rsidR="008830F2" w:rsidRPr="008830F2" w:rsidRDefault="008830F2" w:rsidP="0088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0E3C6" w14:textId="77777777" w:rsidR="008830F2" w:rsidRPr="008830F2" w:rsidRDefault="008830F2" w:rsidP="0088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F55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68173" w14:textId="3DA25947" w:rsidR="008830F2" w:rsidRPr="00547F45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60EF3F" w14:textId="38152FB7" w:rsidR="008830F2" w:rsidRPr="00547F45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7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Wójt Gminy Miłoradz</w:t>
      </w:r>
    </w:p>
    <w:p w14:paraId="59C70EE4" w14:textId="77777777" w:rsidR="008830F2" w:rsidRPr="00547F45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7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/-/ Arkadiusz Skorek</w:t>
      </w:r>
    </w:p>
    <w:p w14:paraId="449313D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14:paraId="596D4F8F" w14:textId="77777777" w:rsidR="008830F2" w:rsidRPr="00547F45" w:rsidRDefault="008830F2" w:rsidP="008830F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47F4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kierownika zamawiającego</w:t>
      </w:r>
      <w:r w:rsidRPr="00547F4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lub osoby upoważnionej)</w:t>
      </w:r>
    </w:p>
    <w:p w14:paraId="79863664" w14:textId="77777777" w:rsidR="002F4886" w:rsidRDefault="002F4886"/>
    <w:sectPr w:rsidR="002F4886" w:rsidSect="000424CB">
      <w:headerReference w:type="default" r:id="rId6"/>
      <w:footerReference w:type="default" r:id="rId7"/>
      <w:pgSz w:w="11907" w:h="16840" w:code="9"/>
      <w:pgMar w:top="1276" w:right="1417" w:bottom="1135" w:left="141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73BC" w14:textId="77777777" w:rsidR="00284193" w:rsidRDefault="00284193" w:rsidP="008830F2">
      <w:pPr>
        <w:spacing w:after="0" w:line="240" w:lineRule="auto"/>
      </w:pPr>
      <w:r>
        <w:separator/>
      </w:r>
    </w:p>
  </w:endnote>
  <w:endnote w:type="continuationSeparator" w:id="0">
    <w:p w14:paraId="7635A992" w14:textId="77777777" w:rsidR="00284193" w:rsidRDefault="00284193" w:rsidP="0088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;Times New Roma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87D" w14:textId="72721956" w:rsidR="004A409C" w:rsidRDefault="00CE5441" w:rsidP="00103597">
    <w:pPr>
      <w:pStyle w:val="Stopka"/>
    </w:pPr>
    <w:r w:rsidRPr="008139EC"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24EEC4A0" wp14:editId="181DD33C">
          <wp:simplePos x="0" y="0"/>
          <wp:positionH relativeFrom="margin">
            <wp:posOffset>-571500</wp:posOffset>
          </wp:positionH>
          <wp:positionV relativeFrom="page">
            <wp:posOffset>10090150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3E724" w14:textId="245881A3" w:rsidR="004A409C" w:rsidRDefault="004A409C">
    <w:pPr>
      <w:pStyle w:val="Stopka"/>
      <w:jc w:val="right"/>
    </w:pPr>
  </w:p>
  <w:p w14:paraId="7E3720D9" w14:textId="77777777" w:rsidR="004A409C" w:rsidRPr="0029272A" w:rsidRDefault="004A409C" w:rsidP="00B119CE">
    <w:pPr>
      <w:tabs>
        <w:tab w:val="left" w:pos="22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CB3D" w14:textId="77777777" w:rsidR="00284193" w:rsidRDefault="00284193" w:rsidP="008830F2">
      <w:pPr>
        <w:spacing w:after="0" w:line="240" w:lineRule="auto"/>
      </w:pPr>
      <w:r>
        <w:separator/>
      </w:r>
    </w:p>
  </w:footnote>
  <w:footnote w:type="continuationSeparator" w:id="0">
    <w:p w14:paraId="26EF8431" w14:textId="77777777" w:rsidR="00284193" w:rsidRDefault="00284193" w:rsidP="0088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44E4" w14:textId="22E5302C" w:rsidR="004A409C" w:rsidRPr="00CE5441" w:rsidRDefault="00CE5441" w:rsidP="00CE5441">
    <w:pPr>
      <w:pStyle w:val="Nagwek"/>
    </w:pPr>
    <w:r w:rsidRPr="00DA6582">
      <w:rPr>
        <w:rFonts w:ascii="Liberation Serif;Times New Roma" w:eastAsia="Liberation Serif;Times New Roma" w:hAnsi="Liberation Serif;Times New Roma" w:cs="Liberation Serif;Times New Roma"/>
        <w:noProof/>
        <w:color w:val="000000"/>
        <w:kern w:val="2"/>
        <w:sz w:val="24"/>
        <w:szCs w:val="24"/>
        <w:lang w:eastAsia="zh-CN" w:bidi="hi-IN"/>
      </w:rPr>
      <w:drawing>
        <wp:anchor distT="0" distB="0" distL="0" distR="0" simplePos="0" relativeHeight="251659264" behindDoc="0" locked="0" layoutInCell="1" allowOverlap="1" wp14:anchorId="0B8AD942" wp14:editId="3F9F38CB">
          <wp:simplePos x="0" y="0"/>
          <wp:positionH relativeFrom="column">
            <wp:posOffset>-333375</wp:posOffset>
          </wp:positionH>
          <wp:positionV relativeFrom="paragraph">
            <wp:posOffset>-64135</wp:posOffset>
          </wp:positionV>
          <wp:extent cx="6733540" cy="828040"/>
          <wp:effectExtent l="0" t="0" r="0" b="10795"/>
          <wp:wrapSquare wrapText="bothSides"/>
          <wp:docPr id="1" name="Obraz 1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2778" r="-7712" b="-2806"/>
                  <a:stretch>
                    <a:fillRect/>
                  </a:stretch>
                </pic:blipFill>
                <pic:spPr>
                  <a:xfrm>
                    <a:off x="0" y="0"/>
                    <a:ext cx="67335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2"/>
    <w:rsid w:val="00057830"/>
    <w:rsid w:val="000B56D7"/>
    <w:rsid w:val="00284193"/>
    <w:rsid w:val="00294629"/>
    <w:rsid w:val="002F4886"/>
    <w:rsid w:val="00341535"/>
    <w:rsid w:val="003B0AB6"/>
    <w:rsid w:val="003C4D38"/>
    <w:rsid w:val="003C5F03"/>
    <w:rsid w:val="004A409C"/>
    <w:rsid w:val="004F2796"/>
    <w:rsid w:val="00547F45"/>
    <w:rsid w:val="005F4931"/>
    <w:rsid w:val="006C32AD"/>
    <w:rsid w:val="007C612C"/>
    <w:rsid w:val="008830F2"/>
    <w:rsid w:val="009D4046"/>
    <w:rsid w:val="00BF3DC9"/>
    <w:rsid w:val="00CE5441"/>
    <w:rsid w:val="00CF224E"/>
    <w:rsid w:val="00D43B03"/>
    <w:rsid w:val="00D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3E6FB"/>
  <w15:chartTrackingRefBased/>
  <w15:docId w15:val="{1600B1F7-1BE6-4B53-86AE-974EE0F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9</cp:revision>
  <cp:lastPrinted>2023-11-22T08:39:00Z</cp:lastPrinted>
  <dcterms:created xsi:type="dcterms:W3CDTF">2023-03-16T07:50:00Z</dcterms:created>
  <dcterms:modified xsi:type="dcterms:W3CDTF">2023-11-22T09:17:00Z</dcterms:modified>
</cp:coreProperties>
</file>