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75738D2" w:rsidR="000F0235" w:rsidRPr="00963C4C" w:rsidRDefault="007B7540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16"/>
          <w:szCs w:val="16"/>
        </w:rPr>
        <w:t xml:space="preserve"> </w:t>
      </w:r>
      <w:r w:rsidR="00BB52CF"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</w:t>
      </w:r>
      <w:r>
        <w:rPr>
          <w:rFonts w:eastAsia="Calibri" w:cstheme="minorHAnsi"/>
          <w:color w:val="000000"/>
          <w:sz w:val="20"/>
          <w:szCs w:val="20"/>
        </w:rPr>
        <w:t>2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18AA7B7B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>Z Wykonawcą zostanie zawarta umowa cywilno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Pzp,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C59" w14:textId="77777777" w:rsidR="0015035C" w:rsidRDefault="0015035C" w:rsidP="00BB52CF">
      <w:pPr>
        <w:spacing w:after="0" w:line="240" w:lineRule="auto"/>
      </w:pPr>
      <w:r>
        <w:separator/>
      </w:r>
    </w:p>
  </w:endnote>
  <w:endnote w:type="continuationSeparator" w:id="0">
    <w:p w14:paraId="110242BE" w14:textId="77777777" w:rsidR="0015035C" w:rsidRDefault="0015035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256E" w14:textId="77777777" w:rsidR="0015035C" w:rsidRDefault="0015035C" w:rsidP="00BB52CF">
      <w:pPr>
        <w:spacing w:after="0" w:line="240" w:lineRule="auto"/>
      </w:pPr>
      <w:r>
        <w:separator/>
      </w:r>
    </w:p>
  </w:footnote>
  <w:footnote w:type="continuationSeparator" w:id="0">
    <w:p w14:paraId="067A857C" w14:textId="77777777" w:rsidR="0015035C" w:rsidRDefault="0015035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7B7540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26741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15</cp:revision>
  <dcterms:created xsi:type="dcterms:W3CDTF">2021-01-07T10:43:00Z</dcterms:created>
  <dcterms:modified xsi:type="dcterms:W3CDTF">2022-01-12T10:55:00Z</dcterms:modified>
</cp:coreProperties>
</file>