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0207C347" w:rsidR="00F807D5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5739F6">
        <w:rPr>
          <w:rFonts w:ascii="Arial" w:hAnsi="Arial" w:cs="Arial"/>
          <w:b/>
          <w:bCs/>
        </w:rPr>
        <w:t>10/X</w:t>
      </w:r>
      <w:r w:rsidRPr="00F35562">
        <w:rPr>
          <w:rFonts w:ascii="Arial" w:hAnsi="Arial" w:cs="Arial"/>
          <w:b/>
          <w:bCs/>
        </w:rPr>
        <w:t>/2023</w:t>
      </w:r>
    </w:p>
    <w:p w14:paraId="00476E59" w14:textId="15B817C1" w:rsidR="0030470C" w:rsidRPr="004E2109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5739F6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6A48FD72" w:rsidR="0071504A" w:rsidRPr="00FB6DD2" w:rsidRDefault="0071504A" w:rsidP="005739F6">
      <w:pPr>
        <w:spacing w:before="120" w:after="40"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</w:t>
      </w:r>
      <w:r w:rsidR="005739F6">
        <w:rPr>
          <w:rFonts w:ascii="Arial" w:hAnsi="Arial" w:cs="Arial"/>
          <w:szCs w:val="24"/>
        </w:rPr>
        <w:t xml:space="preserve">3 </w:t>
      </w:r>
      <w:r w:rsidR="00CE651A" w:rsidRPr="0089421E">
        <w:rPr>
          <w:rFonts w:ascii="Arial" w:hAnsi="Arial" w:cs="Arial"/>
          <w:szCs w:val="24"/>
        </w:rPr>
        <w:t>r. poz.</w:t>
      </w:r>
      <w:r w:rsidR="001609D6">
        <w:rPr>
          <w:rFonts w:ascii="Arial" w:hAnsi="Arial" w:cs="Arial"/>
          <w:szCs w:val="24"/>
        </w:rPr>
        <w:t>,</w:t>
      </w:r>
      <w:r w:rsidR="00CE651A" w:rsidRPr="0089421E">
        <w:rPr>
          <w:rFonts w:ascii="Arial" w:hAnsi="Arial" w:cs="Arial"/>
          <w:szCs w:val="24"/>
        </w:rPr>
        <w:t xml:space="preserve"> </w:t>
      </w:r>
      <w:r w:rsidR="00C25624" w:rsidRPr="0089421E">
        <w:rPr>
          <w:rFonts w:ascii="Arial" w:hAnsi="Arial" w:cs="Arial"/>
          <w:szCs w:val="24"/>
        </w:rPr>
        <w:t>1</w:t>
      </w:r>
      <w:r w:rsidR="005739F6">
        <w:rPr>
          <w:rFonts w:ascii="Arial" w:hAnsi="Arial" w:cs="Arial"/>
          <w:szCs w:val="24"/>
        </w:rPr>
        <w:t>605</w:t>
      </w:r>
      <w:r w:rsidR="00F45236" w:rsidRPr="0089421E">
        <w:rPr>
          <w:rFonts w:ascii="Arial" w:hAnsi="Arial" w:cs="Arial"/>
          <w:szCs w:val="24"/>
        </w:rPr>
        <w:t xml:space="preserve">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FB6DD2" w:rsidRPr="00FB6DD2">
        <w:rPr>
          <w:rFonts w:ascii="Arial" w:eastAsia="Calibri" w:hAnsi="Arial" w:cs="Arial"/>
          <w:b/>
          <w:bCs/>
          <w:szCs w:val="24"/>
          <w:lang w:eastAsia="en-US"/>
        </w:rPr>
        <w:t>Budowa rowu odwodnieniowego w ul. Księcia Józefa - opracowanie dokumentacji projektowej</w:t>
      </w:r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4C229970" w:rsidR="000A69A5" w:rsidRPr="007E05F7" w:rsidRDefault="002D3A45" w:rsidP="007B0289">
      <w:pPr>
        <w:pStyle w:val="Zwykytekst1"/>
        <w:tabs>
          <w:tab w:val="right" w:leader="underscore" w:pos="8789"/>
          <w:tab w:val="right" w:leader="dot" w:pos="9356"/>
        </w:tabs>
        <w:spacing w:before="24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B0289">
        <w:rPr>
          <w:rFonts w:ascii="Arial" w:hAnsi="Arial" w:cs="Arial"/>
          <w:b/>
          <w:bCs/>
          <w:sz w:val="24"/>
          <w:szCs w:val="24"/>
        </w:rPr>
        <w:t>Oświadczam</w:t>
      </w:r>
      <w:r w:rsidR="00491E50" w:rsidRPr="007B0289">
        <w:rPr>
          <w:rFonts w:ascii="Arial" w:hAnsi="Arial" w:cs="Arial"/>
          <w:b/>
          <w:bCs/>
          <w:sz w:val="24"/>
          <w:szCs w:val="24"/>
        </w:rPr>
        <w:t>,</w:t>
      </w:r>
      <w:r w:rsidRPr="007B0289">
        <w:rPr>
          <w:rFonts w:ascii="Arial" w:hAnsi="Arial" w:cs="Arial"/>
          <w:b/>
          <w:bCs/>
          <w:sz w:val="24"/>
          <w:szCs w:val="24"/>
        </w:rPr>
        <w:t xml:space="preserve"> </w:t>
      </w:r>
      <w:r w:rsidR="003229F8" w:rsidRPr="007B0289">
        <w:rPr>
          <w:rFonts w:ascii="Arial" w:hAnsi="Arial" w:cs="Arial"/>
          <w:b/>
          <w:bCs/>
          <w:sz w:val="24"/>
          <w:szCs w:val="24"/>
        </w:rPr>
        <w:t xml:space="preserve">że </w:t>
      </w:r>
      <w:r w:rsidR="005D5093" w:rsidRPr="007B0289">
        <w:rPr>
          <w:rFonts w:ascii="Arial" w:hAnsi="Arial" w:cs="Arial"/>
          <w:b/>
          <w:bCs/>
          <w:sz w:val="24"/>
          <w:szCs w:val="24"/>
        </w:rPr>
        <w:t>udostępniam</w:t>
      </w:r>
      <w:r w:rsidR="005D5093"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7B0289">
      <w:pPr>
        <w:pStyle w:val="Zwykytekst1"/>
        <w:tabs>
          <w:tab w:val="right" w:leader="underscore" w:pos="8789"/>
          <w:tab w:val="right" w:leader="dot" w:pos="9356"/>
        </w:tabs>
        <w:spacing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5739F6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5739F6">
      <w:pPr>
        <w:pStyle w:val="Zwykytekst1"/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5739F6">
      <w:pPr>
        <w:pStyle w:val="Zwykytekst1"/>
        <w:tabs>
          <w:tab w:val="right" w:leader="underscore" w:pos="2977"/>
        </w:tabs>
        <w:spacing w:before="120" w:after="40"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5739F6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5739F6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7B0289" w:rsidRDefault="00097936" w:rsidP="005739F6">
      <w:pPr>
        <w:pStyle w:val="Nagwek2"/>
        <w:spacing w:before="120" w:after="40" w:line="276" w:lineRule="auto"/>
        <w:rPr>
          <w:rFonts w:ascii="Arial" w:hAnsi="Arial" w:cs="Arial"/>
          <w:b/>
          <w:bCs/>
          <w:color w:val="auto"/>
          <w:sz w:val="28"/>
          <w:szCs w:val="28"/>
          <w:lang w:eastAsia="ar-SA"/>
        </w:rPr>
      </w:pPr>
      <w:r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>Oświadczenie musi być opatrzone przez osobę lub osoby uprawnione do reprezentowania Podmiotu</w:t>
      </w:r>
      <w:r w:rsidR="00FB77BE"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 xml:space="preserve"> udostępniającego zasoby</w:t>
      </w:r>
      <w:r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B0289" w:rsidRDefault="00097936" w:rsidP="005739F6">
      <w:pPr>
        <w:suppressAutoHyphens/>
        <w:spacing w:before="120" w:after="40" w:line="276" w:lineRule="auto"/>
        <w:rPr>
          <w:rFonts w:ascii="Arial" w:hAnsi="Arial" w:cs="Arial"/>
          <w:sz w:val="28"/>
          <w:szCs w:val="28"/>
          <w:lang w:eastAsia="ar-SA"/>
        </w:rPr>
      </w:pPr>
      <w:r w:rsidRPr="007B0289">
        <w:rPr>
          <w:rFonts w:ascii="Arial" w:hAnsi="Arial" w:cs="Arial"/>
          <w:b/>
          <w:bCs/>
          <w:sz w:val="28"/>
          <w:szCs w:val="28"/>
          <w:lang w:eastAsia="ar-SA"/>
        </w:rPr>
        <w:t>Uwaga:</w:t>
      </w:r>
      <w:r w:rsidRPr="007B0289">
        <w:rPr>
          <w:rFonts w:ascii="Arial" w:hAnsi="Arial" w:cs="Arial"/>
          <w:sz w:val="28"/>
          <w:szCs w:val="28"/>
          <w:lang w:eastAsia="ar-SA"/>
        </w:rPr>
        <w:t xml:space="preserve"> Niniejsze zobowiązanie wypełnia Podmiot udostępniający Wykonawcy zasoby w przypadku, gdy Wykonawca polega na jego </w:t>
      </w:r>
      <w:r w:rsidRPr="007B0289">
        <w:rPr>
          <w:rFonts w:ascii="Arial" w:hAnsi="Arial" w:cs="Arial"/>
          <w:sz w:val="28"/>
          <w:szCs w:val="28"/>
          <w:lang w:eastAsia="ar-SA"/>
        </w:rPr>
        <w:lastRenderedPageBreak/>
        <w:t>zasobach w celu potwierdzenia spełniania warunków udziału w</w:t>
      </w:r>
      <w:r w:rsidR="00F35562" w:rsidRPr="007B0289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7B0289">
        <w:rPr>
          <w:rFonts w:ascii="Arial" w:hAnsi="Arial" w:cs="Arial"/>
          <w:sz w:val="28"/>
          <w:szCs w:val="28"/>
          <w:lang w:eastAsia="ar-SA"/>
        </w:rPr>
        <w:t>postępowaniu (polega na zdolnościach technicznych lub zawodowych lub sytuacji finansowej lub ekonomicznej)</w:t>
      </w:r>
    </w:p>
    <w:sectPr w:rsidR="009F05A8" w:rsidRPr="007B0289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609D6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39F6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289"/>
    <w:rsid w:val="007B0F3F"/>
    <w:rsid w:val="007B5642"/>
    <w:rsid w:val="007B5A39"/>
    <w:rsid w:val="007E05F7"/>
    <w:rsid w:val="007E1118"/>
    <w:rsid w:val="00887911"/>
    <w:rsid w:val="00892FD1"/>
    <w:rsid w:val="0089421E"/>
    <w:rsid w:val="008F3648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6DD2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2023-11-02T07:56:00Z</dcterms:modified>
</cp:coreProperties>
</file>