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4FB2601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892568">
        <w:rPr>
          <w:rFonts w:ascii="Arial" w:hAnsi="Arial" w:cs="Arial"/>
        </w:rPr>
        <w:t>2022-02-2</w:t>
      </w:r>
      <w:r w:rsidR="00BC73B8">
        <w:rPr>
          <w:rFonts w:ascii="Arial" w:hAnsi="Arial" w:cs="Arial"/>
        </w:rPr>
        <w:t>8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77777777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6E13A42D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3A67A9">
        <w:rPr>
          <w:rFonts w:ascii="Arial" w:hAnsi="Arial" w:cs="Arial"/>
          <w:b/>
          <w:color w:val="auto"/>
          <w:szCs w:val="28"/>
        </w:rPr>
        <w:t>stolarsko-szklarskich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892568">
        <w:rPr>
          <w:rFonts w:ascii="Arial" w:hAnsi="Arial" w:cs="Arial"/>
          <w:b/>
          <w:color w:val="auto"/>
          <w:szCs w:val="28"/>
        </w:rPr>
        <w:t>5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>dnia 1</w:t>
      </w:r>
      <w:r w:rsidR="00892568">
        <w:rPr>
          <w:rFonts w:ascii="Arial" w:hAnsi="Arial" w:cs="Arial"/>
          <w:b/>
          <w:color w:val="auto"/>
          <w:szCs w:val="28"/>
        </w:rPr>
        <w:t>8</w:t>
      </w:r>
      <w:r w:rsidR="00B276B4">
        <w:rPr>
          <w:rFonts w:ascii="Arial" w:hAnsi="Arial" w:cs="Arial"/>
          <w:b/>
          <w:color w:val="auto"/>
          <w:szCs w:val="28"/>
        </w:rPr>
        <w:t>.</w:t>
      </w:r>
      <w:r w:rsidR="003B4894">
        <w:rPr>
          <w:rFonts w:ascii="Arial" w:hAnsi="Arial" w:cs="Arial"/>
          <w:b/>
          <w:color w:val="auto"/>
          <w:szCs w:val="28"/>
        </w:rPr>
        <w:t>0</w:t>
      </w:r>
      <w:r w:rsidR="00892568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.202</w:t>
      </w:r>
      <w:r w:rsidR="003B4894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5BD75164" w14:textId="77777777" w:rsidR="00E4092A" w:rsidRDefault="00E4092A" w:rsidP="003A67A9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B22D8C" w14:textId="63B33AF3" w:rsidR="00831CBF" w:rsidRPr="00072706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</w:t>
      </w:r>
      <w:r w:rsidR="003A67A9">
        <w:rPr>
          <w:rFonts w:ascii="Arial" w:hAnsi="Arial" w:cs="Arial"/>
          <w:sz w:val="22"/>
          <w:szCs w:val="22"/>
        </w:rPr>
        <w:t>u</w:t>
      </w:r>
      <w:r w:rsidR="00116290" w:rsidRPr="0035007C">
        <w:rPr>
          <w:rFonts w:ascii="Arial" w:hAnsi="Arial" w:cs="Arial"/>
          <w:sz w:val="22"/>
          <w:szCs w:val="22"/>
        </w:rPr>
        <w:t>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3B4894">
        <w:rPr>
          <w:rFonts w:ascii="Arial" w:hAnsi="Arial" w:cs="Arial"/>
          <w:b/>
          <w:sz w:val="22"/>
          <w:szCs w:val="22"/>
        </w:rPr>
        <w:t>Marcin Koprowski</w:t>
      </w:r>
      <w:r w:rsidR="0035007C" w:rsidRPr="0035007C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3B4894">
        <w:rPr>
          <w:rFonts w:ascii="Arial" w:hAnsi="Arial" w:cs="Arial"/>
          <w:b/>
          <w:sz w:val="22"/>
          <w:szCs w:val="22"/>
        </w:rPr>
        <w:t>Przedsiębiorstwo Budowlano-Usługowe KOPPI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3B4894" w:rsidRPr="00072706">
        <w:rPr>
          <w:rFonts w:ascii="Arial" w:hAnsi="Arial" w:cs="Arial"/>
          <w:b/>
          <w:sz w:val="22"/>
          <w:szCs w:val="22"/>
        </w:rPr>
        <w:t>Różanej 3</w:t>
      </w:r>
      <w:r w:rsidR="0035007C" w:rsidRPr="00072706">
        <w:rPr>
          <w:rFonts w:ascii="Arial" w:hAnsi="Arial" w:cs="Arial"/>
          <w:sz w:val="22"/>
          <w:szCs w:val="22"/>
        </w:rPr>
        <w:t xml:space="preserve">. </w:t>
      </w:r>
      <w:r w:rsidR="00831CBF"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="00831CBF"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="00831CBF" w:rsidRPr="00072706">
        <w:rPr>
          <w:rFonts w:ascii="Arial" w:hAnsi="Arial" w:cs="Arial"/>
          <w:sz w:val="22"/>
          <w:szCs w:val="22"/>
        </w:rPr>
        <w:t>siwz</w:t>
      </w:r>
      <w:proofErr w:type="spellEnd"/>
      <w:r w:rsidR="00831CBF" w:rsidRPr="00072706">
        <w:rPr>
          <w:rFonts w:ascii="Arial" w:hAnsi="Arial" w:cs="Arial"/>
          <w:sz w:val="22"/>
          <w:szCs w:val="22"/>
        </w:rPr>
        <w:t>, tj. łącznie 100pkt., w tym w kryterium cena: 60pkt.</w:t>
      </w:r>
      <w:r w:rsidR="003A67A9">
        <w:rPr>
          <w:rFonts w:ascii="Arial" w:hAnsi="Arial" w:cs="Arial"/>
          <w:sz w:val="22"/>
          <w:szCs w:val="22"/>
        </w:rPr>
        <w:t xml:space="preserve">, </w:t>
      </w:r>
      <w:r w:rsidR="00831CBF" w:rsidRPr="00072706">
        <w:rPr>
          <w:rFonts w:ascii="Arial" w:hAnsi="Arial" w:cs="Arial"/>
          <w:sz w:val="22"/>
          <w:szCs w:val="22"/>
        </w:rPr>
        <w:t xml:space="preserve">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="00831CBF" w:rsidRPr="00072706">
        <w:rPr>
          <w:rFonts w:ascii="Arial" w:hAnsi="Arial" w:cs="Arial"/>
          <w:sz w:val="22"/>
          <w:szCs w:val="22"/>
        </w:rPr>
        <w:t xml:space="preserve">: </w:t>
      </w:r>
      <w:r w:rsidR="003A67A9">
        <w:rPr>
          <w:rFonts w:ascii="Arial" w:hAnsi="Arial" w:cs="Arial"/>
          <w:sz w:val="22"/>
          <w:szCs w:val="22"/>
        </w:rPr>
        <w:t>2</w:t>
      </w:r>
      <w:r w:rsidR="00831CBF" w:rsidRPr="00072706">
        <w:rPr>
          <w:rFonts w:ascii="Arial" w:hAnsi="Arial" w:cs="Arial"/>
          <w:sz w:val="22"/>
          <w:szCs w:val="22"/>
        </w:rPr>
        <w:t>0pkt</w:t>
      </w:r>
      <w:r w:rsidR="003A67A9" w:rsidRPr="003A67A9">
        <w:rPr>
          <w:rFonts w:ascii="Arial" w:hAnsi="Arial" w:cs="Arial"/>
          <w:sz w:val="22"/>
          <w:szCs w:val="22"/>
        </w:rPr>
        <w:t xml:space="preserve"> </w:t>
      </w:r>
      <w:r w:rsidR="003A67A9" w:rsidRPr="00072706">
        <w:rPr>
          <w:rFonts w:ascii="Arial" w:hAnsi="Arial" w:cs="Arial"/>
          <w:sz w:val="22"/>
          <w:szCs w:val="22"/>
        </w:rPr>
        <w:t>oraz</w:t>
      </w:r>
      <w:r w:rsidR="003A67A9">
        <w:rPr>
          <w:rFonts w:ascii="Arial" w:hAnsi="Arial" w:cs="Arial"/>
          <w:sz w:val="22"/>
          <w:szCs w:val="22"/>
        </w:rPr>
        <w:t xml:space="preserve"> w kryterium stawka za dyżury 20pkt.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013A491A" w:rsidR="00B276B4" w:rsidRDefault="00716F0D">
    <w:pPr>
      <w:pStyle w:val="Nagwek"/>
    </w:pPr>
    <w:r>
      <w:t>TZP-002/</w:t>
    </w:r>
    <w:r w:rsidR="00892568">
      <w:t>1</w:t>
    </w:r>
    <w:r w:rsidR="003A67A9">
      <w:t>2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67A9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92568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C73B8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12</cp:revision>
  <cp:lastPrinted>2022-02-25T13:13:00Z</cp:lastPrinted>
  <dcterms:created xsi:type="dcterms:W3CDTF">2021-10-25T09:55:00Z</dcterms:created>
  <dcterms:modified xsi:type="dcterms:W3CDTF">2022-02-25T13:13:00Z</dcterms:modified>
</cp:coreProperties>
</file>